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7B2" w:rsidRDefault="00E468A1">
      <w:pPr>
        <w:pStyle w:val="a9"/>
        <w:rPr>
          <w:rFonts w:ascii="Times New Roman" w:hAnsi="Times New Roman"/>
          <w:sz w:val="28"/>
        </w:rPr>
      </w:pPr>
      <w:r>
        <w:rPr>
          <w:rFonts w:ascii="Times New Roman" w:hAnsi="Times New Roman"/>
          <w:sz w:val="28"/>
        </w:rPr>
        <w:t xml:space="preserve">        </w:t>
      </w:r>
    </w:p>
    <w:p w:rsidR="00E617B2" w:rsidRDefault="00E468A1">
      <w:pPr>
        <w:spacing w:after="0" w:line="240" w:lineRule="auto"/>
        <w:jc w:val="center"/>
        <w:rPr>
          <w:rFonts w:ascii="Times New Roman" w:hAnsi="Times New Roman"/>
          <w:sz w:val="24"/>
        </w:rPr>
      </w:pPr>
      <w:r>
        <w:rPr>
          <w:rFonts w:ascii="Times New Roman" w:hAnsi="Times New Roman"/>
          <w:sz w:val="24"/>
        </w:rPr>
        <w:t>Государственное бюджетное образовательное учреждение Свердловской области «Верхнесалдинская школа, реализующая адаптированные основные общеобразовательные программы»</w:t>
      </w:r>
    </w:p>
    <w:p w:rsidR="00E617B2" w:rsidRDefault="00E617B2">
      <w:pPr>
        <w:spacing w:line="240" w:lineRule="auto"/>
        <w:jc w:val="center"/>
        <w:rPr>
          <w:rFonts w:ascii="Times New Roman" w:hAnsi="Times New Roman"/>
          <w:sz w:val="28"/>
        </w:rPr>
      </w:pPr>
    </w:p>
    <w:tbl>
      <w:tblPr>
        <w:tblW w:w="0" w:type="auto"/>
        <w:tblLook w:val="04A0" w:firstRow="1" w:lastRow="0" w:firstColumn="1" w:lastColumn="0" w:noHBand="0" w:noVBand="1"/>
      </w:tblPr>
      <w:tblGrid>
        <w:gridCol w:w="3190"/>
        <w:gridCol w:w="3189"/>
        <w:gridCol w:w="3191"/>
      </w:tblGrid>
      <w:tr w:rsidR="00E617B2">
        <w:tc>
          <w:tcPr>
            <w:tcW w:w="3190" w:type="dxa"/>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4"/>
              </w:rPr>
            </w:pPr>
            <w:r>
              <w:rPr>
                <w:rFonts w:ascii="Times New Roman" w:hAnsi="Times New Roman"/>
                <w:sz w:val="24"/>
              </w:rPr>
              <w:t>СОГЛАСОВАННО</w:t>
            </w:r>
          </w:p>
          <w:p w:rsidR="00E617B2" w:rsidRDefault="00E468A1">
            <w:pPr>
              <w:spacing w:after="0" w:line="240" w:lineRule="auto"/>
              <w:rPr>
                <w:rFonts w:ascii="Times New Roman" w:hAnsi="Times New Roman"/>
                <w:sz w:val="24"/>
              </w:rPr>
            </w:pPr>
            <w:r>
              <w:rPr>
                <w:rFonts w:ascii="Times New Roman" w:hAnsi="Times New Roman"/>
                <w:sz w:val="24"/>
              </w:rPr>
              <w:t>Зам. директора по УВР</w:t>
            </w:r>
          </w:p>
          <w:p w:rsidR="00E617B2" w:rsidRDefault="00E468A1">
            <w:pPr>
              <w:spacing w:after="0" w:line="240" w:lineRule="auto"/>
              <w:rPr>
                <w:rFonts w:ascii="Times New Roman" w:hAnsi="Times New Roman"/>
                <w:sz w:val="24"/>
              </w:rPr>
            </w:pPr>
            <w:r>
              <w:rPr>
                <w:rFonts w:ascii="Times New Roman" w:hAnsi="Times New Roman"/>
                <w:sz w:val="24"/>
              </w:rPr>
              <w:t>________И.С.Бессонова</w:t>
            </w:r>
          </w:p>
          <w:p w:rsidR="00E617B2" w:rsidRDefault="00E468A1">
            <w:pPr>
              <w:spacing w:after="0" w:line="240" w:lineRule="auto"/>
              <w:rPr>
                <w:rFonts w:ascii="Times New Roman" w:hAnsi="Times New Roman"/>
                <w:sz w:val="24"/>
              </w:rPr>
            </w:pPr>
            <w:r>
              <w:rPr>
                <w:rFonts w:ascii="Times New Roman" w:hAnsi="Times New Roman"/>
                <w:sz w:val="24"/>
              </w:rPr>
              <w:t xml:space="preserve">от «   </w:t>
            </w:r>
            <w:r>
              <w:rPr>
                <w:rFonts w:ascii="Times New Roman" w:hAnsi="Times New Roman"/>
                <w:sz w:val="24"/>
              </w:rPr>
              <w:t>»                  2023г</w:t>
            </w:r>
          </w:p>
        </w:tc>
        <w:tc>
          <w:tcPr>
            <w:tcW w:w="3189" w:type="dxa"/>
            <w:shd w:val="clear" w:color="auto" w:fill="auto"/>
            <w:tcMar>
              <w:top w:w="0" w:type="dxa"/>
              <w:left w:w="108" w:type="dxa"/>
              <w:bottom w:w="0" w:type="dxa"/>
              <w:right w:w="108" w:type="dxa"/>
            </w:tcMar>
          </w:tcPr>
          <w:p w:rsidR="00E617B2" w:rsidRDefault="00E617B2">
            <w:pPr>
              <w:spacing w:after="0" w:line="240" w:lineRule="auto"/>
              <w:rPr>
                <w:rFonts w:ascii="Times New Roman" w:hAnsi="Times New Roman"/>
                <w:sz w:val="24"/>
              </w:rPr>
            </w:pPr>
          </w:p>
        </w:tc>
        <w:tc>
          <w:tcPr>
            <w:tcW w:w="3191" w:type="dxa"/>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4"/>
              </w:rPr>
            </w:pPr>
            <w:r>
              <w:rPr>
                <w:rFonts w:ascii="Times New Roman" w:hAnsi="Times New Roman"/>
                <w:sz w:val="24"/>
              </w:rPr>
              <w:t>УТВЕРЖДАЮ</w:t>
            </w:r>
          </w:p>
          <w:p w:rsidR="00E617B2" w:rsidRDefault="00E468A1">
            <w:pPr>
              <w:spacing w:after="0" w:line="240" w:lineRule="auto"/>
              <w:rPr>
                <w:rFonts w:ascii="Times New Roman" w:hAnsi="Times New Roman"/>
                <w:sz w:val="24"/>
              </w:rPr>
            </w:pPr>
            <w:r>
              <w:rPr>
                <w:rFonts w:ascii="Times New Roman" w:hAnsi="Times New Roman"/>
                <w:sz w:val="24"/>
              </w:rPr>
              <w:t>И.о. директора школы</w:t>
            </w:r>
          </w:p>
          <w:p w:rsidR="00E617B2" w:rsidRDefault="00E468A1">
            <w:pPr>
              <w:spacing w:after="0" w:line="240" w:lineRule="auto"/>
              <w:rPr>
                <w:rFonts w:ascii="Times New Roman" w:hAnsi="Times New Roman"/>
                <w:sz w:val="24"/>
              </w:rPr>
            </w:pPr>
            <w:r>
              <w:rPr>
                <w:rFonts w:ascii="Times New Roman" w:hAnsi="Times New Roman"/>
                <w:sz w:val="24"/>
              </w:rPr>
              <w:t>________И.С.Бессонова</w:t>
            </w:r>
          </w:p>
          <w:p w:rsidR="00E617B2" w:rsidRDefault="00E468A1">
            <w:pPr>
              <w:spacing w:after="0" w:line="240" w:lineRule="auto"/>
              <w:rPr>
                <w:rFonts w:ascii="Times New Roman" w:hAnsi="Times New Roman"/>
                <w:sz w:val="24"/>
              </w:rPr>
            </w:pPr>
            <w:r>
              <w:rPr>
                <w:rFonts w:ascii="Times New Roman" w:hAnsi="Times New Roman"/>
                <w:sz w:val="24"/>
              </w:rPr>
              <w:t>от «    »                  2023 г</w:t>
            </w:r>
          </w:p>
        </w:tc>
      </w:tr>
    </w:tbl>
    <w:p w:rsidR="00E617B2" w:rsidRDefault="00E617B2">
      <w:pPr>
        <w:spacing w:line="240" w:lineRule="auto"/>
        <w:jc w:val="center"/>
        <w:rPr>
          <w:rFonts w:ascii="Times New Roman" w:hAnsi="Times New Roman"/>
          <w:b/>
          <w:sz w:val="28"/>
        </w:rPr>
      </w:pPr>
    </w:p>
    <w:p w:rsidR="00E617B2" w:rsidRDefault="00E617B2">
      <w:pPr>
        <w:spacing w:after="0" w:line="240" w:lineRule="auto"/>
        <w:jc w:val="center"/>
        <w:rPr>
          <w:rFonts w:ascii="Times New Roman" w:hAnsi="Times New Roman"/>
          <w:b/>
          <w:color w:val="000000"/>
          <w:sz w:val="28"/>
        </w:rPr>
      </w:pPr>
    </w:p>
    <w:p w:rsidR="00E617B2" w:rsidRDefault="00E617B2">
      <w:pPr>
        <w:spacing w:after="0" w:line="240" w:lineRule="auto"/>
        <w:jc w:val="center"/>
        <w:rPr>
          <w:rFonts w:ascii="Times New Roman" w:hAnsi="Times New Roman"/>
          <w:b/>
          <w:color w:val="000000"/>
          <w:sz w:val="28"/>
        </w:rPr>
      </w:pPr>
    </w:p>
    <w:p w:rsidR="00E617B2" w:rsidRDefault="00E468A1">
      <w:pPr>
        <w:spacing w:after="0" w:line="240" w:lineRule="auto"/>
        <w:jc w:val="center"/>
        <w:rPr>
          <w:rFonts w:ascii="Times New Roman" w:hAnsi="Times New Roman"/>
          <w:color w:val="000000"/>
          <w:sz w:val="28"/>
        </w:rPr>
      </w:pPr>
      <w:r>
        <w:rPr>
          <w:rFonts w:ascii="Times New Roman" w:hAnsi="Times New Roman"/>
          <w:b/>
          <w:color w:val="000000"/>
          <w:sz w:val="28"/>
        </w:rPr>
        <w:t>АДАПТИРОВАННАЯ ОБЩЕОБРАЗОВАТЕЛЬНАЯ ПРОГРАММА НАЧАЛЬНОГО ОБЩЕГО ОБРАЗОВАНИЯ</w:t>
      </w:r>
    </w:p>
    <w:p w:rsidR="00E617B2" w:rsidRDefault="00E468A1">
      <w:pPr>
        <w:spacing w:after="0" w:line="240" w:lineRule="auto"/>
        <w:jc w:val="center"/>
        <w:rPr>
          <w:rFonts w:ascii="Times New Roman" w:hAnsi="Times New Roman"/>
          <w:color w:val="000000"/>
          <w:sz w:val="28"/>
        </w:rPr>
      </w:pPr>
      <w:r>
        <w:rPr>
          <w:rFonts w:ascii="Times New Roman" w:hAnsi="Times New Roman"/>
          <w:b/>
          <w:color w:val="000000"/>
          <w:sz w:val="28"/>
        </w:rPr>
        <w:t xml:space="preserve">ДЛЯ ОБУЧАЮЩИХСЯ </w:t>
      </w:r>
    </w:p>
    <w:p w:rsidR="00E617B2" w:rsidRDefault="00E468A1">
      <w:pPr>
        <w:spacing w:after="0" w:line="240" w:lineRule="auto"/>
        <w:jc w:val="center"/>
        <w:rPr>
          <w:rFonts w:ascii="Times New Roman" w:hAnsi="Times New Roman"/>
          <w:b/>
          <w:color w:val="000000"/>
          <w:sz w:val="28"/>
        </w:rPr>
      </w:pPr>
      <w:r>
        <w:rPr>
          <w:rFonts w:ascii="Times New Roman" w:hAnsi="Times New Roman"/>
          <w:b/>
          <w:color w:val="000000"/>
          <w:sz w:val="28"/>
        </w:rPr>
        <w:t xml:space="preserve">  С УМСТВЕННОЙ ОТСТАЛОСТЬЮ </w:t>
      </w:r>
    </w:p>
    <w:p w:rsidR="00E617B2" w:rsidRDefault="00E468A1">
      <w:pPr>
        <w:spacing w:after="0" w:line="240" w:lineRule="auto"/>
        <w:jc w:val="center"/>
        <w:rPr>
          <w:rFonts w:ascii="Times New Roman" w:hAnsi="Times New Roman"/>
          <w:color w:val="000000"/>
          <w:sz w:val="28"/>
        </w:rPr>
      </w:pPr>
      <w:r>
        <w:rPr>
          <w:rFonts w:ascii="Times New Roman" w:hAnsi="Times New Roman"/>
          <w:b/>
          <w:color w:val="000000"/>
          <w:sz w:val="28"/>
        </w:rPr>
        <w:t xml:space="preserve"> (интеллектуальными нарушениями)</w:t>
      </w:r>
    </w:p>
    <w:p w:rsidR="00E617B2" w:rsidRDefault="00E468A1">
      <w:pPr>
        <w:spacing w:after="0" w:line="240" w:lineRule="auto"/>
        <w:jc w:val="center"/>
        <w:rPr>
          <w:rFonts w:ascii="Times New Roman" w:hAnsi="Times New Roman"/>
          <w:color w:val="000000"/>
          <w:sz w:val="28"/>
        </w:rPr>
      </w:pPr>
      <w:r>
        <w:rPr>
          <w:rFonts w:ascii="Times New Roman" w:hAnsi="Times New Roman"/>
          <w:color w:val="000000"/>
          <w:sz w:val="28"/>
        </w:rPr>
        <w:t>(вариант 1)</w:t>
      </w:r>
    </w:p>
    <w:p w:rsidR="00E617B2" w:rsidRDefault="00E468A1">
      <w:pPr>
        <w:spacing w:after="0" w:line="240" w:lineRule="auto"/>
        <w:jc w:val="center"/>
        <w:rPr>
          <w:rFonts w:ascii="Times New Roman" w:hAnsi="Times New Roman"/>
          <w:b/>
          <w:color w:val="000000"/>
          <w:sz w:val="28"/>
        </w:rPr>
      </w:pPr>
      <w:r>
        <w:rPr>
          <w:rFonts w:ascii="Times New Roman" w:hAnsi="Times New Roman"/>
          <w:b/>
          <w:color w:val="000000"/>
          <w:sz w:val="28"/>
        </w:rPr>
        <w:t>2 "А" класс</w:t>
      </w:r>
    </w:p>
    <w:p w:rsidR="00E617B2" w:rsidRDefault="00E468A1">
      <w:pPr>
        <w:spacing w:after="0" w:line="240" w:lineRule="auto"/>
        <w:jc w:val="center"/>
        <w:rPr>
          <w:rFonts w:ascii="Times New Roman" w:hAnsi="Times New Roman"/>
          <w:color w:val="000000" w:themeColor="text1"/>
          <w:sz w:val="28"/>
        </w:rPr>
      </w:pPr>
      <w:r>
        <w:rPr>
          <w:rFonts w:ascii="Times New Roman" w:hAnsi="Times New Roman"/>
          <w:color w:val="000000"/>
          <w:sz w:val="28"/>
        </w:rPr>
        <w:t>на 2023</w:t>
      </w:r>
      <w:r>
        <w:rPr>
          <w:rFonts w:ascii="Times New Roman" w:hAnsi="Times New Roman"/>
          <w:color w:val="000000" w:themeColor="text1"/>
          <w:sz w:val="28"/>
        </w:rPr>
        <w:t>-2024 учебный год</w:t>
      </w:r>
    </w:p>
    <w:p w:rsidR="00E617B2" w:rsidRDefault="00E617B2">
      <w:pPr>
        <w:spacing w:after="0" w:line="240" w:lineRule="auto"/>
        <w:jc w:val="both"/>
        <w:rPr>
          <w:rFonts w:ascii="Times New Roman" w:hAnsi="Times New Roman"/>
          <w:sz w:val="28"/>
        </w:rPr>
      </w:pPr>
    </w:p>
    <w:p w:rsidR="00E617B2" w:rsidRDefault="00E617B2">
      <w:pPr>
        <w:spacing w:after="0" w:line="240" w:lineRule="auto"/>
        <w:jc w:val="both"/>
        <w:rPr>
          <w:rFonts w:ascii="Times New Roman" w:hAnsi="Times New Roman"/>
          <w:sz w:val="28"/>
        </w:rPr>
      </w:pPr>
    </w:p>
    <w:p w:rsidR="00E617B2" w:rsidRDefault="00E617B2">
      <w:pPr>
        <w:spacing w:after="0" w:line="240" w:lineRule="auto"/>
        <w:jc w:val="both"/>
        <w:rPr>
          <w:rFonts w:ascii="Times New Roman" w:hAnsi="Times New Roman"/>
          <w:sz w:val="28"/>
        </w:rPr>
      </w:pPr>
    </w:p>
    <w:p w:rsidR="00E617B2" w:rsidRDefault="00E617B2">
      <w:pPr>
        <w:spacing w:after="0" w:line="240" w:lineRule="auto"/>
        <w:jc w:val="both"/>
        <w:rPr>
          <w:rFonts w:ascii="Times New Roman" w:hAnsi="Times New Roman"/>
          <w:sz w:val="28"/>
        </w:rPr>
      </w:pPr>
    </w:p>
    <w:p w:rsidR="00E617B2" w:rsidRDefault="00E617B2">
      <w:pPr>
        <w:spacing w:after="0" w:line="240" w:lineRule="auto"/>
        <w:jc w:val="both"/>
        <w:rPr>
          <w:rFonts w:ascii="Times New Roman" w:hAnsi="Times New Roman"/>
          <w:sz w:val="28"/>
        </w:rPr>
      </w:pPr>
    </w:p>
    <w:p w:rsidR="00E617B2" w:rsidRDefault="00E617B2">
      <w:pPr>
        <w:spacing w:after="0" w:line="240" w:lineRule="auto"/>
        <w:jc w:val="both"/>
        <w:rPr>
          <w:rFonts w:ascii="Times New Roman" w:hAnsi="Times New Roman"/>
          <w:sz w:val="28"/>
        </w:rPr>
      </w:pPr>
    </w:p>
    <w:p w:rsidR="00E617B2" w:rsidRDefault="00E617B2">
      <w:pPr>
        <w:spacing w:after="0" w:line="240" w:lineRule="auto"/>
        <w:jc w:val="both"/>
        <w:rPr>
          <w:rFonts w:ascii="Times New Roman" w:hAnsi="Times New Roman"/>
          <w:sz w:val="28"/>
        </w:rPr>
      </w:pPr>
    </w:p>
    <w:p w:rsidR="00E617B2" w:rsidRDefault="00E617B2">
      <w:pPr>
        <w:spacing w:after="0" w:line="240" w:lineRule="auto"/>
        <w:jc w:val="both"/>
        <w:rPr>
          <w:rFonts w:ascii="Times New Roman" w:hAnsi="Times New Roman"/>
          <w:sz w:val="28"/>
        </w:rPr>
      </w:pPr>
    </w:p>
    <w:p w:rsidR="00E617B2" w:rsidRDefault="00E468A1">
      <w:pPr>
        <w:spacing w:after="0" w:line="240" w:lineRule="auto"/>
        <w:jc w:val="center"/>
        <w:rPr>
          <w:rFonts w:ascii="Times New Roman" w:hAnsi="Times New Roman"/>
          <w:sz w:val="24"/>
        </w:rPr>
      </w:pPr>
      <w:r>
        <w:rPr>
          <w:rFonts w:ascii="Times New Roman" w:hAnsi="Times New Roman"/>
          <w:sz w:val="24"/>
        </w:rPr>
        <w:t>Рассмотрено на заседании школьного методического объединения</w:t>
      </w:r>
    </w:p>
    <w:p w:rsidR="00E617B2" w:rsidRDefault="00E468A1">
      <w:pPr>
        <w:spacing w:after="0" w:line="240" w:lineRule="auto"/>
        <w:ind w:firstLine="709"/>
        <w:jc w:val="center"/>
        <w:rPr>
          <w:rFonts w:ascii="Times New Roman" w:hAnsi="Times New Roman"/>
          <w:sz w:val="24"/>
        </w:rPr>
      </w:pPr>
      <w:r>
        <w:rPr>
          <w:rFonts w:ascii="Times New Roman" w:hAnsi="Times New Roman"/>
          <w:sz w:val="24"/>
        </w:rPr>
        <w:t>Протокол от «_____»___________________20_____г. №________</w:t>
      </w:r>
    </w:p>
    <w:p w:rsidR="00E617B2" w:rsidRDefault="00E468A1">
      <w:pPr>
        <w:spacing w:after="0" w:line="240" w:lineRule="auto"/>
        <w:ind w:firstLine="709"/>
        <w:jc w:val="center"/>
        <w:rPr>
          <w:rFonts w:ascii="Times New Roman" w:hAnsi="Times New Roman"/>
          <w:sz w:val="28"/>
        </w:rPr>
      </w:pPr>
      <w:r>
        <w:rPr>
          <w:rFonts w:ascii="Times New Roman" w:hAnsi="Times New Roman"/>
          <w:sz w:val="24"/>
        </w:rPr>
        <w:t>Руководитель ШМО ____________________ /________</w:t>
      </w:r>
      <w:r>
        <w:rPr>
          <w:rFonts w:ascii="Times New Roman" w:hAnsi="Times New Roman"/>
          <w:sz w:val="24"/>
        </w:rPr>
        <w:t>_________</w:t>
      </w:r>
    </w:p>
    <w:p w:rsidR="00E617B2" w:rsidRDefault="00E617B2">
      <w:pPr>
        <w:spacing w:after="0" w:line="240" w:lineRule="auto"/>
        <w:ind w:firstLine="709"/>
        <w:jc w:val="center"/>
        <w:rPr>
          <w:rFonts w:ascii="Times New Roman" w:hAnsi="Times New Roman"/>
          <w:sz w:val="28"/>
        </w:rPr>
      </w:pPr>
    </w:p>
    <w:p w:rsidR="00E617B2" w:rsidRDefault="00E617B2">
      <w:pPr>
        <w:spacing w:after="0" w:line="240" w:lineRule="auto"/>
        <w:ind w:firstLine="709"/>
        <w:jc w:val="center"/>
        <w:rPr>
          <w:rFonts w:ascii="Times New Roman" w:hAnsi="Times New Roman"/>
          <w:sz w:val="28"/>
        </w:rPr>
      </w:pPr>
    </w:p>
    <w:p w:rsidR="00E617B2" w:rsidRDefault="00E468A1">
      <w:pPr>
        <w:spacing w:after="0" w:line="240" w:lineRule="auto"/>
        <w:jc w:val="center"/>
        <w:rPr>
          <w:rFonts w:ascii="Times New Roman" w:hAnsi="Times New Roman"/>
          <w:color w:val="000000"/>
          <w:sz w:val="28"/>
        </w:rPr>
      </w:pPr>
      <w:r>
        <w:rPr>
          <w:rFonts w:ascii="Times New Roman" w:hAnsi="Times New Roman"/>
          <w:color w:val="000000"/>
          <w:sz w:val="28"/>
        </w:rPr>
        <w:t xml:space="preserve">                                                                                     составила: Углова Н.Ю</w:t>
      </w:r>
    </w:p>
    <w:p w:rsidR="00E617B2" w:rsidRDefault="00E468A1">
      <w:pPr>
        <w:spacing w:after="0" w:line="240" w:lineRule="auto"/>
        <w:jc w:val="center"/>
        <w:rPr>
          <w:rFonts w:ascii="Times New Roman" w:hAnsi="Times New Roman"/>
          <w:color w:val="000000"/>
          <w:sz w:val="28"/>
        </w:rPr>
      </w:pPr>
      <w:r>
        <w:rPr>
          <w:rFonts w:ascii="Times New Roman" w:hAnsi="Times New Roman"/>
          <w:color w:val="000000"/>
          <w:sz w:val="28"/>
        </w:rPr>
        <w:t xml:space="preserve">                                                                                                    учитель 1 кк</w:t>
      </w:r>
    </w:p>
    <w:p w:rsidR="00E617B2" w:rsidRDefault="00E617B2">
      <w:pPr>
        <w:spacing w:after="0" w:line="240" w:lineRule="auto"/>
        <w:jc w:val="center"/>
        <w:rPr>
          <w:rFonts w:ascii="Times New Roman" w:hAnsi="Times New Roman"/>
          <w:color w:val="000000"/>
          <w:sz w:val="28"/>
        </w:rPr>
      </w:pPr>
    </w:p>
    <w:p w:rsidR="00E617B2" w:rsidRDefault="00E468A1">
      <w:pPr>
        <w:spacing w:after="0" w:line="240" w:lineRule="auto"/>
        <w:jc w:val="center"/>
        <w:rPr>
          <w:rFonts w:ascii="Times New Roman" w:hAnsi="Times New Roman"/>
          <w:color w:val="000000"/>
          <w:sz w:val="28"/>
        </w:rPr>
      </w:pPr>
      <w:r>
        <w:rPr>
          <w:rFonts w:ascii="Times New Roman" w:hAnsi="Times New Roman"/>
          <w:color w:val="000000"/>
          <w:sz w:val="28"/>
        </w:rPr>
        <w:t xml:space="preserve">                                                                                               </w:t>
      </w:r>
    </w:p>
    <w:p w:rsidR="00E617B2" w:rsidRDefault="00E617B2">
      <w:pPr>
        <w:spacing w:after="0" w:line="240" w:lineRule="auto"/>
        <w:jc w:val="center"/>
        <w:rPr>
          <w:rFonts w:ascii="Times New Roman" w:hAnsi="Times New Roman"/>
          <w:color w:val="000000"/>
          <w:sz w:val="28"/>
        </w:rPr>
      </w:pPr>
    </w:p>
    <w:p w:rsidR="00E617B2" w:rsidRDefault="00E617B2">
      <w:pPr>
        <w:spacing w:after="0" w:line="240" w:lineRule="auto"/>
        <w:jc w:val="center"/>
        <w:rPr>
          <w:rFonts w:ascii="Times New Roman" w:hAnsi="Times New Roman"/>
          <w:color w:val="000000"/>
          <w:sz w:val="28"/>
        </w:rPr>
      </w:pPr>
    </w:p>
    <w:p w:rsidR="00E617B2" w:rsidRDefault="00E617B2">
      <w:pPr>
        <w:spacing w:after="0" w:line="240" w:lineRule="auto"/>
        <w:jc w:val="center"/>
        <w:rPr>
          <w:rFonts w:ascii="Times New Roman" w:hAnsi="Times New Roman"/>
          <w:color w:val="000000"/>
          <w:sz w:val="28"/>
        </w:rPr>
      </w:pPr>
    </w:p>
    <w:p w:rsidR="00E617B2" w:rsidRDefault="00E617B2">
      <w:pPr>
        <w:spacing w:after="0" w:line="240" w:lineRule="auto"/>
        <w:jc w:val="center"/>
        <w:rPr>
          <w:rFonts w:ascii="Times New Roman" w:hAnsi="Times New Roman"/>
          <w:color w:val="000000"/>
          <w:sz w:val="28"/>
        </w:rPr>
      </w:pPr>
    </w:p>
    <w:p w:rsidR="00E617B2" w:rsidRDefault="00E617B2">
      <w:pPr>
        <w:spacing w:after="0" w:line="240" w:lineRule="auto"/>
        <w:jc w:val="center"/>
        <w:rPr>
          <w:rFonts w:ascii="Times New Roman" w:hAnsi="Times New Roman"/>
          <w:color w:val="000000"/>
          <w:sz w:val="28"/>
        </w:rPr>
      </w:pPr>
    </w:p>
    <w:p w:rsidR="00E617B2" w:rsidRDefault="00E468A1">
      <w:pPr>
        <w:spacing w:after="0" w:line="240" w:lineRule="auto"/>
        <w:jc w:val="center"/>
        <w:rPr>
          <w:rFonts w:ascii="Times New Roman" w:hAnsi="Times New Roman"/>
          <w:color w:val="000000"/>
          <w:sz w:val="28"/>
        </w:rPr>
      </w:pPr>
      <w:r>
        <w:rPr>
          <w:rFonts w:ascii="Times New Roman" w:hAnsi="Times New Roman"/>
          <w:color w:val="000000"/>
          <w:sz w:val="28"/>
        </w:rPr>
        <w:t>г. Верхняя Салда</w:t>
      </w:r>
    </w:p>
    <w:p w:rsidR="00E617B2" w:rsidRDefault="00E468A1" w:rsidP="00E468A1">
      <w:pPr>
        <w:spacing w:after="0" w:line="240" w:lineRule="auto"/>
        <w:jc w:val="center"/>
        <w:rPr>
          <w:rFonts w:ascii="Times New Roman" w:hAnsi="Times New Roman"/>
          <w:color w:val="000000"/>
          <w:sz w:val="28"/>
        </w:rPr>
      </w:pPr>
      <w:r>
        <w:rPr>
          <w:rFonts w:ascii="Times New Roman" w:hAnsi="Times New Roman"/>
          <w:color w:val="000000"/>
          <w:sz w:val="28"/>
        </w:rPr>
        <w:t>2023г</w:t>
      </w:r>
      <w:bookmarkStart w:id="0" w:name="_GoBack"/>
      <w:bookmarkEnd w:id="0"/>
    </w:p>
    <w:p w:rsidR="00E617B2" w:rsidRDefault="00E617B2">
      <w:pPr>
        <w:spacing w:line="240" w:lineRule="auto"/>
        <w:jc w:val="center"/>
        <w:rPr>
          <w:rFonts w:ascii="Times New Roman" w:hAnsi="Times New Roman"/>
          <w:b/>
          <w:sz w:val="28"/>
        </w:rPr>
      </w:pPr>
    </w:p>
    <w:tbl>
      <w:tblPr>
        <w:tblW w:w="0" w:type="auto"/>
        <w:tblInd w:w="-176" w:type="dxa"/>
        <w:tblLook w:val="04A0" w:firstRow="1" w:lastRow="0" w:firstColumn="1" w:lastColumn="0" w:noHBand="0" w:noVBand="1"/>
      </w:tblPr>
      <w:tblGrid>
        <w:gridCol w:w="9215"/>
      </w:tblGrid>
      <w:tr w:rsidR="00E617B2">
        <w:tc>
          <w:tcPr>
            <w:tcW w:w="9215" w:type="dxa"/>
          </w:tcPr>
          <w:p w:rsidR="00E617B2" w:rsidRDefault="00E468A1">
            <w:pPr>
              <w:pStyle w:val="a9"/>
              <w:tabs>
                <w:tab w:val="right" w:pos="8999"/>
              </w:tabs>
              <w:rPr>
                <w:rFonts w:ascii="Times New Roman" w:hAnsi="Times New Roman"/>
                <w:b/>
                <w:sz w:val="24"/>
              </w:rPr>
            </w:pPr>
            <w:r>
              <w:rPr>
                <w:rFonts w:ascii="Times New Roman" w:hAnsi="Times New Roman"/>
                <w:b/>
                <w:sz w:val="24"/>
              </w:rPr>
              <w:t>1.Пояснительная записка</w:t>
            </w:r>
            <w:r>
              <w:rPr>
                <w:rFonts w:ascii="Times New Roman" w:hAnsi="Times New Roman"/>
                <w:b/>
                <w:sz w:val="24"/>
              </w:rPr>
              <w:tab/>
            </w:r>
            <w:r>
              <w:rPr>
                <w:rFonts w:ascii="Times New Roman" w:hAnsi="Times New Roman"/>
                <w:sz w:val="24"/>
              </w:rPr>
              <w:t>3</w:t>
            </w:r>
          </w:p>
          <w:p w:rsidR="00E617B2" w:rsidRDefault="00E468A1">
            <w:pPr>
              <w:pStyle w:val="a9"/>
              <w:tabs>
                <w:tab w:val="left" w:pos="709"/>
                <w:tab w:val="left" w:pos="1418"/>
                <w:tab w:val="left" w:pos="2127"/>
                <w:tab w:val="left" w:pos="2836"/>
                <w:tab w:val="right" w:pos="8999"/>
              </w:tabs>
              <w:rPr>
                <w:rFonts w:ascii="Times New Roman" w:hAnsi="Times New Roman"/>
                <w:b/>
                <w:sz w:val="24"/>
              </w:rPr>
            </w:pPr>
            <w:r>
              <w:rPr>
                <w:rFonts w:ascii="Times New Roman" w:hAnsi="Times New Roman"/>
                <w:b/>
                <w:sz w:val="24"/>
              </w:rPr>
              <w:t>1.1.</w:t>
            </w:r>
            <w:r>
              <w:rPr>
                <w:rFonts w:ascii="Times New Roman" w:hAnsi="Times New Roman"/>
                <w:sz w:val="24"/>
              </w:rPr>
              <w:t>Общие положения</w:t>
            </w:r>
            <w:r>
              <w:rPr>
                <w:rFonts w:ascii="Times New Roman" w:hAnsi="Times New Roman"/>
                <w:b/>
                <w:sz w:val="24"/>
              </w:rPr>
              <w:tab/>
            </w:r>
            <w:r>
              <w:rPr>
                <w:rFonts w:ascii="Times New Roman" w:hAnsi="Times New Roman"/>
                <w:b/>
                <w:sz w:val="24"/>
              </w:rPr>
              <w:tab/>
            </w:r>
            <w:r>
              <w:rPr>
                <w:rFonts w:ascii="Times New Roman" w:hAnsi="Times New Roman"/>
                <w:sz w:val="24"/>
              </w:rPr>
              <w:t>7</w:t>
            </w:r>
          </w:p>
        </w:tc>
      </w:tr>
      <w:tr w:rsidR="00E617B2">
        <w:tc>
          <w:tcPr>
            <w:tcW w:w="9215" w:type="dxa"/>
          </w:tcPr>
          <w:p w:rsidR="00E617B2" w:rsidRDefault="00E468A1">
            <w:pPr>
              <w:pStyle w:val="a9"/>
              <w:tabs>
                <w:tab w:val="right" w:pos="8999"/>
              </w:tabs>
              <w:rPr>
                <w:rFonts w:ascii="Times New Roman" w:hAnsi="Times New Roman"/>
                <w:b/>
                <w:sz w:val="24"/>
              </w:rPr>
            </w:pPr>
            <w:r>
              <w:rPr>
                <w:rFonts w:ascii="Times New Roman" w:hAnsi="Times New Roman"/>
                <w:b/>
                <w:sz w:val="24"/>
              </w:rPr>
              <w:t>2. Целевой раздел</w:t>
            </w:r>
            <w:r>
              <w:rPr>
                <w:rFonts w:ascii="Times New Roman" w:hAnsi="Times New Roman"/>
                <w:b/>
                <w:sz w:val="24"/>
              </w:rPr>
              <w:tab/>
            </w:r>
            <w:r>
              <w:rPr>
                <w:rFonts w:ascii="Times New Roman" w:hAnsi="Times New Roman"/>
                <w:sz w:val="24"/>
              </w:rPr>
              <w:t>10</w:t>
            </w:r>
          </w:p>
        </w:tc>
      </w:tr>
      <w:tr w:rsidR="00E617B2">
        <w:tc>
          <w:tcPr>
            <w:tcW w:w="9215" w:type="dxa"/>
          </w:tcPr>
          <w:p w:rsidR="00E617B2" w:rsidRDefault="00E468A1">
            <w:pPr>
              <w:pStyle w:val="a9"/>
              <w:ind w:left="460"/>
              <w:rPr>
                <w:rFonts w:ascii="Times New Roman" w:hAnsi="Times New Roman"/>
                <w:sz w:val="24"/>
              </w:rPr>
            </w:pPr>
            <w:r>
              <w:rPr>
                <w:rFonts w:ascii="Times New Roman" w:hAnsi="Times New Roman"/>
                <w:sz w:val="24"/>
              </w:rPr>
              <w:t>2.1.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11</w:t>
            </w:r>
          </w:p>
        </w:tc>
      </w:tr>
      <w:tr w:rsidR="00E617B2">
        <w:tc>
          <w:tcPr>
            <w:tcW w:w="9215" w:type="dxa"/>
          </w:tcPr>
          <w:p w:rsidR="00E617B2" w:rsidRDefault="00E468A1">
            <w:pPr>
              <w:pStyle w:val="a9"/>
              <w:ind w:left="460"/>
              <w:rPr>
                <w:rFonts w:ascii="Times New Roman" w:hAnsi="Times New Roman"/>
                <w:sz w:val="24"/>
              </w:rPr>
            </w:pPr>
            <w:r>
              <w:rPr>
                <w:rFonts w:ascii="Times New Roman" w:hAnsi="Times New Roman"/>
                <w:sz w:val="24"/>
              </w:rPr>
              <w:t>2.2. Язык и речевая практика                                                                                        12</w:t>
            </w:r>
          </w:p>
        </w:tc>
      </w:tr>
      <w:tr w:rsidR="00E617B2">
        <w:tc>
          <w:tcPr>
            <w:tcW w:w="9215" w:type="dxa"/>
          </w:tcPr>
          <w:p w:rsidR="00E617B2" w:rsidRDefault="00E468A1">
            <w:pPr>
              <w:pStyle w:val="a9"/>
              <w:ind w:left="460"/>
              <w:rPr>
                <w:rFonts w:ascii="Times New Roman" w:hAnsi="Times New Roman"/>
                <w:sz w:val="24"/>
              </w:rPr>
            </w:pPr>
            <w:r>
              <w:rPr>
                <w:rFonts w:ascii="Times New Roman" w:hAnsi="Times New Roman"/>
                <w:sz w:val="24"/>
              </w:rPr>
              <w:t xml:space="preserve">2.3. Математика                                                                                                              14         </w:t>
            </w:r>
            <w:r>
              <w:rPr>
                <w:rFonts w:ascii="Times New Roman" w:hAnsi="Times New Roman"/>
                <w:sz w:val="24"/>
              </w:rPr>
              <w:t xml:space="preserve">                                                                                       </w:t>
            </w:r>
          </w:p>
        </w:tc>
      </w:tr>
      <w:tr w:rsidR="00E617B2">
        <w:tc>
          <w:tcPr>
            <w:tcW w:w="9215" w:type="dxa"/>
          </w:tcPr>
          <w:p w:rsidR="00E617B2" w:rsidRDefault="00E468A1">
            <w:pPr>
              <w:pStyle w:val="a9"/>
              <w:ind w:left="460"/>
              <w:rPr>
                <w:rFonts w:ascii="Times New Roman" w:hAnsi="Times New Roman"/>
                <w:sz w:val="24"/>
              </w:rPr>
            </w:pPr>
            <w:r>
              <w:rPr>
                <w:rFonts w:ascii="Times New Roman" w:hAnsi="Times New Roman"/>
                <w:sz w:val="24"/>
              </w:rPr>
              <w:t>2.4. Естествознание                                                                                                        16</w:t>
            </w:r>
          </w:p>
        </w:tc>
      </w:tr>
      <w:tr w:rsidR="00E617B2">
        <w:tc>
          <w:tcPr>
            <w:tcW w:w="9215" w:type="dxa"/>
          </w:tcPr>
          <w:p w:rsidR="00E617B2" w:rsidRDefault="00E468A1">
            <w:pPr>
              <w:pStyle w:val="a9"/>
              <w:ind w:left="460"/>
              <w:rPr>
                <w:rFonts w:ascii="Times New Roman" w:hAnsi="Times New Roman"/>
                <w:sz w:val="24"/>
              </w:rPr>
            </w:pPr>
            <w:r>
              <w:rPr>
                <w:rFonts w:ascii="Times New Roman" w:hAnsi="Times New Roman"/>
                <w:sz w:val="24"/>
              </w:rPr>
              <w:t xml:space="preserve">2.5. Искусство                          </w:t>
            </w:r>
            <w:r>
              <w:rPr>
                <w:rFonts w:ascii="Times New Roman" w:hAnsi="Times New Roman"/>
                <w:sz w:val="24"/>
              </w:rPr>
              <w:t xml:space="preserve">                                                                                       17</w:t>
            </w:r>
          </w:p>
        </w:tc>
      </w:tr>
      <w:tr w:rsidR="00E617B2">
        <w:tc>
          <w:tcPr>
            <w:tcW w:w="9215" w:type="dxa"/>
          </w:tcPr>
          <w:p w:rsidR="00E617B2" w:rsidRDefault="00E617B2">
            <w:pPr>
              <w:pStyle w:val="a9"/>
              <w:tabs>
                <w:tab w:val="left" w:pos="1770"/>
              </w:tabs>
              <w:rPr>
                <w:rFonts w:ascii="Times New Roman" w:hAnsi="Times New Roman"/>
                <w:sz w:val="24"/>
              </w:rPr>
            </w:pPr>
          </w:p>
        </w:tc>
      </w:tr>
      <w:tr w:rsidR="00E617B2">
        <w:tc>
          <w:tcPr>
            <w:tcW w:w="9215" w:type="dxa"/>
          </w:tcPr>
          <w:p w:rsidR="00E617B2" w:rsidRDefault="00E468A1">
            <w:pPr>
              <w:pStyle w:val="a9"/>
              <w:rPr>
                <w:rFonts w:ascii="Times New Roman" w:hAnsi="Times New Roman"/>
                <w:sz w:val="24"/>
              </w:rPr>
            </w:pPr>
            <w:r>
              <w:rPr>
                <w:rFonts w:ascii="Times New Roman" w:hAnsi="Times New Roman"/>
                <w:sz w:val="24"/>
              </w:rPr>
              <w:t xml:space="preserve">       2..6. Технология                                                                                                              19</w:t>
            </w:r>
          </w:p>
        </w:tc>
      </w:tr>
      <w:tr w:rsidR="00E617B2">
        <w:tc>
          <w:tcPr>
            <w:tcW w:w="9215" w:type="dxa"/>
          </w:tcPr>
          <w:p w:rsidR="00E617B2" w:rsidRDefault="00E468A1">
            <w:pPr>
              <w:pStyle w:val="a9"/>
              <w:ind w:left="460"/>
              <w:rPr>
                <w:rFonts w:ascii="Times New Roman" w:hAnsi="Times New Roman"/>
                <w:sz w:val="24"/>
              </w:rPr>
            </w:pPr>
            <w:r>
              <w:rPr>
                <w:rFonts w:ascii="Times New Roman" w:hAnsi="Times New Roman"/>
                <w:sz w:val="24"/>
              </w:rPr>
              <w:t>2.7. Система оценки достиж</w:t>
            </w:r>
            <w:r>
              <w:rPr>
                <w:rFonts w:ascii="Times New Roman" w:hAnsi="Times New Roman"/>
                <w:sz w:val="24"/>
              </w:rPr>
              <w:t>ения обучающимися с умственной отсталостью планируемых результатов освоения АООП УО (вариант 1)                                     20</w:t>
            </w:r>
          </w:p>
        </w:tc>
      </w:tr>
      <w:tr w:rsidR="00E617B2">
        <w:tc>
          <w:tcPr>
            <w:tcW w:w="9215" w:type="dxa"/>
          </w:tcPr>
          <w:p w:rsidR="00E617B2" w:rsidRDefault="00E468A1">
            <w:pPr>
              <w:pStyle w:val="a9"/>
              <w:ind w:left="34"/>
              <w:rPr>
                <w:rFonts w:ascii="Times New Roman" w:hAnsi="Times New Roman"/>
                <w:b/>
                <w:sz w:val="24"/>
              </w:rPr>
            </w:pPr>
            <w:r>
              <w:rPr>
                <w:rFonts w:ascii="Times New Roman" w:hAnsi="Times New Roman"/>
                <w:b/>
                <w:sz w:val="24"/>
              </w:rPr>
              <w:t>3. Содержательный раздел</w:t>
            </w:r>
          </w:p>
        </w:tc>
      </w:tr>
      <w:tr w:rsidR="00E617B2">
        <w:tc>
          <w:tcPr>
            <w:tcW w:w="9215" w:type="dxa"/>
          </w:tcPr>
          <w:p w:rsidR="00E617B2" w:rsidRDefault="00E468A1">
            <w:pPr>
              <w:pStyle w:val="a9"/>
              <w:ind w:left="460"/>
              <w:rPr>
                <w:rFonts w:ascii="Times New Roman" w:hAnsi="Times New Roman"/>
                <w:sz w:val="24"/>
              </w:rPr>
            </w:pPr>
            <w:r>
              <w:rPr>
                <w:rFonts w:ascii="Times New Roman" w:hAnsi="Times New Roman"/>
                <w:sz w:val="24"/>
              </w:rPr>
              <w:t>Программы учебных предметов</w:t>
            </w:r>
          </w:p>
        </w:tc>
      </w:tr>
      <w:tr w:rsidR="00E617B2">
        <w:tc>
          <w:tcPr>
            <w:tcW w:w="9215" w:type="dxa"/>
          </w:tcPr>
          <w:p w:rsidR="00E617B2" w:rsidRDefault="00E468A1">
            <w:pPr>
              <w:pStyle w:val="a9"/>
              <w:ind w:left="460"/>
              <w:rPr>
                <w:rFonts w:ascii="Times New Roman" w:hAnsi="Times New Roman"/>
                <w:sz w:val="24"/>
              </w:rPr>
            </w:pPr>
            <w:r>
              <w:rPr>
                <w:rFonts w:ascii="Times New Roman" w:hAnsi="Times New Roman"/>
                <w:sz w:val="24"/>
              </w:rPr>
              <w:t xml:space="preserve">3.1. Русский язык                                                </w:t>
            </w:r>
            <w:r>
              <w:rPr>
                <w:rFonts w:ascii="Times New Roman" w:hAnsi="Times New Roman"/>
                <w:sz w:val="24"/>
              </w:rPr>
              <w:t xml:space="preserve">                                                           25</w:t>
            </w:r>
          </w:p>
        </w:tc>
      </w:tr>
      <w:tr w:rsidR="00E617B2">
        <w:tc>
          <w:tcPr>
            <w:tcW w:w="9215" w:type="dxa"/>
          </w:tcPr>
          <w:p w:rsidR="00E617B2" w:rsidRDefault="00E468A1">
            <w:pPr>
              <w:pStyle w:val="a9"/>
              <w:ind w:left="460"/>
              <w:rPr>
                <w:rFonts w:ascii="Times New Roman" w:hAnsi="Times New Roman"/>
                <w:sz w:val="24"/>
              </w:rPr>
            </w:pPr>
            <w:r>
              <w:rPr>
                <w:rFonts w:ascii="Times New Roman" w:hAnsi="Times New Roman"/>
                <w:sz w:val="24"/>
              </w:rPr>
              <w:t>3.2. Чтение                                                                                                                      30</w:t>
            </w:r>
          </w:p>
        </w:tc>
      </w:tr>
      <w:tr w:rsidR="00E617B2">
        <w:tc>
          <w:tcPr>
            <w:tcW w:w="9215" w:type="dxa"/>
          </w:tcPr>
          <w:p w:rsidR="00E617B2" w:rsidRDefault="00E468A1">
            <w:pPr>
              <w:pStyle w:val="a9"/>
              <w:ind w:left="460"/>
              <w:rPr>
                <w:rFonts w:ascii="Times New Roman" w:hAnsi="Times New Roman"/>
                <w:sz w:val="24"/>
              </w:rPr>
            </w:pPr>
            <w:r>
              <w:rPr>
                <w:rFonts w:ascii="Times New Roman" w:hAnsi="Times New Roman"/>
                <w:sz w:val="24"/>
              </w:rPr>
              <w:t>3.3. Речевая</w:t>
            </w:r>
            <w:r>
              <w:rPr>
                <w:rFonts w:ascii="Times New Roman" w:hAnsi="Times New Roman"/>
                <w:sz w:val="24"/>
              </w:rPr>
              <w:t xml:space="preserve"> практика                                                                                                    36</w:t>
            </w:r>
          </w:p>
        </w:tc>
      </w:tr>
      <w:tr w:rsidR="00E617B2">
        <w:tc>
          <w:tcPr>
            <w:tcW w:w="9215" w:type="dxa"/>
          </w:tcPr>
          <w:p w:rsidR="00E617B2" w:rsidRDefault="00E468A1">
            <w:pPr>
              <w:pStyle w:val="a9"/>
              <w:ind w:left="460"/>
              <w:rPr>
                <w:rFonts w:ascii="Times New Roman" w:hAnsi="Times New Roman"/>
                <w:sz w:val="24"/>
              </w:rPr>
            </w:pPr>
            <w:r>
              <w:rPr>
                <w:rFonts w:ascii="Times New Roman" w:hAnsi="Times New Roman"/>
                <w:sz w:val="24"/>
              </w:rPr>
              <w:t>3.4. Математика                                                                                                             40</w:t>
            </w:r>
          </w:p>
        </w:tc>
      </w:tr>
      <w:tr w:rsidR="00E617B2">
        <w:tc>
          <w:tcPr>
            <w:tcW w:w="9215" w:type="dxa"/>
          </w:tcPr>
          <w:p w:rsidR="00E617B2" w:rsidRDefault="00E468A1">
            <w:pPr>
              <w:pStyle w:val="a9"/>
              <w:ind w:left="460"/>
              <w:rPr>
                <w:rFonts w:ascii="Times New Roman" w:hAnsi="Times New Roman"/>
                <w:sz w:val="24"/>
              </w:rPr>
            </w:pPr>
            <w:r>
              <w:rPr>
                <w:rFonts w:ascii="Times New Roman" w:hAnsi="Times New Roman"/>
                <w:sz w:val="24"/>
              </w:rPr>
              <w:t>3.5. Мир природ</w:t>
            </w:r>
            <w:r>
              <w:rPr>
                <w:rFonts w:ascii="Times New Roman" w:hAnsi="Times New Roman"/>
                <w:sz w:val="24"/>
              </w:rPr>
              <w:t>ы и человека                                                                                       47</w:t>
            </w:r>
          </w:p>
        </w:tc>
      </w:tr>
      <w:tr w:rsidR="00E617B2">
        <w:tc>
          <w:tcPr>
            <w:tcW w:w="9215" w:type="dxa"/>
          </w:tcPr>
          <w:p w:rsidR="00E617B2" w:rsidRDefault="00E468A1">
            <w:pPr>
              <w:pStyle w:val="a9"/>
              <w:ind w:left="460"/>
              <w:rPr>
                <w:rFonts w:ascii="Times New Roman" w:hAnsi="Times New Roman"/>
                <w:sz w:val="24"/>
              </w:rPr>
            </w:pPr>
            <w:r>
              <w:rPr>
                <w:rFonts w:ascii="Times New Roman" w:hAnsi="Times New Roman"/>
                <w:sz w:val="24"/>
              </w:rPr>
              <w:t>3.6. Рисование (изобразительное искусство)                                                              52</w:t>
            </w:r>
          </w:p>
        </w:tc>
      </w:tr>
      <w:tr w:rsidR="00E617B2">
        <w:tc>
          <w:tcPr>
            <w:tcW w:w="9215" w:type="dxa"/>
          </w:tcPr>
          <w:p w:rsidR="00E617B2" w:rsidRDefault="00E468A1">
            <w:pPr>
              <w:pStyle w:val="a9"/>
              <w:ind w:left="460"/>
              <w:rPr>
                <w:rFonts w:ascii="Times New Roman" w:hAnsi="Times New Roman"/>
                <w:sz w:val="24"/>
              </w:rPr>
            </w:pPr>
            <w:r>
              <w:rPr>
                <w:rFonts w:ascii="Times New Roman" w:hAnsi="Times New Roman"/>
                <w:sz w:val="24"/>
              </w:rPr>
              <w:t xml:space="preserve">3.7. Ручной труд                             </w:t>
            </w:r>
            <w:r>
              <w:rPr>
                <w:rFonts w:ascii="Times New Roman" w:hAnsi="Times New Roman"/>
                <w:sz w:val="24"/>
              </w:rPr>
              <w:t xml:space="preserve">                                                                                57</w:t>
            </w:r>
          </w:p>
        </w:tc>
      </w:tr>
      <w:tr w:rsidR="00E617B2">
        <w:tc>
          <w:tcPr>
            <w:tcW w:w="9215" w:type="dxa"/>
          </w:tcPr>
          <w:p w:rsidR="00E617B2" w:rsidRDefault="00E468A1">
            <w:pPr>
              <w:pStyle w:val="a9"/>
              <w:ind w:left="460"/>
              <w:rPr>
                <w:rFonts w:ascii="Times New Roman" w:hAnsi="Times New Roman"/>
                <w:sz w:val="24"/>
              </w:rPr>
            </w:pPr>
            <w:r>
              <w:rPr>
                <w:rFonts w:ascii="Times New Roman" w:hAnsi="Times New Roman"/>
                <w:sz w:val="24"/>
              </w:rPr>
              <w:t>3.8.  ОСЖ                                                                                                                        62</w:t>
            </w:r>
          </w:p>
        </w:tc>
      </w:tr>
      <w:tr w:rsidR="00E617B2">
        <w:tc>
          <w:tcPr>
            <w:tcW w:w="9215" w:type="dxa"/>
          </w:tcPr>
          <w:p w:rsidR="00E617B2" w:rsidRDefault="00E468A1">
            <w:pPr>
              <w:pStyle w:val="a9"/>
              <w:ind w:left="460"/>
              <w:rPr>
                <w:rFonts w:ascii="Times New Roman" w:hAnsi="Times New Roman"/>
                <w:sz w:val="24"/>
              </w:rPr>
            </w:pPr>
            <w:r>
              <w:rPr>
                <w:rFonts w:ascii="Times New Roman" w:hAnsi="Times New Roman"/>
                <w:sz w:val="24"/>
              </w:rPr>
              <w:t xml:space="preserve">3.9. . Программа формирования базовых </w:t>
            </w:r>
            <w:r>
              <w:rPr>
                <w:rFonts w:ascii="Times New Roman" w:hAnsi="Times New Roman"/>
                <w:sz w:val="24"/>
              </w:rPr>
              <w:t>учебных действий                                    69</w:t>
            </w:r>
          </w:p>
        </w:tc>
      </w:tr>
      <w:tr w:rsidR="00E617B2">
        <w:trPr>
          <w:trHeight w:val="324"/>
        </w:trPr>
        <w:tc>
          <w:tcPr>
            <w:tcW w:w="9215" w:type="dxa"/>
          </w:tcPr>
          <w:p w:rsidR="00E617B2" w:rsidRDefault="00E468A1">
            <w:pPr>
              <w:pStyle w:val="a9"/>
              <w:rPr>
                <w:rFonts w:ascii="Times New Roman" w:hAnsi="Times New Roman"/>
                <w:b/>
                <w:sz w:val="24"/>
              </w:rPr>
            </w:pPr>
            <w:r>
              <w:rPr>
                <w:rFonts w:ascii="Times New Roman" w:hAnsi="Times New Roman"/>
                <w:b/>
                <w:sz w:val="24"/>
              </w:rPr>
              <w:t>4. Организационный раздел</w:t>
            </w:r>
          </w:p>
        </w:tc>
      </w:tr>
      <w:tr w:rsidR="00E617B2">
        <w:tc>
          <w:tcPr>
            <w:tcW w:w="9215" w:type="dxa"/>
          </w:tcPr>
          <w:p w:rsidR="00E617B2" w:rsidRDefault="00E468A1">
            <w:pPr>
              <w:pStyle w:val="a9"/>
              <w:ind w:left="460"/>
              <w:rPr>
                <w:rFonts w:ascii="Times New Roman" w:hAnsi="Times New Roman"/>
                <w:sz w:val="24"/>
              </w:rPr>
            </w:pPr>
            <w:r>
              <w:rPr>
                <w:rFonts w:ascii="Times New Roman" w:hAnsi="Times New Roman"/>
                <w:sz w:val="24"/>
              </w:rPr>
              <w:t>4.1. Календарный план воспитательной работы                                                        78</w:t>
            </w:r>
          </w:p>
        </w:tc>
      </w:tr>
      <w:tr w:rsidR="00E617B2">
        <w:tc>
          <w:tcPr>
            <w:tcW w:w="9215" w:type="dxa"/>
          </w:tcPr>
          <w:p w:rsidR="00E617B2" w:rsidRDefault="00E468A1">
            <w:pPr>
              <w:pStyle w:val="a9"/>
              <w:ind w:left="460"/>
              <w:rPr>
                <w:rFonts w:ascii="Times New Roman" w:hAnsi="Times New Roman"/>
                <w:sz w:val="24"/>
              </w:rPr>
            </w:pPr>
            <w:r>
              <w:rPr>
                <w:rFonts w:ascii="Times New Roman" w:hAnsi="Times New Roman"/>
                <w:sz w:val="24"/>
              </w:rPr>
              <w:t xml:space="preserve">4.2. Учебный план                                                </w:t>
            </w:r>
            <w:r>
              <w:rPr>
                <w:rFonts w:ascii="Times New Roman" w:hAnsi="Times New Roman"/>
                <w:sz w:val="24"/>
              </w:rPr>
              <w:t xml:space="preserve">                                                         85</w:t>
            </w:r>
          </w:p>
        </w:tc>
      </w:tr>
      <w:tr w:rsidR="00E617B2">
        <w:tc>
          <w:tcPr>
            <w:tcW w:w="9215" w:type="dxa"/>
          </w:tcPr>
          <w:p w:rsidR="00E617B2" w:rsidRDefault="00E468A1">
            <w:pPr>
              <w:pStyle w:val="a9"/>
              <w:ind w:left="460"/>
              <w:rPr>
                <w:rFonts w:ascii="Times New Roman" w:hAnsi="Times New Roman"/>
                <w:sz w:val="24"/>
              </w:rPr>
            </w:pPr>
            <w:r>
              <w:rPr>
                <w:rFonts w:ascii="Times New Roman" w:hAnsi="Times New Roman"/>
                <w:sz w:val="24"/>
              </w:rPr>
              <w:t>4.3. План внеурочной деятельности                                                                            87</w:t>
            </w:r>
          </w:p>
        </w:tc>
      </w:tr>
      <w:tr w:rsidR="00E617B2">
        <w:tc>
          <w:tcPr>
            <w:tcW w:w="9215" w:type="dxa"/>
          </w:tcPr>
          <w:p w:rsidR="00E617B2" w:rsidRDefault="00E468A1">
            <w:pPr>
              <w:pStyle w:val="a9"/>
              <w:rPr>
                <w:rFonts w:ascii="Times New Roman" w:hAnsi="Times New Roman"/>
                <w:sz w:val="24"/>
              </w:rPr>
            </w:pPr>
            <w:r>
              <w:rPr>
                <w:rFonts w:ascii="Times New Roman" w:hAnsi="Times New Roman"/>
                <w:sz w:val="24"/>
              </w:rPr>
              <w:t xml:space="preserve">        4.4 Календарно  - тематический план по предметам .                        </w:t>
            </w:r>
            <w:r>
              <w:rPr>
                <w:rFonts w:ascii="Times New Roman" w:hAnsi="Times New Roman"/>
                <w:sz w:val="24"/>
              </w:rPr>
              <w:t xml:space="preserve">                      90 </w:t>
            </w:r>
          </w:p>
        </w:tc>
      </w:tr>
      <w:tr w:rsidR="00E617B2">
        <w:tc>
          <w:tcPr>
            <w:tcW w:w="9215" w:type="dxa"/>
          </w:tcPr>
          <w:p w:rsidR="00E617B2" w:rsidRDefault="00E468A1">
            <w:pPr>
              <w:pStyle w:val="a9"/>
              <w:ind w:left="460"/>
              <w:rPr>
                <w:rFonts w:ascii="Times New Roman" w:hAnsi="Times New Roman"/>
                <w:sz w:val="24"/>
              </w:rPr>
            </w:pPr>
            <w:r>
              <w:rPr>
                <w:rFonts w:ascii="Times New Roman" w:hAnsi="Times New Roman"/>
                <w:sz w:val="24"/>
              </w:rPr>
              <w:t xml:space="preserve">4.5. КИМы  по предметам                                                                                          130                                                                                                            </w:t>
            </w:r>
          </w:p>
        </w:tc>
      </w:tr>
    </w:tbl>
    <w:p w:rsidR="00E617B2" w:rsidRDefault="00E617B2">
      <w:pPr>
        <w:spacing w:line="240" w:lineRule="auto"/>
        <w:rPr>
          <w:rFonts w:ascii="Times New Roman" w:hAnsi="Times New Roman"/>
          <w:b/>
          <w:color w:val="000000"/>
          <w:sz w:val="28"/>
        </w:rPr>
      </w:pPr>
    </w:p>
    <w:p w:rsidR="00E617B2" w:rsidRDefault="00E617B2">
      <w:pPr>
        <w:spacing w:line="240" w:lineRule="auto"/>
        <w:rPr>
          <w:rFonts w:ascii="Times New Roman" w:hAnsi="Times New Roman"/>
          <w:b/>
          <w:color w:val="000000"/>
          <w:sz w:val="28"/>
        </w:rPr>
      </w:pPr>
    </w:p>
    <w:p w:rsidR="00E617B2" w:rsidRDefault="00E617B2">
      <w:pPr>
        <w:spacing w:line="240" w:lineRule="auto"/>
        <w:rPr>
          <w:rFonts w:ascii="Times New Roman" w:hAnsi="Times New Roman"/>
          <w:b/>
          <w:color w:val="000000"/>
          <w:sz w:val="28"/>
        </w:rPr>
      </w:pPr>
    </w:p>
    <w:p w:rsidR="00E617B2" w:rsidRDefault="00E617B2">
      <w:pPr>
        <w:spacing w:line="240" w:lineRule="auto"/>
        <w:rPr>
          <w:rFonts w:ascii="Times New Roman" w:hAnsi="Times New Roman"/>
          <w:b/>
          <w:color w:val="000000"/>
          <w:sz w:val="28"/>
        </w:rPr>
      </w:pPr>
    </w:p>
    <w:p w:rsidR="00E617B2" w:rsidRDefault="00E617B2">
      <w:pPr>
        <w:spacing w:line="240" w:lineRule="auto"/>
        <w:rPr>
          <w:rFonts w:ascii="Times New Roman" w:hAnsi="Times New Roman"/>
          <w:b/>
          <w:color w:val="000000"/>
          <w:sz w:val="28"/>
        </w:rPr>
      </w:pPr>
    </w:p>
    <w:p w:rsidR="00E617B2" w:rsidRDefault="00E617B2">
      <w:pPr>
        <w:spacing w:line="240" w:lineRule="auto"/>
        <w:rPr>
          <w:rFonts w:ascii="Times New Roman" w:hAnsi="Times New Roman"/>
          <w:b/>
          <w:color w:val="000000"/>
          <w:sz w:val="28"/>
        </w:rPr>
      </w:pPr>
    </w:p>
    <w:p w:rsidR="00E617B2" w:rsidRDefault="00E617B2">
      <w:pPr>
        <w:spacing w:line="240" w:lineRule="auto"/>
        <w:rPr>
          <w:rFonts w:ascii="Times New Roman" w:hAnsi="Times New Roman"/>
          <w:b/>
          <w:color w:val="000000"/>
          <w:sz w:val="28"/>
        </w:rPr>
      </w:pPr>
    </w:p>
    <w:p w:rsidR="00E617B2" w:rsidRDefault="00E617B2">
      <w:pPr>
        <w:spacing w:line="240" w:lineRule="auto"/>
        <w:rPr>
          <w:rFonts w:ascii="Times New Roman" w:hAnsi="Times New Roman"/>
          <w:b/>
          <w:color w:val="000000"/>
          <w:sz w:val="28"/>
        </w:rPr>
      </w:pPr>
    </w:p>
    <w:p w:rsidR="00E617B2" w:rsidRDefault="00E617B2">
      <w:pPr>
        <w:spacing w:line="240" w:lineRule="auto"/>
        <w:rPr>
          <w:rFonts w:ascii="Times New Roman" w:hAnsi="Times New Roman"/>
          <w:b/>
          <w:color w:val="000000"/>
          <w:sz w:val="28"/>
        </w:rPr>
      </w:pPr>
    </w:p>
    <w:p w:rsidR="00E617B2" w:rsidRDefault="00E617B2">
      <w:pPr>
        <w:spacing w:line="240" w:lineRule="auto"/>
        <w:rPr>
          <w:rFonts w:ascii="Times New Roman" w:hAnsi="Times New Roman"/>
          <w:b/>
          <w:color w:val="000000"/>
          <w:sz w:val="28"/>
        </w:rPr>
      </w:pPr>
    </w:p>
    <w:p w:rsidR="00E617B2" w:rsidRDefault="00E468A1">
      <w:pPr>
        <w:spacing w:line="240" w:lineRule="auto"/>
        <w:jc w:val="center"/>
        <w:rPr>
          <w:rFonts w:ascii="Times New Roman" w:hAnsi="Times New Roman"/>
          <w:b/>
          <w:color w:val="000000"/>
          <w:sz w:val="28"/>
        </w:rPr>
      </w:pPr>
      <w:r>
        <w:rPr>
          <w:rFonts w:ascii="Times New Roman" w:hAnsi="Times New Roman"/>
          <w:b/>
          <w:color w:val="000000"/>
          <w:sz w:val="28"/>
        </w:rPr>
        <w:t>Пояснительная записка.</w:t>
      </w:r>
    </w:p>
    <w:p w:rsidR="00E617B2" w:rsidRDefault="00E468A1">
      <w:pPr>
        <w:pStyle w:val="a9"/>
        <w:ind w:left="227"/>
        <w:rPr>
          <w:rFonts w:ascii="Times New Roman" w:hAnsi="Times New Roman"/>
          <w:sz w:val="28"/>
        </w:rPr>
      </w:pPr>
      <w:r>
        <w:rPr>
          <w:rFonts w:ascii="Times New Roman" w:hAnsi="Times New Roman"/>
          <w:sz w:val="28"/>
        </w:rPr>
        <w:t>Нормативно-правовую базу разработки программы составляют:</w:t>
      </w:r>
    </w:p>
    <w:p w:rsidR="00E617B2" w:rsidRDefault="00E468A1">
      <w:pPr>
        <w:pStyle w:val="a9"/>
        <w:ind w:left="227"/>
        <w:rPr>
          <w:rFonts w:ascii="Times New Roman" w:hAnsi="Times New Roman"/>
          <w:sz w:val="28"/>
        </w:rPr>
      </w:pPr>
      <w:r>
        <w:rPr>
          <w:rFonts w:ascii="Times New Roman" w:hAnsi="Times New Roman"/>
          <w:sz w:val="28"/>
        </w:rPr>
        <w:t>- Федеральный закон Российской Федерации «Об образовании в Российской Федерации» №273-ФЗ</w:t>
      </w:r>
    </w:p>
    <w:p w:rsidR="00E617B2" w:rsidRDefault="00E468A1">
      <w:pPr>
        <w:pStyle w:val="a9"/>
        <w:ind w:left="227"/>
        <w:rPr>
          <w:rFonts w:ascii="Times New Roman" w:hAnsi="Times New Roman"/>
          <w:sz w:val="28"/>
        </w:rPr>
      </w:pPr>
      <w:r>
        <w:rPr>
          <w:rFonts w:ascii="Times New Roman" w:hAnsi="Times New Roman"/>
          <w:sz w:val="28"/>
        </w:rPr>
        <w:t>- Примерная адаптиро</w:t>
      </w:r>
      <w:r>
        <w:rPr>
          <w:rFonts w:ascii="Times New Roman" w:hAnsi="Times New Roman"/>
          <w:sz w:val="28"/>
        </w:rPr>
        <w:t>ванная основная образовательная программа общего образования, разработанная на основе ФГОС для обучающихся с умственной отсталостью;</w:t>
      </w:r>
    </w:p>
    <w:p w:rsidR="00E617B2" w:rsidRDefault="00E468A1">
      <w:pPr>
        <w:pStyle w:val="a9"/>
        <w:ind w:left="227"/>
        <w:rPr>
          <w:rFonts w:ascii="Times New Roman" w:hAnsi="Times New Roman"/>
          <w:sz w:val="28"/>
        </w:rPr>
      </w:pPr>
      <w:r>
        <w:rPr>
          <w:rFonts w:ascii="Times New Roman" w:hAnsi="Times New Roman"/>
          <w:sz w:val="28"/>
        </w:rPr>
        <w:t>- Приказ Министерства образования и науки Российской Федерации «Об утверждении Порядка организации и осуществления образова</w:t>
      </w:r>
      <w:r>
        <w:rPr>
          <w:rFonts w:ascii="Times New Roman" w:hAnsi="Times New Roman"/>
          <w:sz w:val="28"/>
        </w:rPr>
        <w:t>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от 30 августа 2013 г. № 1015;</w:t>
      </w:r>
    </w:p>
    <w:p w:rsidR="00E617B2" w:rsidRDefault="00E468A1">
      <w:pPr>
        <w:pStyle w:val="a9"/>
        <w:ind w:left="227"/>
        <w:rPr>
          <w:rFonts w:ascii="Times New Roman" w:hAnsi="Times New Roman"/>
          <w:sz w:val="28"/>
        </w:rPr>
      </w:pPr>
      <w:r>
        <w:rPr>
          <w:rFonts w:ascii="Times New Roman" w:hAnsi="Times New Roman"/>
          <w:sz w:val="28"/>
        </w:rPr>
        <w:t>- Федеральный перечень учебников, рекомендованных (допущенных) Мини</w:t>
      </w:r>
      <w:r>
        <w:rPr>
          <w:rFonts w:ascii="Times New Roman" w:hAnsi="Times New Roman"/>
          <w:sz w:val="28"/>
        </w:rPr>
        <w:t>стерством образования и науки РФ к использованию в образовательном процессе в специальных (коррекционных) образовательных учреждениях на учебный год;</w:t>
      </w:r>
    </w:p>
    <w:p w:rsidR="00E617B2" w:rsidRDefault="00E468A1">
      <w:pPr>
        <w:pStyle w:val="a9"/>
        <w:ind w:left="227"/>
        <w:rPr>
          <w:rFonts w:ascii="Times New Roman" w:hAnsi="Times New Roman"/>
          <w:sz w:val="28"/>
        </w:rPr>
      </w:pPr>
      <w:r>
        <w:rPr>
          <w:rFonts w:ascii="Times New Roman" w:hAnsi="Times New Roman"/>
          <w:sz w:val="28"/>
        </w:rPr>
        <w:t>- Закон Свердловской области от 15 июля 2013 года № 78-ОЗ «Об образовании в Свердловской области»;</w:t>
      </w:r>
    </w:p>
    <w:p w:rsidR="00E617B2" w:rsidRDefault="00E468A1">
      <w:pPr>
        <w:pStyle w:val="a9"/>
        <w:ind w:left="227"/>
        <w:rPr>
          <w:rFonts w:ascii="Times New Roman" w:hAnsi="Times New Roman"/>
          <w:sz w:val="28"/>
        </w:rPr>
      </w:pPr>
      <w:r>
        <w:rPr>
          <w:rFonts w:ascii="Times New Roman" w:hAnsi="Times New Roman"/>
          <w:sz w:val="28"/>
        </w:rPr>
        <w:t>- Устав</w:t>
      </w:r>
      <w:r>
        <w:rPr>
          <w:rFonts w:ascii="Times New Roman" w:hAnsi="Times New Roman"/>
          <w:sz w:val="28"/>
        </w:rPr>
        <w:t xml:space="preserve"> ГКОУ СО «Верхнесалдинская  школа», утвержденный приказом Министерства общего и профессионального образования Свердловской области.</w:t>
      </w:r>
    </w:p>
    <w:p w:rsidR="00E617B2" w:rsidRDefault="00E468A1">
      <w:pPr>
        <w:spacing w:after="0" w:line="240" w:lineRule="auto"/>
        <w:ind w:left="227" w:firstLine="142"/>
        <w:rPr>
          <w:rFonts w:ascii="Times New Roman" w:hAnsi="Times New Roman"/>
          <w:sz w:val="28"/>
        </w:rPr>
      </w:pPr>
      <w:bookmarkStart w:id="1" w:name="bookmark1"/>
      <w:r>
        <w:rPr>
          <w:rFonts w:ascii="Times New Roman" w:hAnsi="Times New Roman"/>
          <w:color w:val="000000"/>
          <w:sz w:val="28"/>
        </w:rPr>
        <w:t>Адаптированная образовательная программа обучающихся с умственной отсталостью — это учебно-методическая документация, опреде</w:t>
      </w:r>
      <w:r>
        <w:rPr>
          <w:rFonts w:ascii="Times New Roman" w:hAnsi="Times New Roman"/>
          <w:color w:val="000000"/>
          <w:sz w:val="28"/>
        </w:rPr>
        <w:t>ляющая рекомендуемые федеральным государственным образовательным стандартом объем и содержание образования, планируемые результаты освоения образовательной программы, примерные условия образовательной деятельности. В структуру примерной адаптированной осно</w:t>
      </w:r>
      <w:r>
        <w:rPr>
          <w:rFonts w:ascii="Times New Roman" w:hAnsi="Times New Roman"/>
          <w:color w:val="000000"/>
          <w:sz w:val="28"/>
        </w:rPr>
        <w:t>вной образовательной программы включаются:</w:t>
      </w:r>
      <w:r>
        <w:rPr>
          <w:rFonts w:ascii="Times New Roman" w:hAnsi="Times New Roman"/>
          <w:color w:val="000000"/>
          <w:sz w:val="28"/>
        </w:rPr>
        <w:tab/>
      </w:r>
      <w:bookmarkEnd w:id="1"/>
      <w:r>
        <w:rPr>
          <w:rFonts w:ascii="Times New Roman" w:hAnsi="Times New Roman"/>
          <w:color w:val="000000"/>
          <w:sz w:val="28"/>
        </w:rPr>
        <w:t>пояснительная записка, которая включает характеристику класса, основные направления коррекционной работы, психолого-педагогические принципы коррекционной работы, место учебных предметов в учебном плане; система оц</w:t>
      </w:r>
      <w:r>
        <w:rPr>
          <w:rFonts w:ascii="Times New Roman" w:hAnsi="Times New Roman"/>
          <w:color w:val="000000"/>
          <w:sz w:val="28"/>
        </w:rPr>
        <w:t>енки и образовательные программы на каждый предмет.</w:t>
      </w:r>
    </w:p>
    <w:p w:rsidR="00E617B2" w:rsidRDefault="00E468A1">
      <w:pPr>
        <w:spacing w:line="240" w:lineRule="auto"/>
        <w:ind w:left="227" w:firstLine="142"/>
        <w:rPr>
          <w:rFonts w:ascii="Times New Roman" w:hAnsi="Times New Roman"/>
          <w:sz w:val="28"/>
        </w:rPr>
      </w:pPr>
      <w:r>
        <w:rPr>
          <w:rFonts w:ascii="Times New Roman" w:hAnsi="Times New Roman"/>
          <w:color w:val="000000"/>
          <w:sz w:val="28"/>
        </w:rPr>
        <w:t>Адаптированная образовательная программа обучающихся с умственной отсталостью разрабатывается на основе федерального государственного образовательного стандарта.</w:t>
      </w:r>
    </w:p>
    <w:p w:rsidR="00E617B2" w:rsidRDefault="00E468A1">
      <w:pPr>
        <w:pStyle w:val="c4"/>
        <w:spacing w:after="0"/>
        <w:ind w:left="227" w:firstLine="284"/>
        <w:rPr>
          <w:sz w:val="28"/>
        </w:rPr>
      </w:pPr>
      <w:r>
        <w:rPr>
          <w:sz w:val="28"/>
        </w:rPr>
        <w:t>Каждый ребёнок имеет право на получение ка</w:t>
      </w:r>
      <w:r>
        <w:rPr>
          <w:sz w:val="28"/>
        </w:rPr>
        <w:t>чественного образования. Школой создаются все  условия для обучения и воспитания детей с ограниченными возможностями здоровья с целью их более полноценной социализации средствами образования и для последующей интеграции в общество.</w:t>
      </w:r>
    </w:p>
    <w:p w:rsidR="00E617B2" w:rsidRDefault="00E468A1">
      <w:pPr>
        <w:pStyle w:val="c20"/>
        <w:spacing w:after="0"/>
        <w:ind w:left="227" w:firstLine="284"/>
        <w:rPr>
          <w:sz w:val="28"/>
        </w:rPr>
      </w:pPr>
      <w:r>
        <w:rPr>
          <w:sz w:val="28"/>
        </w:rPr>
        <w:t>Разработанная рабочая пр</w:t>
      </w:r>
      <w:r>
        <w:rPr>
          <w:sz w:val="28"/>
        </w:rPr>
        <w:t>ограмма ориентирована на:</w:t>
      </w:r>
    </w:p>
    <w:p w:rsidR="00E617B2" w:rsidRDefault="00E468A1">
      <w:pPr>
        <w:pStyle w:val="c5"/>
        <w:spacing w:after="0"/>
        <w:ind w:left="227" w:firstLine="284"/>
        <w:rPr>
          <w:sz w:val="28"/>
        </w:rPr>
      </w:pPr>
      <w:r>
        <w:rPr>
          <w:sz w:val="28"/>
        </w:rPr>
        <w:t>- создание благоприятных условий обучающимся для обучения, воспитания, социальной адаптации и интеграции, сохранения здоровья обучающихся;</w:t>
      </w:r>
    </w:p>
    <w:p w:rsidR="00E617B2" w:rsidRDefault="00E468A1">
      <w:pPr>
        <w:pStyle w:val="c5"/>
        <w:spacing w:after="0"/>
        <w:ind w:left="227" w:firstLine="284"/>
        <w:rPr>
          <w:sz w:val="28"/>
        </w:rPr>
      </w:pPr>
      <w:r>
        <w:rPr>
          <w:sz w:val="28"/>
        </w:rPr>
        <w:lastRenderedPageBreak/>
        <w:t>- создание условий для удовлетворения особых образовательных потребностей обучающихся;</w:t>
      </w:r>
    </w:p>
    <w:p w:rsidR="00E617B2" w:rsidRDefault="00E468A1">
      <w:pPr>
        <w:pStyle w:val="c5"/>
        <w:spacing w:after="0"/>
        <w:ind w:left="227" w:firstLine="284"/>
        <w:rPr>
          <w:sz w:val="28"/>
        </w:rPr>
      </w:pPr>
      <w:r>
        <w:rPr>
          <w:sz w:val="28"/>
        </w:rPr>
        <w:t>- фо</w:t>
      </w:r>
      <w:r>
        <w:rPr>
          <w:sz w:val="28"/>
        </w:rPr>
        <w:t>рмирование общей культуры личности обучающихся на основе усвоения программы;</w:t>
      </w:r>
    </w:p>
    <w:p w:rsidR="00E617B2" w:rsidRDefault="00E468A1">
      <w:pPr>
        <w:pStyle w:val="c5"/>
        <w:spacing w:after="0"/>
        <w:ind w:left="227" w:firstLine="284"/>
        <w:rPr>
          <w:sz w:val="28"/>
        </w:rPr>
      </w:pPr>
      <w:r>
        <w:rPr>
          <w:sz w:val="28"/>
        </w:rPr>
        <w:t>- формирование полноценной, разносторонней, активной личности на основе интеграции образовательного, воспитательного  процессов;</w:t>
      </w:r>
    </w:p>
    <w:p w:rsidR="00E617B2" w:rsidRDefault="00E468A1">
      <w:pPr>
        <w:pStyle w:val="c5"/>
        <w:spacing w:after="0"/>
        <w:ind w:left="227" w:firstLine="284"/>
        <w:rPr>
          <w:sz w:val="28"/>
        </w:rPr>
      </w:pPr>
      <w:r>
        <w:rPr>
          <w:sz w:val="28"/>
        </w:rPr>
        <w:t>- практическую подготовку обучающихся с проблемами</w:t>
      </w:r>
      <w:r>
        <w:rPr>
          <w:sz w:val="28"/>
        </w:rPr>
        <w:t xml:space="preserve"> в развитии к самостоятельной жизни.</w:t>
      </w:r>
    </w:p>
    <w:p w:rsidR="00E617B2" w:rsidRDefault="00E468A1">
      <w:pPr>
        <w:pStyle w:val="c10"/>
        <w:spacing w:after="0"/>
        <w:ind w:left="227" w:firstLine="284"/>
        <w:rPr>
          <w:sz w:val="28"/>
        </w:rPr>
      </w:pPr>
      <w:r>
        <w:rPr>
          <w:sz w:val="28"/>
        </w:rPr>
        <w:t xml:space="preserve"> Поставленные задачи  по обучению ученика определяются особенностями его психических и физических возможностей  здоровья, существенно отличающихся от нормально развивающихся сверстников. Знание особенностей развития </w:t>
      </w:r>
      <w:r>
        <w:rPr>
          <w:sz w:val="28"/>
        </w:rPr>
        <w:t>такого ребенка необходимо для эффективной работы с ним для понимания причин, обуславливающих успехи и неудачи его обучения и воспитания, для поиска адекватных способов и приемов педагогического воздействия.</w:t>
      </w:r>
    </w:p>
    <w:p w:rsidR="00E617B2" w:rsidRDefault="00E468A1">
      <w:pPr>
        <w:pStyle w:val="c10"/>
        <w:spacing w:after="0"/>
        <w:ind w:left="227" w:firstLine="284"/>
        <w:rPr>
          <w:sz w:val="28"/>
        </w:rPr>
      </w:pPr>
      <w:r>
        <w:rPr>
          <w:b/>
          <w:sz w:val="28"/>
        </w:rPr>
        <w:t>Характеристика класса.</w:t>
      </w:r>
    </w:p>
    <w:p w:rsidR="00E617B2" w:rsidRDefault="00E468A1">
      <w:pPr>
        <w:pStyle w:val="c10"/>
        <w:spacing w:after="0"/>
        <w:ind w:left="227" w:firstLine="284"/>
        <w:rPr>
          <w:sz w:val="28"/>
        </w:rPr>
      </w:pPr>
      <w:r>
        <w:rPr>
          <w:sz w:val="28"/>
        </w:rPr>
        <w:t>Во 2 классе обучается 7 уч</w:t>
      </w:r>
      <w:r>
        <w:rPr>
          <w:sz w:val="28"/>
        </w:rPr>
        <w:t xml:space="preserve">ащихся, из них  6 мальчиков. Все учащиеся были зачислены в класс в 2023 году. Детей, которые воспитываются в семье – 7, </w:t>
      </w:r>
    </w:p>
    <w:p w:rsidR="00E617B2" w:rsidRDefault="00E468A1">
      <w:pPr>
        <w:pStyle w:val="c10"/>
        <w:spacing w:after="0"/>
        <w:ind w:left="227" w:firstLine="284"/>
        <w:rPr>
          <w:sz w:val="28"/>
        </w:rPr>
      </w:pPr>
      <w:r>
        <w:rPr>
          <w:sz w:val="28"/>
        </w:rPr>
        <w:t>Детей – инвалидов: 3.</w:t>
      </w:r>
    </w:p>
    <w:p w:rsidR="00E617B2" w:rsidRDefault="00E468A1">
      <w:pPr>
        <w:pStyle w:val="c10"/>
        <w:spacing w:after="0"/>
        <w:ind w:left="227" w:firstLine="284"/>
        <w:rPr>
          <w:sz w:val="28"/>
        </w:rPr>
      </w:pPr>
      <w:r>
        <w:rPr>
          <w:sz w:val="28"/>
        </w:rPr>
        <w:t>Состав обучающихся в классе по заключению областной психолого – медико</w:t>
      </w:r>
      <w:r>
        <w:rPr>
          <w:sz w:val="28"/>
        </w:rPr>
        <w:t xml:space="preserve"> – педагогической комиссии:                         </w:t>
      </w:r>
    </w:p>
    <w:p w:rsidR="00E617B2" w:rsidRDefault="00E468A1">
      <w:pPr>
        <w:pStyle w:val="c10"/>
        <w:spacing w:after="0"/>
        <w:ind w:left="227" w:firstLine="284"/>
        <w:rPr>
          <w:sz w:val="28"/>
        </w:rPr>
      </w:pPr>
      <w:r>
        <w:rPr>
          <w:sz w:val="28"/>
        </w:rPr>
        <w:t xml:space="preserve">Дети с легкой степенью умственной отсталостью - 5 человек </w:t>
      </w:r>
    </w:p>
    <w:p w:rsidR="00E617B2" w:rsidRDefault="00E468A1">
      <w:pPr>
        <w:pStyle w:val="c10"/>
        <w:spacing w:after="0"/>
        <w:ind w:left="227" w:firstLine="284"/>
        <w:rPr>
          <w:sz w:val="28"/>
        </w:rPr>
      </w:pPr>
      <w:r>
        <w:rPr>
          <w:sz w:val="28"/>
        </w:rPr>
        <w:t xml:space="preserve">Дети со сложной структурой дефекта – 1 человек </w:t>
      </w:r>
    </w:p>
    <w:p w:rsidR="00E617B2" w:rsidRDefault="00E468A1">
      <w:pPr>
        <w:pStyle w:val="c10"/>
        <w:spacing w:after="0"/>
        <w:ind w:left="227" w:firstLine="284"/>
        <w:rPr>
          <w:sz w:val="28"/>
        </w:rPr>
      </w:pPr>
      <w:r>
        <w:rPr>
          <w:sz w:val="28"/>
        </w:rPr>
        <w:t xml:space="preserve">Дети с аутистическим синдромом – 1человек </w:t>
      </w:r>
    </w:p>
    <w:p w:rsidR="00E617B2" w:rsidRDefault="00E468A1">
      <w:pPr>
        <w:pStyle w:val="c10"/>
        <w:spacing w:after="0"/>
        <w:ind w:left="227" w:firstLine="284"/>
        <w:rPr>
          <w:sz w:val="28"/>
        </w:rPr>
      </w:pPr>
      <w:r>
        <w:rPr>
          <w:sz w:val="28"/>
        </w:rPr>
        <w:t>Дети с нарушением зрения: 1</w:t>
      </w:r>
    </w:p>
    <w:p w:rsidR="00E617B2" w:rsidRDefault="00E468A1">
      <w:pPr>
        <w:pStyle w:val="c10"/>
        <w:spacing w:after="0"/>
        <w:ind w:left="227"/>
        <w:rPr>
          <w:sz w:val="28"/>
        </w:rPr>
      </w:pPr>
      <w:r>
        <w:rPr>
          <w:sz w:val="28"/>
        </w:rPr>
        <w:t xml:space="preserve">    Занятия логопеда посе</w:t>
      </w:r>
      <w:r>
        <w:rPr>
          <w:sz w:val="28"/>
        </w:rPr>
        <w:t>щает – 5 человек</w:t>
      </w:r>
    </w:p>
    <w:p w:rsidR="00E617B2" w:rsidRDefault="00E468A1">
      <w:pPr>
        <w:pStyle w:val="c10"/>
        <w:spacing w:after="0"/>
        <w:ind w:left="227" w:firstLine="284"/>
        <w:rPr>
          <w:sz w:val="28"/>
        </w:rPr>
      </w:pPr>
      <w:r>
        <w:rPr>
          <w:sz w:val="28"/>
        </w:rPr>
        <w:t xml:space="preserve">Занятия психолога посещает -  5 человек </w:t>
      </w:r>
    </w:p>
    <w:p w:rsidR="00E617B2" w:rsidRDefault="00E468A1">
      <w:pPr>
        <w:spacing w:line="240" w:lineRule="auto"/>
        <w:ind w:left="227" w:right="20" w:firstLine="164"/>
        <w:rPr>
          <w:rFonts w:ascii="Times New Roman" w:hAnsi="Times New Roman"/>
          <w:sz w:val="28"/>
        </w:rPr>
      </w:pPr>
      <w:r>
        <w:rPr>
          <w:rFonts w:ascii="Times New Roman" w:hAnsi="Times New Roman"/>
          <w:sz w:val="28"/>
        </w:rPr>
        <w:t>Под влиянием обучения и воспитания дети развиваются, приобретают определённые знания, умения, навыки по различным школьным дисциплинам. Однако усвоение идёт неравномерно. Это вызвано разными потенци</w:t>
      </w:r>
      <w:r>
        <w:rPr>
          <w:rFonts w:ascii="Times New Roman" w:hAnsi="Times New Roman"/>
          <w:sz w:val="28"/>
        </w:rPr>
        <w:t>альными возможностями школьников и их индивидуальных особенностей психофизического развития.</w:t>
      </w:r>
    </w:p>
    <w:p w:rsidR="00E617B2" w:rsidRDefault="00E617B2">
      <w:pPr>
        <w:spacing w:line="240" w:lineRule="auto"/>
        <w:ind w:left="227" w:right="20"/>
        <w:jc w:val="center"/>
        <w:rPr>
          <w:rFonts w:ascii="Times New Roman" w:hAnsi="Times New Roman"/>
          <w:b/>
          <w:sz w:val="28"/>
        </w:rPr>
      </w:pPr>
    </w:p>
    <w:p w:rsidR="00E617B2" w:rsidRDefault="00E617B2">
      <w:pPr>
        <w:spacing w:line="240" w:lineRule="auto"/>
        <w:ind w:left="227" w:right="20"/>
        <w:jc w:val="center"/>
        <w:rPr>
          <w:rFonts w:ascii="Times New Roman" w:hAnsi="Times New Roman"/>
          <w:b/>
          <w:sz w:val="28"/>
        </w:rPr>
      </w:pPr>
    </w:p>
    <w:p w:rsidR="00E617B2" w:rsidRDefault="00E617B2">
      <w:pPr>
        <w:spacing w:line="240" w:lineRule="auto"/>
        <w:ind w:left="227" w:right="20"/>
        <w:jc w:val="center"/>
        <w:rPr>
          <w:rFonts w:ascii="Times New Roman" w:hAnsi="Times New Roman"/>
          <w:b/>
          <w:sz w:val="28"/>
        </w:rPr>
      </w:pPr>
    </w:p>
    <w:p w:rsidR="00E617B2" w:rsidRDefault="00E617B2">
      <w:pPr>
        <w:spacing w:line="240" w:lineRule="auto"/>
        <w:ind w:left="227" w:right="20"/>
        <w:jc w:val="center"/>
        <w:rPr>
          <w:rFonts w:ascii="Times New Roman" w:hAnsi="Times New Roman"/>
          <w:b/>
          <w:sz w:val="28"/>
        </w:rPr>
      </w:pPr>
    </w:p>
    <w:p w:rsidR="00E617B2" w:rsidRDefault="00E468A1">
      <w:pPr>
        <w:spacing w:line="240" w:lineRule="auto"/>
        <w:ind w:left="227" w:right="20"/>
        <w:jc w:val="center"/>
        <w:rPr>
          <w:rFonts w:ascii="Times New Roman" w:hAnsi="Times New Roman"/>
          <w:b/>
          <w:sz w:val="28"/>
        </w:rPr>
      </w:pPr>
      <w:r>
        <w:rPr>
          <w:rFonts w:ascii="Times New Roman" w:hAnsi="Times New Roman"/>
          <w:b/>
          <w:sz w:val="28"/>
        </w:rPr>
        <w:t>По возможностям обучения учащиеся делятся на четыре группы (по классификации В. В. Воронковой):</w:t>
      </w:r>
    </w:p>
    <w:tbl>
      <w:tblPr>
        <w:tblW w:w="0" w:type="auto"/>
        <w:tblInd w:w="5" w:type="dxa"/>
        <w:tblCellMar>
          <w:left w:w="0" w:type="dxa"/>
          <w:right w:w="0" w:type="dxa"/>
        </w:tblCellMar>
        <w:tblLook w:val="04A0" w:firstRow="1" w:lastRow="0" w:firstColumn="1" w:lastColumn="0" w:noHBand="0" w:noVBand="1"/>
      </w:tblPr>
      <w:tblGrid>
        <w:gridCol w:w="1691"/>
        <w:gridCol w:w="1848"/>
        <w:gridCol w:w="1982"/>
        <w:gridCol w:w="1704"/>
        <w:gridCol w:w="2161"/>
      </w:tblGrid>
      <w:tr w:rsidR="00E617B2">
        <w:trPr>
          <w:trHeight w:val="682"/>
        </w:trPr>
        <w:tc>
          <w:tcPr>
            <w:tcW w:w="169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617B2">
            <w:pPr>
              <w:spacing w:after="0" w:line="240" w:lineRule="auto"/>
              <w:ind w:left="227"/>
              <w:jc w:val="center"/>
              <w:rPr>
                <w:rFonts w:ascii="Times New Roman" w:hAnsi="Times New Roman"/>
                <w:sz w:val="28"/>
              </w:rPr>
            </w:pPr>
          </w:p>
        </w:tc>
        <w:tc>
          <w:tcPr>
            <w:tcW w:w="769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468A1">
            <w:pPr>
              <w:spacing w:after="0" w:line="240" w:lineRule="auto"/>
              <w:ind w:left="227"/>
              <w:jc w:val="center"/>
              <w:rPr>
                <w:rFonts w:ascii="Times New Roman" w:hAnsi="Times New Roman"/>
                <w:sz w:val="28"/>
              </w:rPr>
            </w:pPr>
            <w:r>
              <w:rPr>
                <w:rFonts w:ascii="Times New Roman" w:hAnsi="Times New Roman"/>
                <w:sz w:val="28"/>
              </w:rPr>
              <w:t>Классификация по В.В.Воронковой</w:t>
            </w:r>
          </w:p>
        </w:tc>
      </w:tr>
      <w:tr w:rsidR="00E617B2">
        <w:trPr>
          <w:trHeight w:val="634"/>
        </w:trPr>
        <w:tc>
          <w:tcPr>
            <w:tcW w:w="169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468A1">
            <w:pPr>
              <w:spacing w:after="0" w:line="240" w:lineRule="auto"/>
              <w:ind w:left="227"/>
              <w:jc w:val="center"/>
              <w:rPr>
                <w:rFonts w:ascii="Times New Roman" w:hAnsi="Times New Roman"/>
                <w:sz w:val="28"/>
              </w:rPr>
            </w:pPr>
            <w:r>
              <w:rPr>
                <w:rFonts w:ascii="Times New Roman" w:hAnsi="Times New Roman"/>
                <w:sz w:val="28"/>
              </w:rPr>
              <w:t>Предметы</w:t>
            </w:r>
          </w:p>
        </w:tc>
        <w:tc>
          <w:tcPr>
            <w:tcW w:w="1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468A1">
            <w:pPr>
              <w:spacing w:after="0" w:line="240" w:lineRule="auto"/>
              <w:ind w:left="227"/>
              <w:jc w:val="center"/>
              <w:rPr>
                <w:rFonts w:ascii="Times New Roman" w:hAnsi="Times New Roman"/>
                <w:sz w:val="28"/>
              </w:rPr>
            </w:pPr>
            <w:r>
              <w:rPr>
                <w:rFonts w:ascii="Times New Roman" w:hAnsi="Times New Roman"/>
                <w:sz w:val="28"/>
              </w:rPr>
              <w:t>I группа</w:t>
            </w: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468A1">
            <w:pPr>
              <w:spacing w:after="0" w:line="240" w:lineRule="auto"/>
              <w:ind w:left="227"/>
              <w:jc w:val="center"/>
              <w:rPr>
                <w:rFonts w:ascii="Times New Roman" w:hAnsi="Times New Roman"/>
                <w:sz w:val="28"/>
              </w:rPr>
            </w:pPr>
            <w:r>
              <w:rPr>
                <w:rFonts w:ascii="Times New Roman" w:hAnsi="Times New Roman"/>
                <w:sz w:val="28"/>
              </w:rPr>
              <w:t>II группа</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468A1">
            <w:pPr>
              <w:spacing w:after="0" w:line="240" w:lineRule="auto"/>
              <w:ind w:left="227"/>
              <w:jc w:val="center"/>
              <w:rPr>
                <w:rFonts w:ascii="Times New Roman" w:hAnsi="Times New Roman"/>
                <w:sz w:val="28"/>
              </w:rPr>
            </w:pPr>
            <w:r>
              <w:rPr>
                <w:rFonts w:ascii="Times New Roman" w:hAnsi="Times New Roman"/>
                <w:sz w:val="28"/>
              </w:rPr>
              <w:t>III группа</w:t>
            </w:r>
          </w:p>
        </w:tc>
        <w:tc>
          <w:tcPr>
            <w:tcW w:w="216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468A1">
            <w:pPr>
              <w:spacing w:after="0" w:line="240" w:lineRule="auto"/>
              <w:ind w:left="227"/>
              <w:jc w:val="center"/>
              <w:rPr>
                <w:rFonts w:ascii="Times New Roman" w:hAnsi="Times New Roman"/>
                <w:sz w:val="28"/>
              </w:rPr>
            </w:pPr>
            <w:r>
              <w:rPr>
                <w:rFonts w:ascii="Times New Roman" w:hAnsi="Times New Roman"/>
                <w:sz w:val="28"/>
              </w:rPr>
              <w:t>IV группa</w:t>
            </w:r>
          </w:p>
        </w:tc>
      </w:tr>
      <w:tr w:rsidR="00E617B2">
        <w:trPr>
          <w:trHeight w:val="951"/>
        </w:trPr>
        <w:tc>
          <w:tcPr>
            <w:tcW w:w="169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468A1">
            <w:pPr>
              <w:spacing w:after="0" w:line="240" w:lineRule="auto"/>
              <w:ind w:left="227"/>
              <w:jc w:val="center"/>
              <w:rPr>
                <w:rFonts w:ascii="Times New Roman" w:hAnsi="Times New Roman"/>
                <w:sz w:val="28"/>
              </w:rPr>
            </w:pPr>
            <w:r>
              <w:rPr>
                <w:rFonts w:ascii="Times New Roman" w:hAnsi="Times New Roman"/>
                <w:sz w:val="28"/>
              </w:rPr>
              <w:t>Чтение</w:t>
            </w:r>
          </w:p>
        </w:tc>
        <w:tc>
          <w:tcPr>
            <w:tcW w:w="1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617B2">
            <w:pPr>
              <w:spacing w:after="0" w:line="240" w:lineRule="auto"/>
              <w:ind w:left="227"/>
              <w:jc w:val="center"/>
              <w:rPr>
                <w:rFonts w:ascii="Times New Roman" w:hAnsi="Times New Roman"/>
                <w:sz w:val="28"/>
              </w:rPr>
            </w:pP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617B2">
            <w:pPr>
              <w:spacing w:after="0" w:line="240" w:lineRule="auto"/>
              <w:ind w:left="227"/>
              <w:jc w:val="center"/>
              <w:rPr>
                <w:rFonts w:ascii="Times New Roman" w:hAnsi="Times New Roman"/>
                <w:sz w:val="28"/>
              </w:rPr>
            </w:pPr>
          </w:p>
        </w:tc>
        <w:tc>
          <w:tcPr>
            <w:tcW w:w="1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617B2">
            <w:pPr>
              <w:spacing w:after="180" w:line="240" w:lineRule="auto"/>
              <w:ind w:left="227"/>
              <w:jc w:val="center"/>
              <w:rPr>
                <w:rFonts w:ascii="Times New Roman" w:hAnsi="Times New Roman"/>
                <w:sz w:val="28"/>
              </w:rPr>
            </w:pPr>
          </w:p>
        </w:tc>
        <w:tc>
          <w:tcPr>
            <w:tcW w:w="216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617B2">
            <w:pPr>
              <w:spacing w:before="240" w:after="0" w:line="240" w:lineRule="auto"/>
              <w:ind w:left="227"/>
              <w:jc w:val="center"/>
              <w:rPr>
                <w:rFonts w:ascii="Times New Roman" w:hAnsi="Times New Roman"/>
                <w:sz w:val="28"/>
              </w:rPr>
            </w:pPr>
          </w:p>
        </w:tc>
      </w:tr>
      <w:tr w:rsidR="00E617B2">
        <w:trPr>
          <w:trHeight w:val="772"/>
        </w:trPr>
        <w:tc>
          <w:tcPr>
            <w:tcW w:w="169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468A1">
            <w:pPr>
              <w:spacing w:after="0" w:line="240" w:lineRule="auto"/>
              <w:ind w:left="227"/>
              <w:jc w:val="center"/>
              <w:rPr>
                <w:rFonts w:ascii="Times New Roman" w:hAnsi="Times New Roman"/>
                <w:sz w:val="28"/>
              </w:rPr>
            </w:pPr>
            <w:r>
              <w:rPr>
                <w:rFonts w:ascii="Times New Roman" w:hAnsi="Times New Roman"/>
                <w:sz w:val="28"/>
              </w:rPr>
              <w:t>Русский язык</w:t>
            </w:r>
          </w:p>
        </w:tc>
        <w:tc>
          <w:tcPr>
            <w:tcW w:w="1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617B2">
            <w:pPr>
              <w:spacing w:after="0" w:line="240" w:lineRule="auto"/>
              <w:ind w:left="227"/>
              <w:jc w:val="center"/>
              <w:rPr>
                <w:rFonts w:ascii="Times New Roman" w:hAnsi="Times New Roman"/>
                <w:sz w:val="28"/>
              </w:rPr>
            </w:pP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617B2">
            <w:pPr>
              <w:spacing w:after="0" w:line="240" w:lineRule="auto"/>
              <w:ind w:left="227"/>
              <w:jc w:val="center"/>
              <w:rPr>
                <w:rFonts w:ascii="Times New Roman" w:hAnsi="Times New Roman"/>
                <w:sz w:val="28"/>
              </w:rPr>
            </w:pPr>
          </w:p>
        </w:tc>
        <w:tc>
          <w:tcPr>
            <w:tcW w:w="1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617B2">
            <w:pPr>
              <w:spacing w:before="240" w:after="0" w:line="240" w:lineRule="auto"/>
              <w:ind w:left="227"/>
              <w:jc w:val="center"/>
              <w:rPr>
                <w:rFonts w:ascii="Times New Roman" w:hAnsi="Times New Roman"/>
                <w:sz w:val="28"/>
              </w:rPr>
            </w:pPr>
          </w:p>
        </w:tc>
        <w:tc>
          <w:tcPr>
            <w:tcW w:w="216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617B2">
            <w:pPr>
              <w:spacing w:before="240" w:after="0" w:line="240" w:lineRule="auto"/>
              <w:ind w:left="227"/>
              <w:jc w:val="center"/>
              <w:rPr>
                <w:rFonts w:ascii="Times New Roman" w:hAnsi="Times New Roman"/>
                <w:sz w:val="28"/>
              </w:rPr>
            </w:pPr>
          </w:p>
        </w:tc>
      </w:tr>
      <w:tr w:rsidR="00E617B2">
        <w:trPr>
          <w:trHeight w:val="631"/>
        </w:trPr>
        <w:tc>
          <w:tcPr>
            <w:tcW w:w="169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468A1">
            <w:pPr>
              <w:spacing w:after="0" w:line="240" w:lineRule="auto"/>
              <w:ind w:left="227"/>
              <w:jc w:val="center"/>
              <w:rPr>
                <w:rFonts w:ascii="Times New Roman" w:hAnsi="Times New Roman"/>
                <w:sz w:val="28"/>
              </w:rPr>
            </w:pPr>
            <w:r>
              <w:rPr>
                <w:rFonts w:ascii="Times New Roman" w:hAnsi="Times New Roman"/>
                <w:sz w:val="28"/>
              </w:rPr>
              <w:t>Математика</w:t>
            </w:r>
          </w:p>
        </w:tc>
        <w:tc>
          <w:tcPr>
            <w:tcW w:w="1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617B2">
            <w:pPr>
              <w:spacing w:after="0" w:line="240" w:lineRule="auto"/>
              <w:ind w:left="227"/>
              <w:jc w:val="center"/>
              <w:rPr>
                <w:rFonts w:ascii="Times New Roman" w:hAnsi="Times New Roman"/>
                <w:sz w:val="28"/>
              </w:rPr>
            </w:pPr>
          </w:p>
        </w:tc>
        <w:tc>
          <w:tcPr>
            <w:tcW w:w="198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617B2">
            <w:pPr>
              <w:spacing w:after="0" w:line="240" w:lineRule="auto"/>
              <w:ind w:left="227"/>
              <w:jc w:val="center"/>
              <w:rPr>
                <w:rFonts w:ascii="Times New Roman" w:hAnsi="Times New Roman"/>
                <w:sz w:val="28"/>
              </w:rPr>
            </w:pPr>
          </w:p>
        </w:tc>
        <w:tc>
          <w:tcPr>
            <w:tcW w:w="1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617B2">
            <w:pPr>
              <w:spacing w:before="240" w:after="0" w:line="240" w:lineRule="auto"/>
              <w:ind w:left="227"/>
              <w:jc w:val="center"/>
              <w:rPr>
                <w:rFonts w:ascii="Times New Roman" w:hAnsi="Times New Roman"/>
                <w:sz w:val="28"/>
              </w:rPr>
            </w:pPr>
          </w:p>
        </w:tc>
        <w:tc>
          <w:tcPr>
            <w:tcW w:w="216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617B2">
            <w:pPr>
              <w:spacing w:before="240" w:after="0" w:line="240" w:lineRule="auto"/>
              <w:ind w:left="227"/>
              <w:jc w:val="center"/>
              <w:rPr>
                <w:rFonts w:ascii="Times New Roman" w:hAnsi="Times New Roman"/>
                <w:sz w:val="28"/>
              </w:rPr>
            </w:pPr>
          </w:p>
        </w:tc>
      </w:tr>
    </w:tbl>
    <w:p w:rsidR="00E617B2" w:rsidRDefault="00E617B2">
      <w:pPr>
        <w:spacing w:after="0" w:line="240" w:lineRule="auto"/>
        <w:ind w:left="227" w:right="20"/>
        <w:jc w:val="center"/>
        <w:rPr>
          <w:rFonts w:ascii="Times New Roman" w:hAnsi="Times New Roman"/>
          <w:b/>
          <w:sz w:val="28"/>
        </w:rPr>
      </w:pPr>
    </w:p>
    <w:p w:rsidR="00E617B2" w:rsidRDefault="00E468A1">
      <w:pPr>
        <w:spacing w:line="240" w:lineRule="auto"/>
        <w:ind w:left="227" w:right="20"/>
        <w:jc w:val="center"/>
        <w:rPr>
          <w:rFonts w:ascii="Times New Roman" w:hAnsi="Times New Roman"/>
          <w:b/>
          <w:sz w:val="28"/>
        </w:rPr>
      </w:pPr>
      <w:r>
        <w:rPr>
          <w:rFonts w:ascii="Times New Roman" w:hAnsi="Times New Roman"/>
          <w:b/>
          <w:sz w:val="28"/>
        </w:rPr>
        <w:t>Классификация форм олигофрении по Певзнер М. С.</w:t>
      </w:r>
    </w:p>
    <w:tbl>
      <w:tblPr>
        <w:tblW w:w="0" w:type="auto"/>
        <w:tblInd w:w="5" w:type="dxa"/>
        <w:tblCellMar>
          <w:left w:w="0" w:type="dxa"/>
          <w:right w:w="0" w:type="dxa"/>
        </w:tblCellMar>
        <w:tblLook w:val="04A0" w:firstRow="1" w:lastRow="0" w:firstColumn="1" w:lastColumn="0" w:noHBand="0" w:noVBand="1"/>
      </w:tblPr>
      <w:tblGrid>
        <w:gridCol w:w="2837"/>
        <w:gridCol w:w="4822"/>
        <w:gridCol w:w="1893"/>
      </w:tblGrid>
      <w:tr w:rsidR="00E617B2">
        <w:trPr>
          <w:trHeight w:val="294"/>
        </w:trPr>
        <w:tc>
          <w:tcPr>
            <w:tcW w:w="2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617B2">
            <w:pPr>
              <w:spacing w:after="0" w:line="240" w:lineRule="auto"/>
              <w:ind w:left="227"/>
              <w:jc w:val="center"/>
              <w:rPr>
                <w:rFonts w:ascii="Times New Roman" w:hAnsi="Times New Roman"/>
                <w:sz w:val="28"/>
              </w:rPr>
            </w:pPr>
          </w:p>
        </w:tc>
        <w:tc>
          <w:tcPr>
            <w:tcW w:w="6715"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468A1">
            <w:pPr>
              <w:spacing w:after="0" w:line="240" w:lineRule="auto"/>
              <w:ind w:left="227"/>
              <w:jc w:val="center"/>
              <w:rPr>
                <w:rFonts w:ascii="Times New Roman" w:hAnsi="Times New Roman"/>
                <w:sz w:val="28"/>
              </w:rPr>
            </w:pPr>
            <w:r>
              <w:rPr>
                <w:rFonts w:ascii="Times New Roman" w:hAnsi="Times New Roman"/>
                <w:sz w:val="28"/>
              </w:rPr>
              <w:t>Олигофрения степени дебильности</w:t>
            </w:r>
          </w:p>
        </w:tc>
      </w:tr>
      <w:tr w:rsidR="00E617B2">
        <w:trPr>
          <w:trHeight w:val="411"/>
        </w:trPr>
        <w:tc>
          <w:tcPr>
            <w:tcW w:w="2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468A1">
            <w:pPr>
              <w:spacing w:after="0" w:line="240" w:lineRule="auto"/>
              <w:ind w:left="227"/>
              <w:jc w:val="center"/>
              <w:rPr>
                <w:rFonts w:ascii="Times New Roman" w:hAnsi="Times New Roman"/>
                <w:sz w:val="28"/>
              </w:rPr>
            </w:pPr>
            <w:r>
              <w:rPr>
                <w:rFonts w:ascii="Times New Roman" w:hAnsi="Times New Roman"/>
                <w:sz w:val="28"/>
              </w:rPr>
              <w:t>Группы</w:t>
            </w:r>
          </w:p>
        </w:tc>
        <w:tc>
          <w:tcPr>
            <w:tcW w:w="48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468A1">
            <w:pPr>
              <w:spacing w:after="0" w:line="240" w:lineRule="auto"/>
              <w:ind w:left="227"/>
              <w:jc w:val="center"/>
              <w:rPr>
                <w:rFonts w:ascii="Times New Roman" w:hAnsi="Times New Roman"/>
                <w:sz w:val="28"/>
              </w:rPr>
            </w:pPr>
            <w:r>
              <w:rPr>
                <w:rFonts w:ascii="Times New Roman" w:hAnsi="Times New Roman"/>
                <w:sz w:val="28"/>
              </w:rPr>
              <w:t>Коррекционная работа</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468A1">
            <w:pPr>
              <w:spacing w:after="0" w:line="240" w:lineRule="auto"/>
              <w:ind w:left="227"/>
              <w:jc w:val="center"/>
              <w:rPr>
                <w:rFonts w:ascii="Times New Roman" w:hAnsi="Times New Roman"/>
                <w:sz w:val="28"/>
              </w:rPr>
            </w:pPr>
            <w:r>
              <w:rPr>
                <w:rFonts w:ascii="Times New Roman" w:hAnsi="Times New Roman"/>
                <w:sz w:val="28"/>
              </w:rPr>
              <w:t>Количество обучающихся</w:t>
            </w:r>
          </w:p>
        </w:tc>
      </w:tr>
      <w:tr w:rsidR="00E617B2">
        <w:trPr>
          <w:trHeight w:val="557"/>
        </w:trPr>
        <w:tc>
          <w:tcPr>
            <w:tcW w:w="2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468A1">
            <w:pPr>
              <w:numPr>
                <w:ilvl w:val="0"/>
                <w:numId w:val="1"/>
              </w:numPr>
              <w:spacing w:after="0" w:line="240" w:lineRule="auto"/>
              <w:ind w:left="227" w:firstLine="0"/>
              <w:jc w:val="center"/>
              <w:rPr>
                <w:rFonts w:ascii="Times New Roman" w:hAnsi="Times New Roman"/>
                <w:sz w:val="28"/>
              </w:rPr>
            </w:pPr>
            <w:r>
              <w:rPr>
                <w:rFonts w:ascii="Times New Roman" w:hAnsi="Times New Roman"/>
                <w:sz w:val="28"/>
              </w:rPr>
              <w:t>Неосложненная форма</w:t>
            </w:r>
          </w:p>
        </w:tc>
        <w:tc>
          <w:tcPr>
            <w:tcW w:w="48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468A1">
            <w:pPr>
              <w:spacing w:after="0" w:line="240" w:lineRule="auto"/>
              <w:ind w:left="227"/>
              <w:jc w:val="center"/>
              <w:rPr>
                <w:rFonts w:ascii="Times New Roman" w:hAnsi="Times New Roman"/>
                <w:sz w:val="28"/>
              </w:rPr>
            </w:pPr>
            <w:r>
              <w:rPr>
                <w:rFonts w:ascii="Times New Roman" w:hAnsi="Times New Roman"/>
                <w:sz w:val="28"/>
              </w:rPr>
              <w:t>Коррекционно-</w:t>
            </w:r>
            <w:r>
              <w:rPr>
                <w:rFonts w:ascii="Times New Roman" w:hAnsi="Times New Roman"/>
                <w:sz w:val="28"/>
              </w:rPr>
              <w:t xml:space="preserve"> воспитательная работа направлена в основном на преодоление дефекта мышления</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617B2">
            <w:pPr>
              <w:spacing w:after="0" w:line="240" w:lineRule="auto"/>
              <w:ind w:left="227"/>
              <w:jc w:val="center"/>
              <w:rPr>
                <w:rFonts w:ascii="Times New Roman" w:hAnsi="Times New Roman"/>
                <w:sz w:val="28"/>
              </w:rPr>
            </w:pPr>
          </w:p>
        </w:tc>
      </w:tr>
      <w:tr w:rsidR="00E617B2">
        <w:trPr>
          <w:trHeight w:val="552"/>
        </w:trPr>
        <w:tc>
          <w:tcPr>
            <w:tcW w:w="2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468A1">
            <w:pPr>
              <w:numPr>
                <w:ilvl w:val="0"/>
                <w:numId w:val="1"/>
              </w:numPr>
              <w:spacing w:after="0" w:line="240" w:lineRule="auto"/>
              <w:ind w:left="227" w:firstLine="0"/>
              <w:jc w:val="center"/>
              <w:rPr>
                <w:rFonts w:ascii="Times New Roman" w:hAnsi="Times New Roman"/>
                <w:sz w:val="28"/>
              </w:rPr>
            </w:pPr>
            <w:r>
              <w:rPr>
                <w:rFonts w:ascii="Times New Roman" w:hAnsi="Times New Roman"/>
                <w:sz w:val="28"/>
              </w:rPr>
              <w:t>С нарушением нейродинамики</w:t>
            </w:r>
          </w:p>
        </w:tc>
        <w:tc>
          <w:tcPr>
            <w:tcW w:w="48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468A1">
            <w:pPr>
              <w:numPr>
                <w:ilvl w:val="0"/>
                <w:numId w:val="2"/>
              </w:numPr>
              <w:tabs>
                <w:tab w:val="left" w:pos="481"/>
              </w:tabs>
              <w:spacing w:after="0" w:line="240" w:lineRule="auto"/>
              <w:ind w:left="227"/>
              <w:jc w:val="center"/>
              <w:rPr>
                <w:rFonts w:ascii="Times New Roman" w:hAnsi="Times New Roman"/>
                <w:sz w:val="28"/>
              </w:rPr>
            </w:pPr>
            <w:r>
              <w:rPr>
                <w:rFonts w:ascii="Times New Roman" w:hAnsi="Times New Roman"/>
                <w:sz w:val="28"/>
              </w:rPr>
              <w:t>Организация целенаправленной деятельности поведения</w:t>
            </w:r>
          </w:p>
          <w:p w:rsidR="00E617B2" w:rsidRDefault="00E468A1">
            <w:pPr>
              <w:numPr>
                <w:ilvl w:val="0"/>
                <w:numId w:val="2"/>
              </w:numPr>
              <w:tabs>
                <w:tab w:val="left" w:pos="433"/>
              </w:tabs>
              <w:spacing w:after="0" w:line="240" w:lineRule="auto"/>
              <w:ind w:left="227"/>
              <w:jc w:val="center"/>
              <w:rPr>
                <w:rFonts w:ascii="Times New Roman" w:hAnsi="Times New Roman"/>
                <w:sz w:val="28"/>
              </w:rPr>
            </w:pPr>
            <w:r>
              <w:rPr>
                <w:rFonts w:ascii="Times New Roman" w:hAnsi="Times New Roman"/>
                <w:sz w:val="28"/>
              </w:rPr>
              <w:t>Преодоление дефектов познавательной деятельности.</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617B2">
            <w:pPr>
              <w:spacing w:after="0" w:line="240" w:lineRule="auto"/>
              <w:ind w:left="227"/>
              <w:jc w:val="center"/>
              <w:rPr>
                <w:rFonts w:ascii="Times New Roman" w:hAnsi="Times New Roman"/>
                <w:sz w:val="28"/>
              </w:rPr>
            </w:pPr>
          </w:p>
        </w:tc>
      </w:tr>
      <w:tr w:rsidR="00E617B2">
        <w:trPr>
          <w:trHeight w:val="532"/>
        </w:trPr>
        <w:tc>
          <w:tcPr>
            <w:tcW w:w="2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468A1">
            <w:pPr>
              <w:numPr>
                <w:ilvl w:val="0"/>
                <w:numId w:val="1"/>
              </w:numPr>
              <w:spacing w:after="0" w:line="240" w:lineRule="auto"/>
              <w:ind w:left="227" w:firstLine="0"/>
              <w:jc w:val="center"/>
              <w:rPr>
                <w:rFonts w:ascii="Times New Roman" w:hAnsi="Times New Roman"/>
                <w:sz w:val="28"/>
              </w:rPr>
            </w:pPr>
            <w:r>
              <w:rPr>
                <w:rFonts w:ascii="Times New Roman" w:hAnsi="Times New Roman"/>
                <w:sz w:val="28"/>
              </w:rPr>
              <w:t>С нарушением анализаторов</w:t>
            </w:r>
          </w:p>
        </w:tc>
        <w:tc>
          <w:tcPr>
            <w:tcW w:w="48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468A1">
            <w:pPr>
              <w:numPr>
                <w:ilvl w:val="0"/>
                <w:numId w:val="3"/>
              </w:numPr>
              <w:tabs>
                <w:tab w:val="left" w:pos="351"/>
              </w:tabs>
              <w:spacing w:after="0" w:line="240" w:lineRule="auto"/>
              <w:ind w:left="227"/>
              <w:jc w:val="center"/>
              <w:rPr>
                <w:rFonts w:ascii="Times New Roman" w:hAnsi="Times New Roman"/>
                <w:sz w:val="28"/>
              </w:rPr>
            </w:pPr>
            <w:r>
              <w:rPr>
                <w:rFonts w:ascii="Times New Roman" w:hAnsi="Times New Roman"/>
                <w:sz w:val="28"/>
              </w:rPr>
              <w:t>Лечебная гимнастика</w:t>
            </w:r>
          </w:p>
          <w:p w:rsidR="00E617B2" w:rsidRDefault="00E468A1">
            <w:pPr>
              <w:numPr>
                <w:ilvl w:val="0"/>
                <w:numId w:val="3"/>
              </w:numPr>
              <w:tabs>
                <w:tab w:val="left" w:pos="337"/>
              </w:tabs>
              <w:spacing w:after="0" w:line="240" w:lineRule="auto"/>
              <w:ind w:left="227"/>
              <w:jc w:val="center"/>
              <w:rPr>
                <w:rFonts w:ascii="Times New Roman" w:hAnsi="Times New Roman"/>
                <w:sz w:val="28"/>
              </w:rPr>
            </w:pPr>
            <w:r>
              <w:rPr>
                <w:rFonts w:ascii="Times New Roman" w:hAnsi="Times New Roman"/>
                <w:sz w:val="28"/>
              </w:rPr>
              <w:t>логопедическая работа</w:t>
            </w:r>
          </w:p>
          <w:p w:rsidR="00E617B2" w:rsidRDefault="00E468A1">
            <w:pPr>
              <w:numPr>
                <w:ilvl w:val="0"/>
                <w:numId w:val="3"/>
              </w:numPr>
              <w:tabs>
                <w:tab w:val="left" w:pos="514"/>
              </w:tabs>
              <w:spacing w:after="0" w:line="240" w:lineRule="auto"/>
              <w:ind w:left="227"/>
              <w:jc w:val="center"/>
              <w:rPr>
                <w:rFonts w:ascii="Times New Roman" w:hAnsi="Times New Roman"/>
                <w:sz w:val="28"/>
              </w:rPr>
            </w:pPr>
            <w:r>
              <w:rPr>
                <w:rFonts w:ascii="Times New Roman" w:hAnsi="Times New Roman"/>
                <w:sz w:val="28"/>
              </w:rPr>
              <w:t>устранение дефекта восприятия пространства и пространственных представлений</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617B2">
            <w:pPr>
              <w:spacing w:after="0" w:line="240" w:lineRule="auto"/>
              <w:ind w:left="227"/>
              <w:jc w:val="center"/>
              <w:rPr>
                <w:rFonts w:ascii="Times New Roman" w:hAnsi="Times New Roman"/>
                <w:sz w:val="28"/>
              </w:rPr>
            </w:pPr>
          </w:p>
        </w:tc>
      </w:tr>
      <w:tr w:rsidR="00E617B2">
        <w:trPr>
          <w:trHeight w:val="548"/>
        </w:trPr>
        <w:tc>
          <w:tcPr>
            <w:tcW w:w="2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468A1">
            <w:pPr>
              <w:numPr>
                <w:ilvl w:val="0"/>
                <w:numId w:val="1"/>
              </w:numPr>
              <w:spacing w:after="0" w:line="240" w:lineRule="auto"/>
              <w:ind w:left="227" w:firstLine="0"/>
              <w:jc w:val="center"/>
              <w:rPr>
                <w:rFonts w:ascii="Times New Roman" w:hAnsi="Times New Roman"/>
                <w:sz w:val="28"/>
              </w:rPr>
            </w:pPr>
            <w:r>
              <w:rPr>
                <w:rFonts w:ascii="Times New Roman" w:hAnsi="Times New Roman"/>
                <w:sz w:val="28"/>
              </w:rPr>
              <w:t>С недоразвитием личности в целом</w:t>
            </w:r>
          </w:p>
        </w:tc>
        <w:tc>
          <w:tcPr>
            <w:tcW w:w="48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468A1">
            <w:pPr>
              <w:numPr>
                <w:ilvl w:val="0"/>
                <w:numId w:val="4"/>
              </w:numPr>
              <w:tabs>
                <w:tab w:val="left" w:pos="390"/>
              </w:tabs>
              <w:spacing w:after="0" w:line="240" w:lineRule="auto"/>
              <w:ind w:left="227"/>
              <w:jc w:val="center"/>
              <w:rPr>
                <w:rFonts w:ascii="Times New Roman" w:hAnsi="Times New Roman"/>
                <w:sz w:val="28"/>
              </w:rPr>
            </w:pPr>
            <w:r>
              <w:rPr>
                <w:rFonts w:ascii="Times New Roman" w:hAnsi="Times New Roman"/>
                <w:sz w:val="28"/>
              </w:rPr>
              <w:t>Формирование положительных качеств личности</w:t>
            </w:r>
          </w:p>
          <w:p w:rsidR="00E617B2" w:rsidRDefault="00E468A1">
            <w:pPr>
              <w:numPr>
                <w:ilvl w:val="0"/>
                <w:numId w:val="4"/>
              </w:numPr>
              <w:tabs>
                <w:tab w:val="left" w:pos="390"/>
              </w:tabs>
              <w:spacing w:after="0" w:line="240" w:lineRule="auto"/>
              <w:ind w:left="227"/>
              <w:jc w:val="center"/>
              <w:rPr>
                <w:rFonts w:ascii="Times New Roman" w:hAnsi="Times New Roman"/>
                <w:sz w:val="28"/>
              </w:rPr>
            </w:pPr>
            <w:r>
              <w:rPr>
                <w:rFonts w:ascii="Times New Roman" w:hAnsi="Times New Roman"/>
                <w:sz w:val="28"/>
              </w:rPr>
              <w:t>Исправление дефектов познавательной деятельности</w:t>
            </w:r>
          </w:p>
          <w:p w:rsidR="00E617B2" w:rsidRDefault="00E617B2">
            <w:pPr>
              <w:spacing w:after="0" w:line="240" w:lineRule="auto"/>
              <w:ind w:left="227"/>
              <w:jc w:val="center"/>
              <w:rPr>
                <w:rFonts w:ascii="Times New Roman" w:hAnsi="Times New Roman"/>
                <w:sz w:val="28"/>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617B2" w:rsidRDefault="00E468A1">
            <w:pPr>
              <w:spacing w:after="0" w:line="240" w:lineRule="auto"/>
              <w:ind w:left="227"/>
              <w:jc w:val="center"/>
              <w:rPr>
                <w:rFonts w:ascii="Times New Roman" w:hAnsi="Times New Roman"/>
                <w:sz w:val="28"/>
              </w:rPr>
            </w:pPr>
            <w:r>
              <w:rPr>
                <w:rFonts w:ascii="Times New Roman" w:hAnsi="Times New Roman"/>
                <w:sz w:val="28"/>
              </w:rPr>
              <w:t>-</w:t>
            </w:r>
          </w:p>
        </w:tc>
      </w:tr>
    </w:tbl>
    <w:p w:rsidR="00E617B2" w:rsidRDefault="00E617B2">
      <w:pPr>
        <w:spacing w:after="0" w:line="240" w:lineRule="auto"/>
        <w:ind w:left="227" w:right="20"/>
        <w:jc w:val="center"/>
        <w:rPr>
          <w:rFonts w:ascii="Times New Roman" w:hAnsi="Times New Roman"/>
          <w:b/>
          <w:sz w:val="28"/>
        </w:rPr>
      </w:pPr>
    </w:p>
    <w:p w:rsidR="00E617B2" w:rsidRDefault="00E468A1">
      <w:pPr>
        <w:pStyle w:val="c10"/>
        <w:spacing w:after="0"/>
        <w:ind w:left="227" w:firstLine="284"/>
        <w:rPr>
          <w:sz w:val="28"/>
          <w:u w:val="single"/>
        </w:rPr>
      </w:pPr>
      <w:r>
        <w:rPr>
          <w:sz w:val="28"/>
        </w:rPr>
        <w:t xml:space="preserve">По  результатам полученных данных, на основе индивидуальных и типологических особенностей можно выделить </w:t>
      </w:r>
      <w:r>
        <w:rPr>
          <w:sz w:val="28"/>
          <w:u w:val="single"/>
        </w:rPr>
        <w:t>основные направления коррекционной работы:</w:t>
      </w:r>
    </w:p>
    <w:p w:rsidR="00E617B2" w:rsidRDefault="00E468A1">
      <w:pPr>
        <w:numPr>
          <w:ilvl w:val="0"/>
          <w:numId w:val="5"/>
        </w:numPr>
        <w:spacing w:after="0" w:line="240" w:lineRule="auto"/>
        <w:ind w:left="227" w:right="20" w:firstLine="0"/>
        <w:rPr>
          <w:rFonts w:ascii="Times New Roman" w:hAnsi="Times New Roman"/>
          <w:sz w:val="28"/>
        </w:rPr>
      </w:pPr>
      <w:r>
        <w:rPr>
          <w:rFonts w:ascii="Times New Roman" w:hAnsi="Times New Roman"/>
          <w:sz w:val="28"/>
        </w:rPr>
        <w:t>Совершенствование движений и сенсомоторного развития:</w:t>
      </w:r>
    </w:p>
    <w:p w:rsidR="00E617B2" w:rsidRDefault="00E468A1">
      <w:pPr>
        <w:spacing w:after="0" w:line="240" w:lineRule="auto"/>
        <w:ind w:left="227" w:right="20"/>
        <w:rPr>
          <w:rFonts w:ascii="Times New Roman" w:hAnsi="Times New Roman"/>
          <w:sz w:val="28"/>
        </w:rPr>
      </w:pPr>
      <w:r>
        <w:rPr>
          <w:rFonts w:ascii="Times New Roman" w:hAnsi="Times New Roman"/>
          <w:sz w:val="28"/>
        </w:rPr>
        <w:t>-</w:t>
      </w:r>
      <w:r>
        <w:rPr>
          <w:rFonts w:ascii="Times New Roman" w:hAnsi="Times New Roman"/>
          <w:sz w:val="28"/>
        </w:rPr>
        <w:tab/>
        <w:t>развитие мелкой моторики кисти и пальцев рук;</w:t>
      </w:r>
    </w:p>
    <w:p w:rsidR="00E617B2" w:rsidRDefault="00E468A1">
      <w:pPr>
        <w:spacing w:after="0" w:line="240" w:lineRule="auto"/>
        <w:ind w:left="227" w:right="20"/>
        <w:rPr>
          <w:rFonts w:ascii="Times New Roman" w:hAnsi="Times New Roman"/>
          <w:sz w:val="28"/>
        </w:rPr>
      </w:pPr>
      <w:r>
        <w:rPr>
          <w:rFonts w:ascii="Times New Roman" w:hAnsi="Times New Roman"/>
          <w:sz w:val="28"/>
        </w:rPr>
        <w:t>-</w:t>
      </w:r>
      <w:r>
        <w:rPr>
          <w:rFonts w:ascii="Times New Roman" w:hAnsi="Times New Roman"/>
          <w:sz w:val="28"/>
        </w:rPr>
        <w:tab/>
        <w:t>разв</w:t>
      </w:r>
      <w:r>
        <w:rPr>
          <w:rFonts w:ascii="Times New Roman" w:hAnsi="Times New Roman"/>
          <w:sz w:val="28"/>
        </w:rPr>
        <w:t>итие навыков каллиграфии;</w:t>
      </w:r>
    </w:p>
    <w:p w:rsidR="00E617B2" w:rsidRDefault="00E468A1">
      <w:pPr>
        <w:spacing w:after="0" w:line="240" w:lineRule="auto"/>
        <w:ind w:left="227" w:right="20"/>
        <w:rPr>
          <w:rFonts w:ascii="Times New Roman" w:hAnsi="Times New Roman"/>
          <w:sz w:val="28"/>
        </w:rPr>
      </w:pPr>
      <w:r>
        <w:rPr>
          <w:rFonts w:ascii="Times New Roman" w:hAnsi="Times New Roman"/>
          <w:sz w:val="28"/>
        </w:rPr>
        <w:t>-</w:t>
      </w:r>
      <w:r>
        <w:rPr>
          <w:rFonts w:ascii="Times New Roman" w:hAnsi="Times New Roman"/>
          <w:sz w:val="28"/>
        </w:rPr>
        <w:tab/>
        <w:t>развитие артикуляционной моторики.</w:t>
      </w:r>
    </w:p>
    <w:p w:rsidR="00E617B2" w:rsidRDefault="00E468A1">
      <w:pPr>
        <w:numPr>
          <w:ilvl w:val="0"/>
          <w:numId w:val="5"/>
        </w:numPr>
        <w:spacing w:after="0" w:line="240" w:lineRule="auto"/>
        <w:ind w:left="227" w:right="20" w:firstLine="0"/>
        <w:rPr>
          <w:rFonts w:ascii="Times New Roman" w:hAnsi="Times New Roman"/>
          <w:sz w:val="28"/>
        </w:rPr>
      </w:pPr>
      <w:r>
        <w:rPr>
          <w:rFonts w:ascii="Times New Roman" w:hAnsi="Times New Roman"/>
          <w:sz w:val="28"/>
        </w:rPr>
        <w:t>Коррекция отдельных сторон психической деятельности:</w:t>
      </w:r>
    </w:p>
    <w:p w:rsidR="00E617B2" w:rsidRDefault="00E468A1">
      <w:pPr>
        <w:spacing w:after="0" w:line="240" w:lineRule="auto"/>
        <w:ind w:left="227" w:right="20"/>
        <w:rPr>
          <w:rFonts w:ascii="Times New Roman" w:hAnsi="Times New Roman"/>
          <w:sz w:val="28"/>
        </w:rPr>
      </w:pPr>
      <w:r>
        <w:rPr>
          <w:rFonts w:ascii="Times New Roman" w:hAnsi="Times New Roman"/>
          <w:sz w:val="28"/>
        </w:rPr>
        <w:t>-</w:t>
      </w:r>
      <w:r>
        <w:rPr>
          <w:rFonts w:ascii="Times New Roman" w:hAnsi="Times New Roman"/>
          <w:sz w:val="28"/>
        </w:rPr>
        <w:tab/>
        <w:t>развитие зрительного восприятия и узнавания;</w:t>
      </w:r>
    </w:p>
    <w:p w:rsidR="00E617B2" w:rsidRDefault="00E468A1">
      <w:pPr>
        <w:spacing w:after="0" w:line="240" w:lineRule="auto"/>
        <w:ind w:left="227" w:right="20"/>
        <w:rPr>
          <w:rFonts w:ascii="Times New Roman" w:hAnsi="Times New Roman"/>
          <w:sz w:val="28"/>
        </w:rPr>
      </w:pPr>
      <w:r>
        <w:rPr>
          <w:rFonts w:ascii="Times New Roman" w:hAnsi="Times New Roman"/>
          <w:sz w:val="28"/>
        </w:rPr>
        <w:t>-</w:t>
      </w:r>
      <w:r>
        <w:rPr>
          <w:rFonts w:ascii="Times New Roman" w:hAnsi="Times New Roman"/>
          <w:sz w:val="28"/>
        </w:rPr>
        <w:tab/>
        <w:t>развитие зрительной памяти и внимания;</w:t>
      </w:r>
    </w:p>
    <w:p w:rsidR="00E617B2" w:rsidRDefault="00E468A1">
      <w:pPr>
        <w:spacing w:after="0" w:line="240" w:lineRule="auto"/>
        <w:ind w:left="227" w:right="20"/>
        <w:rPr>
          <w:rFonts w:ascii="Times New Roman" w:hAnsi="Times New Roman"/>
          <w:sz w:val="28"/>
        </w:rPr>
      </w:pPr>
      <w:r>
        <w:rPr>
          <w:rFonts w:ascii="Times New Roman" w:hAnsi="Times New Roman"/>
          <w:sz w:val="28"/>
        </w:rPr>
        <w:t>формирование обобщенных представлений о свойствах пр</w:t>
      </w:r>
      <w:r>
        <w:rPr>
          <w:rFonts w:ascii="Times New Roman" w:hAnsi="Times New Roman"/>
          <w:sz w:val="28"/>
        </w:rPr>
        <w:t>едметов (цвет, форма, величина);</w:t>
      </w:r>
    </w:p>
    <w:p w:rsidR="00E617B2" w:rsidRDefault="00E468A1">
      <w:pPr>
        <w:spacing w:after="0" w:line="240" w:lineRule="auto"/>
        <w:ind w:left="227" w:right="20"/>
        <w:rPr>
          <w:rFonts w:ascii="Times New Roman" w:hAnsi="Times New Roman"/>
          <w:sz w:val="28"/>
        </w:rPr>
      </w:pPr>
      <w:r>
        <w:rPr>
          <w:rFonts w:ascii="Times New Roman" w:hAnsi="Times New Roman"/>
          <w:sz w:val="28"/>
        </w:rPr>
        <w:t>-</w:t>
      </w:r>
      <w:r>
        <w:rPr>
          <w:rFonts w:ascii="Times New Roman" w:hAnsi="Times New Roman"/>
          <w:sz w:val="28"/>
        </w:rPr>
        <w:tab/>
        <w:t>развитие пространственных представлений ориентации;</w:t>
      </w:r>
    </w:p>
    <w:p w:rsidR="00E617B2" w:rsidRDefault="00E468A1">
      <w:pPr>
        <w:spacing w:after="0" w:line="240" w:lineRule="auto"/>
        <w:ind w:left="227" w:right="20"/>
        <w:rPr>
          <w:rFonts w:ascii="Times New Roman" w:hAnsi="Times New Roman"/>
          <w:sz w:val="28"/>
        </w:rPr>
      </w:pPr>
      <w:r>
        <w:rPr>
          <w:rFonts w:ascii="Times New Roman" w:hAnsi="Times New Roman"/>
          <w:sz w:val="28"/>
        </w:rPr>
        <w:t>-</w:t>
      </w:r>
      <w:r>
        <w:rPr>
          <w:rFonts w:ascii="Times New Roman" w:hAnsi="Times New Roman"/>
          <w:sz w:val="28"/>
        </w:rPr>
        <w:tab/>
        <w:t>развитие представлений о времени;</w:t>
      </w:r>
    </w:p>
    <w:p w:rsidR="00E617B2" w:rsidRDefault="00E468A1">
      <w:pPr>
        <w:spacing w:after="0" w:line="240" w:lineRule="auto"/>
        <w:ind w:left="227" w:right="20"/>
        <w:rPr>
          <w:rFonts w:ascii="Times New Roman" w:hAnsi="Times New Roman"/>
          <w:sz w:val="28"/>
        </w:rPr>
      </w:pPr>
      <w:r>
        <w:rPr>
          <w:rFonts w:ascii="Times New Roman" w:hAnsi="Times New Roman"/>
          <w:sz w:val="28"/>
        </w:rPr>
        <w:t>-</w:t>
      </w:r>
      <w:r>
        <w:rPr>
          <w:rFonts w:ascii="Times New Roman" w:hAnsi="Times New Roman"/>
          <w:sz w:val="28"/>
        </w:rPr>
        <w:tab/>
        <w:t>развитие слухового внимания и памяти;</w:t>
      </w:r>
    </w:p>
    <w:p w:rsidR="00E617B2" w:rsidRDefault="00E468A1">
      <w:pPr>
        <w:spacing w:after="0" w:line="240" w:lineRule="auto"/>
        <w:ind w:left="227" w:right="20"/>
        <w:rPr>
          <w:rFonts w:ascii="Times New Roman" w:hAnsi="Times New Roman"/>
          <w:sz w:val="28"/>
        </w:rPr>
      </w:pPr>
      <w:r>
        <w:rPr>
          <w:rFonts w:ascii="Times New Roman" w:hAnsi="Times New Roman"/>
          <w:sz w:val="28"/>
        </w:rPr>
        <w:t>-</w:t>
      </w:r>
      <w:r>
        <w:rPr>
          <w:rFonts w:ascii="Times New Roman" w:hAnsi="Times New Roman"/>
          <w:sz w:val="28"/>
        </w:rPr>
        <w:tab/>
        <w:t>развитие фонетико-фонематических представлений, формирование звукового анализа.</w:t>
      </w:r>
    </w:p>
    <w:p w:rsidR="00E617B2" w:rsidRDefault="00E468A1">
      <w:pPr>
        <w:numPr>
          <w:ilvl w:val="0"/>
          <w:numId w:val="5"/>
        </w:numPr>
        <w:spacing w:after="0" w:line="240" w:lineRule="auto"/>
        <w:ind w:left="227" w:right="20" w:firstLine="0"/>
        <w:rPr>
          <w:rFonts w:ascii="Times New Roman" w:hAnsi="Times New Roman"/>
          <w:sz w:val="28"/>
        </w:rPr>
      </w:pPr>
      <w:r>
        <w:rPr>
          <w:rFonts w:ascii="Times New Roman" w:hAnsi="Times New Roman"/>
          <w:sz w:val="28"/>
        </w:rPr>
        <w:t xml:space="preserve">Развитие </w:t>
      </w:r>
      <w:r>
        <w:rPr>
          <w:rFonts w:ascii="Times New Roman" w:hAnsi="Times New Roman"/>
          <w:sz w:val="28"/>
        </w:rPr>
        <w:t>основных мыслительных операций:</w:t>
      </w:r>
    </w:p>
    <w:p w:rsidR="00E617B2" w:rsidRDefault="00E468A1">
      <w:pPr>
        <w:spacing w:after="0" w:line="240" w:lineRule="auto"/>
        <w:ind w:left="227" w:right="20"/>
        <w:rPr>
          <w:rFonts w:ascii="Times New Roman" w:hAnsi="Times New Roman"/>
          <w:sz w:val="28"/>
        </w:rPr>
      </w:pPr>
      <w:r>
        <w:rPr>
          <w:rFonts w:ascii="Times New Roman" w:hAnsi="Times New Roman"/>
          <w:sz w:val="28"/>
        </w:rPr>
        <w:t>-</w:t>
      </w:r>
      <w:r>
        <w:rPr>
          <w:rFonts w:ascii="Times New Roman" w:hAnsi="Times New Roman"/>
          <w:sz w:val="28"/>
        </w:rPr>
        <w:tab/>
        <w:t>навыков соотносительного анализа;</w:t>
      </w:r>
    </w:p>
    <w:p w:rsidR="00E617B2" w:rsidRDefault="00E468A1">
      <w:pPr>
        <w:spacing w:after="0" w:line="240" w:lineRule="auto"/>
        <w:ind w:left="227" w:right="20"/>
        <w:rPr>
          <w:rFonts w:ascii="Times New Roman" w:hAnsi="Times New Roman"/>
          <w:sz w:val="28"/>
        </w:rPr>
      </w:pPr>
      <w:r>
        <w:rPr>
          <w:rFonts w:ascii="Times New Roman" w:hAnsi="Times New Roman"/>
          <w:sz w:val="28"/>
        </w:rPr>
        <w:t>-</w:t>
      </w:r>
      <w:r>
        <w:rPr>
          <w:rFonts w:ascii="Times New Roman" w:hAnsi="Times New Roman"/>
          <w:sz w:val="28"/>
        </w:rPr>
        <w:tab/>
        <w:t>навыков группировки и классификации (на базе овладения основными родовыми понятиями);</w:t>
      </w:r>
    </w:p>
    <w:p w:rsidR="00E617B2" w:rsidRDefault="00E468A1">
      <w:pPr>
        <w:spacing w:after="0" w:line="240" w:lineRule="auto"/>
        <w:ind w:left="227" w:right="20"/>
        <w:rPr>
          <w:rFonts w:ascii="Times New Roman" w:hAnsi="Times New Roman"/>
          <w:sz w:val="28"/>
        </w:rPr>
      </w:pPr>
      <w:r>
        <w:rPr>
          <w:rFonts w:ascii="Times New Roman" w:hAnsi="Times New Roman"/>
          <w:sz w:val="28"/>
        </w:rPr>
        <w:t>-</w:t>
      </w:r>
      <w:r>
        <w:rPr>
          <w:rFonts w:ascii="Times New Roman" w:hAnsi="Times New Roman"/>
          <w:sz w:val="28"/>
        </w:rPr>
        <w:tab/>
        <w:t>умения работать по словесной и письменной инструкции, алгоритму;</w:t>
      </w:r>
    </w:p>
    <w:p w:rsidR="00E617B2" w:rsidRDefault="00E468A1">
      <w:pPr>
        <w:spacing w:after="0" w:line="240" w:lineRule="auto"/>
        <w:ind w:left="227" w:right="20"/>
        <w:rPr>
          <w:rFonts w:ascii="Times New Roman" w:hAnsi="Times New Roman"/>
          <w:sz w:val="28"/>
        </w:rPr>
      </w:pPr>
      <w:r>
        <w:rPr>
          <w:rFonts w:ascii="Times New Roman" w:hAnsi="Times New Roman"/>
          <w:sz w:val="28"/>
        </w:rPr>
        <w:t>-</w:t>
      </w:r>
      <w:r>
        <w:rPr>
          <w:rFonts w:ascii="Times New Roman" w:hAnsi="Times New Roman"/>
          <w:sz w:val="28"/>
        </w:rPr>
        <w:tab/>
        <w:t>умения планировать деятельность</w:t>
      </w:r>
      <w:r>
        <w:rPr>
          <w:rFonts w:ascii="Times New Roman" w:hAnsi="Times New Roman"/>
          <w:sz w:val="28"/>
        </w:rPr>
        <w:t>;</w:t>
      </w:r>
    </w:p>
    <w:p w:rsidR="00E617B2" w:rsidRDefault="00E468A1">
      <w:pPr>
        <w:spacing w:after="0" w:line="240" w:lineRule="auto"/>
        <w:ind w:left="227" w:right="20"/>
        <w:rPr>
          <w:rFonts w:ascii="Times New Roman" w:hAnsi="Times New Roman"/>
          <w:sz w:val="28"/>
        </w:rPr>
      </w:pPr>
      <w:r>
        <w:rPr>
          <w:rFonts w:ascii="Times New Roman" w:hAnsi="Times New Roman"/>
          <w:sz w:val="28"/>
        </w:rPr>
        <w:t>-</w:t>
      </w:r>
      <w:r>
        <w:rPr>
          <w:rFonts w:ascii="Times New Roman" w:hAnsi="Times New Roman"/>
          <w:sz w:val="28"/>
        </w:rPr>
        <w:tab/>
        <w:t>развитие комбинаторных способностей.</w:t>
      </w:r>
    </w:p>
    <w:p w:rsidR="00E617B2" w:rsidRDefault="00E468A1">
      <w:pPr>
        <w:numPr>
          <w:ilvl w:val="0"/>
          <w:numId w:val="5"/>
        </w:numPr>
        <w:spacing w:after="0" w:line="240" w:lineRule="auto"/>
        <w:ind w:left="227" w:right="20" w:firstLine="0"/>
        <w:rPr>
          <w:rFonts w:ascii="Times New Roman" w:hAnsi="Times New Roman"/>
          <w:sz w:val="28"/>
        </w:rPr>
      </w:pPr>
      <w:r>
        <w:rPr>
          <w:rFonts w:ascii="Times New Roman" w:hAnsi="Times New Roman"/>
          <w:sz w:val="28"/>
        </w:rPr>
        <w:t>Развитие различных видов мышления:</w:t>
      </w:r>
    </w:p>
    <w:p w:rsidR="00E617B2" w:rsidRDefault="00E468A1">
      <w:pPr>
        <w:spacing w:after="0" w:line="240" w:lineRule="auto"/>
        <w:ind w:left="227" w:right="20"/>
        <w:rPr>
          <w:rFonts w:ascii="Times New Roman" w:hAnsi="Times New Roman"/>
          <w:sz w:val="28"/>
        </w:rPr>
      </w:pPr>
      <w:r>
        <w:rPr>
          <w:rFonts w:ascii="Times New Roman" w:hAnsi="Times New Roman"/>
          <w:sz w:val="28"/>
        </w:rPr>
        <w:t>-</w:t>
      </w:r>
      <w:r>
        <w:rPr>
          <w:rFonts w:ascii="Times New Roman" w:hAnsi="Times New Roman"/>
          <w:sz w:val="28"/>
        </w:rPr>
        <w:tab/>
        <w:t>развитие наглядно-образного мышления;</w:t>
      </w:r>
    </w:p>
    <w:p w:rsidR="00E617B2" w:rsidRDefault="00E468A1">
      <w:pPr>
        <w:spacing w:after="0" w:line="240" w:lineRule="auto"/>
        <w:ind w:left="227" w:right="20"/>
        <w:rPr>
          <w:rFonts w:ascii="Times New Roman" w:hAnsi="Times New Roman"/>
          <w:sz w:val="28"/>
        </w:rPr>
      </w:pPr>
      <w:r>
        <w:rPr>
          <w:rFonts w:ascii="Times New Roman" w:hAnsi="Times New Roman"/>
          <w:sz w:val="28"/>
        </w:rPr>
        <w:t>-</w:t>
      </w:r>
      <w:r>
        <w:rPr>
          <w:rFonts w:ascii="Times New Roman" w:hAnsi="Times New Roman"/>
          <w:sz w:val="28"/>
        </w:rPr>
        <w:tab/>
        <w:t>развитие словесно-логического мышления (умение видеть и устанавливать логические связи между предметами, явлениями и событиями).</w:t>
      </w:r>
    </w:p>
    <w:p w:rsidR="00E617B2" w:rsidRDefault="00E468A1">
      <w:pPr>
        <w:spacing w:after="0" w:line="240" w:lineRule="auto"/>
        <w:ind w:left="227" w:right="20"/>
        <w:rPr>
          <w:rFonts w:ascii="Times New Roman" w:hAnsi="Times New Roman"/>
          <w:sz w:val="28"/>
        </w:rPr>
      </w:pPr>
      <w:r>
        <w:rPr>
          <w:rFonts w:ascii="Times New Roman" w:hAnsi="Times New Roman"/>
          <w:sz w:val="28"/>
        </w:rPr>
        <w:t>5.</w:t>
      </w:r>
      <w:r>
        <w:rPr>
          <w:rFonts w:ascii="Times New Roman" w:hAnsi="Times New Roman"/>
          <w:sz w:val="28"/>
        </w:rPr>
        <w:tab/>
        <w:t>Коррек</w:t>
      </w:r>
      <w:r>
        <w:rPr>
          <w:rFonts w:ascii="Times New Roman" w:hAnsi="Times New Roman"/>
          <w:sz w:val="28"/>
        </w:rPr>
        <w:t>ция нарушений в развитии эмоционально-личностной сферы(релаксационные упражнения для мимики лица, драматизация, чтение по ролям и т.д.).</w:t>
      </w:r>
    </w:p>
    <w:p w:rsidR="00E617B2" w:rsidRDefault="00E468A1">
      <w:pPr>
        <w:spacing w:after="0" w:line="240" w:lineRule="auto"/>
        <w:ind w:left="227" w:right="20"/>
        <w:rPr>
          <w:rFonts w:ascii="Times New Roman" w:hAnsi="Times New Roman"/>
          <w:sz w:val="28"/>
        </w:rPr>
      </w:pPr>
      <w:r>
        <w:rPr>
          <w:rFonts w:ascii="Times New Roman" w:hAnsi="Times New Roman"/>
          <w:sz w:val="28"/>
        </w:rPr>
        <w:t>6.</w:t>
      </w:r>
      <w:r>
        <w:rPr>
          <w:rFonts w:ascii="Times New Roman" w:hAnsi="Times New Roman"/>
          <w:sz w:val="28"/>
        </w:rPr>
        <w:tab/>
        <w:t>Развитие речи, овладение техникой речи.</w:t>
      </w:r>
    </w:p>
    <w:p w:rsidR="00E617B2" w:rsidRDefault="00E468A1">
      <w:pPr>
        <w:spacing w:after="0" w:line="240" w:lineRule="auto"/>
        <w:ind w:left="227" w:right="20"/>
        <w:rPr>
          <w:rFonts w:ascii="Times New Roman" w:hAnsi="Times New Roman"/>
          <w:sz w:val="28"/>
        </w:rPr>
      </w:pPr>
      <w:r>
        <w:rPr>
          <w:rFonts w:ascii="Times New Roman" w:hAnsi="Times New Roman"/>
          <w:sz w:val="28"/>
        </w:rPr>
        <w:t>7.</w:t>
      </w:r>
      <w:r>
        <w:rPr>
          <w:rFonts w:ascii="Times New Roman" w:hAnsi="Times New Roman"/>
          <w:sz w:val="28"/>
        </w:rPr>
        <w:tab/>
        <w:t>Расширение представлений об окружающем мире и обогащение словаря.</w:t>
      </w:r>
    </w:p>
    <w:p w:rsidR="00E617B2" w:rsidRDefault="00E468A1">
      <w:pPr>
        <w:spacing w:after="0" w:line="240" w:lineRule="auto"/>
        <w:ind w:left="227" w:right="20"/>
        <w:rPr>
          <w:rFonts w:ascii="Times New Roman" w:hAnsi="Times New Roman"/>
          <w:sz w:val="28"/>
        </w:rPr>
      </w:pPr>
      <w:r>
        <w:rPr>
          <w:rFonts w:ascii="Times New Roman" w:hAnsi="Times New Roman"/>
          <w:sz w:val="28"/>
        </w:rPr>
        <w:t>8.</w:t>
      </w:r>
      <w:r>
        <w:rPr>
          <w:rFonts w:ascii="Times New Roman" w:hAnsi="Times New Roman"/>
          <w:sz w:val="28"/>
        </w:rPr>
        <w:tab/>
        <w:t>Корр</w:t>
      </w:r>
      <w:r>
        <w:rPr>
          <w:rFonts w:ascii="Times New Roman" w:hAnsi="Times New Roman"/>
          <w:sz w:val="28"/>
        </w:rPr>
        <w:t>екция индивидуальных пробелов в знаниях.</w:t>
      </w:r>
      <w:r>
        <w:rPr>
          <w:rFonts w:ascii="Times New Roman" w:hAnsi="Times New Roman"/>
          <w:b/>
          <w:sz w:val="28"/>
        </w:rPr>
        <w:t xml:space="preserve">Психолого-дидактические принципы коррекционной </w:t>
      </w:r>
    </w:p>
    <w:p w:rsidR="00E617B2" w:rsidRDefault="00E468A1">
      <w:pPr>
        <w:spacing w:after="0" w:line="240" w:lineRule="auto"/>
        <w:ind w:left="227"/>
        <w:rPr>
          <w:rFonts w:ascii="Times New Roman" w:hAnsi="Times New Roman"/>
          <w:sz w:val="28"/>
        </w:rPr>
      </w:pPr>
      <w:r>
        <w:rPr>
          <w:rFonts w:ascii="Times New Roman" w:hAnsi="Times New Roman"/>
          <w:b/>
          <w:sz w:val="28"/>
        </w:rPr>
        <w:t>работы предусматривают:</w:t>
      </w:r>
    </w:p>
    <w:p w:rsidR="00E617B2" w:rsidRDefault="00E468A1">
      <w:pPr>
        <w:numPr>
          <w:ilvl w:val="0"/>
          <w:numId w:val="6"/>
        </w:numPr>
        <w:tabs>
          <w:tab w:val="left" w:pos="219"/>
        </w:tabs>
        <w:spacing w:after="0" w:line="240" w:lineRule="auto"/>
        <w:ind w:left="227" w:right="40" w:firstLine="204"/>
        <w:rPr>
          <w:rFonts w:ascii="Times New Roman" w:hAnsi="Times New Roman"/>
          <w:sz w:val="28"/>
        </w:rPr>
      </w:pPr>
      <w:r>
        <w:rPr>
          <w:rFonts w:ascii="Times New Roman" w:hAnsi="Times New Roman"/>
          <w:sz w:val="28"/>
        </w:rPr>
        <w:t>введение в содержание обучения разделов, предусматривающих восполнение пробелов предшествующего развития, формирование готовности к восприятию н</w:t>
      </w:r>
      <w:r>
        <w:rPr>
          <w:rFonts w:ascii="Times New Roman" w:hAnsi="Times New Roman"/>
          <w:sz w:val="28"/>
        </w:rPr>
        <w:t>аиболее сложных разделов программы;</w:t>
      </w:r>
    </w:p>
    <w:p w:rsidR="00E617B2" w:rsidRDefault="00E468A1">
      <w:pPr>
        <w:numPr>
          <w:ilvl w:val="0"/>
          <w:numId w:val="6"/>
        </w:numPr>
        <w:tabs>
          <w:tab w:val="left" w:pos="224"/>
        </w:tabs>
        <w:spacing w:after="0" w:line="240" w:lineRule="auto"/>
        <w:ind w:left="227" w:right="40" w:firstLine="204"/>
        <w:rPr>
          <w:rFonts w:ascii="Times New Roman" w:hAnsi="Times New Roman"/>
          <w:sz w:val="28"/>
        </w:rPr>
      </w:pPr>
      <w:r>
        <w:rPr>
          <w:rFonts w:ascii="Times New Roman" w:hAnsi="Times New Roman"/>
          <w:sz w:val="28"/>
        </w:rPr>
        <w:lastRenderedPageBreak/>
        <w:t>использование методов и приемов обучения с ориентацией на «зону ближайшего развития» ребенка, т.е. создание оптимальных условий для реализации его потенциальных возможностей;</w:t>
      </w:r>
    </w:p>
    <w:p w:rsidR="00E617B2" w:rsidRDefault="00E468A1">
      <w:pPr>
        <w:numPr>
          <w:ilvl w:val="0"/>
          <w:numId w:val="6"/>
        </w:numPr>
        <w:tabs>
          <w:tab w:val="left" w:pos="219"/>
        </w:tabs>
        <w:spacing w:after="0" w:line="240" w:lineRule="auto"/>
        <w:ind w:left="227" w:right="40" w:firstLine="204"/>
        <w:rPr>
          <w:rFonts w:ascii="Times New Roman" w:hAnsi="Times New Roman"/>
          <w:sz w:val="28"/>
        </w:rPr>
      </w:pPr>
      <w:r>
        <w:rPr>
          <w:rFonts w:ascii="Times New Roman" w:hAnsi="Times New Roman"/>
          <w:sz w:val="28"/>
        </w:rPr>
        <w:t xml:space="preserve">коррекционную направленность </w:t>
      </w:r>
      <w:r>
        <w:rPr>
          <w:rFonts w:ascii="Times New Roman" w:hAnsi="Times New Roman"/>
          <w:sz w:val="28"/>
        </w:rPr>
        <w:t>учебно-воспитательного процесса, обеспечивающего решение задач общего развития, воспитания и коррекции познавательной деятельности и речи ребенка, преодоление индивидуальных недостатков развития;</w:t>
      </w:r>
    </w:p>
    <w:p w:rsidR="00E617B2" w:rsidRDefault="00E468A1">
      <w:pPr>
        <w:spacing w:after="0" w:line="240" w:lineRule="auto"/>
        <w:ind w:left="227" w:right="40" w:firstLine="204"/>
        <w:rPr>
          <w:rFonts w:ascii="Times New Roman" w:hAnsi="Times New Roman"/>
          <w:sz w:val="28"/>
        </w:rPr>
      </w:pPr>
      <w:r>
        <w:rPr>
          <w:rFonts w:ascii="Times New Roman" w:hAnsi="Times New Roman"/>
          <w:b/>
          <w:sz w:val="28"/>
        </w:rPr>
        <w:t>Среди задач коррекционно-развивающего</w:t>
      </w:r>
      <w:r>
        <w:rPr>
          <w:rFonts w:ascii="Times New Roman" w:hAnsi="Times New Roman"/>
          <w:sz w:val="28"/>
        </w:rPr>
        <w:t xml:space="preserve"> учебно-воспитательного</w:t>
      </w:r>
      <w:r>
        <w:rPr>
          <w:rFonts w:ascii="Times New Roman" w:hAnsi="Times New Roman"/>
          <w:sz w:val="28"/>
        </w:rPr>
        <w:t xml:space="preserve"> направления особо выделяются и имеют методическую обеспеченность:</w:t>
      </w:r>
    </w:p>
    <w:p w:rsidR="00E617B2" w:rsidRDefault="00E468A1">
      <w:pPr>
        <w:numPr>
          <w:ilvl w:val="0"/>
          <w:numId w:val="6"/>
        </w:numPr>
        <w:tabs>
          <w:tab w:val="left" w:pos="214"/>
        </w:tabs>
        <w:spacing w:after="0" w:line="240" w:lineRule="auto"/>
        <w:ind w:left="227" w:right="40" w:firstLine="204"/>
        <w:rPr>
          <w:rFonts w:ascii="Times New Roman" w:hAnsi="Times New Roman"/>
          <w:sz w:val="28"/>
        </w:rPr>
      </w:pPr>
      <w:r>
        <w:rPr>
          <w:rFonts w:ascii="Times New Roman" w:hAnsi="Times New Roman"/>
          <w:sz w:val="28"/>
        </w:rPr>
        <w:t>развитие познавательной активности детей (достигается реализацией принципа доступности учебного материала, обеспечением «эффекта новизны» при решении учебных задач);</w:t>
      </w:r>
    </w:p>
    <w:p w:rsidR="00E617B2" w:rsidRDefault="00E468A1">
      <w:pPr>
        <w:numPr>
          <w:ilvl w:val="0"/>
          <w:numId w:val="6"/>
        </w:numPr>
        <w:tabs>
          <w:tab w:val="left" w:pos="214"/>
        </w:tabs>
        <w:spacing w:after="0" w:line="240" w:lineRule="auto"/>
        <w:ind w:left="227" w:right="40" w:firstLine="204"/>
        <w:rPr>
          <w:rFonts w:ascii="Times New Roman" w:hAnsi="Times New Roman"/>
          <w:sz w:val="28"/>
        </w:rPr>
      </w:pPr>
      <w:r>
        <w:rPr>
          <w:rFonts w:ascii="Times New Roman" w:hAnsi="Times New Roman"/>
          <w:sz w:val="28"/>
        </w:rPr>
        <w:t>развитие общих интеллек</w:t>
      </w:r>
      <w:r>
        <w:rPr>
          <w:rFonts w:ascii="Times New Roman" w:hAnsi="Times New Roman"/>
          <w:sz w:val="28"/>
        </w:rPr>
        <w:t>туальных умений: приемов анализа, сравнения, обобщения, навыков группировки и классификации;</w:t>
      </w:r>
    </w:p>
    <w:p w:rsidR="00E617B2" w:rsidRDefault="00E468A1">
      <w:pPr>
        <w:numPr>
          <w:ilvl w:val="0"/>
          <w:numId w:val="6"/>
        </w:numPr>
        <w:tabs>
          <w:tab w:val="left" w:pos="214"/>
        </w:tabs>
        <w:spacing w:after="0" w:line="240" w:lineRule="auto"/>
        <w:ind w:left="227" w:right="40" w:firstLine="204"/>
        <w:rPr>
          <w:rFonts w:ascii="Times New Roman" w:hAnsi="Times New Roman"/>
          <w:sz w:val="28"/>
        </w:rPr>
      </w:pPr>
      <w:r>
        <w:rPr>
          <w:rFonts w:ascii="Times New Roman" w:hAnsi="Times New Roman"/>
          <w:sz w:val="28"/>
        </w:rPr>
        <w:t>нормализация учебной деятельности, формирование умения ориентироваться в задании, воспитание самоконтроля и самооценки;</w:t>
      </w:r>
    </w:p>
    <w:p w:rsidR="00E617B2" w:rsidRDefault="00E468A1">
      <w:pPr>
        <w:numPr>
          <w:ilvl w:val="0"/>
          <w:numId w:val="6"/>
        </w:numPr>
        <w:tabs>
          <w:tab w:val="left" w:pos="219"/>
        </w:tabs>
        <w:spacing w:after="0" w:line="240" w:lineRule="auto"/>
        <w:ind w:left="227" w:right="40" w:firstLine="204"/>
        <w:rPr>
          <w:rFonts w:ascii="Times New Roman" w:hAnsi="Times New Roman"/>
          <w:sz w:val="28"/>
        </w:rPr>
      </w:pPr>
      <w:r>
        <w:rPr>
          <w:rFonts w:ascii="Times New Roman" w:hAnsi="Times New Roman"/>
          <w:sz w:val="28"/>
        </w:rPr>
        <w:t>развитие словаря, устной монологической реч</w:t>
      </w:r>
      <w:r>
        <w:rPr>
          <w:rFonts w:ascii="Times New Roman" w:hAnsi="Times New Roman"/>
          <w:sz w:val="28"/>
        </w:rPr>
        <w:t>и детей в единстве с обогащением знаниями и представлениями об окружающей действительности;</w:t>
      </w:r>
    </w:p>
    <w:p w:rsidR="00E617B2" w:rsidRDefault="00E468A1">
      <w:pPr>
        <w:numPr>
          <w:ilvl w:val="0"/>
          <w:numId w:val="6"/>
        </w:numPr>
        <w:tabs>
          <w:tab w:val="left" w:pos="214"/>
        </w:tabs>
        <w:spacing w:after="0" w:line="240" w:lineRule="auto"/>
        <w:ind w:left="227" w:firstLine="204"/>
        <w:rPr>
          <w:rFonts w:ascii="Times New Roman" w:hAnsi="Times New Roman"/>
          <w:sz w:val="28"/>
        </w:rPr>
      </w:pPr>
      <w:r>
        <w:rPr>
          <w:rFonts w:ascii="Times New Roman" w:hAnsi="Times New Roman"/>
          <w:sz w:val="28"/>
        </w:rPr>
        <w:t>логопедическая коррекция нарушений речи;</w:t>
      </w:r>
    </w:p>
    <w:p w:rsidR="00E617B2" w:rsidRDefault="00E468A1">
      <w:pPr>
        <w:numPr>
          <w:ilvl w:val="0"/>
          <w:numId w:val="6"/>
        </w:numPr>
        <w:tabs>
          <w:tab w:val="left" w:pos="214"/>
        </w:tabs>
        <w:spacing w:after="0" w:line="240" w:lineRule="auto"/>
        <w:ind w:left="227" w:firstLine="204"/>
        <w:rPr>
          <w:rFonts w:ascii="Times New Roman" w:hAnsi="Times New Roman"/>
          <w:sz w:val="28"/>
        </w:rPr>
      </w:pPr>
      <w:r>
        <w:rPr>
          <w:rFonts w:ascii="Times New Roman" w:hAnsi="Times New Roman"/>
          <w:sz w:val="28"/>
        </w:rPr>
        <w:t>психологическая коррекция поведения ребенка;</w:t>
      </w:r>
    </w:p>
    <w:p w:rsidR="00E617B2" w:rsidRDefault="00E468A1">
      <w:pPr>
        <w:numPr>
          <w:ilvl w:val="0"/>
          <w:numId w:val="6"/>
        </w:numPr>
        <w:tabs>
          <w:tab w:val="left" w:pos="296"/>
        </w:tabs>
        <w:spacing w:after="0" w:line="240" w:lineRule="auto"/>
        <w:ind w:left="227" w:firstLine="204"/>
        <w:rPr>
          <w:rFonts w:ascii="Times New Roman" w:hAnsi="Times New Roman"/>
          <w:sz w:val="28"/>
        </w:rPr>
      </w:pPr>
      <w:r>
        <w:rPr>
          <w:rFonts w:ascii="Times New Roman" w:hAnsi="Times New Roman"/>
          <w:sz w:val="28"/>
        </w:rPr>
        <w:t>социальная профилактика, формирование навыков общения, правильного поведения.</w:t>
      </w:r>
    </w:p>
    <w:p w:rsidR="00E617B2" w:rsidRDefault="00E468A1">
      <w:pPr>
        <w:spacing w:after="0" w:line="240" w:lineRule="auto"/>
        <w:ind w:left="227" w:firstLine="204"/>
        <w:rPr>
          <w:rFonts w:ascii="Times New Roman" w:hAnsi="Times New Roman"/>
          <w:sz w:val="28"/>
        </w:rPr>
      </w:pPr>
      <w:r>
        <w:rPr>
          <w:rFonts w:ascii="Times New Roman" w:hAnsi="Times New Roman"/>
          <w:sz w:val="28"/>
        </w:rPr>
        <w:t>Коррекционную направленность обучения обеспечивает набор базовых учебных предметов, составляющих часть учебного плана. К их числу кроме математики, чтения  и русского языка относятся предметы такие, как устная речь, живой мир, изобразительная деятельность,</w:t>
      </w:r>
      <w:r>
        <w:rPr>
          <w:rFonts w:ascii="Times New Roman" w:hAnsi="Times New Roman"/>
          <w:sz w:val="28"/>
        </w:rPr>
        <w:t xml:space="preserve"> музыка, ритмика, логопедия, лечебная физкультура (ЛФК), трудовое обучение.</w:t>
      </w:r>
    </w:p>
    <w:p w:rsidR="00E617B2" w:rsidRDefault="00E468A1">
      <w:pPr>
        <w:spacing w:after="0" w:line="240" w:lineRule="auto"/>
        <w:ind w:left="227" w:right="40" w:firstLine="204"/>
        <w:rPr>
          <w:rFonts w:ascii="Times New Roman" w:hAnsi="Times New Roman"/>
          <w:sz w:val="28"/>
        </w:rPr>
      </w:pPr>
      <w:r>
        <w:rPr>
          <w:rFonts w:ascii="Times New Roman" w:hAnsi="Times New Roman"/>
          <w:sz w:val="28"/>
        </w:rPr>
        <w:t>Введение этих специально разработанных учебных курсов позволяет обеспечить максимальное погружение ребенка в активную речевую среду, повысить его двигательную деятельность, корриги</w:t>
      </w:r>
      <w:r>
        <w:rPr>
          <w:rFonts w:ascii="Times New Roman" w:hAnsi="Times New Roman"/>
          <w:sz w:val="28"/>
        </w:rPr>
        <w:t>ровать его эмоциональный тонус, дает возможность формировать основные этапы учебной деятельности, в т.ч. ориентировочный этап и этап самоконтроля и самооценки, улучшить мотивацию учебно-познавательной деятельности.</w:t>
      </w:r>
    </w:p>
    <w:p w:rsidR="00E617B2" w:rsidRDefault="00E468A1">
      <w:pPr>
        <w:spacing w:after="0" w:line="240" w:lineRule="auto"/>
        <w:ind w:left="227" w:right="40" w:firstLine="204"/>
        <w:jc w:val="center"/>
        <w:rPr>
          <w:rFonts w:ascii="Times New Roman" w:hAnsi="Times New Roman"/>
          <w:sz w:val="28"/>
        </w:rPr>
      </w:pPr>
      <w:r>
        <w:rPr>
          <w:rFonts w:ascii="Times New Roman" w:hAnsi="Times New Roman"/>
          <w:sz w:val="28"/>
        </w:rPr>
        <w:t xml:space="preserve">Фронтальная коррекционная работа, </w:t>
      </w:r>
      <w:r>
        <w:rPr>
          <w:rFonts w:ascii="Times New Roman" w:hAnsi="Times New Roman"/>
          <w:sz w:val="28"/>
        </w:rPr>
        <w:t>осуществляемая учителем на всех уроках, позволяет обеспечить усвоение учебного материала на уровне требований к знаниям и умениям образовательного стандарта.</w:t>
      </w:r>
    </w:p>
    <w:p w:rsidR="00E617B2" w:rsidRDefault="00E468A1">
      <w:pPr>
        <w:spacing w:after="0" w:line="240" w:lineRule="auto"/>
        <w:ind w:left="227" w:right="40" w:firstLine="204"/>
        <w:jc w:val="center"/>
        <w:rPr>
          <w:rFonts w:ascii="Times New Roman" w:hAnsi="Times New Roman"/>
          <w:b/>
          <w:sz w:val="28"/>
        </w:rPr>
      </w:pPr>
      <w:r>
        <w:rPr>
          <w:rFonts w:ascii="Times New Roman" w:hAnsi="Times New Roman"/>
          <w:b/>
          <w:sz w:val="28"/>
        </w:rPr>
        <w:t>Место учебных предметов в учебном плане.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2952"/>
        <w:gridCol w:w="2557"/>
      </w:tblGrid>
      <w:tr w:rsidR="00E617B2">
        <w:tc>
          <w:tcPr>
            <w:tcW w:w="3325"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b/>
                <w:sz w:val="28"/>
              </w:rPr>
              <w:t>Учебный предмет</w:t>
            </w:r>
          </w:p>
        </w:tc>
        <w:tc>
          <w:tcPr>
            <w:tcW w:w="2952"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b/>
                <w:sz w:val="28"/>
              </w:rPr>
              <w:t>Количество часов</w:t>
            </w:r>
          </w:p>
        </w:tc>
        <w:tc>
          <w:tcPr>
            <w:tcW w:w="2557"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b/>
                <w:sz w:val="28"/>
              </w:rPr>
            </w:pPr>
            <w:r>
              <w:rPr>
                <w:b/>
                <w:sz w:val="28"/>
              </w:rPr>
              <w:t>Количество часов в год</w:t>
            </w:r>
          </w:p>
        </w:tc>
      </w:tr>
      <w:tr w:rsidR="00E617B2">
        <w:trPr>
          <w:trHeight w:val="411"/>
        </w:trPr>
        <w:tc>
          <w:tcPr>
            <w:tcW w:w="3325"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Чтение</w:t>
            </w:r>
          </w:p>
        </w:tc>
        <w:tc>
          <w:tcPr>
            <w:tcW w:w="2952"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 xml:space="preserve">4 часа в неделю </w:t>
            </w:r>
          </w:p>
        </w:tc>
        <w:tc>
          <w:tcPr>
            <w:tcW w:w="2557"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136 ч.</w:t>
            </w:r>
          </w:p>
        </w:tc>
      </w:tr>
      <w:tr w:rsidR="00E617B2">
        <w:trPr>
          <w:trHeight w:val="428"/>
        </w:trPr>
        <w:tc>
          <w:tcPr>
            <w:tcW w:w="3325"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Русский язык</w:t>
            </w:r>
          </w:p>
        </w:tc>
        <w:tc>
          <w:tcPr>
            <w:tcW w:w="2952"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3 часа в неделю</w:t>
            </w:r>
          </w:p>
        </w:tc>
        <w:tc>
          <w:tcPr>
            <w:tcW w:w="2557"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102ч.</w:t>
            </w:r>
          </w:p>
        </w:tc>
      </w:tr>
      <w:tr w:rsidR="00E617B2">
        <w:tc>
          <w:tcPr>
            <w:tcW w:w="3325"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Речевая практика</w:t>
            </w:r>
          </w:p>
        </w:tc>
        <w:tc>
          <w:tcPr>
            <w:tcW w:w="2952"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2 час в неделю</w:t>
            </w:r>
          </w:p>
        </w:tc>
        <w:tc>
          <w:tcPr>
            <w:tcW w:w="2557"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68 ч.</w:t>
            </w:r>
          </w:p>
        </w:tc>
      </w:tr>
      <w:tr w:rsidR="00E617B2">
        <w:tc>
          <w:tcPr>
            <w:tcW w:w="3325"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lastRenderedPageBreak/>
              <w:t>Математика</w:t>
            </w:r>
          </w:p>
        </w:tc>
        <w:tc>
          <w:tcPr>
            <w:tcW w:w="2952"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4 часа в неделю</w:t>
            </w:r>
          </w:p>
        </w:tc>
        <w:tc>
          <w:tcPr>
            <w:tcW w:w="2557"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136 ч.</w:t>
            </w:r>
          </w:p>
        </w:tc>
      </w:tr>
      <w:tr w:rsidR="00E617B2">
        <w:tc>
          <w:tcPr>
            <w:tcW w:w="3325"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Изобразительное искусство</w:t>
            </w:r>
          </w:p>
        </w:tc>
        <w:tc>
          <w:tcPr>
            <w:tcW w:w="2952"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1 час в неделю</w:t>
            </w:r>
          </w:p>
        </w:tc>
        <w:tc>
          <w:tcPr>
            <w:tcW w:w="2557"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34ч.</w:t>
            </w:r>
          </w:p>
        </w:tc>
      </w:tr>
      <w:tr w:rsidR="00E617B2">
        <w:tc>
          <w:tcPr>
            <w:tcW w:w="3325"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Мир природы, человек</w:t>
            </w:r>
          </w:p>
        </w:tc>
        <w:tc>
          <w:tcPr>
            <w:tcW w:w="2952"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2 час в неделю</w:t>
            </w:r>
          </w:p>
        </w:tc>
        <w:tc>
          <w:tcPr>
            <w:tcW w:w="2557"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68 ч.</w:t>
            </w:r>
          </w:p>
        </w:tc>
      </w:tr>
      <w:tr w:rsidR="00E617B2">
        <w:tc>
          <w:tcPr>
            <w:tcW w:w="3325"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Ручной труд</w:t>
            </w:r>
          </w:p>
        </w:tc>
        <w:tc>
          <w:tcPr>
            <w:tcW w:w="2952"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 xml:space="preserve">2 часа в </w:t>
            </w:r>
            <w:r>
              <w:rPr>
                <w:sz w:val="28"/>
              </w:rPr>
              <w:t>неделю</w:t>
            </w:r>
          </w:p>
        </w:tc>
        <w:tc>
          <w:tcPr>
            <w:tcW w:w="2557"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68 ч.</w:t>
            </w:r>
          </w:p>
        </w:tc>
      </w:tr>
      <w:tr w:rsidR="00E617B2">
        <w:tc>
          <w:tcPr>
            <w:tcW w:w="3325"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Физкультура</w:t>
            </w:r>
          </w:p>
        </w:tc>
        <w:tc>
          <w:tcPr>
            <w:tcW w:w="2952"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3 часа в неделю</w:t>
            </w:r>
          </w:p>
        </w:tc>
        <w:tc>
          <w:tcPr>
            <w:tcW w:w="2557"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102 ч.</w:t>
            </w:r>
          </w:p>
        </w:tc>
      </w:tr>
      <w:tr w:rsidR="00E617B2">
        <w:tc>
          <w:tcPr>
            <w:tcW w:w="3325"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Музыка</w:t>
            </w:r>
          </w:p>
        </w:tc>
        <w:tc>
          <w:tcPr>
            <w:tcW w:w="2952"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1час в неделю</w:t>
            </w:r>
          </w:p>
        </w:tc>
        <w:tc>
          <w:tcPr>
            <w:tcW w:w="2557"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34 ч.</w:t>
            </w:r>
          </w:p>
        </w:tc>
      </w:tr>
      <w:tr w:rsidR="00E617B2">
        <w:tc>
          <w:tcPr>
            <w:tcW w:w="3325"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Ритмика</w:t>
            </w:r>
          </w:p>
        </w:tc>
        <w:tc>
          <w:tcPr>
            <w:tcW w:w="2952"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1 час в неделю</w:t>
            </w:r>
          </w:p>
        </w:tc>
        <w:tc>
          <w:tcPr>
            <w:tcW w:w="2557" w:type="dxa"/>
            <w:tcBorders>
              <w:top w:val="single" w:sz="4" w:space="0" w:color="000000"/>
              <w:left w:val="single" w:sz="4" w:space="0" w:color="000000"/>
              <w:bottom w:val="single" w:sz="4" w:space="0" w:color="000000"/>
              <w:right w:val="single" w:sz="4" w:space="0" w:color="000000"/>
            </w:tcBorders>
          </w:tcPr>
          <w:p w:rsidR="00E617B2" w:rsidRDefault="00E468A1">
            <w:pPr>
              <w:pStyle w:val="c10"/>
              <w:spacing w:after="0"/>
              <w:ind w:left="227"/>
              <w:jc w:val="center"/>
              <w:rPr>
                <w:sz w:val="28"/>
              </w:rPr>
            </w:pPr>
            <w:r>
              <w:rPr>
                <w:sz w:val="28"/>
              </w:rPr>
              <w:t>34ч</w:t>
            </w:r>
          </w:p>
        </w:tc>
      </w:tr>
    </w:tbl>
    <w:p w:rsidR="00E617B2" w:rsidRDefault="00E617B2">
      <w:pPr>
        <w:tabs>
          <w:tab w:val="left" w:pos="7005"/>
        </w:tabs>
        <w:spacing w:line="240" w:lineRule="auto"/>
        <w:rPr>
          <w:rFonts w:ascii="Times New Roman" w:hAnsi="Times New Roman"/>
          <w:b/>
          <w:color w:val="000000"/>
          <w:sz w:val="28"/>
        </w:rPr>
      </w:pPr>
    </w:p>
    <w:p w:rsidR="00E617B2" w:rsidRDefault="00E468A1">
      <w:pPr>
        <w:tabs>
          <w:tab w:val="left" w:pos="7005"/>
        </w:tabs>
        <w:spacing w:line="240" w:lineRule="auto"/>
        <w:jc w:val="center"/>
        <w:rPr>
          <w:rFonts w:ascii="Times New Roman" w:hAnsi="Times New Roman"/>
          <w:sz w:val="28"/>
        </w:rPr>
      </w:pPr>
      <w:r>
        <w:rPr>
          <w:rFonts w:ascii="Times New Roman" w:hAnsi="Times New Roman"/>
          <w:b/>
          <w:color w:val="000000"/>
          <w:sz w:val="28"/>
        </w:rPr>
        <w:t>2.Общие положения</w:t>
      </w:r>
    </w:p>
    <w:p w:rsidR="00E617B2" w:rsidRDefault="00E468A1">
      <w:pPr>
        <w:widowControl w:val="0"/>
        <w:spacing w:after="0" w:line="240" w:lineRule="auto"/>
        <w:ind w:firstLine="539"/>
        <w:rPr>
          <w:rFonts w:ascii="Times New Roman" w:hAnsi="Times New Roman"/>
          <w:color w:val="000000" w:themeColor="text1"/>
          <w:sz w:val="28"/>
        </w:rPr>
      </w:pPr>
      <w:r>
        <w:rPr>
          <w:rFonts w:ascii="Times New Roman" w:hAnsi="Times New Roman"/>
          <w:color w:val="000000" w:themeColor="text1"/>
          <w:sz w:val="28"/>
        </w:rPr>
        <w:t>Адаптированная основная общеобразовательная программа образования обучающихся</w:t>
      </w:r>
      <w:r>
        <w:rPr>
          <w:rFonts w:ascii="Times New Roman" w:hAnsi="Times New Roman"/>
          <w:color w:val="000000" w:themeColor="text1"/>
          <w:sz w:val="28"/>
        </w:rPr>
        <w:t xml:space="preserve"> с умственной отсталостью (интеллектуальными нарушениями) (далее - АООП УО) разработана в соответствии с требованиями федерального государственного образовательного стандарта обучающихся с умственной отсталостью (интеллектуальными нарушениями) и ФАООП УО.</w:t>
      </w:r>
    </w:p>
    <w:p w:rsidR="00E617B2" w:rsidRDefault="00E468A1">
      <w:pPr>
        <w:widowControl w:val="0"/>
        <w:spacing w:after="0" w:line="240" w:lineRule="auto"/>
        <w:ind w:firstLine="539"/>
        <w:rPr>
          <w:rFonts w:ascii="Times New Roman" w:hAnsi="Times New Roman"/>
          <w:color w:val="000000" w:themeColor="text1"/>
          <w:sz w:val="28"/>
        </w:rPr>
      </w:pPr>
      <w:r>
        <w:rPr>
          <w:rFonts w:ascii="Times New Roman" w:hAnsi="Times New Roman"/>
          <w:color w:val="000000" w:themeColor="text1"/>
          <w:sz w:val="28"/>
        </w:rPr>
        <w:t xml:space="preserve">Федеральный государственный образовательный </w:t>
      </w:r>
      <w:hyperlink r:id="rId8" w:history="1">
        <w:r>
          <w:rPr>
            <w:rFonts w:ascii="Times New Roman" w:hAnsi="Times New Roman"/>
            <w:color w:val="000000" w:themeColor="text1"/>
            <w:sz w:val="28"/>
          </w:rPr>
          <w:t>стандарт</w:t>
        </w:r>
      </w:hyperlink>
      <w:r>
        <w:rPr>
          <w:rFonts w:ascii="Times New Roman" w:hAnsi="Times New Roman"/>
          <w:color w:val="000000" w:themeColor="text1"/>
          <w:sz w:val="28"/>
        </w:rPr>
        <w:t xml:space="preserve"> образования обучающихся с умственной отсталостью (интеллектуальными нарушениями), утв</w:t>
      </w:r>
      <w:r>
        <w:rPr>
          <w:rFonts w:ascii="Times New Roman" w:hAnsi="Times New Roman"/>
          <w:color w:val="000000" w:themeColor="text1"/>
          <w:sz w:val="28"/>
        </w:rPr>
        <w:t>ержденный приказом Министерства образования и науки Российской Федерации от 19 декабря 2014 г. N 1599 (зарегистрирован Министерством юстиции Российской Федерации 3 февраля 2015 г., регистрационный N 35850).</w:t>
      </w:r>
    </w:p>
    <w:p w:rsidR="00E617B2" w:rsidRDefault="00E468A1">
      <w:pPr>
        <w:widowControl w:val="0"/>
        <w:spacing w:after="0" w:line="240" w:lineRule="auto"/>
        <w:ind w:firstLine="540"/>
        <w:rPr>
          <w:rFonts w:ascii="Times New Roman" w:hAnsi="Times New Roman"/>
          <w:color w:val="000000" w:themeColor="text1"/>
          <w:sz w:val="28"/>
        </w:rPr>
      </w:pPr>
      <w:r>
        <w:rPr>
          <w:rFonts w:ascii="Times New Roman" w:hAnsi="Times New Roman"/>
          <w:color w:val="000000" w:themeColor="text1"/>
          <w:sz w:val="28"/>
        </w:rPr>
        <w:t>В соответствии с ФАООП УО образовательные организ</w:t>
      </w:r>
      <w:r>
        <w:rPr>
          <w:rFonts w:ascii="Times New Roman" w:hAnsi="Times New Roman"/>
          <w:color w:val="000000" w:themeColor="text1"/>
          <w:sz w:val="28"/>
        </w:rPr>
        <w:t>ации самостоятельно разрабатывают и утверждают адаптированную основную общеобразовательную программу.</w:t>
      </w:r>
    </w:p>
    <w:p w:rsidR="00E617B2" w:rsidRDefault="00E468A1">
      <w:pPr>
        <w:spacing w:after="0" w:line="240" w:lineRule="auto"/>
        <w:rPr>
          <w:rFonts w:ascii="Times New Roman" w:hAnsi="Times New Roman"/>
          <w:color w:val="000000" w:themeColor="text1"/>
          <w:sz w:val="28"/>
        </w:rPr>
      </w:pPr>
      <w:r>
        <w:rPr>
          <w:rFonts w:ascii="Times New Roman" w:hAnsi="Times New Roman"/>
          <w:color w:val="000000" w:themeColor="text1"/>
          <w:sz w:val="28"/>
        </w:rPr>
        <w:t xml:space="preserve">         Содержание АООП УО представлено учебно-методической документацией (федеральный учебный план, федеральный календарный учебный график, федеральные </w:t>
      </w:r>
      <w:r>
        <w:rPr>
          <w:rFonts w:ascii="Times New Roman" w:hAnsi="Times New Roman"/>
          <w:color w:val="000000" w:themeColor="text1"/>
          <w:sz w:val="28"/>
        </w:rPr>
        <w:t>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w:t>
      </w:r>
      <w:r>
        <w:rPr>
          <w:rFonts w:ascii="Times New Roman" w:hAnsi="Times New Roman"/>
          <w:color w:val="000000" w:themeColor="text1"/>
          <w:sz w:val="28"/>
        </w:rPr>
        <w:t xml:space="preserve">ования обучающихся с умственной отсталостью (интеллектуальными нарушениями). </w:t>
      </w:r>
    </w:p>
    <w:p w:rsidR="00E617B2" w:rsidRDefault="00E468A1">
      <w:pPr>
        <w:spacing w:after="0" w:line="240" w:lineRule="auto"/>
        <w:ind w:firstLine="720"/>
        <w:rPr>
          <w:rFonts w:ascii="Times New Roman" w:hAnsi="Times New Roman"/>
          <w:sz w:val="28"/>
        </w:rPr>
      </w:pPr>
      <w:r>
        <w:rPr>
          <w:rFonts w:ascii="Times New Roman" w:hAnsi="Times New Roman"/>
          <w:sz w:val="28"/>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общеобразовательная пр</w:t>
      </w:r>
      <w:r>
        <w:rPr>
          <w:rFonts w:ascii="Times New Roman" w:hAnsi="Times New Roman"/>
          <w:sz w:val="28"/>
        </w:rPr>
        <w:t xml:space="preserve">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 </w:t>
      </w:r>
    </w:p>
    <w:p w:rsidR="00E617B2" w:rsidRDefault="00E468A1">
      <w:pPr>
        <w:spacing w:after="0" w:line="240" w:lineRule="auto"/>
        <w:ind w:firstLine="720"/>
        <w:rPr>
          <w:rFonts w:ascii="Times New Roman" w:hAnsi="Times New Roman"/>
          <w:sz w:val="28"/>
        </w:rPr>
      </w:pPr>
      <w:r>
        <w:rPr>
          <w:rFonts w:ascii="Times New Roman" w:hAnsi="Times New Roman"/>
          <w:sz w:val="28"/>
        </w:rPr>
        <w:t>Адаптированная основная общеобразовательная прогр</w:t>
      </w:r>
      <w:r>
        <w:rPr>
          <w:rFonts w:ascii="Times New Roman" w:hAnsi="Times New Roman"/>
          <w:sz w:val="28"/>
        </w:rPr>
        <w:t>амма образования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w:t>
      </w:r>
      <w:r>
        <w:rPr>
          <w:rFonts w:ascii="Times New Roman" w:hAnsi="Times New Roman"/>
          <w:sz w:val="28"/>
        </w:rPr>
        <w:t>ыми нарушениями).</w:t>
      </w:r>
    </w:p>
    <w:p w:rsidR="00E617B2" w:rsidRDefault="00E468A1">
      <w:pPr>
        <w:spacing w:after="0" w:line="240" w:lineRule="auto"/>
        <w:ind w:firstLine="709"/>
        <w:rPr>
          <w:rFonts w:ascii="Times New Roman" w:hAnsi="Times New Roman"/>
          <w:b/>
          <w:i/>
          <w:color w:val="000000"/>
          <w:sz w:val="28"/>
        </w:rPr>
      </w:pPr>
      <w:r>
        <w:rPr>
          <w:rFonts w:ascii="Times New Roman" w:hAnsi="Times New Roman"/>
          <w:color w:val="000000"/>
          <w:sz w:val="28"/>
        </w:rPr>
        <w:lastRenderedPageBreak/>
        <w:t>В основу разработки АООП для обучающихся с легкой умственной отсталостью (интеллектуальными нарушениями) заложены дифференцированный и деятельностный подходы.</w:t>
      </w:r>
    </w:p>
    <w:p w:rsidR="00E617B2" w:rsidRDefault="00E468A1">
      <w:pPr>
        <w:spacing w:after="0" w:line="240" w:lineRule="auto"/>
        <w:ind w:firstLine="709"/>
        <w:rPr>
          <w:rFonts w:ascii="Times New Roman" w:hAnsi="Times New Roman"/>
          <w:color w:val="000000"/>
          <w:sz w:val="28"/>
        </w:rPr>
      </w:pPr>
      <w:r>
        <w:rPr>
          <w:rFonts w:ascii="Times New Roman" w:hAnsi="Times New Roman"/>
          <w:b/>
          <w:i/>
          <w:color w:val="000000"/>
          <w:sz w:val="28"/>
        </w:rPr>
        <w:t>Дифференцированный подход</w:t>
      </w:r>
      <w:r>
        <w:rPr>
          <w:rFonts w:ascii="Times New Roman" w:hAnsi="Times New Roman"/>
          <w:color w:val="000000"/>
          <w:sz w:val="28"/>
        </w:rPr>
        <w:t xml:space="preserve"> к построению АООП для обучающихся с легкой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 </w:t>
      </w:r>
    </w:p>
    <w:p w:rsidR="00E617B2" w:rsidRDefault="00E468A1">
      <w:pPr>
        <w:spacing w:after="0" w:line="240" w:lineRule="auto"/>
        <w:ind w:firstLine="709"/>
        <w:rPr>
          <w:rFonts w:ascii="Times New Roman" w:hAnsi="Times New Roman"/>
          <w:b/>
          <w:i/>
          <w:color w:val="000000"/>
          <w:sz w:val="28"/>
        </w:rPr>
      </w:pPr>
      <w:r>
        <w:rPr>
          <w:rFonts w:ascii="Times New Roman" w:hAnsi="Times New Roman"/>
          <w:color w:val="000000"/>
          <w:sz w:val="28"/>
        </w:rPr>
        <w:t>Применение дифф</w:t>
      </w:r>
      <w:r>
        <w:rPr>
          <w:rFonts w:ascii="Times New Roman" w:hAnsi="Times New Roman"/>
          <w:color w:val="000000"/>
          <w:sz w:val="28"/>
        </w:rPr>
        <w:t xml:space="preserve">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 </w:t>
      </w:r>
    </w:p>
    <w:p w:rsidR="00E617B2" w:rsidRDefault="00E468A1">
      <w:pPr>
        <w:spacing w:after="0" w:line="240" w:lineRule="auto"/>
        <w:ind w:firstLine="709"/>
        <w:rPr>
          <w:rFonts w:ascii="Times New Roman" w:hAnsi="Times New Roman"/>
          <w:color w:val="000000"/>
          <w:sz w:val="28"/>
        </w:rPr>
      </w:pPr>
      <w:r>
        <w:rPr>
          <w:rFonts w:ascii="Times New Roman" w:hAnsi="Times New Roman"/>
          <w:b/>
          <w:i/>
          <w:color w:val="000000"/>
          <w:sz w:val="28"/>
        </w:rPr>
        <w:t>Деятельностный</w:t>
      </w:r>
      <w:r>
        <w:rPr>
          <w:rFonts w:ascii="Times New Roman" w:hAnsi="Times New Roman"/>
          <w:color w:val="000000"/>
          <w:sz w:val="28"/>
        </w:rPr>
        <w:t xml:space="preserve"> п</w:t>
      </w:r>
      <w:r>
        <w:rPr>
          <w:rFonts w:ascii="Times New Roman" w:hAnsi="Times New Roman"/>
          <w:color w:val="000000"/>
          <w:sz w:val="28"/>
        </w:rPr>
        <w:t>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Дея</w:t>
      </w:r>
      <w:r>
        <w:rPr>
          <w:rFonts w:ascii="Times New Roman" w:hAnsi="Times New Roman"/>
          <w:color w:val="000000"/>
          <w:sz w:val="28"/>
        </w:rPr>
        <w:t>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w:t>
      </w:r>
      <w:r>
        <w:rPr>
          <w:rFonts w:ascii="Times New Roman" w:hAnsi="Times New Roman"/>
          <w:color w:val="000000"/>
          <w:sz w:val="28"/>
        </w:rPr>
        <w:t xml:space="preserve"> и учебной). </w:t>
      </w:r>
    </w:p>
    <w:p w:rsidR="00E617B2" w:rsidRDefault="00E468A1">
      <w:pPr>
        <w:spacing w:after="0" w:line="240" w:lineRule="auto"/>
        <w:ind w:firstLine="540"/>
        <w:rPr>
          <w:rFonts w:ascii="Times New Roman" w:hAnsi="Times New Roman"/>
          <w:color w:val="000000"/>
          <w:sz w:val="28"/>
        </w:rPr>
      </w:pPr>
      <w:r>
        <w:rPr>
          <w:rFonts w:ascii="Times New Roman" w:hAnsi="Times New Roman"/>
          <w:color w:val="000000"/>
          <w:sz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E617B2" w:rsidRDefault="00E468A1">
      <w:pPr>
        <w:spacing w:after="0" w:line="240" w:lineRule="auto"/>
        <w:ind w:firstLine="539"/>
        <w:rPr>
          <w:rFonts w:ascii="Times New Roman" w:hAnsi="Times New Roman"/>
          <w:color w:val="000000"/>
          <w:sz w:val="28"/>
        </w:rPr>
      </w:pPr>
      <w:r>
        <w:rPr>
          <w:rFonts w:ascii="Times New Roman" w:hAnsi="Times New Roman"/>
          <w:color w:val="000000"/>
          <w:sz w:val="28"/>
        </w:rPr>
        <w:t>Для обучающи</w:t>
      </w:r>
      <w:r>
        <w:rPr>
          <w:rFonts w:ascii="Times New Roman" w:hAnsi="Times New Roman"/>
          <w:color w:val="000000"/>
          <w:sz w:val="28"/>
        </w:rPr>
        <w:t>хся с умственной отсталостью (интеллектуальными нарушениями) реализация деятельностного подхода обеспечивает:</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придание результатам образования социально и личностно значимого характера;</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прочное усвоение обучающимися знаний и опыта разнообразной деятельност</w:t>
      </w:r>
      <w:r>
        <w:rPr>
          <w:rFonts w:ascii="Times New Roman" w:hAnsi="Times New Roman"/>
          <w:color w:val="000000"/>
          <w:sz w:val="28"/>
        </w:rPr>
        <w:t>и и поведения, возможность их продвижения в изучаемых предметных областях;</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существенное повышение мотивации и интереса к учению, приобретению нового опыта деятельности и поведения;</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обеспечение условий для общекультурного и личностного развития на основе фо</w:t>
      </w:r>
      <w:r>
        <w:rPr>
          <w:rFonts w:ascii="Times New Roman" w:hAnsi="Times New Roman"/>
          <w:color w:val="000000"/>
          <w:sz w:val="28"/>
        </w:rPr>
        <w:t>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w:t>
      </w:r>
      <w:r>
        <w:rPr>
          <w:rFonts w:ascii="Times New Roman" w:hAnsi="Times New Roman"/>
          <w:color w:val="000000"/>
          <w:sz w:val="28"/>
        </w:rPr>
        <w:t>ти.</w:t>
      </w:r>
    </w:p>
    <w:p w:rsidR="00E617B2" w:rsidRDefault="00E468A1">
      <w:pPr>
        <w:spacing w:after="0" w:line="240" w:lineRule="auto"/>
        <w:ind w:firstLine="540"/>
        <w:rPr>
          <w:rFonts w:ascii="Times New Roman" w:hAnsi="Times New Roman"/>
          <w:color w:val="000000"/>
          <w:sz w:val="28"/>
        </w:rPr>
      </w:pPr>
      <w:r>
        <w:rPr>
          <w:rFonts w:ascii="Times New Roman" w:hAnsi="Times New Roman"/>
          <w:color w:val="000000"/>
          <w:sz w:val="28"/>
        </w:rPr>
        <w:t>В основу АООП образования обучающихся с умственной отсталостью (интеллектуальными нарушениями) положены следующие принципы:</w:t>
      </w:r>
    </w:p>
    <w:p w:rsidR="00E617B2" w:rsidRDefault="00E468A1">
      <w:pPr>
        <w:spacing w:after="0" w:line="240" w:lineRule="auto"/>
        <w:ind w:firstLine="567"/>
        <w:rPr>
          <w:rFonts w:ascii="Times New Roman" w:hAnsi="Times New Roman"/>
          <w:color w:val="000000"/>
          <w:sz w:val="28"/>
        </w:rPr>
      </w:pPr>
      <w:r>
        <w:rPr>
          <w:rFonts w:ascii="Times New Roman" w:hAnsi="Times New Roman"/>
          <w:color w:val="000000"/>
          <w:sz w:val="28"/>
        </w:rPr>
        <w:t> принципы государственной политики РФ в области образования (гуманистический характер образования, единство образовательного про</w:t>
      </w:r>
      <w:r>
        <w:rPr>
          <w:rFonts w:ascii="Times New Roman" w:hAnsi="Times New Roman"/>
          <w:color w:val="000000"/>
          <w:sz w:val="28"/>
        </w:rPr>
        <w:t xml:space="preserve">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lastRenderedPageBreak/>
        <w:t xml:space="preserve">принцип коррекционно-развивающей </w:t>
      </w:r>
      <w:r>
        <w:rPr>
          <w:rFonts w:ascii="Times New Roman" w:hAnsi="Times New Roman"/>
          <w:color w:val="000000"/>
          <w:sz w:val="28"/>
        </w:rPr>
        <w:t>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п</w:t>
      </w:r>
      <w:r>
        <w:rPr>
          <w:rFonts w:ascii="Times New Roman" w:hAnsi="Times New Roman"/>
          <w:color w:val="000000"/>
          <w:sz w:val="28"/>
        </w:rPr>
        <w:t>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онтогенетический принцип; </w:t>
      </w:r>
    </w:p>
    <w:p w:rsidR="00E617B2" w:rsidRDefault="00E468A1">
      <w:pPr>
        <w:pStyle w:val="affff0"/>
        <w:spacing w:line="240" w:lineRule="auto"/>
        <w:ind w:firstLine="709"/>
        <w:rPr>
          <w:color w:val="000000"/>
          <w:sz w:val="28"/>
        </w:rPr>
      </w:pPr>
      <w:r>
        <w:rPr>
          <w:color w:val="000000"/>
          <w:sz w:val="28"/>
        </w:rPr>
        <w:t>принцип прее</w:t>
      </w:r>
      <w:r>
        <w:rPr>
          <w:color w:val="000000"/>
          <w:sz w:val="28"/>
        </w:rPr>
        <w:t xml:space="preserve">мственности, предполагающий взаимосвязь и непрерывность образования обучающихся с умственной отсталостью (интеллектуальными нарушениями) </w:t>
      </w:r>
      <w:r>
        <w:rPr>
          <w:sz w:val="28"/>
        </w:rPr>
        <w:t>на всех этапах обучения: от младшего до старшего школьного возраста</w:t>
      </w:r>
      <w:r>
        <w:rPr>
          <w:color w:val="000000"/>
          <w:sz w:val="28"/>
        </w:rPr>
        <w:t>;</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принцип целостности содержания образования, обесп</w:t>
      </w:r>
      <w:r>
        <w:rPr>
          <w:rFonts w:ascii="Times New Roman" w:hAnsi="Times New Roman"/>
          <w:color w:val="000000"/>
          <w:sz w:val="28"/>
        </w:rPr>
        <w:t>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r>
        <w:rPr>
          <w:rFonts w:ascii="Times New Roman" w:hAnsi="Times New Roman"/>
          <w:color w:val="000000"/>
          <w:sz w:val="28"/>
          <w:highlight w:val="yellow"/>
        </w:rPr>
        <w:t xml:space="preserve">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принцип учета </w:t>
      </w:r>
      <w:r>
        <w:rPr>
          <w:rFonts w:ascii="Times New Roman" w:hAnsi="Times New Roman"/>
          <w:sz w:val="28"/>
        </w:rPr>
        <w:t>возрастных особенностей обучающихся, определяющий содержание предметных областей и результаты</w:t>
      </w:r>
      <w:r>
        <w:rPr>
          <w:rFonts w:ascii="Times New Roman" w:hAnsi="Times New Roman"/>
          <w:sz w:val="28"/>
        </w:rPr>
        <w:t xml:space="preserve"> личностных достижений;</w:t>
      </w:r>
    </w:p>
    <w:p w:rsidR="00E617B2" w:rsidRDefault="00E468A1">
      <w:pPr>
        <w:spacing w:after="0" w:line="240" w:lineRule="auto"/>
        <w:ind w:firstLine="709"/>
        <w:rPr>
          <w:rFonts w:ascii="Times New Roman" w:hAnsi="Times New Roman"/>
          <w:sz w:val="28"/>
        </w:rPr>
      </w:pPr>
      <w:r>
        <w:rPr>
          <w:rFonts w:ascii="Times New Roman" w:hAnsi="Times New Roman"/>
          <w:color w:val="000000"/>
          <w:sz w:val="28"/>
        </w:rPr>
        <w:t>принцип учета особенностей психического развития разных групп обучающихся с умственной отсталостью (интеллектуальными нарушениями)</w:t>
      </w:r>
      <w:r>
        <w:rPr>
          <w:rFonts w:ascii="Times New Roman" w:hAnsi="Times New Roman"/>
          <w:sz w:val="28"/>
        </w:rPr>
        <w:t>;</w:t>
      </w:r>
    </w:p>
    <w:p w:rsidR="00E617B2" w:rsidRDefault="00E468A1">
      <w:pPr>
        <w:spacing w:after="0" w:line="240" w:lineRule="auto"/>
        <w:ind w:firstLine="540"/>
        <w:rPr>
          <w:rFonts w:ascii="Times New Roman" w:hAnsi="Times New Roman"/>
          <w:color w:val="000000"/>
          <w:sz w:val="28"/>
        </w:rPr>
      </w:pPr>
      <w:r>
        <w:rPr>
          <w:rFonts w:ascii="Times New Roman" w:hAnsi="Times New Roman"/>
          <w:color w:val="000000"/>
          <w:sz w:val="28"/>
        </w:rPr>
        <w:t>принцип направленности на формирование деятельности, обеспечивающий возможность овладения обучающими</w:t>
      </w:r>
      <w:r>
        <w:rPr>
          <w:rFonts w:ascii="Times New Roman" w:hAnsi="Times New Roman"/>
          <w:color w:val="000000"/>
          <w:sz w:val="28"/>
        </w:rPr>
        <w:t xml:space="preserve">ся с умственной отсталостью </w:t>
      </w:r>
      <w:r>
        <w:rPr>
          <w:rFonts w:ascii="Times New Roman" w:hAnsi="Times New Roman"/>
          <w:color w:val="000000"/>
          <w:sz w:val="28"/>
          <w:highlight w:val="white"/>
        </w:rPr>
        <w:t>(интеллектуальными нарушениями)</w:t>
      </w:r>
      <w:r>
        <w:rPr>
          <w:rFonts w:ascii="Times New Roman" w:hAnsi="Times New Roman"/>
          <w:color w:val="000000"/>
          <w:sz w:val="28"/>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E617B2" w:rsidRDefault="00E468A1">
      <w:pPr>
        <w:spacing w:after="0" w:line="240" w:lineRule="auto"/>
        <w:ind w:firstLine="540"/>
        <w:rPr>
          <w:rFonts w:ascii="Times New Roman" w:hAnsi="Times New Roman"/>
          <w:color w:val="000000"/>
          <w:sz w:val="28"/>
        </w:rPr>
      </w:pPr>
      <w:r>
        <w:rPr>
          <w:rFonts w:ascii="Times New Roman" w:hAnsi="Times New Roman"/>
          <w:color w:val="000000"/>
          <w:sz w:val="28"/>
        </w:rPr>
        <w:t>принцип переноса</w:t>
      </w:r>
      <w:r>
        <w:rPr>
          <w:rFonts w:ascii="Times New Roman" w:hAnsi="Times New Roman"/>
          <w:color w:val="000000"/>
          <w:sz w:val="28"/>
        </w:rPr>
        <w:t xml:space="preserve">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E617B2" w:rsidRDefault="00E468A1">
      <w:pPr>
        <w:spacing w:after="0" w:line="240" w:lineRule="auto"/>
        <w:ind w:firstLine="540"/>
        <w:rPr>
          <w:rFonts w:ascii="Times New Roman" w:hAnsi="Times New Roman"/>
          <w:color w:val="000000"/>
          <w:sz w:val="28"/>
        </w:rPr>
      </w:pPr>
      <w:r>
        <w:rPr>
          <w:rFonts w:ascii="Times New Roman" w:hAnsi="Times New Roman"/>
          <w:color w:val="000000"/>
          <w:sz w:val="28"/>
        </w:rPr>
        <w:t xml:space="preserve"> принцип </w:t>
      </w:r>
      <w:r>
        <w:rPr>
          <w:rFonts w:ascii="Times New Roman" w:hAnsi="Times New Roman"/>
          <w:color w:val="000000"/>
          <w:sz w:val="28"/>
        </w:rPr>
        <w:t>сотрудничества с семьей.</w:t>
      </w:r>
    </w:p>
    <w:p w:rsidR="00E617B2" w:rsidRDefault="00E617B2">
      <w:pPr>
        <w:spacing w:after="0" w:line="240" w:lineRule="auto"/>
        <w:ind w:firstLine="567"/>
        <w:rPr>
          <w:rFonts w:ascii="Times New Roman" w:hAnsi="Times New Roman"/>
          <w:b/>
          <w:color w:val="000000"/>
          <w:sz w:val="28"/>
        </w:rPr>
      </w:pPr>
    </w:p>
    <w:p w:rsidR="00E617B2" w:rsidRDefault="00E468A1">
      <w:pPr>
        <w:spacing w:after="0" w:line="240" w:lineRule="auto"/>
        <w:ind w:firstLine="567"/>
        <w:rPr>
          <w:rFonts w:ascii="Times New Roman" w:hAnsi="Times New Roman"/>
          <w:b/>
          <w:color w:val="000000"/>
          <w:sz w:val="28"/>
        </w:rPr>
      </w:pPr>
      <w:r>
        <w:rPr>
          <w:rFonts w:ascii="Times New Roman" w:hAnsi="Times New Roman"/>
          <w:b/>
          <w:color w:val="000000"/>
          <w:sz w:val="28"/>
        </w:rPr>
        <w:t>2.1. Целевой раздел</w:t>
      </w:r>
    </w:p>
    <w:p w:rsidR="00E617B2" w:rsidRDefault="00E468A1">
      <w:pPr>
        <w:spacing w:after="0" w:line="240" w:lineRule="auto"/>
        <w:ind w:firstLine="567"/>
        <w:rPr>
          <w:rFonts w:ascii="Times New Roman" w:hAnsi="Times New Roman"/>
          <w:sz w:val="28"/>
        </w:rPr>
      </w:pPr>
      <w:r>
        <w:rPr>
          <w:rFonts w:ascii="Times New Roman" w:hAnsi="Times New Roman"/>
          <w:color w:val="000000"/>
          <w:sz w:val="28"/>
        </w:rPr>
        <w:t xml:space="preserve">АООП </w:t>
      </w:r>
      <w:r>
        <w:rPr>
          <w:rFonts w:ascii="Times New Roman" w:hAnsi="Times New Roman"/>
          <w:sz w:val="28"/>
        </w:rPr>
        <w:t xml:space="preserve">обучающихся </w:t>
      </w:r>
      <w:r>
        <w:rPr>
          <w:rFonts w:ascii="Times New Roman" w:hAnsi="Times New Roman"/>
          <w:color w:val="000000"/>
          <w:sz w:val="28"/>
        </w:rPr>
        <w:t>с умственной отсталостью (интеллектуальными нарушениями) включает целевой, содержательный и организационный разделы.</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АООП УО (вариант 1) адресована обучающимся с легкой умственной отсталостью (</w:t>
      </w:r>
      <w:r>
        <w:rPr>
          <w:rFonts w:ascii="Times New Roman" w:hAnsi="Times New Roman"/>
          <w:color w:val="000000"/>
          <w:sz w:val="28"/>
        </w:rPr>
        <w:t>интеллектуальными нарушениями), в том числе глухим, слабослышащим и позднооглохшим, слепым, слабовидящим, с нарушениями опорно-двигательного аппарата, с расстройствами аутистического спектра.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Цель реализации АООП УО (вариант 1) образования обучающихся с ле</w:t>
      </w:r>
      <w:r>
        <w:rPr>
          <w:rFonts w:ascii="Times New Roman" w:hAnsi="Times New Roman"/>
          <w:color w:val="000000"/>
          <w:sz w:val="28"/>
        </w:rPr>
        <w:t>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lastRenderedPageBreak/>
        <w:t>Достижение поставленной цели при р</w:t>
      </w:r>
      <w:r>
        <w:rPr>
          <w:rFonts w:ascii="Times New Roman" w:hAnsi="Times New Roman"/>
          <w:color w:val="000000"/>
          <w:sz w:val="28"/>
        </w:rPr>
        <w:t>азработке и реализации образовательной организацией АООП предусматривает решение следующих основных задач:</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овладение обучающимися с легкой умственной отсталостью (интеллектуальными нарушениями) учебной деятельностью, обеспечивающей формирование жизненных к</w:t>
      </w:r>
      <w:r>
        <w:rPr>
          <w:rFonts w:ascii="Times New Roman" w:hAnsi="Times New Roman"/>
          <w:color w:val="000000"/>
          <w:sz w:val="28"/>
        </w:rPr>
        <w:t>омпетенций;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w:t>
      </w:r>
      <w:r>
        <w:rPr>
          <w:rFonts w:ascii="Times New Roman" w:hAnsi="Times New Roman"/>
          <w:color w:val="000000"/>
          <w:sz w:val="28"/>
        </w:rPr>
        <w:t>и ценностями;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выя</w:t>
      </w:r>
      <w:r>
        <w:rPr>
          <w:rFonts w:ascii="Times New Roman" w:hAnsi="Times New Roman"/>
          <w:color w:val="000000"/>
          <w:sz w:val="28"/>
        </w:rPr>
        <w:t xml:space="preserve">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w:t>
      </w:r>
      <w:r>
        <w:rPr>
          <w:rFonts w:ascii="Times New Roman" w:hAnsi="Times New Roman"/>
          <w:color w:val="000000"/>
          <w:sz w:val="28"/>
        </w:rPr>
        <w:t>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участие педагогических работников, обучающихся, их родителей (законных представител</w:t>
      </w:r>
      <w:r>
        <w:rPr>
          <w:rFonts w:ascii="Times New Roman" w:hAnsi="Times New Roman"/>
          <w:color w:val="000000"/>
          <w:sz w:val="28"/>
        </w:rPr>
        <w:t>ей) и общественности в проектировании и развитии внутришкольной социальной среды.</w:t>
      </w:r>
    </w:p>
    <w:p w:rsidR="00E617B2" w:rsidRDefault="00E617B2">
      <w:pPr>
        <w:spacing w:after="0" w:line="240" w:lineRule="auto"/>
        <w:ind w:firstLine="709"/>
        <w:jc w:val="both"/>
        <w:rPr>
          <w:rFonts w:ascii="Times New Roman" w:hAnsi="Times New Roman"/>
          <w:sz w:val="28"/>
        </w:rPr>
      </w:pPr>
    </w:p>
    <w:p w:rsidR="00E617B2" w:rsidRDefault="00E468A1">
      <w:pPr>
        <w:pStyle w:val="14TexstOSNOVA1012"/>
        <w:spacing w:line="240" w:lineRule="auto"/>
        <w:ind w:firstLine="0"/>
        <w:jc w:val="left"/>
        <w:rPr>
          <w:rFonts w:ascii="Times New Roman" w:hAnsi="Times New Roman"/>
          <w:b/>
          <w:sz w:val="28"/>
        </w:rPr>
      </w:pPr>
      <w:r>
        <w:rPr>
          <w:rFonts w:ascii="Times New Roman" w:hAnsi="Times New Roman"/>
          <w:b/>
          <w:sz w:val="28"/>
        </w:rPr>
        <w:t>2.2.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Результаты освоения с обучающимися с легкой умственной отсталостью АООП оцениваются как итоговые на момент завершения образования.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Освоение обучающимися АООП УО (вариант 1) предполагает достижение ими двух видов результатов: личностных и предметных.</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 ст</w:t>
      </w:r>
      <w:r>
        <w:rPr>
          <w:rFonts w:ascii="Times New Roman" w:hAnsi="Times New Roman"/>
          <w:color w:val="000000"/>
          <w:sz w:val="28"/>
        </w:rPr>
        <w:t>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w:t>
      </w:r>
      <w:r>
        <w:rPr>
          <w:rFonts w:ascii="Times New Roman" w:hAnsi="Times New Roman"/>
          <w:color w:val="000000"/>
          <w:sz w:val="28"/>
        </w:rPr>
        <w:t>щихся с умственной отсталостью (интеллектуальными нарушениями) в культуру, овладение ими социокультурным опытом.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b/>
          <w:color w:val="000000"/>
          <w:sz w:val="28"/>
        </w:rPr>
        <w:t>Личностные</w:t>
      </w:r>
      <w:r>
        <w:rPr>
          <w:rFonts w:ascii="Times New Roman" w:hAnsi="Times New Roman"/>
          <w:color w:val="000000"/>
          <w:sz w:val="28"/>
        </w:rPr>
        <w:t xml:space="preserve"> результаты освоения АООП УО (вариант 1) образования включают индивидуально-личностные качества и социальные (жизненные) компетенции </w:t>
      </w:r>
      <w:r>
        <w:rPr>
          <w:rFonts w:ascii="Times New Roman" w:hAnsi="Times New Roman"/>
          <w:color w:val="000000"/>
          <w:sz w:val="28"/>
        </w:rPr>
        <w:t>обучающегося, социально значимые ценностные установки.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К личностным результатам освоения АООП УО (вариант 1) относятся: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1) осознание себя как гражданина России; формирование чувства гордости за свою Родину;</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2) воспитание уважительного отношения к иному мне</w:t>
      </w:r>
      <w:r>
        <w:rPr>
          <w:rFonts w:ascii="Times New Roman" w:hAnsi="Times New Roman"/>
          <w:color w:val="000000"/>
          <w:sz w:val="28"/>
        </w:rPr>
        <w:t>нию, истории и культуре других народов;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lastRenderedPageBreak/>
        <w:t>3) сформированность адекватных представлений о собственных возможностях, о насущно необходимом жизнеобеспечении;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4) овладение начальными навыками адаптации в динамично изменяющемся и развивающемся мире;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5) овладение </w:t>
      </w:r>
      <w:r>
        <w:rPr>
          <w:rFonts w:ascii="Times New Roman" w:hAnsi="Times New Roman"/>
          <w:color w:val="000000"/>
          <w:sz w:val="28"/>
        </w:rPr>
        <w:t>социально-бытовыми навыками, используемыми в повседневной жизни;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6) 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w:t>
      </w:r>
      <w:r>
        <w:rPr>
          <w:rFonts w:ascii="Times New Roman" w:hAnsi="Times New Roman"/>
          <w:color w:val="000000"/>
          <w:sz w:val="28"/>
        </w:rPr>
        <w:t>рмационных технологий для коммуникации;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7) способность к осмыслению социального окружения, своего места в нем, принятие соответствующих возрасту ценностей и социальных ролей;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8) принятие и освоение социальной роли обучающегося, проявление социально значимы</w:t>
      </w:r>
      <w:r>
        <w:rPr>
          <w:rFonts w:ascii="Times New Roman" w:hAnsi="Times New Roman"/>
          <w:color w:val="000000"/>
          <w:sz w:val="28"/>
        </w:rPr>
        <w:t>х мотивов учебной деятельности;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9) сформированность навыков сотрудничества с взрослыми и сверстниками в разных социальных ситуациях;</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10) способность к осмыслению картины мира, ее временно-пространственной организации; формирование целостного, социально ори</w:t>
      </w:r>
      <w:r>
        <w:rPr>
          <w:rFonts w:ascii="Times New Roman" w:hAnsi="Times New Roman"/>
          <w:color w:val="000000"/>
          <w:sz w:val="28"/>
        </w:rPr>
        <w:t>ентированного взгляда на мир в его органичном единстве природной и социальной частей;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11) воспитание эстетических потребностей, ценностей и чувств;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12) развитие этических чувств, проявление доброжелательности, эмоционально-нравственной отзывчивости и взаим</w:t>
      </w:r>
      <w:r>
        <w:rPr>
          <w:rFonts w:ascii="Times New Roman" w:hAnsi="Times New Roman"/>
          <w:color w:val="000000"/>
          <w:sz w:val="28"/>
        </w:rPr>
        <w:t>опомощи, проявление сопереживания к чувствам других людей;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13)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14) проявлен</w:t>
      </w:r>
      <w:r>
        <w:rPr>
          <w:rFonts w:ascii="Times New Roman" w:hAnsi="Times New Roman"/>
          <w:color w:val="000000"/>
          <w:sz w:val="28"/>
        </w:rPr>
        <w:t>ие готовности к самостоятельной жизни.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b/>
          <w:color w:val="000000"/>
          <w:sz w:val="28"/>
        </w:rPr>
        <w:t>Предметные</w:t>
      </w:r>
      <w:r>
        <w:rPr>
          <w:rFonts w:ascii="Times New Roman" w:hAnsi="Times New Roman"/>
          <w:color w:val="000000"/>
          <w:sz w:val="28"/>
        </w:rPr>
        <w:t xml:space="preserve"> результаты освоения АООП УО (вариант 1)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w:t>
      </w:r>
      <w:r>
        <w:rPr>
          <w:rFonts w:ascii="Times New Roman" w:hAnsi="Times New Roman"/>
          <w:color w:val="000000"/>
          <w:sz w:val="28"/>
        </w:rPr>
        <w:t>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Предметные результаты освоения АООП обучающихся с легко</w:t>
      </w:r>
      <w:r>
        <w:rPr>
          <w:rFonts w:ascii="Times New Roman" w:hAnsi="Times New Roman"/>
          <w:color w:val="000000"/>
          <w:sz w:val="28"/>
        </w:rPr>
        <w:t>й умственной отсталостью разных нозологических групп (глухих, слабослышащих и позднооглохших, слепых, слабовидящих, с НОДА, РАС) могут дифференцироваться в зависимости от особенностей сенсорной, речевой, двигательной и эмоционально-волевой сферы обучающихс</w:t>
      </w:r>
      <w:r>
        <w:rPr>
          <w:rFonts w:ascii="Times New Roman" w:hAnsi="Times New Roman"/>
          <w:color w:val="000000"/>
          <w:sz w:val="28"/>
        </w:rPr>
        <w:t>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АООП УО (вариант 1) определяет два уровня овладения предметными результатами: минимальный и достаточный.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Минимальный уровень является обязательным для большинства обучающихся с умственной отсталостью. Вместе с тем, отсутствие достижения этого уровня отд</w:t>
      </w:r>
      <w:r>
        <w:rPr>
          <w:rFonts w:ascii="Times New Roman" w:hAnsi="Times New Roman"/>
          <w:color w:val="000000"/>
          <w:sz w:val="28"/>
        </w:rPr>
        <w:t xml:space="preserve">ельными обучающимися по отдельным предметам не является препятствием к получению ими </w:t>
      </w:r>
      <w:r>
        <w:rPr>
          <w:rFonts w:ascii="Times New Roman" w:hAnsi="Times New Roman"/>
          <w:color w:val="000000"/>
          <w:sz w:val="28"/>
        </w:rPr>
        <w:lastRenderedPageBreak/>
        <w:t>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w:t>
      </w:r>
      <w:r>
        <w:rPr>
          <w:rFonts w:ascii="Times New Roman" w:hAnsi="Times New Roman"/>
          <w:color w:val="000000"/>
          <w:sz w:val="28"/>
        </w:rPr>
        <w:t xml:space="preserve">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АООП (вариант 2).</w:t>
      </w:r>
    </w:p>
    <w:p w:rsidR="00E617B2" w:rsidRDefault="00E617B2">
      <w:pPr>
        <w:widowControl w:val="0"/>
        <w:spacing w:after="0" w:line="240" w:lineRule="auto"/>
        <w:ind w:firstLine="540"/>
        <w:rPr>
          <w:rFonts w:ascii="Times New Roman" w:hAnsi="Times New Roman"/>
          <w:color w:val="000000"/>
          <w:sz w:val="28"/>
        </w:rPr>
      </w:pPr>
    </w:p>
    <w:p w:rsidR="00E617B2" w:rsidRDefault="00E468A1">
      <w:pPr>
        <w:widowControl w:val="0"/>
        <w:spacing w:after="0" w:line="240" w:lineRule="auto"/>
        <w:outlineLvl w:val="3"/>
        <w:rPr>
          <w:rFonts w:ascii="Times New Roman" w:hAnsi="Times New Roman"/>
          <w:b/>
          <w:color w:val="000000"/>
          <w:sz w:val="28"/>
        </w:rPr>
      </w:pPr>
      <w:r>
        <w:rPr>
          <w:rFonts w:ascii="Times New Roman" w:hAnsi="Times New Roman"/>
          <w:b/>
          <w:color w:val="000000"/>
          <w:sz w:val="28"/>
        </w:rPr>
        <w:t xml:space="preserve">2.2.1. </w:t>
      </w:r>
      <w:r>
        <w:rPr>
          <w:rFonts w:ascii="Times New Roman" w:hAnsi="Times New Roman"/>
          <w:b/>
          <w:color w:val="000000"/>
          <w:sz w:val="28"/>
        </w:rPr>
        <w:t>Минимальный и достаточный уровни достижения предметных результатов по предметной области "Язык и речевая практика" на конец обучения в младших классах (IV класс).</w:t>
      </w:r>
    </w:p>
    <w:p w:rsidR="00E617B2" w:rsidRDefault="00E468A1">
      <w:pPr>
        <w:widowControl w:val="0"/>
        <w:spacing w:after="0" w:line="240" w:lineRule="auto"/>
        <w:ind w:firstLine="540"/>
        <w:rPr>
          <w:rFonts w:ascii="Times New Roman" w:hAnsi="Times New Roman"/>
          <w:b/>
          <w:color w:val="000000"/>
          <w:sz w:val="28"/>
        </w:rPr>
      </w:pPr>
      <w:r>
        <w:rPr>
          <w:rFonts w:ascii="Times New Roman" w:hAnsi="Times New Roman"/>
          <w:b/>
          <w:color w:val="000000"/>
          <w:sz w:val="28"/>
        </w:rPr>
        <w:t>Минимальный уровень:</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различение гласных и согласных звуков и букв; ударных и безударных согла</w:t>
      </w:r>
      <w:r>
        <w:rPr>
          <w:rFonts w:ascii="Times New Roman" w:hAnsi="Times New Roman"/>
          <w:color w:val="000000"/>
          <w:sz w:val="28"/>
        </w:rPr>
        <w:t>сных звуков; оппозиционных согласных по звонкости - глухости, твердости - мягкости;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деление слов на слоги для переноса;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списывание по слогам и целыми словами с рукописного и печатного текста с орфографическим проговариванием;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запись под диктовку слов и кор</w:t>
      </w:r>
      <w:r>
        <w:rPr>
          <w:rFonts w:ascii="Times New Roman" w:hAnsi="Times New Roman"/>
          <w:color w:val="000000"/>
          <w:sz w:val="28"/>
        </w:rPr>
        <w:t>отких предложений (2 - 4 слова) с изученными орфограммами;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обозначение мягкости и твердости согласных звуков на письме гласными буквами и буквой "ь" (после предварительной отработки);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дифференциация и подбор слов, обозначающих предметы, действия, признаки;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составление предложений, восстановление в них нарушенного порядка слов с ориентацией на серию сюжетных картинок;</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выделение из текста предложений на заданную тему;</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участие в обсуждении темы текста и выбора заголовка к нему;</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осознанное и правильное чтение т</w:t>
      </w:r>
      <w:r>
        <w:rPr>
          <w:rFonts w:ascii="Times New Roman" w:hAnsi="Times New Roman"/>
          <w:color w:val="000000"/>
          <w:sz w:val="28"/>
        </w:rPr>
        <w:t>екста вслух по слогам и целыми словами;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пересказ содержания прочитанного текста по вопросам;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участие в коллективной работе по оценке поступков героев и событий;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выразительное чтение наизусть 5 - 7 коротких стихотворений;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формулировка просьб и желаний с исп</w:t>
      </w:r>
      <w:r>
        <w:rPr>
          <w:rFonts w:ascii="Times New Roman" w:hAnsi="Times New Roman"/>
          <w:color w:val="000000"/>
          <w:sz w:val="28"/>
        </w:rPr>
        <w:t>ользованием этикетных слов и выражений;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участие в ролевых играх в соответствии с речевыми возможностями;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восприятие на слух сказок и рассказов; ответы на вопросы педагогического работника по их содержанию с опорой на иллюстративный материал;</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выразительное </w:t>
      </w:r>
      <w:r>
        <w:rPr>
          <w:rFonts w:ascii="Times New Roman" w:hAnsi="Times New Roman"/>
          <w:color w:val="000000"/>
          <w:sz w:val="28"/>
        </w:rPr>
        <w:t>произнесение чистоговорок, коротких стихотворений с опорой на образец чтения педагогического работника;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участие в беседах на темы, близкие личному опыту обучающегося;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ответы на вопросы педагогического работника по содержанию прослушанных и (или) просмотрен</w:t>
      </w:r>
      <w:r>
        <w:rPr>
          <w:rFonts w:ascii="Times New Roman" w:hAnsi="Times New Roman"/>
          <w:color w:val="000000"/>
          <w:sz w:val="28"/>
        </w:rPr>
        <w:t>ных радио- и телепередач.</w:t>
      </w:r>
    </w:p>
    <w:p w:rsidR="00E617B2" w:rsidRDefault="00E468A1">
      <w:pPr>
        <w:widowControl w:val="0"/>
        <w:spacing w:after="0" w:line="240" w:lineRule="auto"/>
        <w:ind w:firstLine="540"/>
        <w:rPr>
          <w:rFonts w:ascii="Times New Roman" w:hAnsi="Times New Roman"/>
          <w:b/>
          <w:color w:val="000000"/>
          <w:sz w:val="28"/>
        </w:rPr>
      </w:pPr>
      <w:r>
        <w:rPr>
          <w:rFonts w:ascii="Times New Roman" w:hAnsi="Times New Roman"/>
          <w:b/>
          <w:color w:val="000000"/>
          <w:sz w:val="28"/>
        </w:rPr>
        <w:t>Достаточный уровень:</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различение звуков и букв;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характеристика гласных и согласных звуков с опорой на образец и опорную схему;</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списывание рукописного и печатного текста целыми словами с орфографическим проговариванием;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lastRenderedPageBreak/>
        <w:t>запись под д</w:t>
      </w:r>
      <w:r>
        <w:rPr>
          <w:rFonts w:ascii="Times New Roman" w:hAnsi="Times New Roman"/>
          <w:color w:val="000000"/>
          <w:sz w:val="28"/>
        </w:rPr>
        <w:t>иктовку текста, включающего слова с изученными орфограммами (30 - 35 слов);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составление и распространение </w:t>
      </w:r>
      <w:r>
        <w:rPr>
          <w:rFonts w:ascii="Times New Roman" w:hAnsi="Times New Roman"/>
          <w:color w:val="000000"/>
          <w:sz w:val="28"/>
        </w:rPr>
        <w:t>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деление текста на предложения;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выделение темы текста (о чем идет речь), выбо</w:t>
      </w:r>
      <w:r>
        <w:rPr>
          <w:rFonts w:ascii="Times New Roman" w:hAnsi="Times New Roman"/>
          <w:color w:val="000000"/>
          <w:sz w:val="28"/>
        </w:rPr>
        <w:t>р одного заголовка из нескольких, подходящего по смыслу;</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самостоятельная запись 3 - 4 предложений из составленного текста после его анализа;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чтение текста после предварительного анализа вслух целыми словами (сложные по семантике и структуре слова - по слог</w:t>
      </w:r>
      <w:r>
        <w:rPr>
          <w:rFonts w:ascii="Times New Roman" w:hAnsi="Times New Roman"/>
          <w:color w:val="000000"/>
          <w:sz w:val="28"/>
        </w:rPr>
        <w:t>ам) с соблюдением пауз, с соответствующим тоном голоса и темпом речи;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ответы на вопросы педагогического работника по прочитанному тексту;</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определение основной мысли текста после предварительного его анализа;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чтение текста молча с выполнением заданий </w:t>
      </w:r>
      <w:r>
        <w:rPr>
          <w:rFonts w:ascii="Times New Roman" w:hAnsi="Times New Roman"/>
          <w:color w:val="000000"/>
          <w:sz w:val="28"/>
        </w:rPr>
        <w:t>педагогического работника;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определение главных действующих лиц произведения; элементарная оценка их поступков;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чтение диалогов по ролям с использованием некоторых средств устной выразительности (после предварительного разбора);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пересказ текста по частям с </w:t>
      </w:r>
      <w:r>
        <w:rPr>
          <w:rFonts w:ascii="Times New Roman" w:hAnsi="Times New Roman"/>
          <w:color w:val="000000"/>
          <w:sz w:val="28"/>
        </w:rPr>
        <w:t>опорой на вопросы педагогического работника, картинный план или иллюстрацию;</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выразительное чтение наизусть 7 - 8 стихотворений;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понимание содержания небольших по объему сказок, рассказов и стихотворений; ответы на вопросы;</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понимание содержания детских ради</w:t>
      </w:r>
      <w:r>
        <w:rPr>
          <w:rFonts w:ascii="Times New Roman" w:hAnsi="Times New Roman"/>
          <w:color w:val="000000"/>
          <w:sz w:val="28"/>
        </w:rPr>
        <w:t>о- и телепередач, ответы на вопросы педагогического работника;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выбор правильных средств интонации с опорой на образец речи педагогического работника и анализ речевой ситуации;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активное участие в диалогах по темам речевых ситуаций;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высказывание своих просьб</w:t>
      </w:r>
      <w:r>
        <w:rPr>
          <w:rFonts w:ascii="Times New Roman" w:hAnsi="Times New Roman"/>
          <w:color w:val="000000"/>
          <w:sz w:val="28"/>
        </w:rPr>
        <w:t xml:space="preserve"> и желаний; выполнение речевых действий (приветствия, прощания, извинения), используя соответствующие этикетные слова и выражения;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участие в коллективном составлении рассказа или сказки по темам речевых ситуаций;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составление рассказов с опорой на картинный</w:t>
      </w:r>
      <w:r>
        <w:rPr>
          <w:rFonts w:ascii="Times New Roman" w:hAnsi="Times New Roman"/>
          <w:color w:val="000000"/>
          <w:sz w:val="28"/>
        </w:rPr>
        <w:t xml:space="preserve"> или картинно-символический план.</w:t>
      </w:r>
    </w:p>
    <w:p w:rsidR="00E617B2" w:rsidRDefault="00E617B2">
      <w:pPr>
        <w:widowControl w:val="0"/>
        <w:spacing w:after="0" w:line="240" w:lineRule="auto"/>
        <w:ind w:firstLine="540"/>
        <w:rPr>
          <w:rFonts w:ascii="Times New Roman" w:hAnsi="Times New Roman"/>
          <w:color w:val="000000"/>
          <w:sz w:val="28"/>
        </w:rPr>
      </w:pPr>
    </w:p>
    <w:p w:rsidR="00E617B2" w:rsidRDefault="00E468A1">
      <w:pPr>
        <w:widowControl w:val="0"/>
        <w:spacing w:after="0" w:line="240" w:lineRule="auto"/>
        <w:ind w:firstLine="540"/>
        <w:outlineLvl w:val="3"/>
        <w:rPr>
          <w:rFonts w:ascii="Times New Roman" w:hAnsi="Times New Roman"/>
          <w:b/>
          <w:color w:val="000000"/>
          <w:sz w:val="28"/>
        </w:rPr>
      </w:pPr>
      <w:r>
        <w:rPr>
          <w:rFonts w:ascii="Times New Roman" w:hAnsi="Times New Roman"/>
          <w:b/>
          <w:color w:val="000000"/>
          <w:sz w:val="28"/>
        </w:rPr>
        <w:t>2.2.2. Минимальный и достаточный уровни достижения предметных результатов по предметной области "Математика" на конец обучения в младших классах (IV класс).</w:t>
      </w:r>
    </w:p>
    <w:p w:rsidR="00E617B2" w:rsidRDefault="00E468A1">
      <w:pPr>
        <w:widowControl w:val="0"/>
        <w:spacing w:after="0" w:line="240" w:lineRule="auto"/>
        <w:ind w:firstLine="540"/>
        <w:rPr>
          <w:rFonts w:ascii="Times New Roman" w:hAnsi="Times New Roman"/>
          <w:b/>
          <w:color w:val="000000"/>
          <w:sz w:val="28"/>
        </w:rPr>
      </w:pPr>
      <w:r>
        <w:rPr>
          <w:rFonts w:ascii="Times New Roman" w:hAnsi="Times New Roman"/>
          <w:color w:val="000000"/>
          <w:sz w:val="28"/>
        </w:rPr>
        <w:t xml:space="preserve"> </w:t>
      </w:r>
      <w:r>
        <w:rPr>
          <w:rFonts w:ascii="Times New Roman" w:hAnsi="Times New Roman"/>
          <w:b/>
          <w:color w:val="000000"/>
          <w:sz w:val="28"/>
        </w:rPr>
        <w:t>Минимальный уровень:</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числового ряда 1 - 100 в прямом пор</w:t>
      </w:r>
      <w:r>
        <w:rPr>
          <w:rFonts w:ascii="Times New Roman" w:hAnsi="Times New Roman"/>
          <w:color w:val="000000"/>
          <w:sz w:val="28"/>
        </w:rPr>
        <w:t xml:space="preserve">ядке; откладывание любых чисел в </w:t>
      </w:r>
      <w:r>
        <w:rPr>
          <w:rFonts w:ascii="Times New Roman" w:hAnsi="Times New Roman"/>
          <w:color w:val="000000"/>
          <w:sz w:val="28"/>
        </w:rPr>
        <w:lastRenderedPageBreak/>
        <w:t>пределах 100, с использованием счетного материала;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названий компонентов сложения, вычитания, умножения, деления;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понимание смысла арифметических действий сложения и вычитания, умножения и деления (на равные части).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таблицы умножения однозначных чисел до 5;</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порядка действий в примерах в два арифметических действия;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w:t>
      </w:r>
      <w:r>
        <w:rPr>
          <w:rFonts w:ascii="Times New Roman" w:hAnsi="Times New Roman"/>
          <w:color w:val="000000"/>
          <w:sz w:val="28"/>
        </w:rPr>
        <w:t xml:space="preserve"> и применение переместительного свойства сложения и умножения;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выполнение устных и письменных действий сложения и вычитания чисел в пределах 100;</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единиц измерения (меры) стоимости, длины, массы, времени и их соотношения;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различение чисел, полученных</w:t>
      </w:r>
      <w:r>
        <w:rPr>
          <w:rFonts w:ascii="Times New Roman" w:hAnsi="Times New Roman"/>
          <w:color w:val="000000"/>
          <w:sz w:val="28"/>
        </w:rPr>
        <w:t xml:space="preserve"> при счете и измерении, запись числа, полученного при измерении двумя мерами;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пользование календарем для установления порядка месяцев в году, количества суток в месяцах;</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определение времени по часам (одним способом);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решение, составление, иллюстрирование и</w:t>
      </w:r>
      <w:r>
        <w:rPr>
          <w:rFonts w:ascii="Times New Roman" w:hAnsi="Times New Roman"/>
          <w:color w:val="000000"/>
          <w:sz w:val="28"/>
        </w:rPr>
        <w:t>зученных простых арифметических задач;</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решение составных арифметических задач в два действия (с помощью педагогического работника);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различение замкнутых, незамкнутых кривых, ломаных линий; вычисление длины ломаной;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узнавание, называние, моделирование взаим</w:t>
      </w:r>
      <w:r>
        <w:rPr>
          <w:rFonts w:ascii="Times New Roman" w:hAnsi="Times New Roman"/>
          <w:color w:val="000000"/>
          <w:sz w:val="28"/>
        </w:rPr>
        <w:t>ного положения двух прямых, кривых линий, фигур, нахождение точки пересечения без вычерчивания;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w:t>
      </w:r>
      <w:r>
        <w:rPr>
          <w:rFonts w:ascii="Times New Roman" w:hAnsi="Times New Roman"/>
          <w:color w:val="000000"/>
          <w:sz w:val="28"/>
        </w:rPr>
        <w:t>ческого работника);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различение окружности и круга, вычерчивание окружности разных радиусов.</w:t>
      </w:r>
    </w:p>
    <w:p w:rsidR="00E617B2" w:rsidRDefault="00E468A1">
      <w:pPr>
        <w:widowControl w:val="0"/>
        <w:spacing w:after="0" w:line="240" w:lineRule="auto"/>
        <w:ind w:firstLine="540"/>
        <w:rPr>
          <w:rFonts w:ascii="Times New Roman" w:hAnsi="Times New Roman"/>
          <w:b/>
          <w:color w:val="000000"/>
          <w:sz w:val="28"/>
        </w:rPr>
      </w:pPr>
      <w:r>
        <w:rPr>
          <w:rFonts w:ascii="Times New Roman" w:hAnsi="Times New Roman"/>
          <w:b/>
          <w:color w:val="000000"/>
          <w:sz w:val="28"/>
        </w:rPr>
        <w:t>Достаточный уровень:</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числового ряда 1 - 100 в прямом и обратном порядке;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счет, присчитыванием, отсчитыванием по единице и равными числовыми группами в предел</w:t>
      </w:r>
      <w:r>
        <w:rPr>
          <w:rFonts w:ascii="Times New Roman" w:hAnsi="Times New Roman"/>
          <w:color w:val="000000"/>
          <w:sz w:val="28"/>
        </w:rPr>
        <w:t>ах 100;</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откладывание любых чисел в пределах 100 с использованием счетного материала;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названия компонентов сложения, вычитания, умножения, деления;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понимание смысла арифметических действий сложения и вычитания, умножения и деления (на равные части и </w:t>
      </w:r>
      <w:r>
        <w:rPr>
          <w:rFonts w:ascii="Times New Roman" w:hAnsi="Times New Roman"/>
          <w:color w:val="000000"/>
          <w:sz w:val="28"/>
        </w:rPr>
        <w:t>по содержанию), различение двух видов деления на уровне практических действий; знание способов чтения и записи каждого вида деления;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таблицы умножения всех однозначных чисел и числа 10; правила умножения чисел 1 и 0, на 1 и 0, деления 0 и деления на</w:t>
      </w:r>
      <w:r>
        <w:rPr>
          <w:rFonts w:ascii="Times New Roman" w:hAnsi="Times New Roman"/>
          <w:color w:val="000000"/>
          <w:sz w:val="28"/>
        </w:rPr>
        <w:t xml:space="preserve"> 1, на 10;</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порядка действий в примерах в два арифметических действия;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lastRenderedPageBreak/>
        <w:t>знание и применение переместительного свойст</w:t>
      </w:r>
      <w:r>
        <w:rPr>
          <w:rFonts w:ascii="Times New Roman" w:hAnsi="Times New Roman"/>
          <w:color w:val="000000"/>
          <w:sz w:val="28"/>
        </w:rPr>
        <w:t>во сложения и умножения;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выполнение устных и письменных действий сложения и вычитания чисел в пределах 100;</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единиц (мер) измерения стоимости, длины, массы, времени и их соотношения;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различение чисел, полученных при счете и измерении, запись чисел, п</w:t>
      </w:r>
      <w:r>
        <w:rPr>
          <w:rFonts w:ascii="Times New Roman" w:hAnsi="Times New Roman"/>
          <w:color w:val="000000"/>
          <w:sz w:val="28"/>
        </w:rPr>
        <w:t>олученных при измерении двумя мерами (с полным набором знаков в мелких мерах);</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определение времени по часам тремя способами с точностью до 1 мин;</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решение, составление, иллюстрирование всех изученных простых арифметических задач;</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краткая запись, моделирование содержания, решение составных арифметических задач в два действия;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различени</w:t>
      </w:r>
      <w:r>
        <w:rPr>
          <w:rFonts w:ascii="Times New Roman" w:hAnsi="Times New Roman"/>
          <w:color w:val="000000"/>
          <w:sz w:val="28"/>
        </w:rPr>
        <w:t>е замкнутых, незамкнутых кривых, ломаных линий; вычисление длины ломаной;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названий элементо</w:t>
      </w:r>
      <w:r>
        <w:rPr>
          <w:rFonts w:ascii="Times New Roman" w:hAnsi="Times New Roman"/>
          <w:color w:val="000000"/>
          <w:sz w:val="28"/>
        </w:rPr>
        <w:t>в четырехугольников, вычерчивание прямоугольника (квадрата) с помощью чертежного треугольника на нелинованной бумаге;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вычерчивание окружности разных радиусов, различение окружности и круга.</w:t>
      </w:r>
    </w:p>
    <w:p w:rsidR="00E617B2" w:rsidRDefault="00E617B2">
      <w:pPr>
        <w:widowControl w:val="0"/>
        <w:spacing w:after="0" w:line="240" w:lineRule="auto"/>
        <w:ind w:firstLine="540"/>
        <w:rPr>
          <w:rFonts w:ascii="Times New Roman" w:hAnsi="Times New Roman"/>
          <w:color w:val="000000"/>
          <w:sz w:val="28"/>
        </w:rPr>
      </w:pPr>
    </w:p>
    <w:p w:rsidR="00E617B2" w:rsidRDefault="00E468A1">
      <w:pPr>
        <w:widowControl w:val="0"/>
        <w:spacing w:after="0" w:line="240" w:lineRule="auto"/>
        <w:ind w:firstLine="540"/>
        <w:outlineLvl w:val="3"/>
        <w:rPr>
          <w:rFonts w:ascii="Times New Roman" w:hAnsi="Times New Roman"/>
          <w:b/>
          <w:color w:val="000000"/>
          <w:sz w:val="28"/>
        </w:rPr>
      </w:pPr>
      <w:r>
        <w:rPr>
          <w:rFonts w:ascii="Times New Roman" w:hAnsi="Times New Roman"/>
          <w:b/>
          <w:color w:val="000000"/>
          <w:sz w:val="28"/>
        </w:rPr>
        <w:t>2.2.3. Минимальный и достаточный уровни достижения предметных рез</w:t>
      </w:r>
      <w:r>
        <w:rPr>
          <w:rFonts w:ascii="Times New Roman" w:hAnsi="Times New Roman"/>
          <w:b/>
          <w:color w:val="000000"/>
          <w:sz w:val="28"/>
        </w:rPr>
        <w:t>ультатов по предметной области "Естествознание" на конец обучения в младших классах (IV класс).</w:t>
      </w:r>
    </w:p>
    <w:p w:rsidR="00E617B2" w:rsidRDefault="00E468A1">
      <w:pPr>
        <w:widowControl w:val="0"/>
        <w:spacing w:after="0" w:line="240" w:lineRule="auto"/>
        <w:ind w:firstLine="540"/>
        <w:rPr>
          <w:rFonts w:ascii="Times New Roman" w:hAnsi="Times New Roman"/>
          <w:b/>
          <w:color w:val="000000"/>
          <w:sz w:val="28"/>
        </w:rPr>
      </w:pPr>
      <w:r>
        <w:rPr>
          <w:rFonts w:ascii="Times New Roman" w:hAnsi="Times New Roman"/>
          <w:b/>
          <w:color w:val="000000"/>
          <w:sz w:val="28"/>
        </w:rPr>
        <w:t>Минимальный уровень:</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представления о назначении объектов изучения;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узнавание и называние изученных объектов на иллюстрациях, фотографиях;</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отнесение изученных об</w:t>
      </w:r>
      <w:r>
        <w:rPr>
          <w:rFonts w:ascii="Times New Roman" w:hAnsi="Times New Roman"/>
          <w:color w:val="000000"/>
          <w:sz w:val="28"/>
        </w:rPr>
        <w:t>ъектов к определенным группам (видо-родовые понятия);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называние сходных объектов, отнесенных к одной и той же изучаемой группе;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представления об элементарных правилах безопасного поведения в природе и обществе;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требований к режиму дня обучающегося и</w:t>
      </w:r>
      <w:r>
        <w:rPr>
          <w:rFonts w:ascii="Times New Roman" w:hAnsi="Times New Roman"/>
          <w:color w:val="000000"/>
          <w:sz w:val="28"/>
        </w:rPr>
        <w:t xml:space="preserve"> понимание необходимости его выполнения;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основных правил личной гигиены и выполнение их в повседневной жизни;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ухаживание за комнатными растениями, кормление зимующих птиц;</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составление повествовательного или описательного рассказа из 3 - 5 предложени</w:t>
      </w:r>
      <w:r>
        <w:rPr>
          <w:rFonts w:ascii="Times New Roman" w:hAnsi="Times New Roman"/>
          <w:color w:val="000000"/>
          <w:sz w:val="28"/>
        </w:rPr>
        <w:t>й об изученных объектах по предложенному плану;</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адекватное взаимодействие с изученными объектами окружающего мира в учебных ситуациях, адекватное поведение в классе, в образовательной организации, на улице в условиях реальной или смоделированной учителем с</w:t>
      </w:r>
      <w:r>
        <w:rPr>
          <w:rFonts w:ascii="Times New Roman" w:hAnsi="Times New Roman"/>
          <w:color w:val="000000"/>
          <w:sz w:val="28"/>
        </w:rPr>
        <w:t>итуации.</w:t>
      </w:r>
    </w:p>
    <w:p w:rsidR="00E617B2" w:rsidRDefault="00E468A1">
      <w:pPr>
        <w:widowControl w:val="0"/>
        <w:spacing w:after="0" w:line="240" w:lineRule="auto"/>
        <w:ind w:firstLine="540"/>
        <w:rPr>
          <w:rFonts w:ascii="Times New Roman" w:hAnsi="Times New Roman"/>
          <w:b/>
          <w:color w:val="000000"/>
          <w:sz w:val="28"/>
        </w:rPr>
      </w:pPr>
      <w:r>
        <w:rPr>
          <w:rFonts w:ascii="Times New Roman" w:hAnsi="Times New Roman"/>
          <w:b/>
          <w:color w:val="000000"/>
          <w:sz w:val="28"/>
        </w:rPr>
        <w:t>Достаточный уровень:</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lastRenderedPageBreak/>
        <w:t>представление о взаимосвязях между изученными объектами, их месте в окружающем мире;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узнавание и называние изученных объектов в натуральном виде в естественных условиях;</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отнесение изученных объектов к определенным группам с уч</w:t>
      </w:r>
      <w:r>
        <w:rPr>
          <w:rFonts w:ascii="Times New Roman" w:hAnsi="Times New Roman"/>
          <w:color w:val="000000"/>
          <w:sz w:val="28"/>
        </w:rPr>
        <w:t>етом различных оснований для классификации;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развернутая характеристика своего отношения к изученным объектам;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отличительных существенных признаков групп объектов;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правил гигиены органов чувств;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знание некоторых правил безопасного поведения в </w:t>
      </w:r>
      <w:r>
        <w:rPr>
          <w:rFonts w:ascii="Times New Roman" w:hAnsi="Times New Roman"/>
          <w:color w:val="000000"/>
          <w:sz w:val="28"/>
        </w:rPr>
        <w:t>природе и обществе с учетом возрастных особенностей;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готовность к использованию полученных знаний при решении учебных, учебно-бытовых и учебно-трудовых задач.</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ответы на вопросы и постановка вопросов по содержанию изученного, проявление желания рассказать о</w:t>
      </w:r>
      <w:r>
        <w:rPr>
          <w:rFonts w:ascii="Times New Roman" w:hAnsi="Times New Roman"/>
          <w:color w:val="000000"/>
          <w:sz w:val="28"/>
        </w:rPr>
        <w:t xml:space="preserve"> предмете изучения или наблюдения;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выполнение задания без текущего контроля педагогического работника (при наличии предваряющего и итогового контроля), оценка своей работы и других обучающихся, проявление к ней ценностного отношения, понимание замечаний, а</w:t>
      </w:r>
      <w:r>
        <w:rPr>
          <w:rFonts w:ascii="Times New Roman" w:hAnsi="Times New Roman"/>
          <w:color w:val="000000"/>
          <w:sz w:val="28"/>
        </w:rPr>
        <w:t>декватное восприятие похвалы;</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соблюдение элементарных санитарно-гигиенических норм;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выполнение </w:t>
      </w:r>
      <w:r>
        <w:rPr>
          <w:rFonts w:ascii="Times New Roman" w:hAnsi="Times New Roman"/>
          <w:color w:val="000000"/>
          <w:sz w:val="28"/>
        </w:rPr>
        <w:t>доступных природоохранительных действий;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готовность к использованию сформированных умений при решении учебных, учебно-бытовых и учебно-трудовых задач.</w:t>
      </w:r>
    </w:p>
    <w:p w:rsidR="00E617B2" w:rsidRDefault="00E468A1">
      <w:pPr>
        <w:widowControl w:val="0"/>
        <w:spacing w:after="0" w:line="240" w:lineRule="auto"/>
        <w:ind w:firstLine="540"/>
        <w:outlineLvl w:val="3"/>
        <w:rPr>
          <w:rFonts w:ascii="Times New Roman" w:hAnsi="Times New Roman"/>
          <w:b/>
          <w:color w:val="000000"/>
          <w:sz w:val="28"/>
        </w:rPr>
      </w:pPr>
      <w:r>
        <w:rPr>
          <w:rFonts w:ascii="Times New Roman" w:hAnsi="Times New Roman"/>
          <w:b/>
          <w:color w:val="000000"/>
          <w:sz w:val="28"/>
        </w:rPr>
        <w:t>2.2.4.Минимальный и достаточный уровни достижения предметных результатов по предметной области "Искусство</w:t>
      </w:r>
      <w:r>
        <w:rPr>
          <w:rFonts w:ascii="Times New Roman" w:hAnsi="Times New Roman"/>
          <w:b/>
          <w:color w:val="000000"/>
          <w:sz w:val="28"/>
        </w:rPr>
        <w:t>" на конец обучения в V классе.</w:t>
      </w:r>
    </w:p>
    <w:p w:rsidR="00E617B2" w:rsidRDefault="00E468A1">
      <w:pPr>
        <w:widowControl w:val="0"/>
        <w:spacing w:after="0" w:line="240" w:lineRule="auto"/>
        <w:ind w:firstLine="540"/>
        <w:rPr>
          <w:rFonts w:ascii="Times New Roman" w:hAnsi="Times New Roman"/>
          <w:b/>
          <w:color w:val="000000"/>
          <w:sz w:val="28"/>
        </w:rPr>
      </w:pPr>
      <w:r>
        <w:rPr>
          <w:rFonts w:ascii="Times New Roman" w:hAnsi="Times New Roman"/>
          <w:b/>
          <w:color w:val="000000"/>
          <w:sz w:val="28"/>
        </w:rPr>
        <w:t>Минимальный уровень:</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элементарных пр</w:t>
      </w:r>
      <w:r>
        <w:rPr>
          <w:rFonts w:ascii="Times New Roman" w:hAnsi="Times New Roman"/>
          <w:color w:val="000000"/>
          <w:sz w:val="28"/>
        </w:rPr>
        <w:t>авил композиции, цветоведения, передачи формы предмета;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некоторых выразительных средств изобразительного искусства: "изобразительная поверхность", "точка", "линия", "штриховка", "пятно", "цвет";</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пользование материалами для рисования, аппликации, леп</w:t>
      </w:r>
      <w:r>
        <w:rPr>
          <w:rFonts w:ascii="Times New Roman" w:hAnsi="Times New Roman"/>
          <w:color w:val="000000"/>
          <w:sz w:val="28"/>
        </w:rPr>
        <w:t>ки;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названий предметов, подлежащих рисованию, лепке и аппликации;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названий некоторых народных и национальных промыслов, изготавливающих игрушки: "Дымково", "Гжель", "Городец", "Каргополь";</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организация рабочего места в зависимости от характера</w:t>
      </w:r>
      <w:r>
        <w:rPr>
          <w:rFonts w:ascii="Times New Roman" w:hAnsi="Times New Roman"/>
          <w:color w:val="000000"/>
          <w:sz w:val="28"/>
        </w:rPr>
        <w:t xml:space="preserve"> выполняемой работы;</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w:t>
      </w:r>
      <w:r>
        <w:rPr>
          <w:rFonts w:ascii="Times New Roman" w:hAnsi="Times New Roman"/>
          <w:color w:val="000000"/>
          <w:sz w:val="28"/>
        </w:rPr>
        <w:t>ий и корректировка хода практической работы;</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lastRenderedPageBreak/>
        <w:t>владение некоторыми приемами лепки (раскатывание, сплющивание, отщипывание) и аппликации (вырезание и наклеивание);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рисование по образцу, с натуры, по памяти, представлению, воображению предметов несложной формы</w:t>
      </w:r>
      <w:r>
        <w:rPr>
          <w:rFonts w:ascii="Times New Roman" w:hAnsi="Times New Roman"/>
          <w:color w:val="000000"/>
          <w:sz w:val="28"/>
        </w:rPr>
        <w:t xml:space="preserve"> и конструкции, передача в рисунке содержания несложных произведений в соответствии с темой;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применение приемов работы карандашом, гуашью, акварельными красками с целью передачи фактуры предмета;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ориентировка в пространстве листа, размещение изображения од</w:t>
      </w:r>
      <w:r>
        <w:rPr>
          <w:rFonts w:ascii="Times New Roman" w:hAnsi="Times New Roman"/>
          <w:color w:val="000000"/>
          <w:sz w:val="28"/>
        </w:rPr>
        <w:t>ного или группы предметов в соответствии с параметрами изобразительной поверхности;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узнавание и различение в книжных илл</w:t>
      </w:r>
      <w:r>
        <w:rPr>
          <w:rFonts w:ascii="Times New Roman" w:hAnsi="Times New Roman"/>
          <w:color w:val="000000"/>
          <w:sz w:val="28"/>
        </w:rPr>
        <w:t>юстрациях и репродукциях изображенных предметов и действий.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определение характера и содержания знакомых музыкальных произведений;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представления о некоторых музыкальных инструментах и их звучании (труба, баян, гитара);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пение с инструментальным </w:t>
      </w:r>
      <w:r>
        <w:rPr>
          <w:rFonts w:ascii="Times New Roman" w:hAnsi="Times New Roman"/>
          <w:color w:val="000000"/>
          <w:sz w:val="28"/>
        </w:rPr>
        <w:t>сопровождением и без него (с помощью педагогического работника);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выразительное, слаженное и достаточно эмоциональное исполнение выученных песен с простейшими элементами динамических оттенков;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правильное формирование при пении гласных звуков и отчетливое пр</w:t>
      </w:r>
      <w:r>
        <w:rPr>
          <w:rFonts w:ascii="Times New Roman" w:hAnsi="Times New Roman"/>
          <w:color w:val="000000"/>
          <w:sz w:val="28"/>
        </w:rPr>
        <w:t>оизнесение согласных звуков в конце и в середине слов;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правильная передача мелодии в диапазоне ре1 - си1;</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различение вступления, запева, припева, проигрыша, окончания песни;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различение песни, танца, марша;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передача ритмического рисунка попевок (хлопками, н</w:t>
      </w:r>
      <w:r>
        <w:rPr>
          <w:rFonts w:ascii="Times New Roman" w:hAnsi="Times New Roman"/>
          <w:color w:val="000000"/>
          <w:sz w:val="28"/>
        </w:rPr>
        <w:t>а металлофоне, голосом);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определение разнообразных по содержанию и характеру музыкальных произведений (веселые, грустные и спокойные);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владение элементарными представлениями о нотной грамоте.</w:t>
      </w:r>
    </w:p>
    <w:p w:rsidR="00E617B2" w:rsidRDefault="00E468A1">
      <w:pPr>
        <w:widowControl w:val="0"/>
        <w:spacing w:after="0" w:line="240" w:lineRule="auto"/>
        <w:ind w:firstLine="540"/>
        <w:rPr>
          <w:rFonts w:ascii="Times New Roman" w:hAnsi="Times New Roman"/>
          <w:b/>
          <w:color w:val="000000"/>
          <w:sz w:val="28"/>
        </w:rPr>
      </w:pPr>
      <w:r>
        <w:rPr>
          <w:rFonts w:ascii="Times New Roman" w:hAnsi="Times New Roman"/>
          <w:b/>
          <w:color w:val="000000"/>
          <w:sz w:val="28"/>
        </w:rPr>
        <w:t>Достаточный уровень:</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названий жанров изобразительного иск</w:t>
      </w:r>
      <w:r>
        <w:rPr>
          <w:rFonts w:ascii="Times New Roman" w:hAnsi="Times New Roman"/>
          <w:color w:val="000000"/>
          <w:sz w:val="28"/>
        </w:rPr>
        <w:t>усства (портрет, натюрморт, пейзаж);</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названий некоторых народных и национальных промыслов (например, "Дымково", "Гжель", "Городец", "Каргополь");</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основных особенностей некоторых материалов, используемых в рисовании, лепке и аппликации;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w:t>
      </w:r>
      <w:r>
        <w:rPr>
          <w:rFonts w:ascii="Times New Roman" w:hAnsi="Times New Roman"/>
          <w:color w:val="000000"/>
          <w:sz w:val="28"/>
        </w:rPr>
        <w:t xml:space="preserve"> выразительных средств изобразительного искусства: "изобразительная поверхность", "точка", "линия", "штриховка", "контур", "пятно", "цвет", объем;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правил цветоведения, светотени, перспективы; построения орнамента, стилизации формы предмета;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в</w:t>
      </w:r>
      <w:r>
        <w:rPr>
          <w:rFonts w:ascii="Times New Roman" w:hAnsi="Times New Roman"/>
          <w:color w:val="000000"/>
          <w:sz w:val="28"/>
        </w:rPr>
        <w:t>идов аппликации (предметная, сюжетная, декоративная);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способов лепки (конструктивный, пластический, комбинированный);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нахождение необходимой для выполнения работы информации в материалах учебника, рабочей тетради;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lastRenderedPageBreak/>
        <w:t>следование при выполнении работы ин</w:t>
      </w:r>
      <w:r>
        <w:rPr>
          <w:rFonts w:ascii="Times New Roman" w:hAnsi="Times New Roman"/>
          <w:color w:val="000000"/>
          <w:sz w:val="28"/>
        </w:rPr>
        <w:t>струкциям педагогического работника или инструкциям, представленным в других информационных источниках;</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оценка результатов собственной изобразительной деятельности и обучающихся (красиво, некрасиво, аккуратно, похоже на образец);</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использование разнообраз</w:t>
      </w:r>
      <w:r>
        <w:rPr>
          <w:rFonts w:ascii="Times New Roman" w:hAnsi="Times New Roman"/>
          <w:color w:val="000000"/>
          <w:sz w:val="28"/>
        </w:rPr>
        <w:t>ных технологических способов выполнения аппликации;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применение разных способов лепки;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различение и передача </w:t>
      </w:r>
      <w:r>
        <w:rPr>
          <w:rFonts w:ascii="Times New Roman" w:hAnsi="Times New Roman"/>
          <w:color w:val="000000"/>
          <w:sz w:val="28"/>
        </w:rPr>
        <w:t>в рисунке эмоционального состояния и своего отношения к природе, человеку, семье и обществу;</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различение произведений живописи, графики, скульптуры, архитектуры и декоративно-прикладного искусства;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различение жанров изобразительного искусства: пейзаж, портр</w:t>
      </w:r>
      <w:r>
        <w:rPr>
          <w:rFonts w:ascii="Times New Roman" w:hAnsi="Times New Roman"/>
          <w:color w:val="000000"/>
          <w:sz w:val="28"/>
        </w:rPr>
        <w:t>ет, натюрморт, сюжетное изображение;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самостоятельное исполнение разученных детских песен; знание динамических оттенков (форте-громко, пиано-тихо);</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представления о народных музыкальных инструментах и их звучании (домра, мандолина, баян, гусли, свирель, </w:t>
      </w:r>
      <w:r>
        <w:rPr>
          <w:rFonts w:ascii="Times New Roman" w:hAnsi="Times New Roman"/>
          <w:color w:val="000000"/>
          <w:sz w:val="28"/>
        </w:rPr>
        <w:t>гармонь, трещотка);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представления об особенностях мелодического голосоведения (плавно, отрывисто, скачкообразно);</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пение хором с выполнением требований художественного исполнения;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ясное и четкое произнесение слов в песнях подвижного характера;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исполнение вы</w:t>
      </w:r>
      <w:r>
        <w:rPr>
          <w:rFonts w:ascii="Times New Roman" w:hAnsi="Times New Roman"/>
          <w:color w:val="000000"/>
          <w:sz w:val="28"/>
        </w:rPr>
        <w:t>ученных песен без музыкального сопровождения, самостоятельно;</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различение разнообразных по характеру и звучанию песен, маршей, танцев;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владение элементами музыкальной грамоты, как средства осознания музыкальной речи.</w:t>
      </w:r>
    </w:p>
    <w:p w:rsidR="00E617B2" w:rsidRDefault="00E617B2">
      <w:pPr>
        <w:widowControl w:val="0"/>
        <w:spacing w:after="0" w:line="240" w:lineRule="auto"/>
        <w:ind w:firstLine="540"/>
        <w:rPr>
          <w:rFonts w:ascii="Times New Roman" w:hAnsi="Times New Roman"/>
          <w:color w:val="000000"/>
          <w:sz w:val="28"/>
        </w:rPr>
      </w:pPr>
    </w:p>
    <w:p w:rsidR="00E617B2" w:rsidRDefault="00E468A1">
      <w:pPr>
        <w:widowControl w:val="0"/>
        <w:spacing w:after="0" w:line="240" w:lineRule="auto"/>
        <w:ind w:firstLine="539"/>
        <w:outlineLvl w:val="3"/>
        <w:rPr>
          <w:rFonts w:ascii="Times New Roman" w:hAnsi="Times New Roman"/>
          <w:b/>
          <w:color w:val="000000"/>
          <w:sz w:val="28"/>
        </w:rPr>
      </w:pPr>
      <w:r>
        <w:rPr>
          <w:rFonts w:ascii="Times New Roman" w:hAnsi="Times New Roman"/>
          <w:b/>
          <w:color w:val="000000"/>
          <w:sz w:val="28"/>
        </w:rPr>
        <w:t xml:space="preserve">2.2.5 Минимальный и достаточный уровни </w:t>
      </w:r>
      <w:r>
        <w:rPr>
          <w:rFonts w:ascii="Times New Roman" w:hAnsi="Times New Roman"/>
          <w:b/>
          <w:color w:val="000000"/>
          <w:sz w:val="28"/>
        </w:rPr>
        <w:t>достижения предметных результатов по предметной области "Технология" на конец обучения (IV класс).</w:t>
      </w:r>
    </w:p>
    <w:p w:rsidR="00E617B2" w:rsidRDefault="00E468A1">
      <w:pPr>
        <w:widowControl w:val="0"/>
        <w:spacing w:after="0" w:line="240" w:lineRule="auto"/>
        <w:ind w:firstLine="539"/>
        <w:rPr>
          <w:rFonts w:ascii="Times New Roman" w:hAnsi="Times New Roman"/>
          <w:b/>
          <w:color w:val="000000"/>
          <w:sz w:val="28"/>
        </w:rPr>
      </w:pPr>
      <w:r>
        <w:rPr>
          <w:rFonts w:ascii="Times New Roman" w:hAnsi="Times New Roman"/>
          <w:b/>
          <w:color w:val="000000"/>
          <w:sz w:val="28"/>
        </w:rPr>
        <w:t>Минимальный уровень:</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знание правил организации рабочего места и умение самостоятельно его организовать в зависимости от характера выполняемой работы, (рацион</w:t>
      </w:r>
      <w:r>
        <w:rPr>
          <w:rFonts w:ascii="Times New Roman" w:hAnsi="Times New Roman"/>
          <w:color w:val="000000"/>
          <w:sz w:val="28"/>
        </w:rPr>
        <w:t>ально располагать инструменты, материалы и приспособления на рабочем столе, сохранять порядок на рабочем месте);</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знание видов трудовых работ;</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знание названий и некоторых свойств поделочных материалов, используемых на уроках ручного труда; знание и соблюден</w:t>
      </w:r>
      <w:r>
        <w:rPr>
          <w:rFonts w:ascii="Times New Roman" w:hAnsi="Times New Roman"/>
          <w:color w:val="000000"/>
          <w:sz w:val="28"/>
        </w:rPr>
        <w:t>ие правил их хранения, санитарно-гигиенических требований при работе с ними;</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знание приемов работы (разм</w:t>
      </w:r>
      <w:r>
        <w:rPr>
          <w:rFonts w:ascii="Times New Roman" w:hAnsi="Times New Roman"/>
          <w:color w:val="000000"/>
          <w:sz w:val="28"/>
        </w:rPr>
        <w:t xml:space="preserve">етки деталей, выделения детали из заготовки, формообразования, соединения деталей, отделки изделия), используемые на уроках </w:t>
      </w:r>
      <w:r>
        <w:rPr>
          <w:rFonts w:ascii="Times New Roman" w:hAnsi="Times New Roman"/>
          <w:color w:val="000000"/>
          <w:sz w:val="28"/>
        </w:rPr>
        <w:lastRenderedPageBreak/>
        <w:t>ручного труда;</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анализ объекта, подлежащего изготовлению, выделение и называние его признаков и свойств; определение способов соедине</w:t>
      </w:r>
      <w:r>
        <w:rPr>
          <w:rFonts w:ascii="Times New Roman" w:hAnsi="Times New Roman"/>
          <w:color w:val="000000"/>
          <w:sz w:val="28"/>
        </w:rPr>
        <w:t>ния деталей;</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пользование доступными технологическими (инструкционными) картами;</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составление стандартного плана работы по пунктам;</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владение некоторыми технологическими приемами ручной обработки материалов;</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использование в работе доступных материалов (глиной</w:t>
      </w:r>
      <w:r>
        <w:rPr>
          <w:rFonts w:ascii="Times New Roman" w:hAnsi="Times New Roman"/>
          <w:color w:val="000000"/>
          <w:sz w:val="28"/>
        </w:rPr>
        <w:t xml:space="preserve">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выполнение несложного ремонта одежды.</w:t>
      </w:r>
    </w:p>
    <w:p w:rsidR="00E617B2" w:rsidRDefault="00E468A1">
      <w:pPr>
        <w:widowControl w:val="0"/>
        <w:spacing w:after="0" w:line="240" w:lineRule="auto"/>
        <w:ind w:firstLine="539"/>
        <w:rPr>
          <w:rFonts w:ascii="Times New Roman" w:hAnsi="Times New Roman"/>
          <w:b/>
          <w:color w:val="000000"/>
          <w:sz w:val="28"/>
        </w:rPr>
      </w:pPr>
      <w:r>
        <w:rPr>
          <w:rFonts w:ascii="Times New Roman" w:hAnsi="Times New Roman"/>
          <w:b/>
          <w:color w:val="000000"/>
          <w:sz w:val="28"/>
        </w:rPr>
        <w:t>Достаточный уровень:</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знание правил рациональной организации труда</w:t>
      </w:r>
      <w:r>
        <w:rPr>
          <w:rFonts w:ascii="Times New Roman" w:hAnsi="Times New Roman"/>
          <w:color w:val="000000"/>
          <w:sz w:val="28"/>
        </w:rPr>
        <w:t>, включающих упорядоченность действий и самодисциплину;</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знание об исторической, культурной и эстетической ценности вещей;</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знание видов художественных ремесел;</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нахождение необходимой информации в материалах учебника, рабочей тетради;</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 xml:space="preserve">знание и использование </w:t>
      </w:r>
      <w:r>
        <w:rPr>
          <w:rFonts w:ascii="Times New Roman" w:hAnsi="Times New Roman"/>
          <w:color w:val="000000"/>
          <w:sz w:val="28"/>
        </w:rPr>
        <w:t>правил безопасной работы с режущими и колющими инструментами, соблюдение санитарно-гигиенических требований при выполнении трудовых работ;</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осознанный подбор материалов по их физическим, декоративнохудожественным и конструктивным свойствам;</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отбор оптимальны</w:t>
      </w:r>
      <w:r>
        <w:rPr>
          <w:rFonts w:ascii="Times New Roman" w:hAnsi="Times New Roman"/>
          <w:color w:val="000000"/>
          <w:sz w:val="28"/>
        </w:rPr>
        <w:t>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использование в работе с разнообразной наглядности: составление плана работы над изделием с опорой на предме</w:t>
      </w:r>
      <w:r>
        <w:rPr>
          <w:rFonts w:ascii="Times New Roman" w:hAnsi="Times New Roman"/>
          <w:color w:val="000000"/>
          <w:sz w:val="28"/>
        </w:rPr>
        <w:t>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осуществление текущего самоконтроля выполняемых практических действи</w:t>
      </w:r>
      <w:r>
        <w:rPr>
          <w:rFonts w:ascii="Times New Roman" w:hAnsi="Times New Roman"/>
          <w:color w:val="000000"/>
          <w:sz w:val="28"/>
        </w:rPr>
        <w:t>й и корректировка хода практической работы;</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оценка своих изделий (красиво, некрасиво, аккуратно, похоже на образец);</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установление причинно-следственных связей между выполняемыми действиями и их результатами;</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 xml:space="preserve">выполнение общественных поручений по уборке </w:t>
      </w:r>
      <w:r>
        <w:rPr>
          <w:rFonts w:ascii="Times New Roman" w:hAnsi="Times New Roman"/>
          <w:color w:val="000000"/>
          <w:sz w:val="28"/>
        </w:rPr>
        <w:t>класса (мастерской) после уроков трудового обучения.</w:t>
      </w:r>
    </w:p>
    <w:p w:rsidR="00E617B2" w:rsidRDefault="00E468A1">
      <w:pPr>
        <w:widowControl w:val="0"/>
        <w:spacing w:after="0" w:line="240" w:lineRule="auto"/>
        <w:ind w:firstLine="540"/>
        <w:outlineLvl w:val="3"/>
        <w:rPr>
          <w:rFonts w:ascii="Times New Roman" w:hAnsi="Times New Roman"/>
          <w:b/>
          <w:color w:val="000000"/>
          <w:sz w:val="28"/>
        </w:rPr>
      </w:pPr>
      <w:r>
        <w:rPr>
          <w:rFonts w:ascii="Times New Roman" w:hAnsi="Times New Roman"/>
          <w:b/>
          <w:color w:val="000000"/>
          <w:sz w:val="28"/>
        </w:rPr>
        <w:t>2.3. Система оценки достижения обучающимися с умственной отсталостью планируемых результатов освоения АООП УО (вариант 1).</w:t>
      </w:r>
    </w:p>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Задачи: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закреплять основные направления и цели оценочной деятельности, описывать</w:t>
      </w:r>
      <w:r>
        <w:rPr>
          <w:rFonts w:ascii="Times New Roman" w:hAnsi="Times New Roman"/>
          <w:color w:val="000000"/>
          <w:sz w:val="28"/>
        </w:rPr>
        <w:t xml:space="preserve">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ориентировать образовательный процесс на нравственное развитие и воспитание обучающихся, дост</w:t>
      </w:r>
      <w:r>
        <w:rPr>
          <w:rFonts w:ascii="Times New Roman" w:hAnsi="Times New Roman"/>
          <w:color w:val="000000"/>
          <w:sz w:val="28"/>
        </w:rPr>
        <w:t xml:space="preserve">ижение планируемых результатов освоения содержания учебных </w:t>
      </w:r>
      <w:r>
        <w:rPr>
          <w:rFonts w:ascii="Times New Roman" w:hAnsi="Times New Roman"/>
          <w:color w:val="000000"/>
          <w:sz w:val="28"/>
        </w:rPr>
        <w:lastRenderedPageBreak/>
        <w:t>предметов и формирование базовых учебных действий;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обеспечивать комплексный подход к оценке результатов освоения АООП УО (вариант 1), позволяющий вести оценку предметных и личностных результатов;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w:t>
      </w:r>
      <w:r>
        <w:rPr>
          <w:rFonts w:ascii="Times New Roman" w:hAnsi="Times New Roman"/>
          <w:color w:val="000000"/>
          <w:sz w:val="28"/>
        </w:rPr>
        <w:t>редусматривать оценку достижений обучающихся и оценку эффективности деятельности общеобразовательной организации;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позволять осуществлять оценку динамики учебных достижений обучающихся и развития их жизненной компетенции.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Результаты достижений обучающихся с</w:t>
      </w:r>
      <w:r>
        <w:rPr>
          <w:rFonts w:ascii="Times New Roman" w:hAnsi="Times New Roman"/>
          <w:color w:val="000000"/>
          <w:sz w:val="28"/>
        </w:rPr>
        <w:t xml:space="preserve"> умственной отсталостью в овладении АООП являются значимыми для оценки качества образования обучающихся.</w:t>
      </w:r>
    </w:p>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При определении подходов к осуществлению оценки результатов целесообразно опираться на следующие принципы:</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а) дифференциации оценки достижений с учетом</w:t>
      </w:r>
      <w:r>
        <w:rPr>
          <w:rFonts w:ascii="Times New Roman" w:hAnsi="Times New Roman"/>
          <w:color w:val="000000"/>
          <w:sz w:val="28"/>
        </w:rPr>
        <w:t xml:space="preserve"> типологических и индивидуальных особенностей развития и особых образовательных потребностей обучающихся;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б) объективности оценки, раскрывающей динамику достижений и качественных изменений в психическом и социальном развитии обучающихся;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 единства параме</w:t>
      </w:r>
      <w:r>
        <w:rPr>
          <w:rFonts w:ascii="Times New Roman" w:hAnsi="Times New Roman"/>
          <w:color w:val="000000"/>
          <w:sz w:val="28"/>
        </w:rPr>
        <w:t>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w:t>
      </w:r>
      <w:r>
        <w:rPr>
          <w:rFonts w:ascii="Times New Roman" w:hAnsi="Times New Roman"/>
          <w:color w:val="000000"/>
          <w:sz w:val="28"/>
        </w:rPr>
        <w:t>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Эти принципы отражают целостность системы образования обучающихся с умственной отсталостью, предс</w:t>
      </w:r>
      <w:r>
        <w:rPr>
          <w:rFonts w:ascii="Times New Roman" w:hAnsi="Times New Roman"/>
          <w:color w:val="000000"/>
          <w:sz w:val="28"/>
        </w:rPr>
        <w:t>тавляют обобщенные характеристики оценки их учебных и личностных достижений.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При разработке системы оценки достижений обучающихся в освоении содержания АООП необходимо ориентироваться на представленный в </w:t>
      </w:r>
      <w:r>
        <w:rPr>
          <w:rFonts w:ascii="Times New Roman" w:hAnsi="Times New Roman"/>
          <w:color w:val="000000" w:themeColor="text1"/>
          <w:sz w:val="28"/>
        </w:rPr>
        <w:t xml:space="preserve">Стандарте </w:t>
      </w:r>
      <w:r>
        <w:rPr>
          <w:rFonts w:ascii="Times New Roman" w:hAnsi="Times New Roman"/>
          <w:color w:val="000000"/>
          <w:sz w:val="28"/>
        </w:rPr>
        <w:t>перечень планируемых результатов.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 xml:space="preserve">В соответствии с требованиями </w:t>
      </w:r>
      <w:r>
        <w:rPr>
          <w:rFonts w:ascii="Times New Roman" w:hAnsi="Times New Roman"/>
          <w:color w:val="000000" w:themeColor="text1"/>
          <w:sz w:val="28"/>
        </w:rPr>
        <w:t>Стандарта</w:t>
      </w:r>
      <w:r>
        <w:rPr>
          <w:rFonts w:ascii="Times New Roman" w:hAnsi="Times New Roman"/>
          <w:color w:val="000000"/>
          <w:sz w:val="28"/>
        </w:rPr>
        <w:t xml:space="preserve"> для обучающихся с умственной отсталос</w:t>
      </w:r>
      <w:r>
        <w:rPr>
          <w:rFonts w:ascii="Times New Roman" w:hAnsi="Times New Roman"/>
          <w:color w:val="000000"/>
          <w:sz w:val="28"/>
        </w:rPr>
        <w:t>тью оценке подлежат личностные и предметные результаты.</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b/>
          <w:color w:val="000000"/>
          <w:sz w:val="28"/>
        </w:rPr>
        <w:t>Личностные результаты</w:t>
      </w:r>
      <w:r>
        <w:rPr>
          <w:rFonts w:ascii="Times New Roman" w:hAnsi="Times New Roman"/>
          <w:color w:val="000000"/>
          <w:sz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w:t>
      </w:r>
      <w:r>
        <w:rPr>
          <w:rFonts w:ascii="Times New Roman" w:hAnsi="Times New Roman"/>
          <w:color w:val="000000"/>
          <w:sz w:val="28"/>
        </w:rPr>
        <w:t>х отношений, обучающихся в различных средах.</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При эт</w:t>
      </w:r>
      <w:r>
        <w:rPr>
          <w:rFonts w:ascii="Times New Roman" w:hAnsi="Times New Roman"/>
          <w:color w:val="000000"/>
          <w:sz w:val="28"/>
        </w:rPr>
        <w:t>ом некоторые личностные результаты могут быть оценены исключительно качественно.</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На основании применения метода экспертной оценки (процедура оценки результатов на основе мнений группы специалистов (экспертов) осуществляется всесторонняя и комплексная оценк</w:t>
      </w:r>
      <w:r>
        <w:rPr>
          <w:rFonts w:ascii="Times New Roman" w:hAnsi="Times New Roman"/>
          <w:color w:val="000000"/>
          <w:sz w:val="28"/>
        </w:rPr>
        <w:t xml:space="preserve">а овладения обучающимися социальными (жизненными) </w:t>
      </w:r>
      <w:r>
        <w:rPr>
          <w:rFonts w:ascii="Times New Roman" w:hAnsi="Times New Roman"/>
          <w:color w:val="000000"/>
          <w:sz w:val="28"/>
        </w:rPr>
        <w:lastRenderedPageBreak/>
        <w:t>компетенциями.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Состав экспертной группы определяется общеобразовательной организацией и включает учителей, воспитателей, учителей-логопедов, педагогов-психологов, социальных педагогических работников, медиц</w:t>
      </w:r>
      <w:r>
        <w:rPr>
          <w:rFonts w:ascii="Times New Roman" w:hAnsi="Times New Roman"/>
          <w:color w:val="000000"/>
          <w:sz w:val="28"/>
        </w:rPr>
        <w:t>инского работника, которые хорошо знают обучающихся. 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w:t>
      </w:r>
      <w:r>
        <w:rPr>
          <w:rFonts w:ascii="Times New Roman" w:hAnsi="Times New Roman"/>
          <w:color w:val="000000"/>
          <w:sz w:val="28"/>
        </w:rPr>
        <w:t>ой оценки служит анализ изменений в поведении обучающегося в повседневной жизни в различных социальных средах. Результаты анализа должны быть представлены в форме удобных и понятных всем членам экспертной группы условных единицах: 0 баллов - нет фиксируемо</w:t>
      </w:r>
      <w:r>
        <w:rPr>
          <w:rFonts w:ascii="Times New Roman" w:hAnsi="Times New Roman"/>
          <w:color w:val="000000"/>
          <w:sz w:val="28"/>
        </w:rPr>
        <w:t>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w:t>
      </w:r>
      <w:r>
        <w:rPr>
          <w:rFonts w:ascii="Times New Roman" w:hAnsi="Times New Roman"/>
          <w:color w:val="000000"/>
          <w:sz w:val="28"/>
        </w:rPr>
        <w:t xml:space="preserve">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w:t>
      </w:r>
      <w:r>
        <w:rPr>
          <w:rFonts w:ascii="Times New Roman" w:hAnsi="Times New Roman"/>
          <w:color w:val="000000"/>
          <w:sz w:val="28"/>
        </w:rPr>
        <w:t>изменений по отдельным жизненным компетенциям.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Основной формой работы участников экспертной группы является психологопедагогический консилиум.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На основе требований, сформулированных в </w:t>
      </w:r>
      <w:r>
        <w:rPr>
          <w:rFonts w:ascii="Times New Roman" w:hAnsi="Times New Roman"/>
          <w:color w:val="000000" w:themeColor="text1"/>
          <w:sz w:val="28"/>
        </w:rPr>
        <w:t>Стандарте</w:t>
      </w:r>
      <w:r>
        <w:rPr>
          <w:rFonts w:ascii="Times New Roman" w:hAnsi="Times New Roman"/>
          <w:color w:val="000000"/>
          <w:sz w:val="28"/>
        </w:rPr>
        <w:t>, Организация разрабатывает программу оценки личностных результ</w:t>
      </w:r>
      <w:r>
        <w:rPr>
          <w:rFonts w:ascii="Times New Roman" w:hAnsi="Times New Roman"/>
          <w:color w:val="000000"/>
          <w:sz w:val="28"/>
        </w:rPr>
        <w:t>атов с учетом типологических и индивидуальных особенностей обучающихся, которая утверждается локальными актами организации.</w:t>
      </w:r>
    </w:p>
    <w:p w:rsidR="00E617B2" w:rsidRDefault="00E468A1">
      <w:pPr>
        <w:widowControl w:val="0"/>
        <w:spacing w:after="0" w:line="240" w:lineRule="auto"/>
        <w:ind w:firstLine="540"/>
        <w:rPr>
          <w:rFonts w:ascii="Times New Roman" w:hAnsi="Times New Roman"/>
          <w:b/>
          <w:color w:val="000000"/>
          <w:sz w:val="28"/>
        </w:rPr>
      </w:pPr>
      <w:r>
        <w:rPr>
          <w:rFonts w:ascii="Times New Roman" w:hAnsi="Times New Roman"/>
          <w:b/>
          <w:color w:val="000000"/>
          <w:sz w:val="28"/>
        </w:rPr>
        <w:t>Программа оценки включает:</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а) полный перечень личностных результатов, прописанных в тексте ФГОС, которые выступают в качестве критер</w:t>
      </w:r>
      <w:r>
        <w:rPr>
          <w:rFonts w:ascii="Times New Roman" w:hAnsi="Times New Roman"/>
          <w:color w:val="000000"/>
          <w:sz w:val="28"/>
        </w:rPr>
        <w:t>иев оценки социальной (жизненной) компетенции обучающихся. Перечень этих результатов может быть самостоятельно расширен общеобразовательной организацией;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б) перечень параметров и индикаторов оценки каждого результата.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Пример представлен в таблице 1.</w:t>
      </w:r>
    </w:p>
    <w:p w:rsidR="00E617B2" w:rsidRDefault="00E617B2">
      <w:pPr>
        <w:widowControl w:val="0"/>
        <w:spacing w:after="0" w:line="240" w:lineRule="auto"/>
        <w:ind w:firstLine="540"/>
        <w:rPr>
          <w:rFonts w:ascii="Times New Roman" w:hAnsi="Times New Roman"/>
          <w:color w:val="000000"/>
          <w:sz w:val="28"/>
        </w:rPr>
      </w:pPr>
    </w:p>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Табли</w:t>
      </w:r>
      <w:r>
        <w:rPr>
          <w:rFonts w:ascii="Times New Roman" w:hAnsi="Times New Roman"/>
          <w:color w:val="000000"/>
          <w:sz w:val="28"/>
        </w:rPr>
        <w:t>ца 1. Программа оценки личностных результатов</w:t>
      </w:r>
    </w:p>
    <w:p w:rsidR="00E617B2" w:rsidRDefault="00E617B2">
      <w:pPr>
        <w:widowControl w:val="0"/>
        <w:spacing w:after="0" w:line="240" w:lineRule="auto"/>
        <w:rPr>
          <w:rFonts w:ascii="Times New Roman" w:hAnsi="Times New Roman"/>
          <w:color w:val="000000"/>
          <w:sz w:val="28"/>
        </w:rPr>
      </w:pPr>
    </w:p>
    <w:tbl>
      <w:tblPr>
        <w:tblW w:w="0" w:type="auto"/>
        <w:tblCellMar>
          <w:top w:w="102" w:type="dxa"/>
          <w:left w:w="62" w:type="dxa"/>
          <w:bottom w:w="102" w:type="dxa"/>
          <w:right w:w="62" w:type="dxa"/>
        </w:tblCellMar>
        <w:tblLook w:val="04A0" w:firstRow="1" w:lastRow="0" w:firstColumn="1" w:lastColumn="0" w:noHBand="0" w:noVBand="1"/>
      </w:tblPr>
      <w:tblGrid>
        <w:gridCol w:w="3606"/>
        <w:gridCol w:w="2552"/>
        <w:gridCol w:w="3571"/>
      </w:tblGrid>
      <w:tr w:rsidR="00E617B2">
        <w:tc>
          <w:tcPr>
            <w:tcW w:w="360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Критерий</w:t>
            </w:r>
          </w:p>
        </w:tc>
        <w:tc>
          <w:tcPr>
            <w:tcW w:w="255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Параметры оценки</w:t>
            </w:r>
          </w:p>
        </w:tc>
        <w:tc>
          <w:tcPr>
            <w:tcW w:w="357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Индикаторы</w:t>
            </w:r>
          </w:p>
        </w:tc>
      </w:tr>
      <w:tr w:rsidR="00E617B2">
        <w:tc>
          <w:tcPr>
            <w:tcW w:w="360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 xml:space="preserve">Владение навыками коммуникации и принятыми ритуалами социального взаимодействия (то есть самой формой поведения, его социальным рисунком), в том числе с </w:t>
            </w:r>
            <w:r>
              <w:rPr>
                <w:rFonts w:ascii="Times New Roman" w:hAnsi="Times New Roman"/>
                <w:color w:val="000000"/>
                <w:sz w:val="28"/>
              </w:rPr>
              <w:lastRenderedPageBreak/>
              <w:t xml:space="preserve">использованием </w:t>
            </w:r>
            <w:r>
              <w:rPr>
                <w:rFonts w:ascii="Times New Roman" w:hAnsi="Times New Roman"/>
                <w:color w:val="000000"/>
                <w:sz w:val="28"/>
              </w:rPr>
              <w:t>информационных технологий</w:t>
            </w:r>
          </w:p>
        </w:tc>
        <w:tc>
          <w:tcPr>
            <w:tcW w:w="2552"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lastRenderedPageBreak/>
              <w:t>сформированность навыков коммуникации со взрослыми</w:t>
            </w:r>
          </w:p>
        </w:tc>
        <w:tc>
          <w:tcPr>
            <w:tcW w:w="357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способность инициировать и поддерживать коммуникацию с взрослыми</w:t>
            </w:r>
          </w:p>
        </w:tc>
      </w:tr>
      <w:tr w:rsidR="00E617B2">
        <w:tc>
          <w:tcPr>
            <w:tcW w:w="360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255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357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способность применять адекватные способы поведения в разных ситуациях</w:t>
            </w:r>
          </w:p>
        </w:tc>
      </w:tr>
      <w:tr w:rsidR="00E617B2">
        <w:tc>
          <w:tcPr>
            <w:tcW w:w="360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255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357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способность обращаться за помощью</w:t>
            </w:r>
          </w:p>
        </w:tc>
      </w:tr>
      <w:tr w:rsidR="00E617B2">
        <w:tc>
          <w:tcPr>
            <w:tcW w:w="360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2552"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сформированность навыков коммуникации со сверстниками</w:t>
            </w:r>
          </w:p>
        </w:tc>
        <w:tc>
          <w:tcPr>
            <w:tcW w:w="357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способность инициировать и поддерживать коммуникацию со сверстниками</w:t>
            </w:r>
          </w:p>
        </w:tc>
      </w:tr>
      <w:tr w:rsidR="00E617B2">
        <w:tc>
          <w:tcPr>
            <w:tcW w:w="360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255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357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способность применять адекватные способы поведения в разных ситуациях</w:t>
            </w:r>
          </w:p>
        </w:tc>
      </w:tr>
      <w:tr w:rsidR="00E617B2">
        <w:tc>
          <w:tcPr>
            <w:tcW w:w="360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255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357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способность обращаться за помощью</w:t>
            </w:r>
          </w:p>
        </w:tc>
      </w:tr>
      <w:tr w:rsidR="00E617B2">
        <w:tc>
          <w:tcPr>
            <w:tcW w:w="360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255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 xml:space="preserve">владение средствами </w:t>
            </w:r>
            <w:r>
              <w:rPr>
                <w:rFonts w:ascii="Times New Roman" w:hAnsi="Times New Roman"/>
                <w:color w:val="000000"/>
                <w:sz w:val="28"/>
              </w:rPr>
              <w:t>коммуникации</w:t>
            </w:r>
          </w:p>
        </w:tc>
        <w:tc>
          <w:tcPr>
            <w:tcW w:w="357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способность использовать разнообразные средства коммуникации согласно ситуации</w:t>
            </w:r>
          </w:p>
        </w:tc>
      </w:tr>
      <w:tr w:rsidR="00E617B2">
        <w:tc>
          <w:tcPr>
            <w:tcW w:w="360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255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адекватность применения ритуалов социального взаимодействия</w:t>
            </w:r>
          </w:p>
        </w:tc>
        <w:tc>
          <w:tcPr>
            <w:tcW w:w="357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способность правильно применить ритуалы социального взаимодействия согласно ситуации</w:t>
            </w:r>
          </w:p>
        </w:tc>
      </w:tr>
    </w:tbl>
    <w:p w:rsidR="00E617B2" w:rsidRDefault="00E617B2">
      <w:pPr>
        <w:widowControl w:val="0"/>
        <w:spacing w:after="0" w:line="240" w:lineRule="auto"/>
        <w:ind w:firstLine="540"/>
        <w:rPr>
          <w:rFonts w:ascii="Times New Roman" w:hAnsi="Times New Roman"/>
          <w:color w:val="000000"/>
          <w:sz w:val="28"/>
        </w:rPr>
      </w:pP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в) систему </w:t>
      </w:r>
      <w:r>
        <w:rPr>
          <w:rFonts w:ascii="Times New Roman" w:hAnsi="Times New Roman"/>
          <w:color w:val="000000"/>
          <w:sz w:val="28"/>
        </w:rPr>
        <w:t>бальной оценки результатов;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г)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д)</w:t>
      </w:r>
      <w:r>
        <w:rPr>
          <w:rFonts w:ascii="Times New Roman" w:hAnsi="Times New Roman"/>
          <w:color w:val="000000"/>
          <w:sz w:val="28"/>
        </w:rPr>
        <w:t xml:space="preserve"> материалы для проведения процедуры оценки личностных и результатов.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е) локальные акты Организации, регламентирующие все вопросы проведения оценки результатов.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b/>
          <w:color w:val="000000"/>
          <w:sz w:val="28"/>
        </w:rPr>
        <w:t xml:space="preserve">Предметные </w:t>
      </w:r>
      <w:r>
        <w:rPr>
          <w:rFonts w:ascii="Times New Roman" w:hAnsi="Times New Roman"/>
          <w:color w:val="000000"/>
          <w:sz w:val="28"/>
        </w:rPr>
        <w:t xml:space="preserve">результаты связаны с овладением обучающимися содержанием каждой предметной области и </w:t>
      </w:r>
      <w:r>
        <w:rPr>
          <w:rFonts w:ascii="Times New Roman" w:hAnsi="Times New Roman"/>
          <w:color w:val="000000"/>
          <w:sz w:val="28"/>
        </w:rPr>
        <w:t>характеризуют достижения обучающихся в усвоении знаний и умений, способность их применять в практической деятельности.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Оценку предметных результатов целесообразно начинать со второго полугодия 2 класса, то есть в тот период, когда у обучающихся будут сформ</w:t>
      </w:r>
      <w:r>
        <w:rPr>
          <w:rFonts w:ascii="Times New Roman" w:hAnsi="Times New Roman"/>
          <w:color w:val="000000"/>
          <w:sz w:val="28"/>
        </w:rPr>
        <w:t>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педагогического работника.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Во время обучения в 1 дополнительном и 1 классах, а также в</w:t>
      </w:r>
      <w:r>
        <w:rPr>
          <w:rFonts w:ascii="Times New Roman" w:hAnsi="Times New Roman"/>
          <w:color w:val="000000"/>
          <w:sz w:val="28"/>
        </w:rPr>
        <w:t xml:space="preserve"> течение первого </w:t>
      </w:r>
      <w:r>
        <w:rPr>
          <w:rFonts w:ascii="Times New Roman" w:hAnsi="Times New Roman"/>
          <w:color w:val="000000"/>
          <w:sz w:val="28"/>
        </w:rPr>
        <w:lastRenderedPageBreak/>
        <w:t>полугодия 2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w:t>
      </w:r>
      <w:r>
        <w:rPr>
          <w:rFonts w:ascii="Times New Roman" w:hAnsi="Times New Roman"/>
          <w:color w:val="000000"/>
          <w:sz w:val="28"/>
        </w:rPr>
        <w:t>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w:t>
      </w:r>
      <w:r>
        <w:rPr>
          <w:rFonts w:ascii="Times New Roman" w:hAnsi="Times New Roman"/>
          <w:color w:val="000000"/>
          <w:sz w:val="28"/>
        </w:rPr>
        <w:t>ника, но и с определенной долей самостоятельности во взаимодействии с учителем и одноклассниками.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В целом оценка достижения обучающимися с умственной отсталостью предметных результатов должна базироваться на принципах индивидуального и дифференцированного </w:t>
      </w:r>
      <w:r>
        <w:rPr>
          <w:rFonts w:ascii="Times New Roman" w:hAnsi="Times New Roman"/>
          <w:color w:val="000000"/>
          <w:sz w:val="28"/>
        </w:rPr>
        <w:t>подходов.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w:t>
      </w:r>
      <w:r>
        <w:rPr>
          <w:rFonts w:ascii="Times New Roman" w:hAnsi="Times New Roman"/>
          <w:color w:val="000000"/>
          <w:sz w:val="28"/>
        </w:rPr>
        <w:t>ным опытом.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Для преодоления формального подхода в оценивании предметных результатов освоения АООП обучающимися с умственной отсталостью необходимо, чтобы балльная оценка свидетельствовала о качестве усвоенных знаний. В связи с этим основными критериями оце</w:t>
      </w:r>
      <w:r>
        <w:rPr>
          <w:rFonts w:ascii="Times New Roman" w:hAnsi="Times New Roman"/>
          <w:color w:val="000000"/>
          <w:sz w:val="28"/>
        </w:rPr>
        <w:t>нки планируемых результатов являются следующие: соответствие и (или) несоответствие науке и практике; полнота и надежность усвоения; самостоятельность применения усвоенных знаний.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Усвоенные предметные результаты могут быть оценены с точки зрения достоверно</w:t>
      </w:r>
      <w:r>
        <w:rPr>
          <w:rFonts w:ascii="Times New Roman" w:hAnsi="Times New Roman"/>
          <w:color w:val="000000"/>
          <w:sz w:val="28"/>
        </w:rPr>
        <w:t>сти как "верные" или "неверные".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w:t>
      </w:r>
      <w:r>
        <w:rPr>
          <w:rFonts w:ascii="Times New Roman" w:hAnsi="Times New Roman"/>
          <w:color w:val="000000"/>
          <w:sz w:val="28"/>
        </w:rPr>
        <w:t xml:space="preserve">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и (или) отсутствия помощи и ее видов: задание выполнено полностью самостоятельно; выполнено по словесной </w:t>
      </w:r>
      <w:r>
        <w:rPr>
          <w:rFonts w:ascii="Times New Roman" w:hAnsi="Times New Roman"/>
          <w:color w:val="000000"/>
          <w:sz w:val="28"/>
        </w:rPr>
        <w:t>инструкции; выполнено с опорой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на образец; задание не выполнено при оказании различных видов помощи.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Результаты овладения АООП выявляются в ходе выполнения обучающимися разных видов заданий, требующих верного решения: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по способу предъявления (устные, письм</w:t>
      </w:r>
      <w:r>
        <w:rPr>
          <w:rFonts w:ascii="Times New Roman" w:hAnsi="Times New Roman"/>
          <w:color w:val="000000"/>
          <w:sz w:val="28"/>
        </w:rPr>
        <w:t>енные, практические);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по характеру выполнения (репродуктивные, продуктивные, творческие).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При этом,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w:t>
      </w:r>
      <w:r>
        <w:rPr>
          <w:rFonts w:ascii="Times New Roman" w:hAnsi="Times New Roman"/>
          <w:color w:val="000000"/>
          <w:sz w:val="28"/>
        </w:rPr>
        <w:t>ительные", "хорошие", "очень хорошие" (отличные).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 текущей оценочной деятельности целесообразно соотносить результаты, продемонстрированные учеником, с оценками типа: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"удовлетворительно" (зачет), если обучающиеся верно выполняют от 35% до 50% заданий;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"хорошо" - от 51% до 65% заданий.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lastRenderedPageBreak/>
        <w:t>"очень хорошо" (отлично) свыше 65%.</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w:t>
      </w:r>
      <w:r>
        <w:rPr>
          <w:rFonts w:ascii="Times New Roman" w:hAnsi="Times New Roman"/>
          <w:color w:val="000000"/>
          <w:sz w:val="28"/>
        </w:rPr>
        <w:t>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Согласно требованиям </w:t>
      </w:r>
      <w:r>
        <w:rPr>
          <w:rFonts w:ascii="Times New Roman" w:hAnsi="Times New Roman"/>
          <w:color w:val="000000" w:themeColor="text1"/>
          <w:sz w:val="28"/>
        </w:rPr>
        <w:t>Станда</w:t>
      </w:r>
      <w:r>
        <w:rPr>
          <w:rFonts w:ascii="Times New Roman" w:hAnsi="Times New Roman"/>
          <w:color w:val="000000" w:themeColor="text1"/>
          <w:sz w:val="28"/>
        </w:rPr>
        <w:t>рта</w:t>
      </w:r>
      <w:r>
        <w:rPr>
          <w:rFonts w:ascii="Times New Roman" w:hAnsi="Times New Roman"/>
          <w:color w:val="000000"/>
          <w:sz w:val="28"/>
        </w:rPr>
        <w:t xml:space="preserve"> по завершению реализации АООП проводится итоговая аттестация в форме двух испытаний: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w:t>
      </w:r>
      <w:r>
        <w:rPr>
          <w:rFonts w:ascii="Times New Roman" w:hAnsi="Times New Roman"/>
          <w:color w:val="000000"/>
          <w:sz w:val="28"/>
        </w:rPr>
        <w:t>жизни;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второе - направлено на оценку знаний и умений по выбранному профилю труда.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Организация самостоятельно разрабатывает содержание и процедуру проведения итоговой аттестации.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Результаты итоговой аттестации оцениваются в форме "зачет" и (или) "незачет".</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w:t>
      </w:r>
      <w:r>
        <w:rPr>
          <w:rFonts w:ascii="Times New Roman" w:hAnsi="Times New Roman"/>
          <w:color w:val="000000"/>
          <w:sz w:val="28"/>
        </w:rPr>
        <w:t>ития обучающегося ("было" - "стало") или в сложных случаях сохранении его психоэмоционального статуса.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w:t>
      </w:r>
      <w:r>
        <w:rPr>
          <w:rFonts w:ascii="Times New Roman" w:hAnsi="Times New Roman"/>
          <w:color w:val="000000"/>
          <w:sz w:val="28"/>
        </w:rPr>
        <w:t xml:space="preserve"> Она проводится на основе результатов итоговой оценки достижения планируемых результатов освоения  АООП УО (вариант 1) с учетом: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результатов мониторинговых исследований разного уровня (федерального, регионального, муниципального);</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условий реализации АООП У</w:t>
      </w:r>
      <w:r>
        <w:rPr>
          <w:rFonts w:ascii="Times New Roman" w:hAnsi="Times New Roman"/>
          <w:color w:val="000000"/>
          <w:sz w:val="28"/>
        </w:rPr>
        <w:t>О (вариант 1);</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особенностей контингента обучающихся.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w:t>
      </w:r>
      <w:r>
        <w:rPr>
          <w:rFonts w:ascii="Times New Roman" w:hAnsi="Times New Roman"/>
          <w:color w:val="000000"/>
          <w:sz w:val="28"/>
        </w:rPr>
        <w:t>ений обучающихся с умственной отсталостью (интеллектуальными нарушениями) данной образовательной организации.</w:t>
      </w:r>
    </w:p>
    <w:p w:rsidR="00E617B2" w:rsidRDefault="00E617B2">
      <w:pPr>
        <w:widowControl w:val="0"/>
        <w:spacing w:after="0" w:line="240" w:lineRule="auto"/>
        <w:ind w:firstLine="540"/>
        <w:rPr>
          <w:rFonts w:ascii="Times New Roman" w:hAnsi="Times New Roman"/>
          <w:color w:val="000000"/>
          <w:sz w:val="28"/>
        </w:rPr>
      </w:pPr>
    </w:p>
    <w:p w:rsidR="00E617B2" w:rsidRDefault="00E468A1">
      <w:pPr>
        <w:spacing w:after="0" w:line="240" w:lineRule="auto"/>
        <w:ind w:firstLine="709"/>
        <w:rPr>
          <w:rFonts w:ascii="Times New Roman" w:hAnsi="Times New Roman"/>
          <w:b/>
          <w:sz w:val="28"/>
        </w:rPr>
      </w:pPr>
      <w:r>
        <w:rPr>
          <w:rFonts w:ascii="Times New Roman" w:hAnsi="Times New Roman"/>
          <w:b/>
          <w:sz w:val="28"/>
        </w:rPr>
        <w:t>3. Содержательный раздел АООП УО (1 вариант)</w:t>
      </w:r>
    </w:p>
    <w:p w:rsidR="00E617B2" w:rsidRDefault="00E468A1">
      <w:pPr>
        <w:widowControl w:val="0"/>
        <w:spacing w:after="0" w:line="240" w:lineRule="auto"/>
        <w:outlineLvl w:val="3"/>
        <w:rPr>
          <w:rFonts w:ascii="Times New Roman" w:hAnsi="Times New Roman"/>
          <w:b/>
          <w:color w:val="000000"/>
          <w:sz w:val="28"/>
        </w:rPr>
      </w:pPr>
      <w:r>
        <w:rPr>
          <w:rFonts w:ascii="Times New Roman" w:hAnsi="Times New Roman"/>
          <w:color w:val="000000"/>
          <w:sz w:val="28"/>
        </w:rPr>
        <w:t xml:space="preserve">                                                           3.1.  </w:t>
      </w:r>
      <w:r>
        <w:rPr>
          <w:rFonts w:ascii="Times New Roman" w:hAnsi="Times New Roman"/>
          <w:b/>
          <w:color w:val="000000"/>
          <w:sz w:val="28"/>
        </w:rPr>
        <w:t>"Русский язык":</w:t>
      </w:r>
    </w:p>
    <w:p w:rsidR="00E617B2" w:rsidRDefault="00E468A1">
      <w:pPr>
        <w:spacing w:after="0" w:line="240" w:lineRule="auto"/>
        <w:rPr>
          <w:rFonts w:ascii="Times New Roman" w:hAnsi="Times New Roman"/>
          <w:b/>
          <w:sz w:val="28"/>
        </w:rPr>
      </w:pPr>
      <w:r>
        <w:rPr>
          <w:rFonts w:ascii="Times New Roman" w:hAnsi="Times New Roman"/>
          <w:b/>
          <w:sz w:val="28"/>
        </w:rPr>
        <w:t>Пояснительная запис</w:t>
      </w:r>
      <w:r>
        <w:rPr>
          <w:rFonts w:ascii="Times New Roman" w:hAnsi="Times New Roman"/>
          <w:b/>
          <w:sz w:val="28"/>
        </w:rPr>
        <w:t>ка</w:t>
      </w:r>
    </w:p>
    <w:p w:rsidR="00E617B2" w:rsidRDefault="00E617B2">
      <w:pPr>
        <w:spacing w:after="0" w:line="240" w:lineRule="auto"/>
        <w:rPr>
          <w:rFonts w:ascii="Times New Roman" w:hAnsi="Times New Roman"/>
          <w:b/>
          <w:sz w:val="28"/>
        </w:rPr>
      </w:pPr>
    </w:p>
    <w:p w:rsidR="00E617B2" w:rsidRDefault="00E468A1">
      <w:pPr>
        <w:spacing w:after="0" w:line="240" w:lineRule="auto"/>
        <w:ind w:firstLine="708"/>
        <w:rPr>
          <w:rFonts w:ascii="Times New Roman" w:hAnsi="Times New Roman"/>
          <w:sz w:val="28"/>
        </w:rPr>
      </w:pPr>
      <w:r>
        <w:rPr>
          <w:rFonts w:ascii="Times New Roman" w:hAnsi="Times New Roman"/>
          <w:sz w:val="28"/>
        </w:rPr>
        <w:t xml:space="preserve">Рабочая программа по русскому языку для 2 класса составлена на основе следующих нормативных документов: </w:t>
      </w:r>
    </w:p>
    <w:p w:rsidR="00E617B2" w:rsidRDefault="00E468A1">
      <w:pPr>
        <w:spacing w:after="0" w:line="240" w:lineRule="auto"/>
        <w:rPr>
          <w:rFonts w:ascii="Times New Roman" w:hAnsi="Times New Roman"/>
          <w:sz w:val="28"/>
        </w:rPr>
      </w:pPr>
      <w:r>
        <w:rPr>
          <w:rFonts w:ascii="Times New Roman" w:hAnsi="Times New Roman"/>
          <w:sz w:val="28"/>
        </w:rPr>
        <w:t xml:space="preserve"> </w:t>
      </w:r>
      <w:r>
        <w:rPr>
          <w:rFonts w:ascii="Times New Roman" w:hAnsi="Times New Roman"/>
          <w:sz w:val="28"/>
        </w:rPr>
        <w:tab/>
        <w:t>Федерального государственного образовательного стандарта образования обучающихся с умственной отсталостью (интеллектуальными нарушениями). (Прика</w:t>
      </w:r>
      <w:r>
        <w:rPr>
          <w:rFonts w:ascii="Times New Roman" w:hAnsi="Times New Roman"/>
          <w:sz w:val="28"/>
        </w:rPr>
        <w:t xml:space="preserve">з Министерства образования и науки РФ  от 19.12.2014г. № 1599 «Об утверждении </w:t>
      </w:r>
      <w:r>
        <w:rPr>
          <w:rFonts w:ascii="Times New Roman" w:hAnsi="Times New Roman"/>
          <w:sz w:val="28"/>
        </w:rPr>
        <w:lastRenderedPageBreak/>
        <w:t>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E617B2" w:rsidRDefault="00E468A1">
      <w:pPr>
        <w:spacing w:after="0" w:line="240" w:lineRule="auto"/>
        <w:ind w:firstLine="708"/>
        <w:rPr>
          <w:rFonts w:ascii="Times New Roman" w:hAnsi="Times New Roman"/>
          <w:sz w:val="28"/>
        </w:rPr>
      </w:pPr>
      <w:r>
        <w:rPr>
          <w:rFonts w:ascii="Times New Roman" w:hAnsi="Times New Roman"/>
          <w:sz w:val="28"/>
        </w:rPr>
        <w:t>Примерной адаптированной основной общео</w:t>
      </w:r>
      <w:r>
        <w:rPr>
          <w:rFonts w:ascii="Times New Roman" w:hAnsi="Times New Roman"/>
          <w:sz w:val="28"/>
        </w:rPr>
        <w:t>бразовательной программы образования обучающихся с умственной отсталостью (интеллектуальными  (одобрена решением федерального учебно-методического объединения по общему образованию (протокол  от 22 декабря  2015 г. № 4/15)</w:t>
      </w:r>
    </w:p>
    <w:p w:rsidR="00E617B2" w:rsidRDefault="00E468A1">
      <w:pPr>
        <w:spacing w:after="0" w:line="240" w:lineRule="auto"/>
        <w:ind w:firstLine="708"/>
        <w:rPr>
          <w:rFonts w:ascii="Times New Roman" w:hAnsi="Times New Roman"/>
          <w:sz w:val="28"/>
        </w:rPr>
      </w:pPr>
      <w:r>
        <w:rPr>
          <w:rFonts w:ascii="Times New Roman" w:hAnsi="Times New Roman"/>
          <w:sz w:val="28"/>
        </w:rPr>
        <w:t xml:space="preserve">Федерального перечня учебников, </w:t>
      </w:r>
      <w:r>
        <w:rPr>
          <w:rFonts w:ascii="Times New Roman" w:hAnsi="Times New Roman"/>
          <w:sz w:val="28"/>
        </w:rPr>
        <w:t>утвержденного приказом Министерства просвещения Российской Федерации от 20.05.2020г. № 254 (в ред. приказа Министерства просвещения Российской Федерации от 23.12.2020г. № 766).</w:t>
      </w:r>
    </w:p>
    <w:p w:rsidR="00E617B2" w:rsidRDefault="00E468A1">
      <w:pPr>
        <w:spacing w:after="0" w:line="240" w:lineRule="auto"/>
        <w:ind w:firstLine="426"/>
        <w:rPr>
          <w:rFonts w:ascii="Times New Roman" w:hAnsi="Times New Roman"/>
          <w:sz w:val="28"/>
        </w:rPr>
      </w:pPr>
      <w:r>
        <w:rPr>
          <w:rFonts w:ascii="Times New Roman" w:hAnsi="Times New Roman"/>
          <w:sz w:val="28"/>
        </w:rPr>
        <w:t>Для реализации данной программы используется учебник «Русский язык» Э.В. Якубов</w:t>
      </w:r>
      <w:r>
        <w:rPr>
          <w:rFonts w:ascii="Times New Roman" w:hAnsi="Times New Roman"/>
          <w:sz w:val="28"/>
        </w:rPr>
        <w:t xml:space="preserve">ская, </w:t>
      </w:r>
    </w:p>
    <w:p w:rsidR="00E617B2" w:rsidRDefault="00E468A1">
      <w:pPr>
        <w:spacing w:after="0" w:line="240" w:lineRule="auto"/>
        <w:ind w:firstLine="426"/>
        <w:rPr>
          <w:rFonts w:ascii="Times New Roman" w:hAnsi="Times New Roman"/>
          <w:sz w:val="28"/>
        </w:rPr>
      </w:pPr>
      <w:r>
        <w:rPr>
          <w:rFonts w:ascii="Times New Roman" w:hAnsi="Times New Roman"/>
          <w:sz w:val="28"/>
        </w:rPr>
        <w:t>Я.В. Коршунова, Москва «Просвещение» 2018 (в 2 частях)</w:t>
      </w:r>
    </w:p>
    <w:p w:rsidR="00E617B2" w:rsidRDefault="00E468A1">
      <w:pPr>
        <w:spacing w:after="0" w:line="240" w:lineRule="auto"/>
        <w:ind w:firstLine="567"/>
        <w:rPr>
          <w:rFonts w:ascii="Times New Roman" w:hAnsi="Times New Roman"/>
          <w:b/>
          <w:sz w:val="28"/>
        </w:rPr>
      </w:pPr>
      <w:r>
        <w:rPr>
          <w:rFonts w:ascii="Times New Roman" w:hAnsi="Times New Roman"/>
          <w:b/>
          <w:sz w:val="28"/>
        </w:rPr>
        <w:t>Рабочая программа рассчитана на  3 часа в неделю, 102 часа в год.</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Основной </w:t>
      </w:r>
      <w:r>
        <w:rPr>
          <w:rFonts w:ascii="Times New Roman" w:hAnsi="Times New Roman"/>
          <w:b/>
          <w:color w:val="000000"/>
          <w:sz w:val="28"/>
        </w:rPr>
        <w:t>целью</w:t>
      </w:r>
      <w:r>
        <w:rPr>
          <w:rFonts w:ascii="Times New Roman" w:hAnsi="Times New Roman"/>
          <w:color w:val="000000"/>
          <w:sz w:val="28"/>
        </w:rPr>
        <w:t> курса являются формирование и совершенствование знаний, умений, навыков, владение языком в разных сферах речевого</w:t>
      </w:r>
      <w:r>
        <w:rPr>
          <w:rFonts w:ascii="Times New Roman" w:hAnsi="Times New Roman"/>
          <w:color w:val="000000"/>
          <w:sz w:val="28"/>
        </w:rPr>
        <w:t xml:space="preserve"> общения.</w:t>
      </w:r>
    </w:p>
    <w:p w:rsidR="00E617B2" w:rsidRDefault="00E468A1">
      <w:pPr>
        <w:spacing w:after="0" w:line="240" w:lineRule="auto"/>
        <w:ind w:firstLine="709"/>
        <w:rPr>
          <w:rFonts w:ascii="Times New Roman" w:hAnsi="Times New Roman"/>
          <w:color w:val="000000"/>
          <w:sz w:val="28"/>
        </w:rPr>
      </w:pPr>
      <w:r>
        <w:rPr>
          <w:rFonts w:ascii="Times New Roman" w:hAnsi="Times New Roman"/>
          <w:b/>
          <w:color w:val="000000"/>
          <w:sz w:val="28"/>
        </w:rPr>
        <w:t>Задачи </w:t>
      </w:r>
      <w:r>
        <w:rPr>
          <w:rFonts w:ascii="Times New Roman" w:hAnsi="Times New Roman"/>
          <w:color w:val="000000"/>
          <w:sz w:val="28"/>
        </w:rPr>
        <w:t>обучения русскому языку:</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научить обучающихся правильно и осмысленно читать доступный их пониманию текст</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xml:space="preserve">- выработать элементарные навыки грамотного письма </w:t>
      </w:r>
      <w:r>
        <w:rPr>
          <w:rFonts w:ascii="Times New Roman" w:hAnsi="Times New Roman"/>
          <w:sz w:val="28"/>
        </w:rPr>
        <w:t>и культуры речи</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повысить уровень общего и речевого развития обучающихся</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научит</w:t>
      </w:r>
      <w:r>
        <w:rPr>
          <w:rFonts w:ascii="Times New Roman" w:hAnsi="Times New Roman"/>
          <w:color w:val="000000"/>
          <w:sz w:val="28"/>
        </w:rPr>
        <w:t>ь последовательно и правильно излагать свои мысли в устной и письменной форме</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формировать нравственные качества</w:t>
      </w:r>
    </w:p>
    <w:p w:rsidR="00E617B2" w:rsidRDefault="00E468A1">
      <w:pPr>
        <w:spacing w:after="0" w:line="240" w:lineRule="auto"/>
        <w:rPr>
          <w:rFonts w:ascii="Times New Roman" w:hAnsi="Times New Roman"/>
          <w:color w:val="000000"/>
          <w:sz w:val="28"/>
        </w:rPr>
      </w:pPr>
      <w:r>
        <w:rPr>
          <w:rFonts w:ascii="Times New Roman" w:hAnsi="Times New Roman"/>
          <w:sz w:val="28"/>
        </w:rPr>
        <w:t xml:space="preserve"> - формировать основные орфографические и пунктуационные навыки</w:t>
      </w:r>
    </w:p>
    <w:p w:rsidR="00E617B2" w:rsidRDefault="00E468A1">
      <w:pPr>
        <w:spacing w:after="0" w:line="240" w:lineRule="auto"/>
        <w:rPr>
          <w:rFonts w:ascii="Times New Roman" w:hAnsi="Times New Roman"/>
          <w:color w:val="000000"/>
          <w:sz w:val="28"/>
        </w:rPr>
      </w:pPr>
      <w:r>
        <w:rPr>
          <w:rFonts w:ascii="Times New Roman" w:hAnsi="Times New Roman"/>
          <w:sz w:val="28"/>
        </w:rPr>
        <w:t xml:space="preserve">- развивать познавательную деятельность школьников, способствовать коррекции </w:t>
      </w:r>
      <w:r>
        <w:rPr>
          <w:rFonts w:ascii="Times New Roman" w:hAnsi="Times New Roman"/>
          <w:sz w:val="28"/>
        </w:rPr>
        <w:t>мышления, их умственному и речевому развитию.</w:t>
      </w:r>
    </w:p>
    <w:p w:rsidR="00E617B2" w:rsidRDefault="00E468A1">
      <w:pPr>
        <w:spacing w:after="0" w:line="240" w:lineRule="auto"/>
        <w:rPr>
          <w:rFonts w:ascii="Times New Roman" w:hAnsi="Times New Roman"/>
          <w:sz w:val="28"/>
        </w:rPr>
      </w:pPr>
      <w:r>
        <w:rPr>
          <w:rFonts w:ascii="Times New Roman" w:hAnsi="Times New Roman"/>
          <w:sz w:val="28"/>
        </w:rPr>
        <w:t>- воспитывать любовь к родному языку и его изучению, эстетическое отношение к языку и речи.</w:t>
      </w:r>
    </w:p>
    <w:p w:rsidR="00E617B2" w:rsidRDefault="00E468A1">
      <w:pPr>
        <w:spacing w:after="0" w:line="240" w:lineRule="auto"/>
        <w:ind w:firstLine="709"/>
        <w:rPr>
          <w:rFonts w:ascii="Times New Roman" w:hAnsi="Times New Roman"/>
          <w:b/>
          <w:color w:val="000000"/>
          <w:sz w:val="28"/>
        </w:rPr>
      </w:pPr>
      <w:r>
        <w:rPr>
          <w:rFonts w:ascii="Times New Roman" w:hAnsi="Times New Roman"/>
          <w:b/>
          <w:color w:val="000000"/>
          <w:sz w:val="28"/>
        </w:rPr>
        <w:t>Основные направления коррекционной работы:</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развитие мелкой моторики кисти и пальцев рук;</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развитие навыков каллигра</w:t>
      </w:r>
      <w:r>
        <w:rPr>
          <w:rFonts w:ascii="Times New Roman" w:hAnsi="Times New Roman"/>
          <w:color w:val="000000"/>
          <w:sz w:val="28"/>
        </w:rPr>
        <w:t>фии;</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развитие фонетико-фонематических представлений;</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формирование умения работать по словесной и письменной инструкции, алгоритму;</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развитие высших психических функций;</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развитие речи, владение техникой речи;</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коррекция индивидуальных пробелов в зна</w:t>
      </w:r>
      <w:r>
        <w:rPr>
          <w:rFonts w:ascii="Times New Roman" w:hAnsi="Times New Roman"/>
          <w:color w:val="000000"/>
          <w:sz w:val="28"/>
        </w:rPr>
        <w:t>ниях.</w:t>
      </w:r>
    </w:p>
    <w:p w:rsidR="00E617B2" w:rsidRDefault="00E468A1">
      <w:pPr>
        <w:spacing w:line="240" w:lineRule="auto"/>
        <w:rPr>
          <w:rFonts w:ascii="Times New Roman" w:hAnsi="Times New Roman"/>
          <w:b/>
          <w:color w:val="000000"/>
          <w:sz w:val="28"/>
        </w:rPr>
      </w:pPr>
      <w:r>
        <w:rPr>
          <w:rFonts w:ascii="Times New Roman" w:hAnsi="Times New Roman"/>
          <w:b/>
          <w:sz w:val="28"/>
        </w:rPr>
        <w:t xml:space="preserve">Содержание  учебного предмета </w:t>
      </w:r>
    </w:p>
    <w:tbl>
      <w:tblPr>
        <w:tblStyle w:val="afffff7"/>
        <w:tblW w:w="0" w:type="auto"/>
        <w:tblInd w:w="-926" w:type="dxa"/>
        <w:tblLook w:val="04A0" w:firstRow="1" w:lastRow="0" w:firstColumn="1" w:lastColumn="0" w:noHBand="0" w:noVBand="1"/>
      </w:tblPr>
      <w:tblGrid>
        <w:gridCol w:w="2420"/>
        <w:gridCol w:w="1058"/>
        <w:gridCol w:w="8046"/>
      </w:tblGrid>
      <w:tr w:rsidR="00E617B2">
        <w:trPr>
          <w:trHeight w:val="857"/>
        </w:trPr>
        <w:tc>
          <w:tcPr>
            <w:tcW w:w="2420" w:type="dxa"/>
            <w:tcBorders>
              <w:top w:val="single" w:sz="4" w:space="0" w:color="000000"/>
              <w:left w:val="single" w:sz="4" w:space="0" w:color="000000"/>
              <w:bottom w:val="single" w:sz="4" w:space="0" w:color="000000"/>
              <w:right w:val="single" w:sz="4" w:space="0" w:color="000000"/>
            </w:tcBorders>
          </w:tcPr>
          <w:p w:rsidR="00E617B2" w:rsidRDefault="00E468A1">
            <w:pPr>
              <w:pStyle w:val="afffff5"/>
              <w:spacing w:line="240" w:lineRule="auto"/>
              <w:ind w:left="0"/>
              <w:rPr>
                <w:rFonts w:ascii="Times New Roman" w:hAnsi="Times New Roman"/>
                <w:sz w:val="28"/>
              </w:rPr>
            </w:pPr>
            <w:r>
              <w:rPr>
                <w:rFonts w:ascii="Times New Roman" w:hAnsi="Times New Roman"/>
                <w:sz w:val="28"/>
              </w:rPr>
              <w:t>Разделы</w:t>
            </w:r>
          </w:p>
        </w:tc>
        <w:tc>
          <w:tcPr>
            <w:tcW w:w="1058" w:type="dxa"/>
            <w:tcBorders>
              <w:top w:val="single" w:sz="4" w:space="0" w:color="000000"/>
              <w:left w:val="single" w:sz="4" w:space="0" w:color="000000"/>
              <w:bottom w:val="single" w:sz="4" w:space="0" w:color="000000"/>
              <w:right w:val="single" w:sz="4" w:space="0" w:color="000000"/>
            </w:tcBorders>
          </w:tcPr>
          <w:p w:rsidR="00E617B2" w:rsidRDefault="00E468A1">
            <w:pPr>
              <w:pStyle w:val="afffff5"/>
              <w:spacing w:line="240" w:lineRule="auto"/>
              <w:ind w:left="0"/>
              <w:rPr>
                <w:rFonts w:ascii="Times New Roman" w:hAnsi="Times New Roman"/>
                <w:sz w:val="28"/>
              </w:rPr>
            </w:pPr>
            <w:r>
              <w:rPr>
                <w:rFonts w:ascii="Times New Roman" w:hAnsi="Times New Roman"/>
                <w:sz w:val="28"/>
              </w:rPr>
              <w:t>Кол час.</w:t>
            </w:r>
          </w:p>
        </w:tc>
        <w:tc>
          <w:tcPr>
            <w:tcW w:w="8046" w:type="dxa"/>
            <w:tcBorders>
              <w:top w:val="single" w:sz="4" w:space="0" w:color="000000"/>
              <w:left w:val="single" w:sz="4" w:space="0" w:color="000000"/>
              <w:bottom w:val="single" w:sz="4" w:space="0" w:color="000000"/>
              <w:right w:val="single" w:sz="4" w:space="0" w:color="000000"/>
            </w:tcBorders>
          </w:tcPr>
          <w:p w:rsidR="00E617B2" w:rsidRDefault="00E468A1">
            <w:pPr>
              <w:pStyle w:val="afffff5"/>
              <w:spacing w:line="240" w:lineRule="auto"/>
              <w:ind w:left="0"/>
              <w:rPr>
                <w:rFonts w:ascii="Times New Roman" w:hAnsi="Times New Roman"/>
                <w:sz w:val="28"/>
              </w:rPr>
            </w:pPr>
            <w:r>
              <w:rPr>
                <w:rFonts w:ascii="Times New Roman" w:hAnsi="Times New Roman"/>
                <w:sz w:val="28"/>
              </w:rPr>
              <w:t>Краткое содержание раздела</w:t>
            </w:r>
          </w:p>
        </w:tc>
      </w:tr>
      <w:tr w:rsidR="00E617B2">
        <w:trPr>
          <w:trHeight w:val="1238"/>
        </w:trPr>
        <w:tc>
          <w:tcPr>
            <w:tcW w:w="2420" w:type="dxa"/>
            <w:tcBorders>
              <w:top w:val="single" w:sz="4" w:space="0" w:color="000000"/>
              <w:left w:val="single" w:sz="4" w:space="0" w:color="000000"/>
              <w:bottom w:val="single" w:sz="4" w:space="0" w:color="000000"/>
              <w:right w:val="single" w:sz="4" w:space="0" w:color="000000"/>
            </w:tcBorders>
          </w:tcPr>
          <w:p w:rsidR="00E617B2" w:rsidRDefault="00E468A1">
            <w:pPr>
              <w:pStyle w:val="afffff5"/>
              <w:spacing w:after="0" w:line="240" w:lineRule="auto"/>
              <w:ind w:left="0"/>
              <w:rPr>
                <w:rFonts w:ascii="Times New Roman" w:hAnsi="Times New Roman"/>
                <w:b/>
                <w:sz w:val="28"/>
              </w:rPr>
            </w:pPr>
            <w:r>
              <w:rPr>
                <w:rFonts w:ascii="Times New Roman" w:hAnsi="Times New Roman"/>
                <w:b/>
                <w:sz w:val="28"/>
              </w:rPr>
              <w:t>Повторение</w:t>
            </w:r>
          </w:p>
        </w:tc>
        <w:tc>
          <w:tcPr>
            <w:tcW w:w="1058" w:type="dxa"/>
            <w:tcBorders>
              <w:top w:val="single" w:sz="4" w:space="0" w:color="000000"/>
              <w:left w:val="single" w:sz="4" w:space="0" w:color="000000"/>
              <w:bottom w:val="single" w:sz="4" w:space="0" w:color="000000"/>
              <w:right w:val="single" w:sz="4" w:space="0" w:color="000000"/>
            </w:tcBorders>
          </w:tcPr>
          <w:p w:rsidR="00E617B2" w:rsidRDefault="00E617B2">
            <w:pPr>
              <w:pStyle w:val="afffff5"/>
              <w:spacing w:after="0" w:line="240" w:lineRule="auto"/>
              <w:ind w:left="0"/>
              <w:rPr>
                <w:rFonts w:ascii="Times New Roman" w:hAnsi="Times New Roman"/>
                <w:sz w:val="28"/>
              </w:rPr>
            </w:pPr>
          </w:p>
        </w:tc>
        <w:tc>
          <w:tcPr>
            <w:tcW w:w="8046" w:type="dxa"/>
            <w:tcBorders>
              <w:top w:val="single" w:sz="4" w:space="0" w:color="000000"/>
              <w:left w:val="single" w:sz="4" w:space="0" w:color="000000"/>
              <w:bottom w:val="single" w:sz="4" w:space="0" w:color="000000"/>
              <w:right w:val="single" w:sz="4" w:space="0" w:color="000000"/>
            </w:tcBorders>
          </w:tcPr>
          <w:p w:rsidR="00E617B2" w:rsidRDefault="00E468A1">
            <w:pPr>
              <w:spacing w:after="0" w:line="240" w:lineRule="auto"/>
              <w:rPr>
                <w:rFonts w:ascii="Times New Roman" w:hAnsi="Times New Roman"/>
                <w:color w:val="000000"/>
                <w:sz w:val="28"/>
              </w:rPr>
            </w:pPr>
            <w:r>
              <w:rPr>
                <w:rFonts w:ascii="Times New Roman" w:hAnsi="Times New Roman"/>
                <w:color w:val="000000"/>
                <w:sz w:val="28"/>
              </w:rPr>
              <w:t>Звуки и буквы. Соотношение звука и буквы, различение звуков и букв. Буквы, сходные по начертанию, их различение.</w:t>
            </w:r>
          </w:p>
          <w:p w:rsidR="00E617B2" w:rsidRDefault="00E468A1">
            <w:pPr>
              <w:pStyle w:val="afffff5"/>
              <w:spacing w:after="0" w:line="240" w:lineRule="auto"/>
              <w:ind w:left="196"/>
              <w:rPr>
                <w:rFonts w:ascii="Times New Roman" w:hAnsi="Times New Roman"/>
                <w:sz w:val="28"/>
              </w:rPr>
            </w:pPr>
            <w:r>
              <w:rPr>
                <w:rFonts w:ascii="Times New Roman" w:hAnsi="Times New Roman"/>
                <w:sz w:val="28"/>
              </w:rPr>
              <w:t xml:space="preserve">Наша речь. Слово, слог как часть слова, </w:t>
            </w:r>
            <w:r>
              <w:rPr>
                <w:rFonts w:ascii="Times New Roman" w:hAnsi="Times New Roman"/>
                <w:sz w:val="28"/>
              </w:rPr>
              <w:t>предложение, текст.</w:t>
            </w:r>
          </w:p>
          <w:p w:rsidR="00E617B2" w:rsidRDefault="00E468A1">
            <w:pPr>
              <w:spacing w:after="0" w:line="240" w:lineRule="auto"/>
              <w:ind w:left="196"/>
              <w:rPr>
                <w:rFonts w:ascii="Times New Roman" w:hAnsi="Times New Roman"/>
                <w:color w:val="000000"/>
                <w:sz w:val="28"/>
              </w:rPr>
            </w:pPr>
            <w:r>
              <w:rPr>
                <w:rFonts w:ascii="Times New Roman" w:hAnsi="Times New Roman"/>
                <w:color w:val="000000"/>
                <w:sz w:val="28"/>
              </w:rPr>
              <w:t xml:space="preserve">Слова, отличающиеся одним звуком, последовательностью и </w:t>
            </w:r>
            <w:r>
              <w:rPr>
                <w:rFonts w:ascii="Times New Roman" w:hAnsi="Times New Roman"/>
                <w:color w:val="000000"/>
                <w:sz w:val="28"/>
              </w:rPr>
              <w:lastRenderedPageBreak/>
              <w:t>количеством звуков в слове. Слова со стечением согласных. Составление предложений из двух-трех слов.</w:t>
            </w:r>
          </w:p>
        </w:tc>
      </w:tr>
      <w:tr w:rsidR="00E617B2">
        <w:trPr>
          <w:trHeight w:val="322"/>
        </w:trPr>
        <w:tc>
          <w:tcPr>
            <w:tcW w:w="2420" w:type="dxa"/>
            <w:tcBorders>
              <w:top w:val="single" w:sz="4" w:space="0" w:color="000000"/>
              <w:left w:val="single" w:sz="4" w:space="0" w:color="000000"/>
              <w:bottom w:val="single" w:sz="4" w:space="0" w:color="000000"/>
              <w:right w:val="single" w:sz="4" w:space="0" w:color="000000"/>
            </w:tcBorders>
          </w:tcPr>
          <w:p w:rsidR="00E617B2" w:rsidRDefault="00E468A1">
            <w:pPr>
              <w:pStyle w:val="afffff5"/>
              <w:spacing w:after="0" w:line="240" w:lineRule="auto"/>
              <w:ind w:left="0"/>
              <w:rPr>
                <w:rFonts w:ascii="Times New Roman" w:hAnsi="Times New Roman"/>
                <w:b/>
                <w:sz w:val="28"/>
              </w:rPr>
            </w:pPr>
            <w:r>
              <w:rPr>
                <w:rFonts w:ascii="Times New Roman" w:hAnsi="Times New Roman"/>
                <w:b/>
                <w:sz w:val="28"/>
              </w:rPr>
              <w:lastRenderedPageBreak/>
              <w:t>Звуки и буквы</w:t>
            </w:r>
          </w:p>
        </w:tc>
        <w:tc>
          <w:tcPr>
            <w:tcW w:w="1058" w:type="dxa"/>
            <w:tcBorders>
              <w:top w:val="single" w:sz="4" w:space="0" w:color="000000"/>
              <w:left w:val="single" w:sz="4" w:space="0" w:color="000000"/>
              <w:bottom w:val="single" w:sz="4" w:space="0" w:color="000000"/>
              <w:right w:val="single" w:sz="4" w:space="0" w:color="000000"/>
            </w:tcBorders>
          </w:tcPr>
          <w:p w:rsidR="00E617B2" w:rsidRDefault="00E617B2">
            <w:pPr>
              <w:pStyle w:val="afffff5"/>
              <w:spacing w:after="0" w:line="240" w:lineRule="auto"/>
              <w:ind w:left="0"/>
              <w:rPr>
                <w:rFonts w:ascii="Times New Roman" w:hAnsi="Times New Roman"/>
                <w:sz w:val="28"/>
              </w:rPr>
            </w:pPr>
          </w:p>
        </w:tc>
        <w:tc>
          <w:tcPr>
            <w:tcW w:w="8046" w:type="dxa"/>
            <w:tcBorders>
              <w:top w:val="single" w:sz="4" w:space="0" w:color="000000"/>
              <w:left w:val="single" w:sz="4" w:space="0" w:color="000000"/>
              <w:bottom w:val="single" w:sz="4" w:space="0" w:color="000000"/>
              <w:right w:val="single" w:sz="4" w:space="0" w:color="000000"/>
            </w:tcBorders>
          </w:tcPr>
          <w:p w:rsidR="00E617B2" w:rsidRDefault="00E468A1">
            <w:pPr>
              <w:spacing w:after="0" w:line="240" w:lineRule="auto"/>
              <w:rPr>
                <w:rFonts w:ascii="Times New Roman" w:hAnsi="Times New Roman"/>
                <w:color w:val="000000"/>
                <w:sz w:val="28"/>
              </w:rPr>
            </w:pPr>
            <w:r>
              <w:rPr>
                <w:rFonts w:ascii="Times New Roman" w:hAnsi="Times New Roman"/>
                <w:sz w:val="28"/>
              </w:rPr>
              <w:t xml:space="preserve">  </w:t>
            </w:r>
            <w:r>
              <w:rPr>
                <w:rFonts w:ascii="Times New Roman" w:hAnsi="Times New Roman"/>
                <w:color w:val="000000"/>
                <w:sz w:val="28"/>
              </w:rPr>
              <w:t>Звуки гласные и согласные, их различение.</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xml:space="preserve">·         Гласные </w:t>
            </w:r>
            <w:r>
              <w:rPr>
                <w:rFonts w:ascii="Times New Roman" w:hAnsi="Times New Roman"/>
                <w:color w:val="000000"/>
                <w:sz w:val="28"/>
              </w:rPr>
              <w:t>ударные и безударные. Их различение в двусложных словах. Постановка знака ударения.</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Слова с гласной </w:t>
            </w:r>
            <w:r>
              <w:rPr>
                <w:rFonts w:ascii="Times New Roman" w:hAnsi="Times New Roman"/>
                <w:i/>
                <w:color w:val="000000"/>
                <w:sz w:val="28"/>
              </w:rPr>
              <w:t>э</w:t>
            </w:r>
            <w:r>
              <w:rPr>
                <w:rFonts w:ascii="Times New Roman" w:hAnsi="Times New Roman"/>
                <w:color w:val="000000"/>
                <w:sz w:val="28"/>
              </w:rPr>
              <w:t>.</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Слова с буквами </w:t>
            </w:r>
            <w:r>
              <w:rPr>
                <w:rFonts w:ascii="Times New Roman" w:hAnsi="Times New Roman"/>
                <w:i/>
                <w:color w:val="000000"/>
                <w:sz w:val="28"/>
              </w:rPr>
              <w:t>и</w:t>
            </w:r>
            <w:r>
              <w:rPr>
                <w:rFonts w:ascii="Times New Roman" w:hAnsi="Times New Roman"/>
                <w:color w:val="000000"/>
                <w:sz w:val="28"/>
              </w:rPr>
              <w:t> и </w:t>
            </w:r>
            <w:r>
              <w:rPr>
                <w:rFonts w:ascii="Times New Roman" w:hAnsi="Times New Roman"/>
                <w:i/>
                <w:color w:val="000000"/>
                <w:sz w:val="28"/>
              </w:rPr>
              <w:t>й</w:t>
            </w:r>
            <w:r>
              <w:rPr>
                <w:rFonts w:ascii="Times New Roman" w:hAnsi="Times New Roman"/>
                <w:color w:val="000000"/>
                <w:sz w:val="28"/>
              </w:rPr>
              <w:t>, их различение.</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Слова с гласными </w:t>
            </w:r>
            <w:r>
              <w:rPr>
                <w:rFonts w:ascii="Times New Roman" w:hAnsi="Times New Roman"/>
                <w:i/>
                <w:color w:val="000000"/>
                <w:sz w:val="28"/>
              </w:rPr>
              <w:t>и, е, ю, я</w:t>
            </w:r>
            <w:r>
              <w:rPr>
                <w:rFonts w:ascii="Times New Roman" w:hAnsi="Times New Roman"/>
                <w:color w:val="000000"/>
                <w:sz w:val="28"/>
              </w:rPr>
              <w:t> в начале слова и после гласных.</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Согласные звонкие и глухие, артикулярно сходные (</w:t>
            </w:r>
            <w:r>
              <w:rPr>
                <w:rFonts w:ascii="Times New Roman" w:hAnsi="Times New Roman"/>
                <w:i/>
                <w:color w:val="000000"/>
                <w:sz w:val="28"/>
              </w:rPr>
              <w:t>р — л</w:t>
            </w:r>
            <w:r>
              <w:rPr>
                <w:rFonts w:ascii="Times New Roman" w:hAnsi="Times New Roman"/>
                <w:color w:val="000000"/>
                <w:sz w:val="28"/>
              </w:rPr>
              <w:t>), свистящие и шипящие, аффрикаты, их различение на слух и в произношении. Написание слов с этими согласными.</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Согласные твердые и мягкие, их различение на слух и в произношении. Обоз</w:t>
            </w:r>
            <w:r>
              <w:rPr>
                <w:rFonts w:ascii="Times New Roman" w:hAnsi="Times New Roman"/>
                <w:color w:val="000000"/>
                <w:sz w:val="28"/>
              </w:rPr>
              <w:t>начение мягкости согласных буквами </w:t>
            </w:r>
            <w:r>
              <w:rPr>
                <w:rFonts w:ascii="Times New Roman" w:hAnsi="Times New Roman"/>
                <w:i/>
                <w:color w:val="000000"/>
                <w:sz w:val="28"/>
              </w:rPr>
              <w:t>и, е, ю, я</w:t>
            </w:r>
            <w:r>
              <w:rPr>
                <w:rFonts w:ascii="Times New Roman" w:hAnsi="Times New Roman"/>
                <w:color w:val="000000"/>
                <w:sz w:val="28"/>
              </w:rPr>
              <w:t>.</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Буква </w:t>
            </w:r>
            <w:r>
              <w:rPr>
                <w:rFonts w:ascii="Times New Roman" w:hAnsi="Times New Roman"/>
                <w:i/>
                <w:color w:val="000000"/>
                <w:sz w:val="28"/>
              </w:rPr>
              <w:t>ь</w:t>
            </w:r>
            <w:r>
              <w:rPr>
                <w:rFonts w:ascii="Times New Roman" w:hAnsi="Times New Roman"/>
                <w:color w:val="000000"/>
                <w:sz w:val="28"/>
              </w:rPr>
              <w:t> для обозначения мягкости согласных в конце слова.</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Практические упражнения в чтении и написании слов с разделительными </w:t>
            </w:r>
            <w:r>
              <w:rPr>
                <w:rFonts w:ascii="Times New Roman" w:hAnsi="Times New Roman"/>
                <w:i/>
                <w:color w:val="000000"/>
                <w:sz w:val="28"/>
              </w:rPr>
              <w:t>ь</w:t>
            </w:r>
            <w:r>
              <w:rPr>
                <w:rFonts w:ascii="Times New Roman" w:hAnsi="Times New Roman"/>
                <w:color w:val="000000"/>
                <w:sz w:val="28"/>
              </w:rPr>
              <w:t> и </w:t>
            </w:r>
            <w:r>
              <w:rPr>
                <w:rFonts w:ascii="Times New Roman" w:hAnsi="Times New Roman"/>
                <w:i/>
                <w:color w:val="000000"/>
                <w:sz w:val="28"/>
              </w:rPr>
              <w:t>ъ</w:t>
            </w:r>
            <w:r>
              <w:rPr>
                <w:rFonts w:ascii="Times New Roman" w:hAnsi="Times New Roman"/>
                <w:color w:val="000000"/>
                <w:sz w:val="28"/>
              </w:rPr>
              <w:t>.</w:t>
            </w:r>
          </w:p>
        </w:tc>
      </w:tr>
      <w:tr w:rsidR="00E617B2">
        <w:trPr>
          <w:trHeight w:val="1270"/>
        </w:trPr>
        <w:tc>
          <w:tcPr>
            <w:tcW w:w="2420" w:type="dxa"/>
            <w:tcBorders>
              <w:top w:val="single" w:sz="4" w:space="0" w:color="000000"/>
              <w:left w:val="single" w:sz="4" w:space="0" w:color="000000"/>
              <w:bottom w:val="single" w:sz="4" w:space="0" w:color="000000"/>
              <w:right w:val="single" w:sz="4" w:space="0" w:color="000000"/>
            </w:tcBorders>
          </w:tcPr>
          <w:p w:rsidR="00E617B2" w:rsidRDefault="00E468A1">
            <w:pPr>
              <w:pStyle w:val="afffff5"/>
              <w:spacing w:after="0" w:line="240" w:lineRule="auto"/>
              <w:ind w:left="0"/>
              <w:rPr>
                <w:rFonts w:ascii="Times New Roman" w:hAnsi="Times New Roman"/>
                <w:b/>
                <w:sz w:val="28"/>
              </w:rPr>
            </w:pPr>
            <w:r>
              <w:rPr>
                <w:rFonts w:ascii="Times New Roman" w:hAnsi="Times New Roman"/>
                <w:b/>
                <w:sz w:val="28"/>
              </w:rPr>
              <w:t>Слово</w:t>
            </w:r>
          </w:p>
        </w:tc>
        <w:tc>
          <w:tcPr>
            <w:tcW w:w="1058" w:type="dxa"/>
            <w:tcBorders>
              <w:top w:val="single" w:sz="4" w:space="0" w:color="000000"/>
              <w:left w:val="single" w:sz="4" w:space="0" w:color="000000"/>
              <w:bottom w:val="single" w:sz="4" w:space="0" w:color="000000"/>
              <w:right w:val="single" w:sz="4" w:space="0" w:color="000000"/>
            </w:tcBorders>
          </w:tcPr>
          <w:p w:rsidR="00E617B2" w:rsidRDefault="00E617B2">
            <w:pPr>
              <w:pStyle w:val="afffff5"/>
              <w:spacing w:after="0" w:line="240" w:lineRule="auto"/>
              <w:ind w:left="0"/>
              <w:rPr>
                <w:rFonts w:ascii="Times New Roman" w:hAnsi="Times New Roman"/>
                <w:sz w:val="28"/>
              </w:rPr>
            </w:pPr>
          </w:p>
        </w:tc>
        <w:tc>
          <w:tcPr>
            <w:tcW w:w="8046" w:type="dxa"/>
            <w:tcBorders>
              <w:top w:val="single" w:sz="4" w:space="0" w:color="000000"/>
              <w:left w:val="single" w:sz="4" w:space="0" w:color="000000"/>
              <w:bottom w:val="single" w:sz="4" w:space="0" w:color="000000"/>
              <w:right w:val="single" w:sz="4" w:space="0" w:color="000000"/>
            </w:tcBorders>
          </w:tcPr>
          <w:p w:rsidR="00E617B2" w:rsidRDefault="00E468A1">
            <w:pPr>
              <w:spacing w:after="0" w:line="240" w:lineRule="auto"/>
              <w:rPr>
                <w:rFonts w:ascii="Times New Roman" w:hAnsi="Times New Roman"/>
                <w:color w:val="000000"/>
                <w:sz w:val="28"/>
              </w:rPr>
            </w:pPr>
            <w:r>
              <w:rPr>
                <w:rFonts w:ascii="Times New Roman" w:hAnsi="Times New Roman"/>
                <w:color w:val="000000"/>
                <w:sz w:val="28"/>
              </w:rPr>
              <w:t>Изучение слов, обозначающих предметы:</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xml:space="preserve">·         </w:t>
            </w:r>
            <w:r>
              <w:rPr>
                <w:rFonts w:ascii="Times New Roman" w:hAnsi="Times New Roman"/>
                <w:color w:val="000000"/>
                <w:sz w:val="28"/>
              </w:rPr>
              <w:t>называние предметов и различение их по вопросам кто? что?;</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называние одного предмета и нескольких одинаковых предметов (</w:t>
            </w:r>
            <w:r>
              <w:rPr>
                <w:rFonts w:ascii="Times New Roman" w:hAnsi="Times New Roman"/>
                <w:i/>
                <w:color w:val="000000"/>
                <w:sz w:val="28"/>
              </w:rPr>
              <w:t>стол — столы; рама — рамы</w:t>
            </w:r>
            <w:r>
              <w:rPr>
                <w:rFonts w:ascii="Times New Roman" w:hAnsi="Times New Roman"/>
                <w:color w:val="000000"/>
                <w:sz w:val="28"/>
              </w:rPr>
              <w:t>)</w:t>
            </w:r>
            <w:r>
              <w:rPr>
                <w:rFonts w:ascii="Times New Roman" w:hAnsi="Times New Roman"/>
                <w:i/>
                <w:color w:val="000000"/>
                <w:sz w:val="28"/>
              </w:rPr>
              <w:t>;</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различение основных частей хорошо знакомых предметов (</w:t>
            </w:r>
            <w:r>
              <w:rPr>
                <w:rFonts w:ascii="Times New Roman" w:hAnsi="Times New Roman"/>
                <w:i/>
                <w:color w:val="000000"/>
                <w:sz w:val="28"/>
              </w:rPr>
              <w:t>стул — спинка, сиденье, ножки</w:t>
            </w:r>
            <w:r>
              <w:rPr>
                <w:rFonts w:ascii="Times New Roman" w:hAnsi="Times New Roman"/>
                <w:color w:val="000000"/>
                <w:sz w:val="28"/>
              </w:rPr>
              <w:t>)</w:t>
            </w:r>
            <w:r>
              <w:rPr>
                <w:rFonts w:ascii="Times New Roman" w:hAnsi="Times New Roman"/>
                <w:i/>
                <w:color w:val="000000"/>
                <w:sz w:val="28"/>
              </w:rPr>
              <w:t>;</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w:t>
            </w:r>
            <w:r>
              <w:rPr>
                <w:rFonts w:ascii="Times New Roman" w:hAnsi="Times New Roman"/>
                <w:color w:val="000000"/>
                <w:sz w:val="28"/>
              </w:rPr>
              <w:t>        сравнение двух предметов и определение признаков различия и сходства (</w:t>
            </w:r>
            <w:r>
              <w:rPr>
                <w:rFonts w:ascii="Times New Roman" w:hAnsi="Times New Roman"/>
                <w:i/>
                <w:color w:val="000000"/>
                <w:sz w:val="28"/>
              </w:rPr>
              <w:t>стакан — кружка, кушетка — диван</w:t>
            </w:r>
            <w:r>
              <w:rPr>
                <w:rFonts w:ascii="Times New Roman" w:hAnsi="Times New Roman"/>
                <w:color w:val="000000"/>
                <w:sz w:val="28"/>
              </w:rPr>
              <w:t>)</w:t>
            </w:r>
            <w:r>
              <w:rPr>
                <w:rFonts w:ascii="Times New Roman" w:hAnsi="Times New Roman"/>
                <w:i/>
                <w:color w:val="000000"/>
                <w:sz w:val="28"/>
              </w:rPr>
              <w:t>.</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Умение различать слова по их отношению к родовым категориям (</w:t>
            </w:r>
            <w:r>
              <w:rPr>
                <w:rFonts w:ascii="Times New Roman" w:hAnsi="Times New Roman"/>
                <w:i/>
                <w:color w:val="000000"/>
                <w:sz w:val="28"/>
              </w:rPr>
              <w:t>игрушка, одежда, обувь </w:t>
            </w:r>
            <w:r>
              <w:rPr>
                <w:rFonts w:ascii="Times New Roman" w:hAnsi="Times New Roman"/>
                <w:color w:val="000000"/>
                <w:sz w:val="28"/>
              </w:rPr>
              <w:t>и др.).</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Большая буква в именах, фамилиях людей, в кличках ж</w:t>
            </w:r>
            <w:r>
              <w:rPr>
                <w:rFonts w:ascii="Times New Roman" w:hAnsi="Times New Roman"/>
                <w:color w:val="000000"/>
                <w:sz w:val="28"/>
              </w:rPr>
              <w:t>ивотных.</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Изучение слов, обозначающих действия:</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называние действий предметов по вопросам что делает? что делают?</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группировка действий по признаку их однородности (кто как голос подает, кто как передвигается);</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различение предмет</w:t>
            </w:r>
            <w:r>
              <w:rPr>
                <w:rFonts w:ascii="Times New Roman" w:hAnsi="Times New Roman"/>
                <w:color w:val="000000"/>
                <w:sz w:val="28"/>
              </w:rPr>
              <w:t>ов по их действиям (птица летает, а рыба плавает);</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умение согласовывать слова, обозначающие действия, со словами, обозначающими предметы.</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Знакомство с предлогом как отдельным словом (</w:t>
            </w:r>
            <w:r>
              <w:rPr>
                <w:rFonts w:ascii="Times New Roman" w:hAnsi="Times New Roman"/>
                <w:i/>
                <w:color w:val="000000"/>
                <w:sz w:val="28"/>
              </w:rPr>
              <w:t>в, из, на, у, с</w:t>
            </w:r>
            <w:r>
              <w:rPr>
                <w:rFonts w:ascii="Times New Roman" w:hAnsi="Times New Roman"/>
                <w:color w:val="000000"/>
                <w:sz w:val="28"/>
              </w:rPr>
              <w:t xml:space="preserve">). </w:t>
            </w:r>
            <w:r>
              <w:rPr>
                <w:rFonts w:ascii="Times New Roman" w:hAnsi="Times New Roman"/>
                <w:color w:val="000000"/>
                <w:sz w:val="28"/>
              </w:rPr>
              <w:lastRenderedPageBreak/>
              <w:t>Раздельное написание предлога со словом, к ко</w:t>
            </w:r>
            <w:r>
              <w:rPr>
                <w:rFonts w:ascii="Times New Roman" w:hAnsi="Times New Roman"/>
                <w:color w:val="000000"/>
                <w:sz w:val="28"/>
              </w:rPr>
              <w:t>торому он относится (под руководством учителя).</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Правописание слов с непроверяемыми написаниями в корне, взятых из словаря учебника.</w:t>
            </w:r>
          </w:p>
          <w:p w:rsidR="00E617B2" w:rsidRDefault="00E617B2">
            <w:pPr>
              <w:pStyle w:val="afffff5"/>
              <w:spacing w:after="0" w:line="240" w:lineRule="auto"/>
              <w:ind w:left="0"/>
              <w:rPr>
                <w:rFonts w:ascii="Times New Roman" w:hAnsi="Times New Roman"/>
                <w:sz w:val="28"/>
              </w:rPr>
            </w:pPr>
          </w:p>
        </w:tc>
      </w:tr>
      <w:tr w:rsidR="00E617B2">
        <w:trPr>
          <w:trHeight w:val="1225"/>
        </w:trPr>
        <w:tc>
          <w:tcPr>
            <w:tcW w:w="2420" w:type="dxa"/>
            <w:tcBorders>
              <w:top w:val="single" w:sz="4" w:space="0" w:color="000000"/>
              <w:left w:val="single" w:sz="4" w:space="0" w:color="000000"/>
              <w:bottom w:val="single" w:sz="4" w:space="0" w:color="000000"/>
              <w:right w:val="single" w:sz="4" w:space="0" w:color="000000"/>
            </w:tcBorders>
          </w:tcPr>
          <w:p w:rsidR="00E617B2" w:rsidRDefault="00E468A1">
            <w:pPr>
              <w:pStyle w:val="afffff5"/>
              <w:spacing w:after="0" w:line="240" w:lineRule="auto"/>
              <w:ind w:left="0"/>
              <w:rPr>
                <w:rFonts w:ascii="Times New Roman" w:hAnsi="Times New Roman"/>
                <w:b/>
                <w:sz w:val="28"/>
              </w:rPr>
            </w:pPr>
            <w:r>
              <w:rPr>
                <w:rFonts w:ascii="Times New Roman" w:hAnsi="Times New Roman"/>
                <w:b/>
                <w:sz w:val="28"/>
              </w:rPr>
              <w:lastRenderedPageBreak/>
              <w:t xml:space="preserve">Предложение </w:t>
            </w:r>
          </w:p>
        </w:tc>
        <w:tc>
          <w:tcPr>
            <w:tcW w:w="1058" w:type="dxa"/>
            <w:tcBorders>
              <w:top w:val="single" w:sz="4" w:space="0" w:color="000000"/>
              <w:left w:val="single" w:sz="4" w:space="0" w:color="000000"/>
              <w:bottom w:val="single" w:sz="4" w:space="0" w:color="000000"/>
              <w:right w:val="single" w:sz="4" w:space="0" w:color="000000"/>
            </w:tcBorders>
          </w:tcPr>
          <w:p w:rsidR="00E617B2" w:rsidRDefault="00E617B2">
            <w:pPr>
              <w:pStyle w:val="afffff5"/>
              <w:spacing w:after="0" w:line="240" w:lineRule="auto"/>
              <w:ind w:left="0"/>
              <w:rPr>
                <w:rFonts w:ascii="Times New Roman" w:hAnsi="Times New Roman"/>
                <w:sz w:val="28"/>
              </w:rPr>
            </w:pPr>
          </w:p>
        </w:tc>
        <w:tc>
          <w:tcPr>
            <w:tcW w:w="8046" w:type="dxa"/>
            <w:tcBorders>
              <w:top w:val="single" w:sz="4" w:space="0" w:color="000000"/>
              <w:left w:val="single" w:sz="4" w:space="0" w:color="000000"/>
              <w:bottom w:val="single" w:sz="4" w:space="0" w:color="000000"/>
              <w:right w:val="single" w:sz="4" w:space="0" w:color="000000"/>
            </w:tcBorders>
          </w:tcPr>
          <w:p w:rsidR="00E617B2" w:rsidRDefault="00E468A1">
            <w:pPr>
              <w:spacing w:after="0" w:line="240" w:lineRule="auto"/>
              <w:rPr>
                <w:rFonts w:ascii="Times New Roman" w:hAnsi="Times New Roman"/>
                <w:color w:val="000000"/>
                <w:sz w:val="28"/>
              </w:rPr>
            </w:pPr>
            <w:r>
              <w:rPr>
                <w:rFonts w:ascii="Times New Roman" w:hAnsi="Times New Roman"/>
                <w:color w:val="000000"/>
                <w:sz w:val="28"/>
              </w:rPr>
              <w:t>Практическое знакомство с построением простого предложения:</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xml:space="preserve">·         составление предложения по вопросу, </w:t>
            </w:r>
            <w:r>
              <w:rPr>
                <w:rFonts w:ascii="Times New Roman" w:hAnsi="Times New Roman"/>
                <w:color w:val="000000"/>
                <w:sz w:val="28"/>
              </w:rPr>
              <w:t>картинке, на тему, предложенную учителем;</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заканчивание начатого предложения (</w:t>
            </w:r>
            <w:r>
              <w:rPr>
                <w:rFonts w:ascii="Times New Roman" w:hAnsi="Times New Roman"/>
                <w:i/>
                <w:color w:val="000000"/>
                <w:sz w:val="28"/>
              </w:rPr>
              <w:t>Собака громко...</w:t>
            </w:r>
            <w:r>
              <w:rPr>
                <w:rFonts w:ascii="Times New Roman" w:hAnsi="Times New Roman"/>
                <w:color w:val="000000"/>
                <w:sz w:val="28"/>
              </w:rPr>
              <w:t>);</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составление предложения из слов, данных в нужной форме вразбивку;</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выделение предложения из текста.</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Написание прописной буквы в нач</w:t>
            </w:r>
            <w:r>
              <w:rPr>
                <w:rFonts w:ascii="Times New Roman" w:hAnsi="Times New Roman"/>
                <w:color w:val="000000"/>
                <w:sz w:val="28"/>
              </w:rPr>
              <w:t>але предложения и точки в конце предложения.</w:t>
            </w:r>
          </w:p>
        </w:tc>
      </w:tr>
      <w:tr w:rsidR="00E617B2">
        <w:trPr>
          <w:trHeight w:val="1225"/>
        </w:trPr>
        <w:tc>
          <w:tcPr>
            <w:tcW w:w="2420" w:type="dxa"/>
            <w:tcBorders>
              <w:top w:val="single" w:sz="4" w:space="0" w:color="000000"/>
              <w:left w:val="single" w:sz="4" w:space="0" w:color="000000"/>
              <w:bottom w:val="single" w:sz="4" w:space="0" w:color="000000"/>
              <w:right w:val="single" w:sz="4" w:space="0" w:color="000000"/>
            </w:tcBorders>
          </w:tcPr>
          <w:p w:rsidR="00E617B2" w:rsidRDefault="00E468A1">
            <w:pPr>
              <w:pStyle w:val="afffff5"/>
              <w:spacing w:after="0" w:line="240" w:lineRule="auto"/>
              <w:ind w:left="0"/>
              <w:rPr>
                <w:rFonts w:ascii="Times New Roman" w:hAnsi="Times New Roman"/>
                <w:b/>
                <w:sz w:val="28"/>
              </w:rPr>
            </w:pPr>
            <w:r>
              <w:rPr>
                <w:rFonts w:ascii="Times New Roman" w:hAnsi="Times New Roman"/>
                <w:b/>
                <w:sz w:val="28"/>
              </w:rPr>
              <w:t>Связная письменная речь</w:t>
            </w:r>
          </w:p>
        </w:tc>
        <w:tc>
          <w:tcPr>
            <w:tcW w:w="1058" w:type="dxa"/>
            <w:tcBorders>
              <w:top w:val="single" w:sz="4" w:space="0" w:color="000000"/>
              <w:left w:val="single" w:sz="4" w:space="0" w:color="000000"/>
              <w:bottom w:val="single" w:sz="4" w:space="0" w:color="000000"/>
              <w:right w:val="single" w:sz="4" w:space="0" w:color="000000"/>
            </w:tcBorders>
          </w:tcPr>
          <w:p w:rsidR="00E617B2" w:rsidRDefault="00E617B2">
            <w:pPr>
              <w:pStyle w:val="afffff5"/>
              <w:spacing w:after="0" w:line="240" w:lineRule="auto"/>
              <w:ind w:left="0"/>
              <w:rPr>
                <w:rFonts w:ascii="Times New Roman" w:hAnsi="Times New Roman"/>
                <w:sz w:val="28"/>
              </w:rPr>
            </w:pPr>
          </w:p>
        </w:tc>
        <w:tc>
          <w:tcPr>
            <w:tcW w:w="8046" w:type="dxa"/>
            <w:tcBorders>
              <w:top w:val="single" w:sz="4" w:space="0" w:color="000000"/>
              <w:left w:val="single" w:sz="4" w:space="0" w:color="000000"/>
              <w:bottom w:val="single" w:sz="4" w:space="0" w:color="000000"/>
              <w:right w:val="single" w:sz="4" w:space="0" w:color="000000"/>
            </w:tcBorders>
          </w:tcPr>
          <w:p w:rsidR="00E617B2" w:rsidRDefault="00E468A1">
            <w:pPr>
              <w:spacing w:after="0" w:line="240" w:lineRule="auto"/>
              <w:rPr>
                <w:rFonts w:ascii="Times New Roman" w:hAnsi="Times New Roman"/>
                <w:color w:val="000000"/>
                <w:sz w:val="28"/>
              </w:rPr>
            </w:pPr>
            <w:r>
              <w:rPr>
                <w:rFonts w:ascii="Times New Roman" w:hAnsi="Times New Roman"/>
                <w:color w:val="000000"/>
                <w:sz w:val="28"/>
              </w:rPr>
              <w:t>Расположение двух-трех коротких предложений в последовательном порядке (по картинкам или после устного разбора с учителем).</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xml:space="preserve">· Составление подписей к серии из двух-трех сюжетных </w:t>
            </w:r>
            <w:r>
              <w:rPr>
                <w:rFonts w:ascii="Times New Roman" w:hAnsi="Times New Roman"/>
                <w:color w:val="000000"/>
                <w:sz w:val="28"/>
              </w:rPr>
              <w:t>картинок.</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Правильное использование личных местоимений вместо имени существительного.</w:t>
            </w:r>
          </w:p>
        </w:tc>
      </w:tr>
      <w:tr w:rsidR="00E617B2">
        <w:trPr>
          <w:trHeight w:val="556"/>
        </w:trPr>
        <w:tc>
          <w:tcPr>
            <w:tcW w:w="2420" w:type="dxa"/>
            <w:tcBorders>
              <w:top w:val="single" w:sz="4" w:space="0" w:color="000000"/>
              <w:left w:val="single" w:sz="4" w:space="0" w:color="000000"/>
              <w:bottom w:val="single" w:sz="4" w:space="0" w:color="000000"/>
              <w:right w:val="single" w:sz="4" w:space="0" w:color="000000"/>
            </w:tcBorders>
          </w:tcPr>
          <w:p w:rsidR="00E617B2" w:rsidRDefault="00E468A1">
            <w:pPr>
              <w:pStyle w:val="afffff5"/>
              <w:spacing w:after="0" w:line="240" w:lineRule="auto"/>
              <w:ind w:left="0"/>
              <w:rPr>
                <w:rFonts w:ascii="Times New Roman" w:hAnsi="Times New Roman"/>
                <w:b/>
                <w:sz w:val="28"/>
              </w:rPr>
            </w:pPr>
            <w:r>
              <w:rPr>
                <w:rFonts w:ascii="Times New Roman" w:hAnsi="Times New Roman"/>
                <w:b/>
                <w:sz w:val="28"/>
              </w:rPr>
              <w:t>Письмо и чистописание</w:t>
            </w:r>
          </w:p>
        </w:tc>
        <w:tc>
          <w:tcPr>
            <w:tcW w:w="1058" w:type="dxa"/>
            <w:tcBorders>
              <w:top w:val="single" w:sz="4" w:space="0" w:color="000000"/>
              <w:left w:val="single" w:sz="4" w:space="0" w:color="000000"/>
              <w:bottom w:val="single" w:sz="4" w:space="0" w:color="000000"/>
              <w:right w:val="single" w:sz="4" w:space="0" w:color="000000"/>
            </w:tcBorders>
          </w:tcPr>
          <w:p w:rsidR="00E617B2" w:rsidRDefault="00E617B2">
            <w:pPr>
              <w:pStyle w:val="afffff5"/>
              <w:spacing w:after="0" w:line="240" w:lineRule="auto"/>
              <w:ind w:left="0"/>
              <w:rPr>
                <w:rFonts w:ascii="Times New Roman" w:hAnsi="Times New Roman"/>
                <w:sz w:val="28"/>
              </w:rPr>
            </w:pPr>
          </w:p>
        </w:tc>
        <w:tc>
          <w:tcPr>
            <w:tcW w:w="8046" w:type="dxa"/>
            <w:tcBorders>
              <w:top w:val="single" w:sz="4" w:space="0" w:color="000000"/>
              <w:left w:val="single" w:sz="4" w:space="0" w:color="000000"/>
              <w:bottom w:val="single" w:sz="4" w:space="0" w:color="000000"/>
              <w:right w:val="single" w:sz="4" w:space="0" w:color="000000"/>
            </w:tcBorders>
          </w:tcPr>
          <w:p w:rsidR="00E617B2" w:rsidRDefault="00E468A1">
            <w:pPr>
              <w:spacing w:after="0" w:line="240" w:lineRule="auto"/>
              <w:rPr>
                <w:rFonts w:ascii="Times New Roman" w:hAnsi="Times New Roman"/>
                <w:color w:val="000000"/>
                <w:sz w:val="28"/>
              </w:rPr>
            </w:pPr>
            <w:r>
              <w:rPr>
                <w:rFonts w:ascii="Times New Roman" w:hAnsi="Times New Roman"/>
                <w:color w:val="000000"/>
                <w:sz w:val="28"/>
              </w:rPr>
              <w:t>Совершенствование техники письма.</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Письмо строчных и прописных букв, соединение их в слова.</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Выполнение с помощью учителя пис</w:t>
            </w:r>
            <w:r>
              <w:rPr>
                <w:rFonts w:ascii="Times New Roman" w:hAnsi="Times New Roman"/>
                <w:color w:val="000000"/>
                <w:sz w:val="28"/>
              </w:rPr>
              <w:t>ьменных упражнений по учебнику в соответствии с заданием.</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Списывание рукописного и печатного текстов по слогам. Проверка слов путем орфографического проговаривания.</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Письмо под диктовку простых по структуре предложений, состоящих из слов</w:t>
            </w:r>
            <w:r>
              <w:rPr>
                <w:rFonts w:ascii="Times New Roman" w:hAnsi="Times New Roman"/>
                <w:color w:val="000000"/>
                <w:sz w:val="28"/>
              </w:rPr>
              <w:t>, написание которых не расходится с произношением; списывание слов со вставкой пропущенных букв.</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Списывание предложений с дополнением пропущенных слов по картинкам.</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Выписывание слов, начинающихся с определенной буквы, определенного слог</w:t>
            </w:r>
            <w:r>
              <w:rPr>
                <w:rFonts w:ascii="Times New Roman" w:hAnsi="Times New Roman"/>
                <w:color w:val="000000"/>
                <w:sz w:val="28"/>
              </w:rPr>
              <w:t>а и т. д.</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Составление под руководством учителя из букв разрезной азбуки слов — подписей под предметными рисунками и их запись; составление и запись предложений из трех-четырех данных вразбивку слов.</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Запись коротких предложений, составле</w:t>
            </w:r>
            <w:r>
              <w:rPr>
                <w:rFonts w:ascii="Times New Roman" w:hAnsi="Times New Roman"/>
                <w:color w:val="000000"/>
                <w:sz w:val="28"/>
              </w:rPr>
              <w:t>нных с помощью учителя в связи с чтением, работой по картинкам и с календарем природы.</w:t>
            </w:r>
          </w:p>
        </w:tc>
      </w:tr>
      <w:tr w:rsidR="00E617B2">
        <w:trPr>
          <w:trHeight w:val="1225"/>
        </w:trPr>
        <w:tc>
          <w:tcPr>
            <w:tcW w:w="2420" w:type="dxa"/>
            <w:tcBorders>
              <w:top w:val="single" w:sz="4" w:space="0" w:color="000000"/>
              <w:left w:val="single" w:sz="4" w:space="0" w:color="000000"/>
              <w:bottom w:val="single" w:sz="4" w:space="0" w:color="000000"/>
              <w:right w:val="single" w:sz="4" w:space="0" w:color="000000"/>
            </w:tcBorders>
          </w:tcPr>
          <w:p w:rsidR="00E617B2" w:rsidRDefault="00E468A1">
            <w:pPr>
              <w:pStyle w:val="afffff5"/>
              <w:spacing w:after="0" w:line="240" w:lineRule="auto"/>
              <w:ind w:left="0"/>
              <w:rPr>
                <w:rFonts w:ascii="Times New Roman" w:hAnsi="Times New Roman"/>
                <w:b/>
                <w:sz w:val="28"/>
              </w:rPr>
            </w:pPr>
            <w:r>
              <w:rPr>
                <w:rFonts w:ascii="Times New Roman" w:hAnsi="Times New Roman"/>
                <w:b/>
                <w:sz w:val="28"/>
              </w:rPr>
              <w:lastRenderedPageBreak/>
              <w:t>Устная речь</w:t>
            </w:r>
          </w:p>
        </w:tc>
        <w:tc>
          <w:tcPr>
            <w:tcW w:w="1058" w:type="dxa"/>
            <w:tcBorders>
              <w:top w:val="single" w:sz="4" w:space="0" w:color="000000"/>
              <w:left w:val="single" w:sz="4" w:space="0" w:color="000000"/>
              <w:bottom w:val="single" w:sz="4" w:space="0" w:color="000000"/>
              <w:right w:val="single" w:sz="4" w:space="0" w:color="000000"/>
            </w:tcBorders>
          </w:tcPr>
          <w:p w:rsidR="00E617B2" w:rsidRDefault="00E617B2">
            <w:pPr>
              <w:pStyle w:val="afffff5"/>
              <w:spacing w:after="0" w:line="240" w:lineRule="auto"/>
              <w:ind w:left="0"/>
              <w:rPr>
                <w:rFonts w:ascii="Times New Roman" w:hAnsi="Times New Roman"/>
                <w:sz w:val="28"/>
              </w:rPr>
            </w:pPr>
          </w:p>
        </w:tc>
        <w:tc>
          <w:tcPr>
            <w:tcW w:w="8046" w:type="dxa"/>
            <w:tcBorders>
              <w:top w:val="single" w:sz="4" w:space="0" w:color="000000"/>
              <w:left w:val="single" w:sz="4" w:space="0" w:color="000000"/>
              <w:bottom w:val="single" w:sz="4" w:space="0" w:color="000000"/>
              <w:right w:val="single" w:sz="4" w:space="0" w:color="000000"/>
            </w:tcBorders>
          </w:tcPr>
          <w:p w:rsidR="00E617B2" w:rsidRDefault="00E468A1">
            <w:pPr>
              <w:spacing w:after="0" w:line="240" w:lineRule="auto"/>
              <w:rPr>
                <w:rFonts w:ascii="Times New Roman" w:hAnsi="Times New Roman"/>
                <w:color w:val="000000"/>
                <w:sz w:val="28"/>
              </w:rPr>
            </w:pPr>
            <w:r>
              <w:rPr>
                <w:rFonts w:ascii="Times New Roman" w:hAnsi="Times New Roman"/>
                <w:color w:val="000000"/>
                <w:sz w:val="28"/>
              </w:rPr>
              <w:t>Повторение пройденного за год.</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xml:space="preserve">·         Составление простых распространенных предложений по вопросам учителя на основе демонстрируемого действия, по </w:t>
            </w:r>
            <w:r>
              <w:rPr>
                <w:rFonts w:ascii="Times New Roman" w:hAnsi="Times New Roman"/>
                <w:color w:val="000000"/>
                <w:sz w:val="28"/>
              </w:rPr>
              <w:t>предметным и сюжетным картинкам, на предложенную тему.</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Правильное употребление форм знакомых слов при ответах на вопросы и составление предложений. Использование предлогов </w:t>
            </w:r>
            <w:r>
              <w:rPr>
                <w:rFonts w:ascii="Times New Roman" w:hAnsi="Times New Roman"/>
                <w:i/>
                <w:color w:val="000000"/>
                <w:sz w:val="28"/>
              </w:rPr>
              <w:t>у, к,</w:t>
            </w:r>
            <w:r>
              <w:rPr>
                <w:rFonts w:ascii="Times New Roman" w:hAnsi="Times New Roman"/>
                <w:color w:val="000000"/>
                <w:sz w:val="28"/>
              </w:rPr>
              <w:t> </w:t>
            </w:r>
            <w:r>
              <w:rPr>
                <w:rFonts w:ascii="Times New Roman" w:hAnsi="Times New Roman"/>
                <w:i/>
                <w:color w:val="000000"/>
                <w:sz w:val="28"/>
              </w:rPr>
              <w:t>с </w:t>
            </w:r>
            <w:r>
              <w:rPr>
                <w:rFonts w:ascii="Times New Roman" w:hAnsi="Times New Roman"/>
                <w:color w:val="000000"/>
                <w:sz w:val="28"/>
              </w:rPr>
              <w:t>и некоторых наречий.</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Связное высказывание по предложенно</w:t>
            </w:r>
            <w:r>
              <w:rPr>
                <w:rFonts w:ascii="Times New Roman" w:hAnsi="Times New Roman"/>
                <w:color w:val="000000"/>
                <w:sz w:val="28"/>
              </w:rPr>
              <w:t>му плану в виде вопросов (3—4 пункта).</w:t>
            </w:r>
          </w:p>
        </w:tc>
      </w:tr>
    </w:tbl>
    <w:p w:rsidR="00E617B2" w:rsidRDefault="00E617B2">
      <w:pPr>
        <w:spacing w:after="0" w:line="240" w:lineRule="auto"/>
        <w:rPr>
          <w:rFonts w:ascii="Times New Roman" w:hAnsi="Times New Roman"/>
          <w:b/>
          <w:sz w:val="28"/>
        </w:rPr>
      </w:pPr>
    </w:p>
    <w:p w:rsidR="00E617B2" w:rsidRDefault="00E468A1">
      <w:pPr>
        <w:spacing w:after="0" w:line="240" w:lineRule="auto"/>
        <w:ind w:firstLine="709"/>
        <w:rPr>
          <w:rFonts w:ascii="Times New Roman" w:hAnsi="Times New Roman"/>
          <w:b/>
          <w:color w:val="000000"/>
          <w:sz w:val="28"/>
        </w:rPr>
      </w:pPr>
      <w:r>
        <w:rPr>
          <w:rFonts w:ascii="Times New Roman" w:hAnsi="Times New Roman"/>
          <w:b/>
          <w:color w:val="000000"/>
          <w:sz w:val="28"/>
        </w:rPr>
        <w:t xml:space="preserve">В конце учебного года обучающиеся </w:t>
      </w:r>
    </w:p>
    <w:p w:rsidR="00E617B2" w:rsidRDefault="00E468A1">
      <w:pPr>
        <w:spacing w:after="0" w:line="240" w:lineRule="auto"/>
        <w:ind w:firstLine="709"/>
        <w:rPr>
          <w:rFonts w:ascii="Times New Roman" w:hAnsi="Times New Roman"/>
          <w:color w:val="000000"/>
          <w:sz w:val="28"/>
        </w:rPr>
      </w:pPr>
      <w:r>
        <w:rPr>
          <w:rFonts w:ascii="Times New Roman" w:hAnsi="Times New Roman"/>
          <w:b/>
          <w:sz w:val="28"/>
        </w:rPr>
        <w:t xml:space="preserve">Научатся: </w:t>
      </w:r>
    </w:p>
    <w:p w:rsidR="00E617B2" w:rsidRDefault="00E468A1">
      <w:pPr>
        <w:numPr>
          <w:ilvl w:val="0"/>
          <w:numId w:val="7"/>
        </w:numPr>
        <w:spacing w:after="0" w:line="240" w:lineRule="auto"/>
        <w:rPr>
          <w:rFonts w:ascii="Times New Roman" w:hAnsi="Times New Roman"/>
          <w:color w:val="000000"/>
          <w:sz w:val="28"/>
        </w:rPr>
      </w:pPr>
      <w:r>
        <w:rPr>
          <w:rFonts w:ascii="Times New Roman" w:hAnsi="Times New Roman"/>
          <w:sz w:val="28"/>
        </w:rPr>
        <w:t xml:space="preserve">анализировать слова по звуковому составу, различать звуки гласные и согласные, согласные звонкие и глухие, </w:t>
      </w:r>
      <w:r>
        <w:rPr>
          <w:rFonts w:ascii="Times New Roman" w:hAnsi="Times New Roman"/>
          <w:i/>
          <w:sz w:val="28"/>
        </w:rPr>
        <w:t xml:space="preserve">р-л, </w:t>
      </w:r>
      <w:r>
        <w:rPr>
          <w:rFonts w:ascii="Times New Roman" w:hAnsi="Times New Roman"/>
          <w:sz w:val="28"/>
        </w:rPr>
        <w:t xml:space="preserve">свистящие и </w:t>
      </w:r>
    </w:p>
    <w:p w:rsidR="00E617B2" w:rsidRDefault="00E468A1">
      <w:pPr>
        <w:spacing w:after="0" w:line="240" w:lineRule="auto"/>
        <w:rPr>
          <w:rFonts w:ascii="Times New Roman" w:hAnsi="Times New Roman"/>
          <w:sz w:val="28"/>
        </w:rPr>
      </w:pPr>
      <w:r>
        <w:rPr>
          <w:rFonts w:ascii="Times New Roman" w:hAnsi="Times New Roman"/>
          <w:sz w:val="28"/>
        </w:rPr>
        <w:t xml:space="preserve">шипящие, аффрикаты, твердые и мягкие на </w:t>
      </w:r>
      <w:r>
        <w:rPr>
          <w:rFonts w:ascii="Times New Roman" w:hAnsi="Times New Roman"/>
          <w:sz w:val="28"/>
        </w:rPr>
        <w:t>слух, в произношении, написании;</w:t>
      </w:r>
    </w:p>
    <w:p w:rsidR="00E617B2" w:rsidRDefault="00E468A1">
      <w:pPr>
        <w:numPr>
          <w:ilvl w:val="0"/>
          <w:numId w:val="7"/>
        </w:numPr>
        <w:spacing w:after="0" w:line="240" w:lineRule="auto"/>
        <w:rPr>
          <w:rFonts w:ascii="Times New Roman" w:hAnsi="Times New Roman"/>
          <w:sz w:val="28"/>
        </w:rPr>
      </w:pPr>
      <w:r>
        <w:rPr>
          <w:rFonts w:ascii="Times New Roman" w:hAnsi="Times New Roman"/>
          <w:sz w:val="28"/>
        </w:rPr>
        <w:t>списывать по слогам с рукописного и печатного текста;</w:t>
      </w:r>
    </w:p>
    <w:p w:rsidR="00E617B2" w:rsidRDefault="00E468A1">
      <w:pPr>
        <w:numPr>
          <w:ilvl w:val="0"/>
          <w:numId w:val="7"/>
        </w:numPr>
        <w:spacing w:after="0" w:line="240" w:lineRule="auto"/>
        <w:rPr>
          <w:rFonts w:ascii="Times New Roman" w:hAnsi="Times New Roman"/>
          <w:sz w:val="28"/>
        </w:rPr>
      </w:pPr>
      <w:r>
        <w:rPr>
          <w:rFonts w:ascii="Times New Roman" w:hAnsi="Times New Roman"/>
          <w:sz w:val="28"/>
        </w:rPr>
        <w:t xml:space="preserve">писать под диктовку слова, написание которых не расходится с произношением, простые по структуре предложения, текст после </w:t>
      </w:r>
    </w:p>
    <w:p w:rsidR="00E617B2" w:rsidRDefault="00E468A1">
      <w:pPr>
        <w:spacing w:after="0" w:line="240" w:lineRule="auto"/>
        <w:rPr>
          <w:rFonts w:ascii="Times New Roman" w:hAnsi="Times New Roman"/>
          <w:sz w:val="28"/>
        </w:rPr>
      </w:pPr>
      <w:r>
        <w:rPr>
          <w:rFonts w:ascii="Times New Roman" w:hAnsi="Times New Roman"/>
          <w:sz w:val="28"/>
        </w:rPr>
        <w:t>предварительного анализа;</w:t>
      </w:r>
    </w:p>
    <w:p w:rsidR="00E617B2" w:rsidRDefault="00E468A1">
      <w:pPr>
        <w:numPr>
          <w:ilvl w:val="0"/>
          <w:numId w:val="7"/>
        </w:numPr>
        <w:spacing w:after="0" w:line="240" w:lineRule="auto"/>
        <w:rPr>
          <w:rFonts w:ascii="Times New Roman" w:hAnsi="Times New Roman"/>
          <w:sz w:val="28"/>
        </w:rPr>
      </w:pPr>
      <w:r>
        <w:rPr>
          <w:rFonts w:ascii="Times New Roman" w:hAnsi="Times New Roman"/>
          <w:sz w:val="28"/>
        </w:rPr>
        <w:t>писать предложения с</w:t>
      </w:r>
      <w:r>
        <w:rPr>
          <w:rFonts w:ascii="Times New Roman" w:hAnsi="Times New Roman"/>
          <w:sz w:val="28"/>
        </w:rPr>
        <w:t xml:space="preserve"> заглавной буквы;</w:t>
      </w:r>
    </w:p>
    <w:p w:rsidR="00E617B2" w:rsidRDefault="00E468A1">
      <w:pPr>
        <w:numPr>
          <w:ilvl w:val="0"/>
          <w:numId w:val="7"/>
        </w:numPr>
        <w:spacing w:after="0" w:line="240" w:lineRule="auto"/>
        <w:rPr>
          <w:rFonts w:ascii="Times New Roman" w:hAnsi="Times New Roman"/>
          <w:sz w:val="28"/>
        </w:rPr>
      </w:pPr>
      <w:r>
        <w:rPr>
          <w:rFonts w:ascii="Times New Roman" w:hAnsi="Times New Roman"/>
          <w:sz w:val="28"/>
        </w:rPr>
        <w:t>составлять по заданию предложения, выделять предложения из речи и текста.</w:t>
      </w:r>
    </w:p>
    <w:p w:rsidR="00E617B2" w:rsidRDefault="00E468A1">
      <w:pPr>
        <w:spacing w:after="0" w:line="240" w:lineRule="auto"/>
        <w:rPr>
          <w:rFonts w:ascii="Times New Roman" w:hAnsi="Times New Roman"/>
          <w:sz w:val="28"/>
        </w:rPr>
      </w:pPr>
      <w:r>
        <w:rPr>
          <w:rFonts w:ascii="Times New Roman" w:hAnsi="Times New Roman"/>
          <w:b/>
          <w:sz w:val="28"/>
        </w:rPr>
        <w:t xml:space="preserve">  </w:t>
      </w:r>
      <w:r>
        <w:rPr>
          <w:rFonts w:ascii="Times New Roman" w:hAnsi="Times New Roman"/>
          <w:b/>
          <w:sz w:val="28"/>
        </w:rPr>
        <w:tab/>
        <w:t>Будут знать:</w:t>
      </w:r>
    </w:p>
    <w:p w:rsidR="00E617B2" w:rsidRDefault="00E468A1">
      <w:pPr>
        <w:numPr>
          <w:ilvl w:val="0"/>
          <w:numId w:val="8"/>
        </w:numPr>
        <w:spacing w:after="0" w:line="240" w:lineRule="auto"/>
        <w:rPr>
          <w:rFonts w:ascii="Times New Roman" w:hAnsi="Times New Roman"/>
          <w:sz w:val="28"/>
        </w:rPr>
      </w:pPr>
      <w:r>
        <w:rPr>
          <w:rFonts w:ascii="Times New Roman" w:hAnsi="Times New Roman"/>
          <w:sz w:val="28"/>
        </w:rPr>
        <w:t>прописные и строчные буквы;</w:t>
      </w:r>
    </w:p>
    <w:p w:rsidR="00E617B2" w:rsidRDefault="00E468A1">
      <w:pPr>
        <w:numPr>
          <w:ilvl w:val="0"/>
          <w:numId w:val="8"/>
        </w:numPr>
        <w:spacing w:after="0" w:line="240" w:lineRule="auto"/>
        <w:rPr>
          <w:rFonts w:ascii="Times New Roman" w:hAnsi="Times New Roman"/>
          <w:sz w:val="28"/>
        </w:rPr>
      </w:pPr>
      <w:r>
        <w:rPr>
          <w:rFonts w:ascii="Times New Roman" w:hAnsi="Times New Roman"/>
          <w:sz w:val="28"/>
        </w:rPr>
        <w:t>гласные и согласные буквы;</w:t>
      </w:r>
    </w:p>
    <w:p w:rsidR="00E617B2" w:rsidRDefault="00E468A1">
      <w:pPr>
        <w:numPr>
          <w:ilvl w:val="0"/>
          <w:numId w:val="8"/>
        </w:numPr>
        <w:spacing w:after="0" w:line="240" w:lineRule="auto"/>
        <w:rPr>
          <w:rFonts w:ascii="Times New Roman" w:hAnsi="Times New Roman"/>
          <w:sz w:val="28"/>
        </w:rPr>
      </w:pPr>
      <w:r>
        <w:rPr>
          <w:rFonts w:ascii="Times New Roman" w:hAnsi="Times New Roman"/>
          <w:sz w:val="28"/>
        </w:rPr>
        <w:t>звонкие и глухие согласные;</w:t>
      </w:r>
    </w:p>
    <w:p w:rsidR="00E617B2" w:rsidRDefault="00E468A1">
      <w:pPr>
        <w:numPr>
          <w:ilvl w:val="0"/>
          <w:numId w:val="8"/>
        </w:numPr>
        <w:spacing w:after="0" w:line="240" w:lineRule="auto"/>
        <w:rPr>
          <w:rFonts w:ascii="Times New Roman" w:hAnsi="Times New Roman"/>
          <w:sz w:val="28"/>
        </w:rPr>
      </w:pPr>
      <w:r>
        <w:rPr>
          <w:rFonts w:ascii="Times New Roman" w:hAnsi="Times New Roman"/>
          <w:sz w:val="28"/>
        </w:rPr>
        <w:t>твердые и мягкие согласные;</w:t>
      </w:r>
    </w:p>
    <w:p w:rsidR="00E617B2" w:rsidRDefault="00E468A1">
      <w:pPr>
        <w:numPr>
          <w:ilvl w:val="0"/>
          <w:numId w:val="8"/>
        </w:numPr>
        <w:spacing w:after="0" w:line="240" w:lineRule="auto"/>
        <w:rPr>
          <w:rFonts w:ascii="Times New Roman" w:hAnsi="Times New Roman"/>
          <w:sz w:val="28"/>
        </w:rPr>
      </w:pPr>
      <w:r>
        <w:rPr>
          <w:rFonts w:ascii="Times New Roman" w:hAnsi="Times New Roman"/>
          <w:sz w:val="28"/>
        </w:rPr>
        <w:t>знак ударения;</w:t>
      </w:r>
    </w:p>
    <w:p w:rsidR="00E617B2" w:rsidRDefault="00E468A1">
      <w:pPr>
        <w:numPr>
          <w:ilvl w:val="0"/>
          <w:numId w:val="8"/>
        </w:numPr>
        <w:spacing w:after="0" w:line="240" w:lineRule="auto"/>
        <w:rPr>
          <w:rFonts w:ascii="Times New Roman" w:hAnsi="Times New Roman"/>
          <w:sz w:val="28"/>
        </w:rPr>
      </w:pPr>
      <w:r>
        <w:rPr>
          <w:rFonts w:ascii="Times New Roman" w:hAnsi="Times New Roman"/>
          <w:sz w:val="28"/>
        </w:rPr>
        <w:t>правила переноса слов;</w:t>
      </w:r>
    </w:p>
    <w:p w:rsidR="00E617B2" w:rsidRDefault="00E468A1">
      <w:pPr>
        <w:numPr>
          <w:ilvl w:val="0"/>
          <w:numId w:val="8"/>
        </w:numPr>
        <w:spacing w:after="0" w:line="240" w:lineRule="auto"/>
        <w:rPr>
          <w:rFonts w:ascii="Times New Roman" w:hAnsi="Times New Roman"/>
          <w:sz w:val="28"/>
        </w:rPr>
      </w:pPr>
      <w:r>
        <w:rPr>
          <w:rFonts w:ascii="Times New Roman" w:hAnsi="Times New Roman"/>
          <w:sz w:val="28"/>
        </w:rPr>
        <w:t>правила правописания имен и фамилий людей, кличек животных;</w:t>
      </w:r>
    </w:p>
    <w:p w:rsidR="00E617B2" w:rsidRDefault="00E468A1">
      <w:pPr>
        <w:numPr>
          <w:ilvl w:val="0"/>
          <w:numId w:val="8"/>
        </w:numPr>
        <w:spacing w:after="0" w:line="240" w:lineRule="auto"/>
        <w:rPr>
          <w:rFonts w:ascii="Times New Roman" w:hAnsi="Times New Roman"/>
          <w:sz w:val="28"/>
        </w:rPr>
      </w:pPr>
      <w:r>
        <w:rPr>
          <w:rFonts w:ascii="Times New Roman" w:hAnsi="Times New Roman"/>
          <w:sz w:val="28"/>
        </w:rPr>
        <w:t xml:space="preserve">правила оформления предложения. </w:t>
      </w:r>
    </w:p>
    <w:p w:rsidR="00E617B2" w:rsidRDefault="00E617B2">
      <w:pPr>
        <w:spacing w:after="0" w:line="240" w:lineRule="auto"/>
        <w:rPr>
          <w:rFonts w:ascii="Times New Roman" w:hAnsi="Times New Roman"/>
          <w:sz w:val="28"/>
        </w:rPr>
      </w:pPr>
    </w:p>
    <w:p w:rsidR="00E617B2" w:rsidRDefault="00E468A1">
      <w:pPr>
        <w:spacing w:after="0" w:line="240" w:lineRule="auto"/>
        <w:ind w:firstLine="567"/>
        <w:rPr>
          <w:rFonts w:ascii="Times New Roman" w:hAnsi="Times New Roman"/>
          <w:sz w:val="28"/>
        </w:rPr>
      </w:pPr>
      <w:r>
        <w:rPr>
          <w:rFonts w:ascii="Times New Roman" w:hAnsi="Times New Roman"/>
          <w:b/>
          <w:sz w:val="28"/>
        </w:rPr>
        <w:t xml:space="preserve"> Результаты освоения учебного предмета</w:t>
      </w:r>
    </w:p>
    <w:p w:rsidR="00E617B2" w:rsidRDefault="00E468A1">
      <w:pPr>
        <w:spacing w:after="0" w:line="240" w:lineRule="auto"/>
        <w:ind w:firstLine="567"/>
        <w:rPr>
          <w:rFonts w:ascii="Times New Roman" w:hAnsi="Times New Roman"/>
          <w:sz w:val="28"/>
        </w:rPr>
      </w:pPr>
      <w:r>
        <w:rPr>
          <w:rFonts w:ascii="Times New Roman" w:hAnsi="Times New Roman"/>
          <w:b/>
          <w:sz w:val="28"/>
        </w:rPr>
        <w:t>Личностные:</w:t>
      </w:r>
      <w:r>
        <w:rPr>
          <w:rFonts w:ascii="Times New Roman" w:hAnsi="Times New Roman"/>
          <w:sz w:val="28"/>
        </w:rPr>
        <w:t xml:space="preserve"> </w:t>
      </w:r>
    </w:p>
    <w:p w:rsidR="00E617B2" w:rsidRDefault="00E468A1">
      <w:pPr>
        <w:spacing w:after="0" w:line="240" w:lineRule="auto"/>
        <w:rPr>
          <w:rFonts w:ascii="Times New Roman" w:hAnsi="Times New Roman"/>
          <w:sz w:val="28"/>
        </w:rPr>
      </w:pPr>
      <w:r>
        <w:rPr>
          <w:rFonts w:ascii="Times New Roman" w:hAnsi="Times New Roman"/>
          <w:sz w:val="28"/>
        </w:rPr>
        <w:t>- учебно-познавательный интерес к новому учебному материалу и способам решения новой задачи;</w:t>
      </w:r>
    </w:p>
    <w:p w:rsidR="00E617B2" w:rsidRDefault="00E468A1">
      <w:pPr>
        <w:spacing w:after="0" w:line="240" w:lineRule="auto"/>
        <w:rPr>
          <w:rFonts w:ascii="Times New Roman" w:hAnsi="Times New Roman"/>
          <w:sz w:val="28"/>
        </w:rPr>
      </w:pPr>
      <w:r>
        <w:rPr>
          <w:rFonts w:ascii="Times New Roman" w:hAnsi="Times New Roman"/>
          <w:sz w:val="28"/>
        </w:rPr>
        <w:t>- осознание язык</w:t>
      </w:r>
      <w:r>
        <w:rPr>
          <w:rFonts w:ascii="Times New Roman" w:hAnsi="Times New Roman"/>
          <w:sz w:val="28"/>
        </w:rPr>
        <w:t xml:space="preserve">а, как основного средства человеческого общения; </w:t>
      </w:r>
    </w:p>
    <w:p w:rsidR="00E617B2" w:rsidRDefault="00E468A1">
      <w:pPr>
        <w:spacing w:after="0" w:line="240" w:lineRule="auto"/>
        <w:rPr>
          <w:rFonts w:ascii="Times New Roman" w:hAnsi="Times New Roman"/>
          <w:sz w:val="28"/>
        </w:rPr>
      </w:pPr>
      <w:r>
        <w:rPr>
          <w:rFonts w:ascii="Times New Roman" w:hAnsi="Times New Roman"/>
          <w:sz w:val="28"/>
        </w:rPr>
        <w:t>- старается договариваться, уступать, находить;</w:t>
      </w:r>
    </w:p>
    <w:p w:rsidR="00E617B2" w:rsidRDefault="00E468A1">
      <w:pPr>
        <w:spacing w:after="0" w:line="240" w:lineRule="auto"/>
        <w:rPr>
          <w:rFonts w:ascii="Times New Roman" w:hAnsi="Times New Roman"/>
          <w:sz w:val="28"/>
        </w:rPr>
      </w:pPr>
      <w:r>
        <w:rPr>
          <w:rFonts w:ascii="Times New Roman" w:hAnsi="Times New Roman"/>
          <w:sz w:val="28"/>
        </w:rPr>
        <w:t>- проявляет интерес к процессу письма, способам решения новой частной задачи, желание учиться.</w:t>
      </w:r>
    </w:p>
    <w:p w:rsidR="00E617B2" w:rsidRDefault="00E468A1">
      <w:pPr>
        <w:tabs>
          <w:tab w:val="left" w:pos="1515"/>
        </w:tabs>
        <w:spacing w:after="0" w:line="240" w:lineRule="auto"/>
        <w:rPr>
          <w:rFonts w:ascii="Times New Roman" w:hAnsi="Times New Roman"/>
          <w:sz w:val="28"/>
        </w:rPr>
      </w:pPr>
      <w:r>
        <w:rPr>
          <w:rFonts w:ascii="Times New Roman" w:hAnsi="Times New Roman"/>
          <w:sz w:val="28"/>
        </w:rPr>
        <w:t xml:space="preserve">- осознание  себя  как  ученика, заинтересованного  посещением </w:t>
      </w:r>
      <w:r>
        <w:rPr>
          <w:rFonts w:ascii="Times New Roman" w:hAnsi="Times New Roman"/>
          <w:sz w:val="28"/>
        </w:rPr>
        <w:t xml:space="preserve"> школы,  обучением, занятиями,  как  члена  семьи, одноклассника, друга;</w:t>
      </w:r>
    </w:p>
    <w:p w:rsidR="00E617B2" w:rsidRDefault="00E468A1">
      <w:pPr>
        <w:spacing w:after="0" w:line="240" w:lineRule="auto"/>
        <w:rPr>
          <w:rFonts w:ascii="Times New Roman" w:hAnsi="Times New Roman"/>
          <w:sz w:val="28"/>
        </w:rPr>
      </w:pPr>
      <w:r>
        <w:rPr>
          <w:rFonts w:ascii="Times New Roman" w:hAnsi="Times New Roman"/>
          <w:sz w:val="28"/>
        </w:rPr>
        <w:t xml:space="preserve">- способность к осмыслению социального окружения, своего места в нем, принятие соответствующих возрасту ценностей и социальных ролей; </w:t>
      </w:r>
    </w:p>
    <w:p w:rsidR="00E617B2" w:rsidRDefault="00E468A1">
      <w:pPr>
        <w:tabs>
          <w:tab w:val="left" w:pos="1515"/>
        </w:tabs>
        <w:spacing w:after="0" w:line="240" w:lineRule="auto"/>
        <w:rPr>
          <w:rFonts w:ascii="Times New Roman" w:hAnsi="Times New Roman"/>
          <w:sz w:val="28"/>
        </w:rPr>
      </w:pPr>
      <w:r>
        <w:rPr>
          <w:rFonts w:ascii="Times New Roman" w:hAnsi="Times New Roman"/>
          <w:sz w:val="28"/>
        </w:rPr>
        <w:lastRenderedPageBreak/>
        <w:t>- положительное  отношение  к  окружающей действ</w:t>
      </w:r>
      <w:r>
        <w:rPr>
          <w:rFonts w:ascii="Times New Roman" w:hAnsi="Times New Roman"/>
          <w:sz w:val="28"/>
        </w:rPr>
        <w:t>ительности,  готовность  к  организации  взаимодействия  с  ней  и эстетическому  ее  восприятию;</w:t>
      </w:r>
    </w:p>
    <w:p w:rsidR="00E617B2" w:rsidRDefault="00E468A1">
      <w:pPr>
        <w:tabs>
          <w:tab w:val="left" w:pos="1515"/>
        </w:tabs>
        <w:spacing w:after="0" w:line="240" w:lineRule="auto"/>
        <w:rPr>
          <w:rFonts w:ascii="Times New Roman" w:hAnsi="Times New Roman"/>
          <w:sz w:val="28"/>
        </w:rPr>
      </w:pPr>
      <w:r>
        <w:rPr>
          <w:rFonts w:ascii="Times New Roman" w:hAnsi="Times New Roman"/>
          <w:sz w:val="28"/>
        </w:rPr>
        <w:t>- целостный,  социально  ориентированный взгляд  на  мир  в  единстве  его  природной  и  социальной  частей;</w:t>
      </w:r>
    </w:p>
    <w:p w:rsidR="00E617B2" w:rsidRDefault="00E468A1">
      <w:pPr>
        <w:tabs>
          <w:tab w:val="left" w:pos="1515"/>
        </w:tabs>
        <w:spacing w:after="0" w:line="240" w:lineRule="auto"/>
        <w:rPr>
          <w:rFonts w:ascii="Times New Roman" w:hAnsi="Times New Roman"/>
          <w:sz w:val="28"/>
        </w:rPr>
      </w:pPr>
      <w:r>
        <w:rPr>
          <w:rFonts w:ascii="Times New Roman" w:hAnsi="Times New Roman"/>
          <w:sz w:val="28"/>
        </w:rPr>
        <w:t xml:space="preserve">- понимание  личной  ответственности  за  свои  </w:t>
      </w:r>
      <w:r>
        <w:rPr>
          <w:rFonts w:ascii="Times New Roman" w:hAnsi="Times New Roman"/>
          <w:sz w:val="28"/>
        </w:rPr>
        <w:t>поступки  на основе  представлений  об  этических  нормах  и  правилах  поведения  в современном обществе;</w:t>
      </w:r>
    </w:p>
    <w:p w:rsidR="00E617B2" w:rsidRDefault="00E468A1">
      <w:pPr>
        <w:tabs>
          <w:tab w:val="left" w:pos="1515"/>
        </w:tabs>
        <w:spacing w:after="0" w:line="240" w:lineRule="auto"/>
        <w:rPr>
          <w:rFonts w:ascii="Times New Roman" w:hAnsi="Times New Roman"/>
          <w:sz w:val="28"/>
        </w:rPr>
      </w:pPr>
      <w:r>
        <w:rPr>
          <w:rFonts w:ascii="Times New Roman" w:hAnsi="Times New Roman"/>
          <w:sz w:val="28"/>
        </w:rPr>
        <w:t>- готовность к безопасному и бережному поведению в природе и обществе;</w:t>
      </w:r>
    </w:p>
    <w:p w:rsidR="00E617B2" w:rsidRDefault="00E468A1">
      <w:pPr>
        <w:spacing w:after="0" w:line="240" w:lineRule="auto"/>
        <w:ind w:firstLine="708"/>
        <w:rPr>
          <w:rFonts w:ascii="Times New Roman" w:hAnsi="Times New Roman"/>
          <w:b/>
          <w:sz w:val="28"/>
        </w:rPr>
      </w:pPr>
      <w:r>
        <w:rPr>
          <w:rFonts w:ascii="Times New Roman" w:hAnsi="Times New Roman"/>
          <w:b/>
          <w:sz w:val="28"/>
        </w:rPr>
        <w:t xml:space="preserve">Предметные: </w:t>
      </w:r>
    </w:p>
    <w:p w:rsidR="00E617B2" w:rsidRDefault="00E468A1">
      <w:pPr>
        <w:spacing w:after="0" w:line="240" w:lineRule="auto"/>
        <w:rPr>
          <w:rFonts w:ascii="Times New Roman" w:hAnsi="Times New Roman"/>
          <w:sz w:val="28"/>
        </w:rPr>
      </w:pPr>
      <w:r>
        <w:rPr>
          <w:rFonts w:ascii="Times New Roman" w:hAnsi="Times New Roman"/>
          <w:sz w:val="28"/>
        </w:rPr>
        <w:t>- строить сообщения в устной и письменной форме;</w:t>
      </w:r>
    </w:p>
    <w:p w:rsidR="00E617B2" w:rsidRDefault="00E468A1">
      <w:pPr>
        <w:spacing w:after="0" w:line="240" w:lineRule="auto"/>
        <w:rPr>
          <w:rFonts w:ascii="Times New Roman" w:hAnsi="Times New Roman"/>
          <w:sz w:val="28"/>
        </w:rPr>
      </w:pPr>
      <w:r>
        <w:rPr>
          <w:rFonts w:ascii="Times New Roman" w:hAnsi="Times New Roman"/>
          <w:sz w:val="28"/>
        </w:rPr>
        <w:t xml:space="preserve">- строить рассуждение в форме связи простых суждений об объекте, его строении, свойствах и связях; </w:t>
      </w:r>
    </w:p>
    <w:p w:rsidR="00E617B2" w:rsidRDefault="00E468A1">
      <w:pPr>
        <w:spacing w:after="0" w:line="240" w:lineRule="auto"/>
        <w:rPr>
          <w:rFonts w:ascii="Times New Roman" w:hAnsi="Times New Roman"/>
          <w:sz w:val="28"/>
        </w:rPr>
      </w:pPr>
      <w:r>
        <w:rPr>
          <w:rFonts w:ascii="Times New Roman" w:hAnsi="Times New Roman"/>
          <w:sz w:val="28"/>
        </w:rPr>
        <w:t>- проводить сравнение и классификацию по заданным критериям. Так же:</w:t>
      </w:r>
    </w:p>
    <w:p w:rsidR="00E617B2" w:rsidRDefault="00E468A1">
      <w:pPr>
        <w:pStyle w:val="c6"/>
        <w:spacing w:after="0"/>
        <w:ind w:firstLine="360"/>
        <w:rPr>
          <w:b/>
          <w:sz w:val="28"/>
        </w:rPr>
      </w:pPr>
      <w:r>
        <w:rPr>
          <w:rStyle w:val="c30"/>
          <w:b/>
          <w:color w:val="000000"/>
          <w:sz w:val="28"/>
        </w:rPr>
        <w:t>Минимальный уровень:</w:t>
      </w:r>
    </w:p>
    <w:p w:rsidR="00E617B2" w:rsidRDefault="00E468A1">
      <w:pPr>
        <w:pStyle w:val="c6"/>
        <w:numPr>
          <w:ilvl w:val="0"/>
          <w:numId w:val="9"/>
        </w:numPr>
        <w:spacing w:after="0"/>
        <w:rPr>
          <w:rStyle w:val="c30"/>
          <w:sz w:val="28"/>
        </w:rPr>
      </w:pPr>
      <w:r>
        <w:rPr>
          <w:rStyle w:val="c30"/>
          <w:color w:val="000000"/>
          <w:sz w:val="28"/>
        </w:rPr>
        <w:t xml:space="preserve">дифференцировать на слух и в произношении звонкие и глухие, [р] - </w:t>
      </w:r>
      <w:r>
        <w:rPr>
          <w:rStyle w:val="c30"/>
          <w:color w:val="000000"/>
          <w:sz w:val="28"/>
        </w:rPr>
        <w:t xml:space="preserve">[л]. свистящие и шипящие, твёрдые и мягкие согласные; </w:t>
      </w:r>
    </w:p>
    <w:p w:rsidR="00E617B2" w:rsidRDefault="00E468A1">
      <w:pPr>
        <w:pStyle w:val="c6"/>
        <w:spacing w:after="0"/>
        <w:rPr>
          <w:rStyle w:val="c30"/>
          <w:color w:val="000000"/>
          <w:sz w:val="28"/>
        </w:rPr>
      </w:pPr>
      <w:r>
        <w:rPr>
          <w:rStyle w:val="c30"/>
          <w:color w:val="000000"/>
          <w:sz w:val="28"/>
        </w:rPr>
        <w:t>правильно обозначать их соответствующими буквами на письме (в сильной позиции);</w:t>
      </w:r>
    </w:p>
    <w:p w:rsidR="00E617B2" w:rsidRDefault="00E468A1">
      <w:pPr>
        <w:pStyle w:val="c6"/>
        <w:numPr>
          <w:ilvl w:val="0"/>
          <w:numId w:val="9"/>
        </w:numPr>
        <w:spacing w:after="0"/>
        <w:rPr>
          <w:sz w:val="28"/>
        </w:rPr>
      </w:pPr>
      <w:r>
        <w:rPr>
          <w:rStyle w:val="c30"/>
          <w:color w:val="000000"/>
          <w:sz w:val="28"/>
        </w:rPr>
        <w:t xml:space="preserve"> определять значение слов, соотнося их с картинками;</w:t>
      </w:r>
    </w:p>
    <w:p w:rsidR="00E617B2" w:rsidRDefault="00E468A1">
      <w:pPr>
        <w:pStyle w:val="c6"/>
        <w:numPr>
          <w:ilvl w:val="0"/>
          <w:numId w:val="9"/>
        </w:numPr>
        <w:spacing w:after="0"/>
        <w:rPr>
          <w:sz w:val="28"/>
        </w:rPr>
      </w:pPr>
      <w:r>
        <w:rPr>
          <w:rStyle w:val="c30"/>
          <w:color w:val="000000"/>
          <w:sz w:val="28"/>
        </w:rPr>
        <w:t>делить слова на слоги;</w:t>
      </w:r>
    </w:p>
    <w:p w:rsidR="00E617B2" w:rsidRDefault="00E468A1">
      <w:pPr>
        <w:pStyle w:val="c6"/>
        <w:numPr>
          <w:ilvl w:val="0"/>
          <w:numId w:val="9"/>
        </w:numPr>
        <w:spacing w:after="0"/>
        <w:rPr>
          <w:sz w:val="28"/>
        </w:rPr>
      </w:pPr>
      <w:r>
        <w:rPr>
          <w:rStyle w:val="c30"/>
          <w:color w:val="000000"/>
          <w:sz w:val="28"/>
        </w:rPr>
        <w:t>группировать слова-названия предметов и назва</w:t>
      </w:r>
      <w:r>
        <w:rPr>
          <w:rStyle w:val="c30"/>
          <w:color w:val="000000"/>
          <w:sz w:val="28"/>
        </w:rPr>
        <w:t>ния действий;</w:t>
      </w:r>
    </w:p>
    <w:p w:rsidR="00E617B2" w:rsidRDefault="00E468A1">
      <w:pPr>
        <w:pStyle w:val="c6"/>
        <w:numPr>
          <w:ilvl w:val="0"/>
          <w:numId w:val="9"/>
        </w:numPr>
        <w:spacing w:after="0"/>
        <w:rPr>
          <w:sz w:val="28"/>
        </w:rPr>
      </w:pPr>
      <w:r>
        <w:rPr>
          <w:rStyle w:val="c30"/>
          <w:color w:val="000000"/>
          <w:sz w:val="28"/>
        </w:rPr>
        <w:t>приводить в качестве примеров слова этих категорий:</w:t>
      </w:r>
    </w:p>
    <w:p w:rsidR="00E617B2" w:rsidRDefault="00E468A1">
      <w:pPr>
        <w:pStyle w:val="c6"/>
        <w:numPr>
          <w:ilvl w:val="0"/>
          <w:numId w:val="9"/>
        </w:numPr>
        <w:spacing w:after="0"/>
        <w:rPr>
          <w:sz w:val="28"/>
        </w:rPr>
      </w:pPr>
      <w:r>
        <w:rPr>
          <w:rStyle w:val="c30"/>
          <w:color w:val="000000"/>
          <w:sz w:val="28"/>
        </w:rPr>
        <w:t>списывать по слогам с рукописного и печатного текстов;</w:t>
      </w:r>
    </w:p>
    <w:p w:rsidR="00E617B2" w:rsidRDefault="00E468A1">
      <w:pPr>
        <w:pStyle w:val="c6"/>
        <w:numPr>
          <w:ilvl w:val="0"/>
          <w:numId w:val="9"/>
        </w:numPr>
        <w:spacing w:after="0"/>
        <w:rPr>
          <w:sz w:val="28"/>
        </w:rPr>
      </w:pPr>
      <w:r>
        <w:rPr>
          <w:rStyle w:val="c30"/>
          <w:color w:val="000000"/>
          <w:sz w:val="28"/>
        </w:rPr>
        <w:t>грамотно писать по памяти словарные слова;</w:t>
      </w:r>
    </w:p>
    <w:p w:rsidR="00E617B2" w:rsidRDefault="00E468A1">
      <w:pPr>
        <w:pStyle w:val="c6"/>
        <w:numPr>
          <w:ilvl w:val="0"/>
          <w:numId w:val="9"/>
        </w:numPr>
        <w:spacing w:after="0"/>
        <w:rPr>
          <w:sz w:val="28"/>
        </w:rPr>
      </w:pPr>
      <w:r>
        <w:rPr>
          <w:rStyle w:val="c30"/>
          <w:color w:val="000000"/>
          <w:sz w:val="28"/>
        </w:rPr>
        <w:t>писать под диктовку слова и предложения из слов, написание которых не    расходится с произн</w:t>
      </w:r>
      <w:r>
        <w:rPr>
          <w:rStyle w:val="c30"/>
          <w:color w:val="000000"/>
          <w:sz w:val="28"/>
        </w:rPr>
        <w:t>ошением (8-10 слов)</w:t>
      </w:r>
    </w:p>
    <w:p w:rsidR="00E617B2" w:rsidRDefault="00E468A1">
      <w:pPr>
        <w:pStyle w:val="c6"/>
        <w:spacing w:after="0"/>
        <w:ind w:firstLine="360"/>
        <w:rPr>
          <w:b/>
          <w:sz w:val="28"/>
        </w:rPr>
      </w:pPr>
      <w:r>
        <w:rPr>
          <w:rStyle w:val="c30"/>
          <w:b/>
          <w:color w:val="000000"/>
          <w:sz w:val="28"/>
        </w:rPr>
        <w:t>Достаточный уровень:</w:t>
      </w:r>
    </w:p>
    <w:p w:rsidR="00E617B2" w:rsidRDefault="00E468A1">
      <w:pPr>
        <w:pStyle w:val="c6"/>
        <w:numPr>
          <w:ilvl w:val="0"/>
          <w:numId w:val="9"/>
        </w:numPr>
        <w:spacing w:after="0"/>
        <w:rPr>
          <w:sz w:val="28"/>
        </w:rPr>
      </w:pPr>
      <w:r>
        <w:rPr>
          <w:rStyle w:val="c30"/>
          <w:color w:val="000000"/>
          <w:sz w:val="28"/>
        </w:rPr>
        <w:t>различать сходные по начертанию буквы;</w:t>
      </w:r>
    </w:p>
    <w:p w:rsidR="00E617B2" w:rsidRDefault="00E468A1">
      <w:pPr>
        <w:pStyle w:val="c6"/>
        <w:numPr>
          <w:ilvl w:val="0"/>
          <w:numId w:val="10"/>
        </w:numPr>
        <w:spacing w:after="0"/>
        <w:rPr>
          <w:sz w:val="28"/>
        </w:rPr>
      </w:pPr>
      <w:r>
        <w:rPr>
          <w:rStyle w:val="c30"/>
          <w:color w:val="000000"/>
          <w:sz w:val="28"/>
        </w:rPr>
        <w:t>называть предметы на картинках и подбирать к ним названия действий;        </w:t>
      </w:r>
    </w:p>
    <w:p w:rsidR="00E617B2" w:rsidRDefault="00E468A1">
      <w:pPr>
        <w:pStyle w:val="c6"/>
        <w:numPr>
          <w:ilvl w:val="0"/>
          <w:numId w:val="10"/>
        </w:numPr>
        <w:spacing w:after="0"/>
        <w:rPr>
          <w:rStyle w:val="c30"/>
          <w:sz w:val="28"/>
        </w:rPr>
      </w:pPr>
      <w:r>
        <w:rPr>
          <w:rStyle w:val="c30"/>
          <w:color w:val="000000"/>
          <w:sz w:val="28"/>
        </w:rPr>
        <w:t>составлять предложение по действию или по картинке с помощью учителя;</w:t>
      </w:r>
    </w:p>
    <w:p w:rsidR="00E617B2" w:rsidRDefault="00E468A1">
      <w:pPr>
        <w:pStyle w:val="c6"/>
        <w:numPr>
          <w:ilvl w:val="0"/>
          <w:numId w:val="10"/>
        </w:numPr>
        <w:spacing w:after="0"/>
        <w:rPr>
          <w:sz w:val="28"/>
        </w:rPr>
      </w:pPr>
      <w:r>
        <w:rPr>
          <w:rStyle w:val="c30"/>
          <w:color w:val="000000"/>
          <w:sz w:val="28"/>
        </w:rPr>
        <w:t xml:space="preserve">списывать по  слогам слова с </w:t>
      </w:r>
      <w:r>
        <w:rPr>
          <w:rStyle w:val="c30"/>
          <w:color w:val="000000"/>
          <w:sz w:val="28"/>
        </w:rPr>
        <w:t>рукописного и печатного текстов;</w:t>
      </w:r>
    </w:p>
    <w:p w:rsidR="00E617B2" w:rsidRDefault="00E468A1">
      <w:pPr>
        <w:pStyle w:val="c6"/>
        <w:numPr>
          <w:ilvl w:val="0"/>
          <w:numId w:val="10"/>
        </w:numPr>
        <w:spacing w:after="0"/>
        <w:rPr>
          <w:sz w:val="28"/>
        </w:rPr>
      </w:pPr>
      <w:r>
        <w:rPr>
          <w:rStyle w:val="c30"/>
          <w:color w:val="000000"/>
          <w:sz w:val="28"/>
        </w:rPr>
        <w:t>составлять буквенную схему слои типа шар, суп, Мила;</w:t>
      </w:r>
    </w:p>
    <w:p w:rsidR="00E617B2" w:rsidRDefault="00E468A1">
      <w:pPr>
        <w:pStyle w:val="c6"/>
        <w:numPr>
          <w:ilvl w:val="0"/>
          <w:numId w:val="10"/>
        </w:numPr>
        <w:spacing w:after="0"/>
        <w:rPr>
          <w:sz w:val="28"/>
        </w:rPr>
      </w:pPr>
      <w:r>
        <w:rPr>
          <w:rStyle w:val="c30"/>
          <w:color w:val="000000"/>
          <w:sz w:val="28"/>
        </w:rPr>
        <w:t>делить слова на слоги;</w:t>
      </w:r>
    </w:p>
    <w:p w:rsidR="00E617B2" w:rsidRDefault="00E468A1">
      <w:pPr>
        <w:pStyle w:val="c6"/>
        <w:spacing w:after="0"/>
        <w:rPr>
          <w:sz w:val="28"/>
        </w:rPr>
      </w:pPr>
      <w:r>
        <w:rPr>
          <w:rStyle w:val="c30"/>
          <w:color w:val="000000"/>
          <w:sz w:val="28"/>
        </w:rPr>
        <w:t xml:space="preserve">      • писать под диктовку буквы, слоги и слова (из 3—4 букв), написание которых не  расходится с произношением (6 слов).</w:t>
      </w:r>
    </w:p>
    <w:p w:rsidR="00E617B2" w:rsidRDefault="00E468A1">
      <w:pPr>
        <w:spacing w:after="0" w:line="240" w:lineRule="auto"/>
        <w:ind w:firstLine="708"/>
        <w:rPr>
          <w:rFonts w:ascii="Times New Roman" w:hAnsi="Times New Roman"/>
          <w:b/>
          <w:color w:val="000000"/>
          <w:sz w:val="28"/>
        </w:rPr>
      </w:pPr>
      <w:r>
        <w:rPr>
          <w:rFonts w:ascii="Times New Roman" w:hAnsi="Times New Roman"/>
          <w:b/>
          <w:sz w:val="28"/>
        </w:rPr>
        <w:t xml:space="preserve">Метапредметные: </w:t>
      </w:r>
    </w:p>
    <w:p w:rsidR="00E617B2" w:rsidRDefault="00E468A1">
      <w:pPr>
        <w:spacing w:after="0" w:line="240" w:lineRule="auto"/>
        <w:rPr>
          <w:rFonts w:ascii="Times New Roman" w:hAnsi="Times New Roman"/>
          <w:sz w:val="28"/>
        </w:rPr>
      </w:pPr>
      <w:r>
        <w:rPr>
          <w:rFonts w:ascii="Times New Roman" w:hAnsi="Times New Roman"/>
          <w:b/>
          <w:sz w:val="28"/>
        </w:rPr>
        <w:t xml:space="preserve">- </w:t>
      </w:r>
      <w:r>
        <w:rPr>
          <w:rFonts w:ascii="Times New Roman" w:hAnsi="Times New Roman"/>
          <w:sz w:val="28"/>
        </w:rPr>
        <w:t>прини</w:t>
      </w:r>
      <w:r>
        <w:rPr>
          <w:rFonts w:ascii="Times New Roman" w:hAnsi="Times New Roman"/>
          <w:sz w:val="28"/>
        </w:rPr>
        <w:t xml:space="preserve">мать и сохранять учебную задачу; </w:t>
      </w:r>
    </w:p>
    <w:p w:rsidR="00E617B2" w:rsidRDefault="00E468A1">
      <w:pPr>
        <w:spacing w:after="0" w:line="240" w:lineRule="auto"/>
        <w:rPr>
          <w:rFonts w:ascii="Times New Roman" w:hAnsi="Times New Roman"/>
          <w:sz w:val="28"/>
        </w:rPr>
      </w:pPr>
      <w:r>
        <w:rPr>
          <w:rFonts w:ascii="Times New Roman" w:hAnsi="Times New Roman"/>
          <w:sz w:val="28"/>
        </w:rPr>
        <w:lastRenderedPageBreak/>
        <w:t>- организовывать свою работу.</w:t>
      </w:r>
    </w:p>
    <w:p w:rsidR="00E617B2" w:rsidRDefault="00E468A1">
      <w:pPr>
        <w:widowControl w:val="0"/>
        <w:spacing w:after="0" w:line="240" w:lineRule="auto"/>
        <w:ind w:firstLine="540"/>
        <w:outlineLvl w:val="2"/>
        <w:rPr>
          <w:rFonts w:ascii="Times New Roman" w:hAnsi="Times New Roman"/>
          <w:b/>
          <w:color w:val="000000"/>
          <w:sz w:val="28"/>
        </w:rPr>
      </w:pPr>
      <w:r>
        <w:rPr>
          <w:rFonts w:ascii="Times New Roman" w:hAnsi="Times New Roman"/>
          <w:b/>
          <w:color w:val="000000"/>
          <w:sz w:val="28"/>
        </w:rPr>
        <w:t>3.2. "Чтение"</w:t>
      </w:r>
    </w:p>
    <w:p w:rsidR="00E617B2" w:rsidRDefault="00E468A1">
      <w:pPr>
        <w:spacing w:after="0" w:line="240" w:lineRule="auto"/>
        <w:rPr>
          <w:rFonts w:ascii="Times New Roman" w:hAnsi="Times New Roman"/>
          <w:b/>
          <w:sz w:val="28"/>
        </w:rPr>
      </w:pPr>
      <w:r>
        <w:rPr>
          <w:rFonts w:ascii="Times New Roman" w:hAnsi="Times New Roman"/>
          <w:b/>
          <w:sz w:val="28"/>
        </w:rPr>
        <w:t>Пояснительная записка.</w:t>
      </w:r>
    </w:p>
    <w:p w:rsidR="00E617B2" w:rsidRDefault="00E468A1">
      <w:pPr>
        <w:spacing w:after="0" w:line="240" w:lineRule="auto"/>
        <w:ind w:firstLine="708"/>
        <w:rPr>
          <w:rFonts w:ascii="Times New Roman" w:hAnsi="Times New Roman"/>
          <w:sz w:val="28"/>
        </w:rPr>
      </w:pPr>
      <w:r>
        <w:rPr>
          <w:rFonts w:ascii="Times New Roman" w:hAnsi="Times New Roman"/>
          <w:sz w:val="28"/>
        </w:rPr>
        <w:t xml:space="preserve">Рабочая программа по  чтению для 2  класса составлена на основе следующих нормативных документов: </w:t>
      </w:r>
    </w:p>
    <w:p w:rsidR="00E617B2" w:rsidRDefault="00E468A1">
      <w:pPr>
        <w:spacing w:after="0" w:line="240" w:lineRule="auto"/>
        <w:rPr>
          <w:rFonts w:ascii="Times New Roman" w:hAnsi="Times New Roman"/>
          <w:sz w:val="28"/>
        </w:rPr>
      </w:pPr>
      <w:r>
        <w:rPr>
          <w:rFonts w:ascii="Times New Roman" w:hAnsi="Times New Roman"/>
          <w:sz w:val="28"/>
        </w:rPr>
        <w:t xml:space="preserve"> </w:t>
      </w:r>
      <w:r>
        <w:rPr>
          <w:rFonts w:ascii="Times New Roman" w:hAnsi="Times New Roman"/>
          <w:sz w:val="28"/>
        </w:rPr>
        <w:tab/>
        <w:t xml:space="preserve">Федерального государственного образовательного </w:t>
      </w:r>
      <w:r>
        <w:rPr>
          <w:rFonts w:ascii="Times New Roman" w:hAnsi="Times New Roman"/>
          <w:sz w:val="28"/>
        </w:rPr>
        <w:t>стандарта образования обучающихся с умственной отсталостью (интеллектуальными нарушениями) (Приказ Министерства образования и науки РФ от 19.12.2014г. № 1599 «Об утверждении федерального государственного образовательного стандарта образования обучающихся с</w:t>
      </w:r>
      <w:r>
        <w:rPr>
          <w:rFonts w:ascii="Times New Roman" w:hAnsi="Times New Roman"/>
          <w:sz w:val="28"/>
        </w:rPr>
        <w:t xml:space="preserve"> умственной отсталостью (интеллектуальными нарушениями).</w:t>
      </w:r>
    </w:p>
    <w:p w:rsidR="00E617B2" w:rsidRDefault="00E468A1">
      <w:pPr>
        <w:spacing w:after="0" w:line="240" w:lineRule="auto"/>
        <w:ind w:firstLine="708"/>
        <w:rPr>
          <w:rFonts w:ascii="Times New Roman" w:hAnsi="Times New Roman"/>
          <w:sz w:val="28"/>
        </w:rPr>
      </w:pPr>
      <w:r>
        <w:rPr>
          <w:rFonts w:ascii="Times New Roman" w:hAnsi="Times New Roman"/>
          <w:sz w:val="28"/>
        </w:rPr>
        <w:t>Примерной адаптированной основной общеобразовательной программы образования обучающихся с умственной отсталостью (интеллектуальными нарушениями) (одобрена решением федерального учебно-методического о</w:t>
      </w:r>
      <w:r>
        <w:rPr>
          <w:rFonts w:ascii="Times New Roman" w:hAnsi="Times New Roman"/>
          <w:sz w:val="28"/>
        </w:rPr>
        <w:t>бъединения по общему образованию (протокол от 22декабря  2015 г. № 4/15)</w:t>
      </w:r>
    </w:p>
    <w:p w:rsidR="00E617B2" w:rsidRDefault="00E468A1">
      <w:pPr>
        <w:spacing w:after="0" w:line="240" w:lineRule="auto"/>
        <w:ind w:firstLine="708"/>
        <w:rPr>
          <w:rFonts w:ascii="Times New Roman" w:hAnsi="Times New Roman"/>
          <w:sz w:val="28"/>
        </w:rPr>
      </w:pPr>
      <w:r>
        <w:rPr>
          <w:rFonts w:ascii="Times New Roman" w:hAnsi="Times New Roman"/>
          <w:sz w:val="28"/>
        </w:rPr>
        <w:t>Федерального перечня учебников, утвержденного приказом Министерства просвещения Российской Федерации от 20.05.2020г. № 254 (в ред. приказа Министерства просвещения Российской Федераци</w:t>
      </w:r>
      <w:r>
        <w:rPr>
          <w:rFonts w:ascii="Times New Roman" w:hAnsi="Times New Roman"/>
          <w:sz w:val="28"/>
        </w:rPr>
        <w:t>и от 23.12.2020г. № 766).</w:t>
      </w:r>
    </w:p>
    <w:p w:rsidR="00E617B2" w:rsidRDefault="00E468A1">
      <w:pPr>
        <w:pStyle w:val="a9"/>
        <w:rPr>
          <w:rFonts w:ascii="Times New Roman" w:hAnsi="Times New Roman"/>
          <w:sz w:val="28"/>
        </w:rPr>
      </w:pPr>
      <w:r>
        <w:rPr>
          <w:rFonts w:ascii="Times New Roman" w:hAnsi="Times New Roman"/>
          <w:sz w:val="28"/>
        </w:rPr>
        <w:t>Для реализации данной программы используется учебник «Чтение» для 2 класса</w:t>
      </w:r>
    </w:p>
    <w:p w:rsidR="00E617B2" w:rsidRDefault="00E468A1">
      <w:pPr>
        <w:pStyle w:val="a9"/>
        <w:rPr>
          <w:rFonts w:ascii="Times New Roman" w:hAnsi="Times New Roman"/>
          <w:sz w:val="28"/>
        </w:rPr>
      </w:pPr>
      <w:r>
        <w:rPr>
          <w:rFonts w:ascii="Times New Roman" w:hAnsi="Times New Roman"/>
          <w:sz w:val="28"/>
        </w:rPr>
        <w:t xml:space="preserve"> С.Ю. Ильина, А.К. Аксёнова, Т.М. Головкина М.И Шишкова. Москва, «Просвещение», 2019.</w:t>
      </w:r>
    </w:p>
    <w:p w:rsidR="00E617B2" w:rsidRDefault="00E468A1">
      <w:pPr>
        <w:spacing w:after="0" w:line="240" w:lineRule="auto"/>
        <w:ind w:firstLine="567"/>
        <w:rPr>
          <w:rFonts w:ascii="Times New Roman" w:hAnsi="Times New Roman"/>
          <w:b/>
          <w:sz w:val="28"/>
        </w:rPr>
      </w:pPr>
      <w:r>
        <w:rPr>
          <w:rFonts w:ascii="Times New Roman" w:hAnsi="Times New Roman"/>
          <w:b/>
          <w:sz w:val="28"/>
        </w:rPr>
        <w:t>Рабочая программа рассчитана на 4 часа в неделю и 136 часов в год.</w:t>
      </w:r>
    </w:p>
    <w:p w:rsidR="00E617B2" w:rsidRDefault="00E468A1">
      <w:pPr>
        <w:spacing w:after="0" w:line="240" w:lineRule="auto"/>
        <w:ind w:firstLine="708"/>
        <w:rPr>
          <w:rFonts w:ascii="Times New Roman" w:hAnsi="Times New Roman"/>
          <w:color w:val="000000"/>
          <w:sz w:val="28"/>
        </w:rPr>
      </w:pPr>
      <w:r>
        <w:rPr>
          <w:rFonts w:ascii="Times New Roman" w:hAnsi="Times New Roman"/>
          <w:sz w:val="28"/>
        </w:rPr>
        <w:t>Ос</w:t>
      </w:r>
      <w:r>
        <w:rPr>
          <w:rFonts w:ascii="Times New Roman" w:hAnsi="Times New Roman"/>
          <w:sz w:val="28"/>
        </w:rPr>
        <w:t xml:space="preserve">новная </w:t>
      </w:r>
      <w:r>
        <w:rPr>
          <w:rFonts w:ascii="Times New Roman" w:hAnsi="Times New Roman"/>
          <w:b/>
          <w:sz w:val="28"/>
        </w:rPr>
        <w:t xml:space="preserve">цель </w:t>
      </w:r>
      <w:r>
        <w:rPr>
          <w:rFonts w:ascii="Times New Roman" w:hAnsi="Times New Roman"/>
          <w:sz w:val="28"/>
        </w:rPr>
        <w:t>– научить детей читать доступный их пониманию текст вслух и про себя, осмысленно воспринимать его содержание, уметь поделиться впечатлением о прочитанном, пересказывать текст.</w:t>
      </w:r>
    </w:p>
    <w:p w:rsidR="00E617B2" w:rsidRDefault="00E468A1">
      <w:pPr>
        <w:spacing w:after="0" w:line="240" w:lineRule="auto"/>
        <w:ind w:firstLine="708"/>
        <w:rPr>
          <w:rFonts w:ascii="Times New Roman" w:hAnsi="Times New Roman"/>
          <w:color w:val="000000"/>
          <w:sz w:val="28"/>
        </w:rPr>
      </w:pPr>
      <w:r>
        <w:rPr>
          <w:rFonts w:ascii="Times New Roman" w:hAnsi="Times New Roman"/>
          <w:sz w:val="28"/>
        </w:rPr>
        <w:t xml:space="preserve">  </w:t>
      </w:r>
      <w:r>
        <w:rPr>
          <w:rFonts w:ascii="Times New Roman" w:hAnsi="Times New Roman"/>
          <w:b/>
          <w:sz w:val="28"/>
        </w:rPr>
        <w:t>Задачи:</w:t>
      </w:r>
    </w:p>
    <w:p w:rsidR="00E617B2" w:rsidRDefault="00E468A1">
      <w:pPr>
        <w:pStyle w:val="afffff5"/>
        <w:numPr>
          <w:ilvl w:val="0"/>
          <w:numId w:val="11"/>
        </w:numPr>
        <w:spacing w:after="0" w:line="240" w:lineRule="auto"/>
        <w:contextualSpacing/>
        <w:rPr>
          <w:rFonts w:ascii="Times New Roman" w:hAnsi="Times New Roman"/>
          <w:sz w:val="28"/>
        </w:rPr>
      </w:pPr>
      <w:r>
        <w:rPr>
          <w:rFonts w:ascii="Times New Roman" w:hAnsi="Times New Roman"/>
          <w:sz w:val="28"/>
        </w:rPr>
        <w:t>развивать навык правильного, сознательного, беглого и выра</w:t>
      </w:r>
      <w:r>
        <w:rPr>
          <w:rFonts w:ascii="Times New Roman" w:hAnsi="Times New Roman"/>
          <w:sz w:val="28"/>
        </w:rPr>
        <w:t>зительного чтения.</w:t>
      </w:r>
    </w:p>
    <w:p w:rsidR="00E617B2" w:rsidRDefault="00E468A1">
      <w:pPr>
        <w:pStyle w:val="afffff5"/>
        <w:numPr>
          <w:ilvl w:val="0"/>
          <w:numId w:val="11"/>
        </w:numPr>
        <w:spacing w:after="0" w:line="240" w:lineRule="auto"/>
        <w:contextualSpacing/>
        <w:rPr>
          <w:rFonts w:ascii="Times New Roman" w:hAnsi="Times New Roman"/>
          <w:sz w:val="28"/>
        </w:rPr>
      </w:pPr>
      <w:r>
        <w:rPr>
          <w:rFonts w:ascii="Times New Roman" w:hAnsi="Times New Roman"/>
          <w:sz w:val="28"/>
        </w:rPr>
        <w:t xml:space="preserve">формировать читательскую самостоятельность у обучающихся: </w:t>
      </w:r>
    </w:p>
    <w:p w:rsidR="00E617B2" w:rsidRDefault="00E468A1">
      <w:pPr>
        <w:pStyle w:val="afffff5"/>
        <w:numPr>
          <w:ilvl w:val="0"/>
          <w:numId w:val="11"/>
        </w:numPr>
        <w:spacing w:after="0" w:line="240" w:lineRule="auto"/>
        <w:contextualSpacing/>
        <w:rPr>
          <w:rFonts w:ascii="Times New Roman" w:hAnsi="Times New Roman"/>
          <w:sz w:val="28"/>
        </w:rPr>
      </w:pPr>
      <w:r>
        <w:rPr>
          <w:rFonts w:ascii="Times New Roman" w:hAnsi="Times New Roman"/>
          <w:sz w:val="28"/>
        </w:rPr>
        <w:t xml:space="preserve">развивать у них интерес к чтению, знакомство с лучшими, доступными их пониманию произведениями детской литературы, </w:t>
      </w:r>
    </w:p>
    <w:p w:rsidR="00E617B2" w:rsidRDefault="00E468A1">
      <w:pPr>
        <w:pStyle w:val="afffff5"/>
        <w:numPr>
          <w:ilvl w:val="0"/>
          <w:numId w:val="12"/>
        </w:numPr>
        <w:spacing w:after="0" w:line="240" w:lineRule="auto"/>
        <w:contextualSpacing/>
        <w:rPr>
          <w:rFonts w:ascii="Times New Roman" w:hAnsi="Times New Roman"/>
          <w:sz w:val="28"/>
        </w:rPr>
      </w:pPr>
      <w:r>
        <w:rPr>
          <w:rFonts w:ascii="Times New Roman" w:hAnsi="Times New Roman"/>
          <w:sz w:val="28"/>
        </w:rPr>
        <w:t xml:space="preserve">формировать навыки самостоятельного чтения книг, читательской культуры; </w:t>
      </w:r>
    </w:p>
    <w:p w:rsidR="00E617B2" w:rsidRDefault="00E468A1">
      <w:pPr>
        <w:pStyle w:val="afffff5"/>
        <w:numPr>
          <w:ilvl w:val="0"/>
          <w:numId w:val="12"/>
        </w:numPr>
        <w:spacing w:after="0" w:line="240" w:lineRule="auto"/>
        <w:contextualSpacing/>
        <w:rPr>
          <w:rFonts w:ascii="Times New Roman" w:hAnsi="Times New Roman"/>
          <w:sz w:val="28"/>
        </w:rPr>
      </w:pPr>
      <w:r>
        <w:rPr>
          <w:rFonts w:ascii="Times New Roman" w:hAnsi="Times New Roman"/>
          <w:sz w:val="28"/>
        </w:rPr>
        <w:t>посещать библиотеки, уметь выбирать книги по интересу.</w:t>
      </w:r>
    </w:p>
    <w:p w:rsidR="00E617B2" w:rsidRDefault="00E468A1">
      <w:pPr>
        <w:pStyle w:val="afffff5"/>
        <w:numPr>
          <w:ilvl w:val="0"/>
          <w:numId w:val="11"/>
        </w:numPr>
        <w:spacing w:after="0" w:line="240" w:lineRule="auto"/>
        <w:contextualSpacing/>
        <w:rPr>
          <w:rFonts w:ascii="Times New Roman" w:hAnsi="Times New Roman"/>
          <w:sz w:val="28"/>
        </w:rPr>
      </w:pPr>
      <w:r>
        <w:rPr>
          <w:rFonts w:ascii="Times New Roman" w:hAnsi="Times New Roman"/>
          <w:sz w:val="28"/>
        </w:rPr>
        <w:t>учить самостоятельно работать с книгой</w:t>
      </w:r>
    </w:p>
    <w:p w:rsidR="00E617B2" w:rsidRDefault="00E468A1">
      <w:pPr>
        <w:pStyle w:val="afffff5"/>
        <w:numPr>
          <w:ilvl w:val="0"/>
          <w:numId w:val="11"/>
        </w:numPr>
        <w:spacing w:after="0" w:line="240" w:lineRule="auto"/>
        <w:contextualSpacing/>
        <w:rPr>
          <w:rFonts w:ascii="Times New Roman" w:hAnsi="Times New Roman"/>
          <w:sz w:val="28"/>
        </w:rPr>
      </w:pPr>
      <w:r>
        <w:rPr>
          <w:rFonts w:ascii="Times New Roman" w:hAnsi="Times New Roman"/>
          <w:sz w:val="28"/>
        </w:rPr>
        <w:t>развивать технику чтения: правильного (без искажения звукового состава слов и с правильны</w:t>
      </w:r>
      <w:r>
        <w:rPr>
          <w:rFonts w:ascii="Times New Roman" w:hAnsi="Times New Roman"/>
          <w:sz w:val="28"/>
        </w:rPr>
        <w:t xml:space="preserve">м ударением) и выразительного чтения,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xml:space="preserve">обеспечение постепенного перехода от послогового чтения к чтению целым словом формирование у детей навыков сознательного чтения: </w:t>
      </w:r>
    </w:p>
    <w:p w:rsidR="00E617B2" w:rsidRDefault="00E468A1">
      <w:pPr>
        <w:pStyle w:val="afffff5"/>
        <w:numPr>
          <w:ilvl w:val="0"/>
          <w:numId w:val="13"/>
        </w:numPr>
        <w:spacing w:after="0" w:line="240" w:lineRule="auto"/>
        <w:contextualSpacing/>
        <w:rPr>
          <w:rFonts w:ascii="Times New Roman" w:hAnsi="Times New Roman"/>
          <w:sz w:val="28"/>
        </w:rPr>
      </w:pPr>
      <w:r>
        <w:rPr>
          <w:rFonts w:ascii="Times New Roman" w:hAnsi="Times New Roman"/>
          <w:sz w:val="28"/>
        </w:rPr>
        <w:t>читать доступный пониманию текст вслух, шёпотом, а затем и про себя, осмысленно восприн</w:t>
      </w:r>
      <w:r>
        <w:rPr>
          <w:rFonts w:ascii="Times New Roman" w:hAnsi="Times New Roman"/>
          <w:sz w:val="28"/>
        </w:rPr>
        <w:t>имать содержание прочитанного, сопереживать героям произведения, давать оценку их поступкам во время коллективного анализа;</w:t>
      </w:r>
    </w:p>
    <w:p w:rsidR="00E617B2" w:rsidRDefault="00E468A1">
      <w:pPr>
        <w:pStyle w:val="afffff5"/>
        <w:numPr>
          <w:ilvl w:val="0"/>
          <w:numId w:val="13"/>
        </w:numPr>
        <w:spacing w:after="0" w:line="240" w:lineRule="auto"/>
        <w:contextualSpacing/>
        <w:rPr>
          <w:rFonts w:ascii="Times New Roman" w:hAnsi="Times New Roman"/>
          <w:sz w:val="28"/>
        </w:rPr>
      </w:pPr>
      <w:r>
        <w:rPr>
          <w:rFonts w:ascii="Times New Roman" w:hAnsi="Times New Roman"/>
          <w:sz w:val="28"/>
        </w:rPr>
        <w:t xml:space="preserve">развитие у них умения общаться на уроке чтения: отвечать на вопросы учителя, спрашивать одноклассников о непонятных словах,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делитьс</w:t>
      </w:r>
      <w:r>
        <w:rPr>
          <w:rFonts w:ascii="Times New Roman" w:hAnsi="Times New Roman"/>
          <w:color w:val="000000"/>
          <w:sz w:val="28"/>
        </w:rPr>
        <w:t>я впечатлениями о прочитанном, дополнять пересказы текста, рисовать к тексту словесные картинки, коллективно обсуждать предполагаемый ответ;</w:t>
      </w:r>
    </w:p>
    <w:p w:rsidR="00E617B2" w:rsidRDefault="00E468A1">
      <w:pPr>
        <w:pStyle w:val="afffff5"/>
        <w:numPr>
          <w:ilvl w:val="0"/>
          <w:numId w:val="14"/>
        </w:numPr>
        <w:spacing w:after="0" w:line="240" w:lineRule="auto"/>
        <w:contextualSpacing/>
        <w:rPr>
          <w:rFonts w:ascii="Times New Roman" w:hAnsi="Times New Roman"/>
          <w:sz w:val="28"/>
        </w:rPr>
      </w:pPr>
      <w:r>
        <w:rPr>
          <w:rFonts w:ascii="Times New Roman" w:hAnsi="Times New Roman"/>
          <w:sz w:val="28"/>
        </w:rPr>
        <w:lastRenderedPageBreak/>
        <w:t xml:space="preserve">закреплять навыки плавного послогового чтения ранее усвоенных слоговых структур, </w:t>
      </w:r>
    </w:p>
    <w:p w:rsidR="00E617B2" w:rsidRDefault="00E468A1">
      <w:pPr>
        <w:pStyle w:val="afffff5"/>
        <w:numPr>
          <w:ilvl w:val="0"/>
          <w:numId w:val="14"/>
        </w:numPr>
        <w:spacing w:after="0" w:line="240" w:lineRule="auto"/>
        <w:contextualSpacing/>
        <w:rPr>
          <w:rFonts w:ascii="Times New Roman" w:hAnsi="Times New Roman"/>
          <w:sz w:val="28"/>
        </w:rPr>
      </w:pPr>
      <w:r>
        <w:rPr>
          <w:rFonts w:ascii="Times New Roman" w:hAnsi="Times New Roman"/>
          <w:sz w:val="28"/>
        </w:rPr>
        <w:t>учить читать новые слоговые струк</w:t>
      </w:r>
      <w:r>
        <w:rPr>
          <w:rFonts w:ascii="Times New Roman" w:hAnsi="Times New Roman"/>
          <w:sz w:val="28"/>
        </w:rPr>
        <w:t xml:space="preserve">туры в словах, </w:t>
      </w:r>
    </w:p>
    <w:p w:rsidR="00E617B2" w:rsidRDefault="00E468A1">
      <w:pPr>
        <w:pStyle w:val="afffff5"/>
        <w:numPr>
          <w:ilvl w:val="0"/>
          <w:numId w:val="14"/>
        </w:numPr>
        <w:spacing w:after="0" w:line="240" w:lineRule="auto"/>
        <w:contextualSpacing/>
        <w:rPr>
          <w:rFonts w:ascii="Times New Roman" w:hAnsi="Times New Roman"/>
          <w:sz w:val="28"/>
        </w:rPr>
      </w:pPr>
      <w:r>
        <w:rPr>
          <w:rFonts w:ascii="Times New Roman" w:hAnsi="Times New Roman"/>
          <w:sz w:val="28"/>
        </w:rPr>
        <w:t>совершенствовать звуко-буквенный анализ отдельных слов.</w:t>
      </w:r>
    </w:p>
    <w:p w:rsidR="00E617B2" w:rsidRDefault="00E468A1">
      <w:pPr>
        <w:spacing w:after="0" w:line="240" w:lineRule="auto"/>
        <w:ind w:firstLine="360"/>
        <w:rPr>
          <w:rFonts w:ascii="Times New Roman" w:hAnsi="Times New Roman"/>
          <w:b/>
          <w:color w:val="000000"/>
          <w:sz w:val="28"/>
        </w:rPr>
      </w:pPr>
      <w:r>
        <w:rPr>
          <w:rFonts w:ascii="Times New Roman" w:hAnsi="Times New Roman"/>
          <w:b/>
          <w:sz w:val="28"/>
        </w:rPr>
        <w:t>Основные направления коррекционной работы:</w:t>
      </w:r>
    </w:p>
    <w:p w:rsidR="00E617B2" w:rsidRDefault="00E468A1">
      <w:pPr>
        <w:numPr>
          <w:ilvl w:val="0"/>
          <w:numId w:val="15"/>
        </w:numPr>
        <w:spacing w:after="0" w:line="240" w:lineRule="auto"/>
        <w:rPr>
          <w:rFonts w:ascii="Times New Roman" w:hAnsi="Times New Roman"/>
          <w:sz w:val="28"/>
        </w:rPr>
      </w:pPr>
      <w:r>
        <w:rPr>
          <w:rFonts w:ascii="Times New Roman" w:hAnsi="Times New Roman"/>
          <w:sz w:val="28"/>
        </w:rPr>
        <w:t>развитие артикуляционной моторики;</w:t>
      </w:r>
    </w:p>
    <w:p w:rsidR="00E617B2" w:rsidRDefault="00E468A1">
      <w:pPr>
        <w:numPr>
          <w:ilvl w:val="0"/>
          <w:numId w:val="15"/>
        </w:numPr>
        <w:spacing w:after="0" w:line="240" w:lineRule="auto"/>
        <w:rPr>
          <w:rFonts w:ascii="Times New Roman" w:hAnsi="Times New Roman"/>
          <w:sz w:val="28"/>
        </w:rPr>
      </w:pPr>
      <w:r>
        <w:rPr>
          <w:rFonts w:ascii="Times New Roman" w:hAnsi="Times New Roman"/>
          <w:sz w:val="28"/>
        </w:rPr>
        <w:t>формирование умения работать по словесной инструкции, алгоритму;</w:t>
      </w:r>
    </w:p>
    <w:p w:rsidR="00E617B2" w:rsidRDefault="00E468A1">
      <w:pPr>
        <w:numPr>
          <w:ilvl w:val="0"/>
          <w:numId w:val="15"/>
        </w:numPr>
        <w:spacing w:after="0" w:line="240" w:lineRule="auto"/>
        <w:rPr>
          <w:rFonts w:ascii="Times New Roman" w:hAnsi="Times New Roman"/>
          <w:sz w:val="28"/>
        </w:rPr>
      </w:pPr>
      <w:r>
        <w:rPr>
          <w:rFonts w:ascii="Times New Roman" w:hAnsi="Times New Roman"/>
          <w:sz w:val="28"/>
        </w:rPr>
        <w:t>развитие высших психических функций;</w:t>
      </w:r>
    </w:p>
    <w:p w:rsidR="00E617B2" w:rsidRDefault="00E468A1">
      <w:pPr>
        <w:numPr>
          <w:ilvl w:val="0"/>
          <w:numId w:val="15"/>
        </w:numPr>
        <w:spacing w:after="0" w:line="240" w:lineRule="auto"/>
        <w:rPr>
          <w:rFonts w:ascii="Times New Roman" w:hAnsi="Times New Roman"/>
          <w:sz w:val="28"/>
        </w:rPr>
      </w:pPr>
      <w:r>
        <w:rPr>
          <w:rFonts w:ascii="Times New Roman" w:hAnsi="Times New Roman"/>
          <w:sz w:val="28"/>
        </w:rPr>
        <w:t>корр</w:t>
      </w:r>
      <w:r>
        <w:rPr>
          <w:rFonts w:ascii="Times New Roman" w:hAnsi="Times New Roman"/>
          <w:sz w:val="28"/>
        </w:rPr>
        <w:t>екция нарушений эмоционально-личностной сферы;</w:t>
      </w:r>
    </w:p>
    <w:p w:rsidR="00E617B2" w:rsidRDefault="00E468A1">
      <w:pPr>
        <w:numPr>
          <w:ilvl w:val="0"/>
          <w:numId w:val="15"/>
        </w:numPr>
        <w:spacing w:after="0" w:line="240" w:lineRule="auto"/>
        <w:rPr>
          <w:rFonts w:ascii="Times New Roman" w:hAnsi="Times New Roman"/>
          <w:sz w:val="28"/>
        </w:rPr>
      </w:pPr>
      <w:r>
        <w:rPr>
          <w:rFonts w:ascii="Times New Roman" w:hAnsi="Times New Roman"/>
          <w:sz w:val="28"/>
        </w:rPr>
        <w:t>развитие речи, владение техникой речи;</w:t>
      </w:r>
    </w:p>
    <w:p w:rsidR="00E617B2" w:rsidRDefault="00E468A1">
      <w:pPr>
        <w:numPr>
          <w:ilvl w:val="0"/>
          <w:numId w:val="15"/>
        </w:numPr>
        <w:spacing w:after="0" w:line="240" w:lineRule="auto"/>
        <w:rPr>
          <w:rFonts w:ascii="Times New Roman" w:hAnsi="Times New Roman"/>
          <w:sz w:val="28"/>
        </w:rPr>
      </w:pPr>
      <w:r>
        <w:rPr>
          <w:rFonts w:ascii="Times New Roman" w:hAnsi="Times New Roman"/>
          <w:sz w:val="28"/>
        </w:rPr>
        <w:t>расширение представлений об окружающем мире и обогащение словаря;</w:t>
      </w:r>
    </w:p>
    <w:p w:rsidR="00E617B2" w:rsidRDefault="00E468A1">
      <w:pPr>
        <w:numPr>
          <w:ilvl w:val="0"/>
          <w:numId w:val="15"/>
        </w:numPr>
        <w:spacing w:after="0" w:line="240" w:lineRule="auto"/>
        <w:rPr>
          <w:rFonts w:ascii="Times New Roman" w:hAnsi="Times New Roman"/>
          <w:sz w:val="28"/>
        </w:rPr>
      </w:pPr>
      <w:r>
        <w:rPr>
          <w:rFonts w:ascii="Times New Roman" w:hAnsi="Times New Roman"/>
          <w:sz w:val="28"/>
        </w:rPr>
        <w:t>коррекция индивидуальных пробелов в знаниях, умениях, навыках.</w:t>
      </w:r>
    </w:p>
    <w:p w:rsidR="00E617B2" w:rsidRDefault="00E468A1">
      <w:pPr>
        <w:numPr>
          <w:ilvl w:val="0"/>
          <w:numId w:val="15"/>
        </w:numPr>
        <w:spacing w:after="0" w:line="240" w:lineRule="auto"/>
        <w:rPr>
          <w:rFonts w:ascii="Times New Roman" w:hAnsi="Times New Roman"/>
          <w:sz w:val="28"/>
        </w:rPr>
      </w:pPr>
      <w:r>
        <w:rPr>
          <w:rFonts w:ascii="Times New Roman" w:hAnsi="Times New Roman"/>
          <w:sz w:val="28"/>
        </w:rPr>
        <w:t xml:space="preserve">развитие устанавливать </w:t>
      </w:r>
      <w:r>
        <w:rPr>
          <w:rFonts w:ascii="Times New Roman" w:hAnsi="Times New Roman"/>
          <w:sz w:val="28"/>
        </w:rPr>
        <w:t>причинно-следственные связи и закономерности;</w:t>
      </w:r>
    </w:p>
    <w:p w:rsidR="00E617B2" w:rsidRDefault="00E468A1">
      <w:pPr>
        <w:numPr>
          <w:ilvl w:val="0"/>
          <w:numId w:val="15"/>
        </w:numPr>
        <w:spacing w:after="0" w:line="240" w:lineRule="auto"/>
        <w:rPr>
          <w:rFonts w:ascii="Times New Roman" w:hAnsi="Times New Roman"/>
          <w:sz w:val="28"/>
        </w:rPr>
      </w:pPr>
      <w:r>
        <w:rPr>
          <w:rFonts w:ascii="Times New Roman" w:hAnsi="Times New Roman"/>
          <w:sz w:val="28"/>
        </w:rPr>
        <w:t>совершенствование навыков связной устной речи, обогащение и уточнение словарного запаса; </w:t>
      </w:r>
    </w:p>
    <w:p w:rsidR="00E617B2" w:rsidRDefault="00E468A1">
      <w:pPr>
        <w:numPr>
          <w:ilvl w:val="0"/>
          <w:numId w:val="15"/>
        </w:numPr>
        <w:spacing w:after="0" w:line="240" w:lineRule="auto"/>
        <w:rPr>
          <w:rFonts w:ascii="Times New Roman" w:hAnsi="Times New Roman"/>
          <w:sz w:val="28"/>
        </w:rPr>
      </w:pPr>
      <w:r>
        <w:rPr>
          <w:rFonts w:ascii="Times New Roman" w:hAnsi="Times New Roman"/>
          <w:sz w:val="28"/>
        </w:rPr>
        <w:t>коррекция недостатков развития познавательной деятельности. </w:t>
      </w:r>
    </w:p>
    <w:p w:rsidR="00E617B2" w:rsidRDefault="00E468A1">
      <w:pPr>
        <w:spacing w:after="0" w:line="240" w:lineRule="auto"/>
        <w:ind w:left="284" w:firstLine="360"/>
        <w:rPr>
          <w:rFonts w:ascii="Times New Roman" w:hAnsi="Times New Roman"/>
          <w:sz w:val="28"/>
        </w:rPr>
      </w:pPr>
      <w:r>
        <w:rPr>
          <w:rFonts w:ascii="Times New Roman" w:hAnsi="Times New Roman"/>
          <w:sz w:val="28"/>
        </w:rPr>
        <w:t>Отличительной особенностью рабочей программы по сравнению с</w:t>
      </w:r>
      <w:r>
        <w:rPr>
          <w:rFonts w:ascii="Times New Roman" w:hAnsi="Times New Roman"/>
          <w:sz w:val="28"/>
        </w:rPr>
        <w:t xml:space="preserve"> примерной </w:t>
      </w:r>
      <w:r>
        <w:rPr>
          <w:rFonts w:ascii="Times New Roman" w:hAnsi="Times New Roman"/>
          <w:sz w:val="28"/>
        </w:rPr>
        <w:br/>
        <w:t>программой является коррекционная направленность, индивидуализация обучения. Необходимость коррекции познавательной и речевой деятельности школьников, обусловлена трудностями овладения ими русской (родной) фонетикой, графикой и орфографией, сво</w:t>
      </w:r>
      <w:r>
        <w:rPr>
          <w:rFonts w:ascii="Times New Roman" w:hAnsi="Times New Roman"/>
          <w:sz w:val="28"/>
        </w:rPr>
        <w:t>еобразием их общего и речевого развития, имеющихся психофизических функций.</w:t>
      </w:r>
    </w:p>
    <w:p w:rsidR="00E617B2" w:rsidRDefault="00E468A1">
      <w:pPr>
        <w:spacing w:after="0" w:line="240" w:lineRule="auto"/>
        <w:ind w:firstLine="708"/>
        <w:rPr>
          <w:rFonts w:ascii="Times New Roman" w:hAnsi="Times New Roman"/>
          <w:b/>
          <w:color w:val="000000"/>
          <w:sz w:val="28"/>
        </w:rPr>
      </w:pPr>
      <w:r>
        <w:rPr>
          <w:rFonts w:ascii="Times New Roman" w:hAnsi="Times New Roman"/>
          <w:b/>
          <w:color w:val="000000"/>
          <w:sz w:val="28"/>
        </w:rPr>
        <w:t>Содержание изучаемого предмета</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xml:space="preserve">Примерные лексические темы: «Осень пришла – снова в школу пора», «В гостях у сказки», «Почитаем — поиграем», «Животные рядом с нами», «Ой ты, </w:t>
      </w:r>
      <w:r>
        <w:rPr>
          <w:rFonts w:ascii="Times New Roman" w:hAnsi="Times New Roman"/>
          <w:color w:val="000000"/>
          <w:sz w:val="28"/>
        </w:rPr>
        <w:t>зимушка-зима», «Что такое хорошо и что такое плохо», «Весна идёт», «Чудесное рядом», «Лето красное».</w:t>
      </w:r>
    </w:p>
    <w:p w:rsidR="00E617B2" w:rsidRDefault="00E468A1">
      <w:pPr>
        <w:spacing w:after="0" w:line="240" w:lineRule="auto"/>
        <w:ind w:firstLine="708"/>
        <w:rPr>
          <w:rFonts w:ascii="Times New Roman" w:hAnsi="Times New Roman"/>
          <w:b/>
          <w:color w:val="000000"/>
          <w:sz w:val="28"/>
        </w:rPr>
      </w:pPr>
      <w:r>
        <w:rPr>
          <w:rFonts w:ascii="Times New Roman" w:hAnsi="Times New Roman"/>
          <w:b/>
          <w:sz w:val="28"/>
        </w:rPr>
        <w:t>Осень пришла – в школу пора ( 20 ч) </w:t>
      </w:r>
    </w:p>
    <w:p w:rsidR="00E617B2" w:rsidRDefault="00E468A1">
      <w:pPr>
        <w:spacing w:after="0" w:line="240" w:lineRule="auto"/>
        <w:rPr>
          <w:rFonts w:ascii="Times New Roman" w:hAnsi="Times New Roman"/>
          <w:sz w:val="28"/>
        </w:rPr>
      </w:pPr>
      <w:r>
        <w:rPr>
          <w:rFonts w:ascii="Times New Roman" w:hAnsi="Times New Roman"/>
          <w:sz w:val="28"/>
        </w:rPr>
        <w:t>Кончилось лето. Первый урок. Я. Аким. Грибной лес. Б. Заходер. Птичья школа.Осенние подарки. По Н. Сладкову. М. Ивенсе</w:t>
      </w:r>
      <w:r>
        <w:rPr>
          <w:rFonts w:ascii="Times New Roman" w:hAnsi="Times New Roman"/>
          <w:sz w:val="28"/>
        </w:rPr>
        <w:t xml:space="preserve">н. Падают, падают листья. Зачем дети ходят в школу. По В. Голявкину. Серый вечер. По А. Тумбасову. Обобщение по разделу «Осень пришла –в школу пора». </w:t>
      </w:r>
    </w:p>
    <w:p w:rsidR="00E617B2" w:rsidRDefault="00E468A1">
      <w:pPr>
        <w:spacing w:after="0" w:line="240" w:lineRule="auto"/>
        <w:ind w:firstLine="708"/>
        <w:rPr>
          <w:rFonts w:ascii="Times New Roman" w:hAnsi="Times New Roman"/>
          <w:b/>
          <w:sz w:val="28"/>
        </w:rPr>
      </w:pPr>
      <w:r>
        <w:rPr>
          <w:rFonts w:ascii="Times New Roman" w:hAnsi="Times New Roman"/>
          <w:b/>
          <w:sz w:val="28"/>
        </w:rPr>
        <w:t>Почитаем – поиграем (10 ч)</w:t>
      </w:r>
    </w:p>
    <w:p w:rsidR="00E617B2" w:rsidRDefault="00E468A1">
      <w:pPr>
        <w:spacing w:after="0" w:line="240" w:lineRule="auto"/>
        <w:rPr>
          <w:rFonts w:ascii="Times New Roman" w:hAnsi="Times New Roman"/>
          <w:sz w:val="28"/>
        </w:rPr>
      </w:pPr>
      <w:r>
        <w:rPr>
          <w:rFonts w:ascii="Times New Roman" w:hAnsi="Times New Roman"/>
          <w:sz w:val="28"/>
        </w:rPr>
        <w:t xml:space="preserve">Одна буква. По А. Шибаеву. Дразнилка. По С. Иванову. Дж. Ривз. Шумный Ба-Бах. </w:t>
      </w:r>
      <w:r>
        <w:rPr>
          <w:rFonts w:ascii="Times New Roman" w:hAnsi="Times New Roman"/>
          <w:sz w:val="28"/>
        </w:rPr>
        <w:t xml:space="preserve">Загадки. Кто квакает, кто крякает, а кто каркает. Внеклассное чтение «Почитаем – поиграем». </w:t>
      </w:r>
    </w:p>
    <w:p w:rsidR="00E617B2" w:rsidRDefault="00E468A1">
      <w:pPr>
        <w:spacing w:after="0" w:line="240" w:lineRule="auto"/>
        <w:ind w:firstLine="708"/>
        <w:rPr>
          <w:rFonts w:ascii="Times New Roman" w:hAnsi="Times New Roman"/>
          <w:b/>
          <w:sz w:val="28"/>
        </w:rPr>
      </w:pPr>
      <w:r>
        <w:rPr>
          <w:rFonts w:ascii="Times New Roman" w:hAnsi="Times New Roman"/>
          <w:b/>
          <w:sz w:val="28"/>
        </w:rPr>
        <w:t xml:space="preserve">В гостях у сказки (15 ч) </w:t>
      </w:r>
    </w:p>
    <w:p w:rsidR="00E617B2" w:rsidRDefault="00E468A1">
      <w:pPr>
        <w:spacing w:after="0" w:line="240" w:lineRule="auto"/>
        <w:rPr>
          <w:rFonts w:ascii="Times New Roman" w:hAnsi="Times New Roman"/>
          <w:sz w:val="28"/>
        </w:rPr>
      </w:pPr>
      <w:r>
        <w:rPr>
          <w:rFonts w:ascii="Times New Roman" w:hAnsi="Times New Roman"/>
          <w:sz w:val="28"/>
        </w:rPr>
        <w:t>Лиса и волк. Русская народная сказка. Лиса и козёл. Русская народная сказка. Волк и баран. Литовская сказка. Сказка о том, как зайцы испу</w:t>
      </w:r>
      <w:r>
        <w:rPr>
          <w:rFonts w:ascii="Times New Roman" w:hAnsi="Times New Roman"/>
          <w:sz w:val="28"/>
        </w:rPr>
        <w:t xml:space="preserve">гали серого волка. По С. Прокофьевой. Рак и ворона. Литовская сказка. Благодарный медведь. Мордовская сказка. Как белка и заяц друг друга не узнали. Якутская сказка. Волк и ягненок. Армянская сказка. Обобщение к разделу «В гостях у сказки». </w:t>
      </w:r>
    </w:p>
    <w:p w:rsidR="00E617B2" w:rsidRDefault="00E468A1">
      <w:pPr>
        <w:spacing w:after="0" w:line="240" w:lineRule="auto"/>
        <w:ind w:firstLine="708"/>
        <w:rPr>
          <w:rFonts w:ascii="Times New Roman" w:hAnsi="Times New Roman"/>
          <w:b/>
          <w:sz w:val="28"/>
        </w:rPr>
      </w:pPr>
      <w:r>
        <w:rPr>
          <w:rFonts w:ascii="Times New Roman" w:hAnsi="Times New Roman"/>
          <w:b/>
          <w:sz w:val="28"/>
        </w:rPr>
        <w:t>Животные рядом</w:t>
      </w:r>
      <w:r>
        <w:rPr>
          <w:rFonts w:ascii="Times New Roman" w:hAnsi="Times New Roman"/>
          <w:b/>
          <w:sz w:val="28"/>
        </w:rPr>
        <w:t xml:space="preserve"> с нами (16 ч) </w:t>
      </w:r>
    </w:p>
    <w:p w:rsidR="00E617B2" w:rsidRDefault="00E468A1">
      <w:pPr>
        <w:spacing w:after="0" w:line="240" w:lineRule="auto"/>
        <w:rPr>
          <w:rFonts w:ascii="Times New Roman" w:hAnsi="Times New Roman"/>
          <w:sz w:val="28"/>
        </w:rPr>
      </w:pPr>
      <w:r>
        <w:rPr>
          <w:rFonts w:ascii="Times New Roman" w:hAnsi="Times New Roman"/>
          <w:sz w:val="28"/>
        </w:rPr>
        <w:lastRenderedPageBreak/>
        <w:t>Умная собака. Индийская сказка.Я домой пришла. По Э. Шиму.Кролики. По Е. Чарушину. В. Лифшиц. Баран. Храбрый утенок. По Б. Житкову. М. Бородицкая. Котенок. Три котенка по В. Сутееву. Упрямые козлята. В. Лифшиц. Пес. Внеклассное чтение «Живо</w:t>
      </w:r>
      <w:r>
        <w:rPr>
          <w:rFonts w:ascii="Times New Roman" w:hAnsi="Times New Roman"/>
          <w:sz w:val="28"/>
        </w:rPr>
        <w:t xml:space="preserve">тные рядом с нами». </w:t>
      </w:r>
    </w:p>
    <w:p w:rsidR="00E617B2" w:rsidRDefault="00E468A1">
      <w:pPr>
        <w:spacing w:after="0" w:line="240" w:lineRule="auto"/>
        <w:ind w:firstLine="708"/>
        <w:rPr>
          <w:rFonts w:ascii="Times New Roman" w:hAnsi="Times New Roman"/>
          <w:b/>
          <w:sz w:val="28"/>
        </w:rPr>
      </w:pPr>
      <w:r>
        <w:rPr>
          <w:rFonts w:ascii="Times New Roman" w:hAnsi="Times New Roman"/>
          <w:b/>
          <w:sz w:val="28"/>
        </w:rPr>
        <w:t>Ой – ты, зимушка – зима  (17ч) </w:t>
      </w:r>
    </w:p>
    <w:p w:rsidR="00E617B2" w:rsidRDefault="00E468A1">
      <w:pPr>
        <w:spacing w:after="0" w:line="240" w:lineRule="auto"/>
        <w:rPr>
          <w:rFonts w:ascii="Times New Roman" w:hAnsi="Times New Roman"/>
          <w:sz w:val="28"/>
        </w:rPr>
      </w:pPr>
      <w:r>
        <w:rPr>
          <w:rFonts w:ascii="Times New Roman" w:hAnsi="Times New Roman"/>
          <w:sz w:val="28"/>
        </w:rPr>
        <w:t>Я. Аким. Первый снег. Снежный колобок. По Н. Калининой.Снеговик – новосел. По С. Вангели.Воробышкин домик. По Е. Шведеру. Г. Галина. Зимние картинки. Ш. Галиев. Купили снег. Буратиний нос. По Г. Юдину. П</w:t>
      </w:r>
      <w:r>
        <w:rPr>
          <w:rFonts w:ascii="Times New Roman" w:hAnsi="Times New Roman"/>
          <w:sz w:val="28"/>
        </w:rPr>
        <w:t>ро елки. По В. Сутееву. Коньки купили не напрасно. По В. Голявкину. Ромашки в январе. По М. Пляцковскому.Мороз и Заяц. Русская народная сказка. Вьюга. Литовская народная сказка. На лесной полянке. По Г. Скребицкому.Обобщение по разделу «Ой ты, Зимушка-зима</w:t>
      </w:r>
      <w:r>
        <w:rPr>
          <w:rFonts w:ascii="Times New Roman" w:hAnsi="Times New Roman"/>
          <w:sz w:val="28"/>
        </w:rPr>
        <w:t xml:space="preserve">». </w:t>
      </w:r>
    </w:p>
    <w:p w:rsidR="00E617B2" w:rsidRDefault="00E468A1">
      <w:pPr>
        <w:spacing w:after="0" w:line="240" w:lineRule="auto"/>
        <w:ind w:firstLine="708"/>
        <w:rPr>
          <w:rFonts w:ascii="Times New Roman" w:hAnsi="Times New Roman"/>
          <w:b/>
          <w:sz w:val="28"/>
        </w:rPr>
      </w:pPr>
      <w:r>
        <w:rPr>
          <w:rFonts w:ascii="Times New Roman" w:hAnsi="Times New Roman"/>
          <w:b/>
          <w:sz w:val="28"/>
        </w:rPr>
        <w:t>Что такое хорошо и что такое плохо (17 ч)</w:t>
      </w:r>
    </w:p>
    <w:p w:rsidR="00E617B2" w:rsidRDefault="00E468A1">
      <w:pPr>
        <w:spacing w:after="0" w:line="240" w:lineRule="auto"/>
        <w:rPr>
          <w:rFonts w:ascii="Times New Roman" w:hAnsi="Times New Roman"/>
          <w:sz w:val="28"/>
        </w:rPr>
      </w:pPr>
      <w:r>
        <w:rPr>
          <w:rFonts w:ascii="Times New Roman" w:hAnsi="Times New Roman"/>
          <w:sz w:val="28"/>
        </w:rPr>
        <w:t>Коля заболел. По А. Митту. Д. Летнева. Подружки рассорились. Вязальщик. По В. Голявкину. Г. Ладонщиков. Самокат. Скамейка, прыгуны-гвоздики и Алик. По Э. Киселевой. Торопливый ножик. По Е. Пермяку. Вьюга. По В.</w:t>
      </w:r>
      <w:r>
        <w:rPr>
          <w:rFonts w:ascii="Times New Roman" w:hAnsi="Times New Roman"/>
          <w:sz w:val="28"/>
        </w:rPr>
        <w:t xml:space="preserve"> Сухомлинскому. Трус. По И. Бутмину. Как я под партой сидел. По В. Голявкину. Мед в кармане. По В. Витка. Канавка. По В. Донниковой. Назло солнцу. Узбекская сказка. А. Барто. Мостки. Песенка обо всем. По М. Дружининой. Л. Квитко. Лемеле хозяйничает. Неряха</w:t>
      </w:r>
      <w:r>
        <w:rPr>
          <w:rFonts w:ascii="Times New Roman" w:hAnsi="Times New Roman"/>
          <w:sz w:val="28"/>
        </w:rPr>
        <w:t xml:space="preserve">.По И. Туричину. Внеклассное чтение «Что такое хорошо и что такое плохо». </w:t>
      </w:r>
    </w:p>
    <w:p w:rsidR="00E617B2" w:rsidRDefault="00E468A1">
      <w:pPr>
        <w:spacing w:after="0" w:line="240" w:lineRule="auto"/>
        <w:ind w:firstLine="708"/>
        <w:rPr>
          <w:rFonts w:ascii="Times New Roman" w:hAnsi="Times New Roman"/>
          <w:b/>
          <w:sz w:val="28"/>
        </w:rPr>
      </w:pPr>
      <w:r>
        <w:rPr>
          <w:rFonts w:ascii="Times New Roman" w:hAnsi="Times New Roman"/>
          <w:b/>
          <w:sz w:val="28"/>
        </w:rPr>
        <w:t xml:space="preserve">Весна идет (20 ч) </w:t>
      </w:r>
    </w:p>
    <w:p w:rsidR="00E617B2" w:rsidRDefault="00E468A1">
      <w:pPr>
        <w:spacing w:after="0" w:line="240" w:lineRule="auto"/>
        <w:rPr>
          <w:rFonts w:ascii="Times New Roman" w:hAnsi="Times New Roman"/>
          <w:sz w:val="28"/>
        </w:rPr>
      </w:pPr>
      <w:r>
        <w:rPr>
          <w:rFonts w:ascii="Times New Roman" w:hAnsi="Times New Roman"/>
          <w:sz w:val="28"/>
        </w:rPr>
        <w:t>Я. Аким. Март. Невидимка. По Ю. Ковалю. В. Берестов. Праздник мам. Подарок к празднику. По В. Драгунского. Снег и заяц. Бурятская сказка. Лягушонок. По М. Пришвин</w:t>
      </w:r>
      <w:r>
        <w:rPr>
          <w:rFonts w:ascii="Times New Roman" w:hAnsi="Times New Roman"/>
          <w:sz w:val="28"/>
        </w:rPr>
        <w:t>у. Г. Ладонщиков. Весна. Барсук. По Е. Чарушину. С. Маршак. Весенняя песенка. На краю леса. По И. Соколову- Микитову. Подходящая вещь. По В. Голявкину. М. Пляцковский. Деньки стоят погожие. Ручей и камень. По С. Козлову. Как птицы лису проучили. Русская на</w:t>
      </w:r>
      <w:r>
        <w:rPr>
          <w:rFonts w:ascii="Times New Roman" w:hAnsi="Times New Roman"/>
          <w:sz w:val="28"/>
        </w:rPr>
        <w:t xml:space="preserve">родная сказка. Вкусный урок. По Т. Шарыгиной.С. Косенко. Почему скворец веселый? Э. Шим. Храбрый птенец. Кому пригодилась старая Митина шапка. По М. Быкову. Обобщение к разделу «Весна идет». </w:t>
      </w:r>
    </w:p>
    <w:p w:rsidR="00E617B2" w:rsidRDefault="00E468A1">
      <w:pPr>
        <w:spacing w:after="0" w:line="240" w:lineRule="auto"/>
        <w:rPr>
          <w:rFonts w:ascii="Times New Roman" w:hAnsi="Times New Roman"/>
          <w:b/>
          <w:sz w:val="28"/>
        </w:rPr>
      </w:pPr>
      <w:r>
        <w:rPr>
          <w:rFonts w:ascii="Times New Roman" w:hAnsi="Times New Roman"/>
          <w:b/>
          <w:sz w:val="28"/>
        </w:rPr>
        <w:t>Чудесное рядом (13 часов)</w:t>
      </w:r>
    </w:p>
    <w:p w:rsidR="00E617B2" w:rsidRDefault="00E468A1">
      <w:pPr>
        <w:spacing w:after="0" w:line="240" w:lineRule="auto"/>
        <w:rPr>
          <w:rFonts w:ascii="Times New Roman" w:hAnsi="Times New Roman"/>
          <w:sz w:val="28"/>
        </w:rPr>
      </w:pPr>
      <w:r>
        <w:rPr>
          <w:rFonts w:ascii="Times New Roman" w:hAnsi="Times New Roman"/>
          <w:sz w:val="28"/>
        </w:rPr>
        <w:t>Лосенок. Г. Цыферов. Удивление первое.</w:t>
      </w:r>
      <w:r>
        <w:rPr>
          <w:rFonts w:ascii="Times New Roman" w:hAnsi="Times New Roman"/>
          <w:sz w:val="28"/>
        </w:rPr>
        <w:t>Осьминожек. По Г. Снегиреву. Друзья. По С. Козлову. Необыкновенная весна. По С. Козлову. Кот Иваныч. По Г. Скребицкому. Золотой луг. По М. Пришвину.Неродной сын. По В. Бианки. Ю. Кушак. Подарок.Небесный слон. По В. Бианки. Внеклассное чтение «Чудесное рядо</w:t>
      </w:r>
      <w:r>
        <w:rPr>
          <w:rFonts w:ascii="Times New Roman" w:hAnsi="Times New Roman"/>
          <w:sz w:val="28"/>
        </w:rPr>
        <w:t xml:space="preserve">м». </w:t>
      </w:r>
    </w:p>
    <w:p w:rsidR="00E617B2" w:rsidRDefault="00E468A1">
      <w:pPr>
        <w:spacing w:after="0" w:line="240" w:lineRule="auto"/>
        <w:ind w:firstLine="708"/>
        <w:rPr>
          <w:rFonts w:ascii="Times New Roman" w:hAnsi="Times New Roman"/>
          <w:b/>
          <w:sz w:val="28"/>
        </w:rPr>
      </w:pPr>
      <w:r>
        <w:rPr>
          <w:rFonts w:ascii="Times New Roman" w:hAnsi="Times New Roman"/>
          <w:sz w:val="28"/>
        </w:rPr>
        <w:t xml:space="preserve"> </w:t>
      </w:r>
      <w:r>
        <w:rPr>
          <w:rFonts w:ascii="Times New Roman" w:hAnsi="Times New Roman"/>
          <w:b/>
          <w:sz w:val="28"/>
        </w:rPr>
        <w:t>Лето красное (8 часов)</w:t>
      </w:r>
    </w:p>
    <w:p w:rsidR="00E617B2" w:rsidRDefault="00E468A1">
      <w:pPr>
        <w:spacing w:after="0" w:line="240" w:lineRule="auto"/>
        <w:rPr>
          <w:rFonts w:ascii="Times New Roman" w:hAnsi="Times New Roman"/>
          <w:sz w:val="28"/>
        </w:rPr>
      </w:pPr>
      <w:r>
        <w:rPr>
          <w:rFonts w:ascii="Times New Roman" w:hAnsi="Times New Roman"/>
          <w:sz w:val="28"/>
        </w:rPr>
        <w:t>Светляки. По И. Соколову-Микитову. Петушок и солнышко. По Г. Цыферову. И. Гамазкова. Прошлым летом. С.Махотин. Поход. Раки. По Е. Пермяку. В. Викторов. В гости к лету. Обобщение к разделу «Лето красное».</w:t>
      </w:r>
    </w:p>
    <w:p w:rsidR="00E617B2" w:rsidRDefault="00E468A1">
      <w:pPr>
        <w:spacing w:after="0" w:line="240" w:lineRule="auto"/>
        <w:ind w:firstLine="567"/>
        <w:rPr>
          <w:rFonts w:ascii="Times New Roman" w:hAnsi="Times New Roman"/>
          <w:b/>
          <w:sz w:val="28"/>
        </w:rPr>
      </w:pPr>
      <w:r>
        <w:rPr>
          <w:rFonts w:ascii="Times New Roman" w:hAnsi="Times New Roman"/>
          <w:b/>
          <w:sz w:val="28"/>
        </w:rPr>
        <w:t xml:space="preserve">Личностные, </w:t>
      </w:r>
      <w:r>
        <w:rPr>
          <w:rFonts w:ascii="Times New Roman" w:hAnsi="Times New Roman"/>
          <w:b/>
          <w:sz w:val="28"/>
        </w:rPr>
        <w:t>метапредметные и предметные результаты освоения учебного предмета</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Данная программа обеспечивает достижение следующих личностных, метапредметных и предметных результатов:</w:t>
      </w:r>
    </w:p>
    <w:p w:rsidR="00E617B2" w:rsidRDefault="00E468A1">
      <w:pPr>
        <w:spacing w:after="0" w:line="240" w:lineRule="auto"/>
        <w:ind w:firstLine="360"/>
        <w:rPr>
          <w:rFonts w:ascii="Times New Roman" w:hAnsi="Times New Roman"/>
          <w:b/>
          <w:color w:val="000000"/>
          <w:sz w:val="28"/>
        </w:rPr>
      </w:pPr>
      <w:r>
        <w:rPr>
          <w:rFonts w:ascii="Times New Roman" w:hAnsi="Times New Roman"/>
          <w:b/>
          <w:i/>
          <w:color w:val="000000"/>
          <w:sz w:val="28"/>
        </w:rPr>
        <w:t>Личностные результаты:</w:t>
      </w:r>
    </w:p>
    <w:p w:rsidR="00E617B2" w:rsidRDefault="00E468A1">
      <w:pPr>
        <w:numPr>
          <w:ilvl w:val="0"/>
          <w:numId w:val="16"/>
        </w:numPr>
        <w:spacing w:after="0" w:line="240" w:lineRule="auto"/>
        <w:rPr>
          <w:rFonts w:ascii="Times New Roman" w:hAnsi="Times New Roman"/>
          <w:color w:val="000000"/>
          <w:sz w:val="28"/>
        </w:rPr>
      </w:pPr>
      <w:r>
        <w:rPr>
          <w:rFonts w:ascii="Times New Roman" w:hAnsi="Times New Roman"/>
          <w:color w:val="000000"/>
          <w:sz w:val="28"/>
        </w:rPr>
        <w:t>формирование у обучающихся  позитивного отношения к действитель</w:t>
      </w:r>
      <w:r>
        <w:rPr>
          <w:rFonts w:ascii="Times New Roman" w:hAnsi="Times New Roman"/>
          <w:color w:val="000000"/>
          <w:sz w:val="28"/>
        </w:rPr>
        <w:t>ности.</w:t>
      </w:r>
    </w:p>
    <w:p w:rsidR="00E617B2" w:rsidRDefault="00E468A1">
      <w:pPr>
        <w:numPr>
          <w:ilvl w:val="0"/>
          <w:numId w:val="16"/>
        </w:numPr>
        <w:spacing w:after="0" w:line="240" w:lineRule="auto"/>
        <w:rPr>
          <w:rFonts w:ascii="Times New Roman" w:hAnsi="Times New Roman"/>
          <w:color w:val="000000"/>
          <w:sz w:val="28"/>
        </w:rPr>
      </w:pPr>
      <w:r>
        <w:rPr>
          <w:rFonts w:ascii="Times New Roman" w:hAnsi="Times New Roman"/>
          <w:color w:val="000000"/>
          <w:sz w:val="28"/>
        </w:rPr>
        <w:lastRenderedPageBreak/>
        <w:t xml:space="preserve">формирование у детей самоуважения и эмоционально-положительного отношения к себе, готовности выражать и отстаивать свою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позицию, критичности к своим поступкам.</w:t>
      </w:r>
    </w:p>
    <w:p w:rsidR="00E617B2" w:rsidRDefault="00E468A1">
      <w:pPr>
        <w:numPr>
          <w:ilvl w:val="0"/>
          <w:numId w:val="16"/>
        </w:numPr>
        <w:spacing w:after="0" w:line="240" w:lineRule="auto"/>
        <w:rPr>
          <w:rFonts w:ascii="Times New Roman" w:hAnsi="Times New Roman"/>
          <w:color w:val="000000"/>
          <w:sz w:val="28"/>
        </w:rPr>
      </w:pPr>
      <w:r>
        <w:rPr>
          <w:rFonts w:ascii="Times New Roman" w:hAnsi="Times New Roman"/>
          <w:color w:val="000000"/>
          <w:sz w:val="28"/>
        </w:rPr>
        <w:t>развитие жизненного оптимизма,  целеустремленности и настойчивости в достижении целей.</w:t>
      </w:r>
    </w:p>
    <w:p w:rsidR="00E617B2" w:rsidRDefault="00E468A1">
      <w:pPr>
        <w:numPr>
          <w:ilvl w:val="0"/>
          <w:numId w:val="16"/>
        </w:numPr>
        <w:spacing w:after="0" w:line="240" w:lineRule="auto"/>
        <w:rPr>
          <w:rFonts w:ascii="Times New Roman" w:hAnsi="Times New Roman"/>
          <w:color w:val="000000"/>
          <w:sz w:val="28"/>
        </w:rPr>
      </w:pPr>
      <w:r>
        <w:rPr>
          <w:rFonts w:ascii="Times New Roman" w:hAnsi="Times New Roman"/>
          <w:color w:val="000000"/>
          <w:sz w:val="28"/>
        </w:rPr>
        <w:t>о</w:t>
      </w:r>
      <w:r>
        <w:rPr>
          <w:rFonts w:ascii="Times New Roman" w:hAnsi="Times New Roman"/>
          <w:color w:val="000000"/>
          <w:sz w:val="28"/>
        </w:rPr>
        <w:t>бучение ориентировке в мире нравственных, социальных и эстетических ценностей.</w:t>
      </w:r>
    </w:p>
    <w:p w:rsidR="00E617B2" w:rsidRDefault="00E468A1">
      <w:pPr>
        <w:numPr>
          <w:ilvl w:val="0"/>
          <w:numId w:val="16"/>
        </w:numPr>
        <w:spacing w:after="0" w:line="240" w:lineRule="auto"/>
        <w:rPr>
          <w:rFonts w:ascii="Times New Roman" w:hAnsi="Times New Roman"/>
          <w:color w:val="000000"/>
          <w:sz w:val="28"/>
        </w:rPr>
      </w:pPr>
      <w:r>
        <w:rPr>
          <w:rFonts w:ascii="Times New Roman" w:hAnsi="Times New Roman"/>
          <w:color w:val="000000"/>
          <w:sz w:val="28"/>
        </w:rPr>
        <w:t xml:space="preserve">формирование гражданской идентичности личности, осознание учеником себя  гражданином  российского общества, уважающим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историю своей  Родины.</w:t>
      </w:r>
    </w:p>
    <w:p w:rsidR="00E617B2" w:rsidRDefault="00E468A1">
      <w:pPr>
        <w:numPr>
          <w:ilvl w:val="0"/>
          <w:numId w:val="16"/>
        </w:numPr>
        <w:spacing w:after="0" w:line="240" w:lineRule="auto"/>
        <w:rPr>
          <w:rFonts w:ascii="Times New Roman" w:hAnsi="Times New Roman"/>
          <w:color w:val="000000"/>
          <w:sz w:val="28"/>
        </w:rPr>
      </w:pPr>
      <w:r>
        <w:rPr>
          <w:rFonts w:ascii="Times New Roman" w:hAnsi="Times New Roman"/>
          <w:color w:val="000000"/>
          <w:sz w:val="28"/>
        </w:rPr>
        <w:t>формирование привычки к  рефлексии.</w:t>
      </w:r>
    </w:p>
    <w:p w:rsidR="00E617B2" w:rsidRDefault="00E468A1">
      <w:pPr>
        <w:numPr>
          <w:ilvl w:val="0"/>
          <w:numId w:val="16"/>
        </w:numPr>
        <w:spacing w:after="0" w:line="240" w:lineRule="auto"/>
        <w:rPr>
          <w:rFonts w:ascii="Times New Roman" w:hAnsi="Times New Roman"/>
          <w:color w:val="000000"/>
          <w:sz w:val="28"/>
        </w:rPr>
      </w:pPr>
      <w:r>
        <w:rPr>
          <w:rFonts w:ascii="Times New Roman" w:hAnsi="Times New Roman"/>
          <w:color w:val="000000"/>
          <w:sz w:val="28"/>
        </w:rPr>
        <w:t>совершенствование эмоциональной сферы (восприимчивости, чуткости).</w:t>
      </w:r>
    </w:p>
    <w:p w:rsidR="00E617B2" w:rsidRDefault="00E468A1">
      <w:pPr>
        <w:numPr>
          <w:ilvl w:val="0"/>
          <w:numId w:val="16"/>
        </w:numPr>
        <w:spacing w:after="0" w:line="240" w:lineRule="auto"/>
        <w:rPr>
          <w:rFonts w:ascii="Times New Roman" w:hAnsi="Times New Roman"/>
          <w:color w:val="000000"/>
          <w:sz w:val="28"/>
        </w:rPr>
      </w:pPr>
      <w:r>
        <w:rPr>
          <w:rFonts w:ascii="Times New Roman" w:hAnsi="Times New Roman"/>
          <w:color w:val="000000"/>
          <w:sz w:val="28"/>
        </w:rPr>
        <w:t>формирование готовности к сотрудничеству с другими людьми, дружелюбие, коллективизм.</w:t>
      </w:r>
    </w:p>
    <w:p w:rsidR="00E617B2" w:rsidRDefault="00E468A1">
      <w:pPr>
        <w:numPr>
          <w:ilvl w:val="0"/>
          <w:numId w:val="16"/>
        </w:numPr>
        <w:spacing w:after="0" w:line="240" w:lineRule="auto"/>
        <w:rPr>
          <w:rFonts w:ascii="Times New Roman" w:hAnsi="Times New Roman"/>
          <w:color w:val="000000"/>
          <w:sz w:val="28"/>
        </w:rPr>
      </w:pPr>
      <w:r>
        <w:rPr>
          <w:rFonts w:ascii="Times New Roman" w:hAnsi="Times New Roman"/>
          <w:color w:val="000000"/>
          <w:sz w:val="28"/>
        </w:rPr>
        <w:t>развитие мышления, внимания, памяти.</w:t>
      </w:r>
    </w:p>
    <w:p w:rsidR="00E617B2" w:rsidRDefault="00E468A1">
      <w:pPr>
        <w:numPr>
          <w:ilvl w:val="0"/>
          <w:numId w:val="16"/>
        </w:numPr>
        <w:spacing w:after="0" w:line="240" w:lineRule="auto"/>
        <w:rPr>
          <w:rFonts w:ascii="Times New Roman" w:hAnsi="Times New Roman"/>
          <w:color w:val="000000"/>
          <w:sz w:val="28"/>
        </w:rPr>
      </w:pPr>
      <w:r>
        <w:rPr>
          <w:rFonts w:ascii="Times New Roman" w:hAnsi="Times New Roman"/>
          <w:color w:val="000000"/>
          <w:sz w:val="28"/>
        </w:rPr>
        <w:t>развитие творческого отношения к действительности и творческих спо</w:t>
      </w:r>
      <w:r>
        <w:rPr>
          <w:rFonts w:ascii="Times New Roman" w:hAnsi="Times New Roman"/>
          <w:color w:val="000000"/>
          <w:sz w:val="28"/>
        </w:rPr>
        <w:t>собностей.</w:t>
      </w:r>
    </w:p>
    <w:p w:rsidR="00E617B2" w:rsidRDefault="00E468A1">
      <w:pPr>
        <w:spacing w:after="0" w:line="240" w:lineRule="auto"/>
        <w:ind w:firstLine="360"/>
        <w:rPr>
          <w:rFonts w:ascii="Times New Roman" w:hAnsi="Times New Roman"/>
          <w:b/>
          <w:color w:val="000000"/>
          <w:sz w:val="28"/>
        </w:rPr>
      </w:pPr>
      <w:r>
        <w:rPr>
          <w:rFonts w:ascii="Times New Roman" w:hAnsi="Times New Roman"/>
          <w:b/>
          <w:i/>
          <w:color w:val="000000"/>
          <w:sz w:val="28"/>
        </w:rPr>
        <w:t>Метапредметные результаты</w:t>
      </w:r>
    </w:p>
    <w:p w:rsidR="00E617B2" w:rsidRDefault="00E468A1">
      <w:pPr>
        <w:numPr>
          <w:ilvl w:val="0"/>
          <w:numId w:val="17"/>
        </w:numPr>
        <w:spacing w:after="0" w:line="240" w:lineRule="auto"/>
        <w:rPr>
          <w:rFonts w:ascii="Times New Roman" w:hAnsi="Times New Roman"/>
          <w:color w:val="000000"/>
          <w:sz w:val="28"/>
        </w:rPr>
      </w:pPr>
      <w:r>
        <w:rPr>
          <w:rFonts w:ascii="Times New Roman" w:hAnsi="Times New Roman"/>
          <w:color w:val="000000"/>
          <w:sz w:val="28"/>
        </w:rPr>
        <w:t>формирование  мотивации  к самосовершенствованию, в том числе, положительного отношения к обучению</w:t>
      </w:r>
    </w:p>
    <w:p w:rsidR="00E617B2" w:rsidRDefault="00E468A1">
      <w:pPr>
        <w:numPr>
          <w:ilvl w:val="0"/>
          <w:numId w:val="17"/>
        </w:numPr>
        <w:spacing w:after="0" w:line="240" w:lineRule="auto"/>
        <w:rPr>
          <w:rFonts w:ascii="Times New Roman" w:hAnsi="Times New Roman"/>
          <w:color w:val="000000"/>
          <w:sz w:val="28"/>
        </w:rPr>
      </w:pPr>
      <w:r>
        <w:rPr>
          <w:rFonts w:ascii="Times New Roman" w:hAnsi="Times New Roman"/>
          <w:color w:val="000000"/>
          <w:sz w:val="28"/>
        </w:rPr>
        <w:t>приобщение   детей   к основам отечественной и мировой культуры,   к духовному и нравственному опыту человечества</w:t>
      </w:r>
    </w:p>
    <w:p w:rsidR="00E617B2" w:rsidRDefault="00E468A1">
      <w:pPr>
        <w:numPr>
          <w:ilvl w:val="0"/>
          <w:numId w:val="17"/>
        </w:numPr>
        <w:spacing w:after="0" w:line="240" w:lineRule="auto"/>
        <w:rPr>
          <w:rFonts w:ascii="Times New Roman" w:hAnsi="Times New Roman"/>
          <w:color w:val="000000"/>
          <w:sz w:val="28"/>
        </w:rPr>
      </w:pPr>
      <w:r>
        <w:rPr>
          <w:rFonts w:ascii="Times New Roman" w:hAnsi="Times New Roman"/>
          <w:color w:val="000000"/>
          <w:sz w:val="28"/>
        </w:rPr>
        <w:t>формир</w:t>
      </w:r>
      <w:r>
        <w:rPr>
          <w:rFonts w:ascii="Times New Roman" w:hAnsi="Times New Roman"/>
          <w:color w:val="000000"/>
          <w:sz w:val="28"/>
        </w:rPr>
        <w:t>ование уважения к ценностям иных культур, мировоззрений и цивилизаций</w:t>
      </w:r>
    </w:p>
    <w:p w:rsidR="00E617B2" w:rsidRDefault="00E468A1">
      <w:pPr>
        <w:numPr>
          <w:ilvl w:val="0"/>
          <w:numId w:val="17"/>
        </w:numPr>
        <w:spacing w:after="0" w:line="240" w:lineRule="auto"/>
        <w:rPr>
          <w:rFonts w:ascii="Times New Roman" w:hAnsi="Times New Roman"/>
          <w:color w:val="000000"/>
          <w:sz w:val="28"/>
        </w:rPr>
      </w:pPr>
      <w:r>
        <w:rPr>
          <w:rFonts w:ascii="Times New Roman" w:hAnsi="Times New Roman"/>
          <w:color w:val="000000"/>
          <w:sz w:val="28"/>
        </w:rPr>
        <w:t>формирование  целостного мировосприятия на основе взаимодействия литературного чтения  с другими школьными предметами.</w:t>
      </w:r>
    </w:p>
    <w:p w:rsidR="00E617B2" w:rsidRDefault="00E468A1">
      <w:pPr>
        <w:numPr>
          <w:ilvl w:val="0"/>
          <w:numId w:val="17"/>
        </w:numPr>
        <w:spacing w:after="0" w:line="240" w:lineRule="auto"/>
        <w:rPr>
          <w:rFonts w:ascii="Times New Roman" w:hAnsi="Times New Roman"/>
          <w:color w:val="000000"/>
          <w:sz w:val="28"/>
        </w:rPr>
      </w:pPr>
      <w:r>
        <w:rPr>
          <w:rFonts w:ascii="Times New Roman" w:hAnsi="Times New Roman"/>
          <w:color w:val="000000"/>
          <w:sz w:val="28"/>
        </w:rPr>
        <w:t>развитие ценностно-смысловой сферы личности</w:t>
      </w:r>
    </w:p>
    <w:p w:rsidR="00E617B2" w:rsidRDefault="00E468A1">
      <w:pPr>
        <w:numPr>
          <w:ilvl w:val="0"/>
          <w:numId w:val="17"/>
        </w:numPr>
        <w:spacing w:after="0" w:line="240" w:lineRule="auto"/>
        <w:rPr>
          <w:rFonts w:ascii="Times New Roman" w:hAnsi="Times New Roman"/>
          <w:color w:val="000000"/>
          <w:sz w:val="28"/>
        </w:rPr>
      </w:pPr>
      <w:r>
        <w:rPr>
          <w:rFonts w:ascii="Times New Roman" w:hAnsi="Times New Roman"/>
          <w:color w:val="000000"/>
          <w:sz w:val="28"/>
        </w:rPr>
        <w:t>формирование чувства пр</w:t>
      </w:r>
      <w:r>
        <w:rPr>
          <w:rFonts w:ascii="Times New Roman" w:hAnsi="Times New Roman"/>
          <w:color w:val="000000"/>
          <w:sz w:val="28"/>
        </w:rPr>
        <w:t xml:space="preserve">екрасного и эстетических чувств на основе знакомства с мировой и отечественной художественной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литературой</w:t>
      </w:r>
    </w:p>
    <w:p w:rsidR="00E617B2" w:rsidRDefault="00E468A1">
      <w:pPr>
        <w:numPr>
          <w:ilvl w:val="0"/>
          <w:numId w:val="17"/>
        </w:numPr>
        <w:spacing w:after="0" w:line="240" w:lineRule="auto"/>
        <w:rPr>
          <w:rFonts w:ascii="Times New Roman" w:hAnsi="Times New Roman"/>
          <w:color w:val="000000"/>
          <w:sz w:val="28"/>
        </w:rPr>
      </w:pPr>
      <w:r>
        <w:rPr>
          <w:rFonts w:ascii="Times New Roman" w:hAnsi="Times New Roman"/>
          <w:color w:val="000000"/>
          <w:sz w:val="28"/>
        </w:rPr>
        <w:t xml:space="preserve">формирование умения учиться и способности к организации своей деятельности (планированию, контролю, оценке) как первого шага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xml:space="preserve">к самообразованию и </w:t>
      </w:r>
      <w:r>
        <w:rPr>
          <w:rFonts w:ascii="Times New Roman" w:hAnsi="Times New Roman"/>
          <w:color w:val="000000"/>
          <w:sz w:val="28"/>
        </w:rPr>
        <w:t>самовоспитанию</w:t>
      </w:r>
    </w:p>
    <w:p w:rsidR="00E617B2" w:rsidRDefault="00E468A1">
      <w:pPr>
        <w:numPr>
          <w:ilvl w:val="0"/>
          <w:numId w:val="17"/>
        </w:numPr>
        <w:spacing w:after="0" w:line="240" w:lineRule="auto"/>
        <w:rPr>
          <w:rFonts w:ascii="Times New Roman" w:hAnsi="Times New Roman"/>
          <w:color w:val="000000"/>
          <w:sz w:val="28"/>
        </w:rPr>
      </w:pPr>
      <w:r>
        <w:rPr>
          <w:rFonts w:ascii="Times New Roman" w:hAnsi="Times New Roman"/>
          <w:color w:val="000000"/>
          <w:sz w:val="28"/>
        </w:rPr>
        <w:t>обучение навыкам и умениям общеучебного характера, в том числе, ориентировке в книжном пространстве</w:t>
      </w:r>
    </w:p>
    <w:p w:rsidR="00E617B2" w:rsidRDefault="00E468A1">
      <w:pPr>
        <w:numPr>
          <w:ilvl w:val="0"/>
          <w:numId w:val="17"/>
        </w:numPr>
        <w:spacing w:after="0" w:line="240" w:lineRule="auto"/>
        <w:rPr>
          <w:rFonts w:ascii="Times New Roman" w:hAnsi="Times New Roman"/>
          <w:color w:val="000000"/>
          <w:sz w:val="28"/>
        </w:rPr>
      </w:pPr>
      <w:r>
        <w:rPr>
          <w:rFonts w:ascii="Times New Roman" w:hAnsi="Times New Roman"/>
          <w:color w:val="000000"/>
          <w:sz w:val="28"/>
        </w:rPr>
        <w:t>овладение навыками смыслового чтения текстов, умение строить речевое высказывание в соответствии с задачами коммуникации</w:t>
      </w:r>
    </w:p>
    <w:p w:rsidR="00E617B2" w:rsidRDefault="00E468A1">
      <w:pPr>
        <w:numPr>
          <w:ilvl w:val="0"/>
          <w:numId w:val="17"/>
        </w:numPr>
        <w:spacing w:after="0" w:line="240" w:lineRule="auto"/>
        <w:rPr>
          <w:rFonts w:ascii="Times New Roman" w:hAnsi="Times New Roman"/>
          <w:color w:val="000000"/>
          <w:sz w:val="28"/>
        </w:rPr>
      </w:pPr>
      <w:r>
        <w:rPr>
          <w:rFonts w:ascii="Times New Roman" w:hAnsi="Times New Roman"/>
          <w:color w:val="000000"/>
          <w:sz w:val="28"/>
        </w:rPr>
        <w:t>овладение логическим</w:t>
      </w:r>
      <w:r>
        <w:rPr>
          <w:rFonts w:ascii="Times New Roman" w:hAnsi="Times New Roman"/>
          <w:color w:val="000000"/>
          <w:sz w:val="28"/>
        </w:rPr>
        <w:t xml:space="preserve">и действиями сравнения, анализа, синтеза, обобщения, классификация по родовидовым признакам,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установление аналогий и причинно – следственных связей, построения рассуждения, отнесения к известным понятиям.</w:t>
      </w:r>
    </w:p>
    <w:p w:rsidR="00E617B2" w:rsidRDefault="00E468A1">
      <w:pPr>
        <w:spacing w:after="0" w:line="240" w:lineRule="auto"/>
        <w:ind w:firstLine="708"/>
        <w:rPr>
          <w:rFonts w:ascii="Times New Roman" w:hAnsi="Times New Roman"/>
          <w:b/>
          <w:i/>
          <w:color w:val="000000"/>
          <w:sz w:val="28"/>
        </w:rPr>
      </w:pPr>
      <w:r>
        <w:rPr>
          <w:rFonts w:ascii="Times New Roman" w:hAnsi="Times New Roman"/>
          <w:b/>
          <w:i/>
          <w:color w:val="000000"/>
          <w:sz w:val="28"/>
        </w:rPr>
        <w:t>Предметные результаты</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Формирование умений:</w:t>
      </w:r>
    </w:p>
    <w:p w:rsidR="00E617B2" w:rsidRDefault="00E468A1">
      <w:pPr>
        <w:numPr>
          <w:ilvl w:val="0"/>
          <w:numId w:val="18"/>
        </w:numPr>
        <w:spacing w:after="0" w:line="240" w:lineRule="auto"/>
        <w:rPr>
          <w:rFonts w:ascii="Times New Roman" w:hAnsi="Times New Roman"/>
          <w:color w:val="000000"/>
          <w:sz w:val="28"/>
        </w:rPr>
      </w:pPr>
      <w:r>
        <w:rPr>
          <w:rFonts w:ascii="Times New Roman" w:hAnsi="Times New Roman"/>
          <w:color w:val="000000"/>
          <w:sz w:val="28"/>
        </w:rPr>
        <w:lastRenderedPageBreak/>
        <w:t xml:space="preserve">читать </w:t>
      </w:r>
      <w:r>
        <w:rPr>
          <w:rFonts w:ascii="Times New Roman" w:hAnsi="Times New Roman"/>
          <w:color w:val="000000"/>
          <w:sz w:val="28"/>
        </w:rPr>
        <w:t>целыми словами с соблюдением литературных произносительных норм (скорость чтения не менее 60 слов в минуту);</w:t>
      </w:r>
    </w:p>
    <w:p w:rsidR="00E617B2" w:rsidRDefault="00E468A1">
      <w:pPr>
        <w:numPr>
          <w:ilvl w:val="0"/>
          <w:numId w:val="18"/>
        </w:numPr>
        <w:spacing w:after="0" w:line="240" w:lineRule="auto"/>
        <w:rPr>
          <w:rFonts w:ascii="Times New Roman" w:hAnsi="Times New Roman"/>
          <w:color w:val="000000"/>
          <w:sz w:val="28"/>
        </w:rPr>
      </w:pPr>
      <w:r>
        <w:rPr>
          <w:rFonts w:ascii="Times New Roman" w:hAnsi="Times New Roman"/>
          <w:color w:val="000000"/>
          <w:sz w:val="28"/>
        </w:rPr>
        <w:t>правильно ставить ударение в словах, четко произносить окончания слов, соблюдать необходимые паузы;</w:t>
      </w:r>
    </w:p>
    <w:p w:rsidR="00E617B2" w:rsidRDefault="00E468A1">
      <w:pPr>
        <w:numPr>
          <w:ilvl w:val="0"/>
          <w:numId w:val="18"/>
        </w:numPr>
        <w:spacing w:after="0" w:line="240" w:lineRule="auto"/>
        <w:rPr>
          <w:rFonts w:ascii="Times New Roman" w:hAnsi="Times New Roman"/>
          <w:color w:val="000000"/>
          <w:sz w:val="28"/>
        </w:rPr>
      </w:pPr>
      <w:r>
        <w:rPr>
          <w:rFonts w:ascii="Times New Roman" w:hAnsi="Times New Roman"/>
          <w:color w:val="000000"/>
          <w:sz w:val="28"/>
        </w:rPr>
        <w:t xml:space="preserve">читать про себя небольшие тексты с постепенным </w:t>
      </w:r>
      <w:r>
        <w:rPr>
          <w:rFonts w:ascii="Times New Roman" w:hAnsi="Times New Roman"/>
          <w:color w:val="000000"/>
          <w:sz w:val="28"/>
        </w:rPr>
        <w:t>увеличением объема текста;</w:t>
      </w:r>
    </w:p>
    <w:p w:rsidR="00E617B2" w:rsidRDefault="00E468A1">
      <w:pPr>
        <w:numPr>
          <w:ilvl w:val="0"/>
          <w:numId w:val="18"/>
        </w:numPr>
        <w:spacing w:after="0" w:line="240" w:lineRule="auto"/>
        <w:rPr>
          <w:rFonts w:ascii="Times New Roman" w:hAnsi="Times New Roman"/>
          <w:color w:val="000000"/>
          <w:sz w:val="28"/>
        </w:rPr>
      </w:pPr>
      <w:r>
        <w:rPr>
          <w:rFonts w:ascii="Times New Roman" w:hAnsi="Times New Roman"/>
          <w:color w:val="000000"/>
          <w:sz w:val="28"/>
        </w:rPr>
        <w:t>выразительно читать прозаические и поэтические тексты;</w:t>
      </w:r>
    </w:p>
    <w:p w:rsidR="00E617B2" w:rsidRDefault="00E468A1">
      <w:pPr>
        <w:numPr>
          <w:ilvl w:val="0"/>
          <w:numId w:val="18"/>
        </w:numPr>
        <w:spacing w:after="0" w:line="240" w:lineRule="auto"/>
        <w:rPr>
          <w:rFonts w:ascii="Times New Roman" w:hAnsi="Times New Roman"/>
          <w:color w:val="000000"/>
          <w:sz w:val="28"/>
        </w:rPr>
      </w:pPr>
      <w:r>
        <w:rPr>
          <w:rFonts w:ascii="Times New Roman" w:hAnsi="Times New Roman"/>
          <w:color w:val="000000"/>
          <w:sz w:val="28"/>
        </w:rPr>
        <w:t xml:space="preserve">слышать звучание стихотворения (мелодичность, ритмичность, особенности звукозаписи), понимать интонационный рисунок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стихотворного произведения;</w:t>
      </w:r>
    </w:p>
    <w:p w:rsidR="00E617B2" w:rsidRDefault="00E468A1">
      <w:pPr>
        <w:numPr>
          <w:ilvl w:val="0"/>
          <w:numId w:val="18"/>
        </w:numPr>
        <w:spacing w:after="0" w:line="240" w:lineRule="auto"/>
        <w:rPr>
          <w:rFonts w:ascii="Times New Roman" w:hAnsi="Times New Roman"/>
          <w:color w:val="000000"/>
          <w:sz w:val="28"/>
        </w:rPr>
      </w:pPr>
      <w:r>
        <w:rPr>
          <w:rFonts w:ascii="Times New Roman" w:hAnsi="Times New Roman"/>
          <w:color w:val="000000"/>
          <w:sz w:val="28"/>
        </w:rPr>
        <w:t>читать в лицах небольшие диал</w:t>
      </w:r>
      <w:r>
        <w:rPr>
          <w:rFonts w:ascii="Times New Roman" w:hAnsi="Times New Roman"/>
          <w:color w:val="000000"/>
          <w:sz w:val="28"/>
        </w:rPr>
        <w:t>оги из литературного текста;</w:t>
      </w:r>
    </w:p>
    <w:p w:rsidR="00E617B2" w:rsidRDefault="00E468A1">
      <w:pPr>
        <w:numPr>
          <w:ilvl w:val="0"/>
          <w:numId w:val="18"/>
        </w:numPr>
        <w:spacing w:after="0" w:line="240" w:lineRule="auto"/>
        <w:rPr>
          <w:rFonts w:ascii="Times New Roman" w:hAnsi="Times New Roman"/>
          <w:color w:val="000000"/>
          <w:sz w:val="28"/>
        </w:rPr>
      </w:pPr>
      <w:r>
        <w:rPr>
          <w:rFonts w:ascii="Times New Roman" w:hAnsi="Times New Roman"/>
          <w:color w:val="000000"/>
          <w:sz w:val="28"/>
        </w:rPr>
        <w:t>создавать монологи небольшого объема, связанные с прочитанным произведением; </w:t>
      </w:r>
    </w:p>
    <w:p w:rsidR="00E617B2" w:rsidRDefault="00E468A1">
      <w:pPr>
        <w:numPr>
          <w:ilvl w:val="0"/>
          <w:numId w:val="18"/>
        </w:numPr>
        <w:spacing w:after="0" w:line="240" w:lineRule="auto"/>
        <w:rPr>
          <w:rFonts w:ascii="Times New Roman" w:hAnsi="Times New Roman"/>
          <w:color w:val="000000"/>
          <w:sz w:val="28"/>
        </w:rPr>
      </w:pPr>
      <w:r>
        <w:rPr>
          <w:rFonts w:ascii="Times New Roman" w:hAnsi="Times New Roman"/>
          <w:color w:val="000000"/>
          <w:sz w:val="28"/>
        </w:rPr>
        <w:t>произносить в нужном темпе скороговорки, чистоговорки;</w:t>
      </w:r>
    </w:p>
    <w:p w:rsidR="00E617B2" w:rsidRDefault="00E468A1">
      <w:pPr>
        <w:numPr>
          <w:ilvl w:val="0"/>
          <w:numId w:val="18"/>
        </w:numPr>
        <w:spacing w:after="0" w:line="240" w:lineRule="auto"/>
        <w:rPr>
          <w:rFonts w:ascii="Times New Roman" w:hAnsi="Times New Roman"/>
          <w:color w:val="000000"/>
          <w:sz w:val="28"/>
        </w:rPr>
      </w:pPr>
      <w:r>
        <w:rPr>
          <w:rFonts w:ascii="Times New Roman" w:hAnsi="Times New Roman"/>
          <w:color w:val="000000"/>
          <w:sz w:val="28"/>
        </w:rPr>
        <w:t>сравнивать поступки героев прочитанных произведений и давать им свою оценку;</w:t>
      </w:r>
    </w:p>
    <w:p w:rsidR="00E617B2" w:rsidRDefault="00E468A1">
      <w:pPr>
        <w:numPr>
          <w:ilvl w:val="0"/>
          <w:numId w:val="18"/>
        </w:numPr>
        <w:spacing w:after="0" w:line="240" w:lineRule="auto"/>
        <w:rPr>
          <w:rFonts w:ascii="Times New Roman" w:hAnsi="Times New Roman"/>
          <w:color w:val="000000"/>
          <w:sz w:val="28"/>
        </w:rPr>
      </w:pPr>
      <w:r>
        <w:rPr>
          <w:rFonts w:ascii="Times New Roman" w:hAnsi="Times New Roman"/>
          <w:color w:val="000000"/>
          <w:sz w:val="28"/>
        </w:rPr>
        <w:t>находить в оглавл</w:t>
      </w:r>
      <w:r>
        <w:rPr>
          <w:rFonts w:ascii="Times New Roman" w:hAnsi="Times New Roman"/>
          <w:color w:val="000000"/>
          <w:sz w:val="28"/>
        </w:rPr>
        <w:t>ении учебника произведение по фамилии его автора и названию.</w:t>
      </w:r>
    </w:p>
    <w:p w:rsidR="00E617B2" w:rsidRDefault="00E468A1">
      <w:pPr>
        <w:spacing w:after="0" w:line="240" w:lineRule="auto"/>
        <w:ind w:firstLine="708"/>
        <w:rPr>
          <w:rFonts w:ascii="Times New Roman" w:hAnsi="Times New Roman"/>
          <w:color w:val="000000"/>
          <w:sz w:val="28"/>
          <w:u w:val="single"/>
        </w:rPr>
      </w:pPr>
      <w:r>
        <w:rPr>
          <w:rFonts w:ascii="Times New Roman" w:hAnsi="Times New Roman"/>
          <w:b/>
          <w:color w:val="000000"/>
          <w:sz w:val="28"/>
          <w:u w:val="single"/>
        </w:rPr>
        <w:t>Основные требования к знаниям и умениям учащихся</w:t>
      </w:r>
    </w:p>
    <w:p w:rsidR="00E617B2" w:rsidRDefault="00E468A1">
      <w:pPr>
        <w:spacing w:after="0" w:line="240" w:lineRule="auto"/>
        <w:ind w:firstLine="708"/>
        <w:rPr>
          <w:rFonts w:ascii="Times New Roman" w:hAnsi="Times New Roman"/>
          <w:b/>
          <w:i/>
          <w:sz w:val="28"/>
        </w:rPr>
      </w:pPr>
      <w:r>
        <w:rPr>
          <w:rFonts w:ascii="Times New Roman" w:hAnsi="Times New Roman"/>
          <w:b/>
          <w:i/>
          <w:sz w:val="28"/>
        </w:rPr>
        <w:t>Учащиеся научатся:</w:t>
      </w:r>
    </w:p>
    <w:p w:rsidR="00E617B2" w:rsidRDefault="00E468A1">
      <w:pPr>
        <w:numPr>
          <w:ilvl w:val="0"/>
          <w:numId w:val="19"/>
        </w:numPr>
        <w:spacing w:after="0" w:line="240" w:lineRule="auto"/>
        <w:contextualSpacing/>
        <w:rPr>
          <w:rFonts w:ascii="Times New Roman" w:hAnsi="Times New Roman"/>
          <w:sz w:val="28"/>
        </w:rPr>
      </w:pPr>
      <w:r>
        <w:rPr>
          <w:rFonts w:ascii="Times New Roman" w:hAnsi="Times New Roman"/>
          <w:sz w:val="28"/>
        </w:rPr>
        <w:t xml:space="preserve">читать  целыми словами со скоростью чтения, позволяющей понимать художественный текст;  при чтении отражать  настроение </w:t>
      </w:r>
    </w:p>
    <w:p w:rsidR="00E617B2" w:rsidRDefault="00E468A1">
      <w:pPr>
        <w:spacing w:after="0" w:line="240" w:lineRule="auto"/>
        <w:contextualSpacing/>
        <w:rPr>
          <w:rFonts w:ascii="Times New Roman" w:hAnsi="Times New Roman"/>
          <w:sz w:val="28"/>
        </w:rPr>
      </w:pPr>
      <w:r>
        <w:rPr>
          <w:rFonts w:ascii="Times New Roman" w:hAnsi="Times New Roman"/>
          <w:sz w:val="28"/>
        </w:rPr>
        <w:t xml:space="preserve">автора читаемого текста;  </w:t>
      </w:r>
    </w:p>
    <w:p w:rsidR="00E617B2" w:rsidRDefault="00E468A1">
      <w:pPr>
        <w:numPr>
          <w:ilvl w:val="0"/>
          <w:numId w:val="19"/>
        </w:numPr>
        <w:tabs>
          <w:tab w:val="left" w:pos="993"/>
        </w:tabs>
        <w:spacing w:after="0" w:line="240" w:lineRule="auto"/>
        <w:rPr>
          <w:rFonts w:ascii="Times New Roman" w:hAnsi="Times New Roman"/>
          <w:sz w:val="28"/>
        </w:rPr>
      </w:pPr>
      <w:r>
        <w:rPr>
          <w:rFonts w:ascii="Times New Roman" w:hAnsi="Times New Roman"/>
          <w:sz w:val="28"/>
        </w:rPr>
        <w:t>ориентироваться в информационном аппарате учебной  книги, её элементах, опираться на них при выборе книги; находить сходные элементы в книге художественной;</w:t>
      </w:r>
    </w:p>
    <w:p w:rsidR="00E617B2" w:rsidRDefault="00E468A1">
      <w:pPr>
        <w:numPr>
          <w:ilvl w:val="0"/>
          <w:numId w:val="19"/>
        </w:numPr>
        <w:tabs>
          <w:tab w:val="left" w:pos="993"/>
        </w:tabs>
        <w:spacing w:after="0" w:line="240" w:lineRule="auto"/>
        <w:rPr>
          <w:rFonts w:ascii="Times New Roman" w:hAnsi="Times New Roman"/>
          <w:sz w:val="28"/>
        </w:rPr>
      </w:pPr>
      <w:r>
        <w:rPr>
          <w:rFonts w:ascii="Times New Roman" w:hAnsi="Times New Roman"/>
          <w:sz w:val="28"/>
        </w:rPr>
        <w:t xml:space="preserve">просматривать и выбирать книги для самостоятельного чтения и поиска </w:t>
      </w:r>
      <w:r>
        <w:rPr>
          <w:rFonts w:ascii="Times New Roman" w:hAnsi="Times New Roman"/>
          <w:sz w:val="28"/>
        </w:rPr>
        <w:t>нужной информации (справочная литература) по совету взрослых; фиксировать свои читательские успехи в «Рабочей тетради по литературному чтению»;</w:t>
      </w:r>
    </w:p>
    <w:p w:rsidR="00E617B2" w:rsidRDefault="00E468A1">
      <w:pPr>
        <w:numPr>
          <w:ilvl w:val="0"/>
          <w:numId w:val="19"/>
        </w:numPr>
        <w:spacing w:after="0" w:line="240" w:lineRule="auto"/>
        <w:contextualSpacing/>
        <w:rPr>
          <w:rFonts w:ascii="Times New Roman" w:hAnsi="Times New Roman"/>
          <w:sz w:val="28"/>
        </w:rPr>
      </w:pPr>
      <w:r>
        <w:rPr>
          <w:rFonts w:ascii="Times New Roman" w:hAnsi="Times New Roman"/>
          <w:sz w:val="28"/>
        </w:rPr>
        <w:t>осмыслять нравственное содержание пословиц, поговорок, мудрых изречений русского народа, соотносить их нравствен</w:t>
      </w:r>
      <w:r>
        <w:rPr>
          <w:rFonts w:ascii="Times New Roman" w:hAnsi="Times New Roman"/>
          <w:sz w:val="28"/>
        </w:rPr>
        <w:t>ный смысл с изучаемыми произведениями и реалиями жизни;</w:t>
      </w:r>
    </w:p>
    <w:p w:rsidR="00E617B2" w:rsidRDefault="00E468A1">
      <w:pPr>
        <w:numPr>
          <w:ilvl w:val="0"/>
          <w:numId w:val="19"/>
        </w:numPr>
        <w:tabs>
          <w:tab w:val="left" w:pos="993"/>
        </w:tabs>
        <w:spacing w:after="0" w:line="240" w:lineRule="auto"/>
        <w:rPr>
          <w:rFonts w:ascii="Times New Roman" w:hAnsi="Times New Roman"/>
          <w:sz w:val="28"/>
        </w:rPr>
      </w:pPr>
      <w:r>
        <w:rPr>
          <w:rFonts w:ascii="Times New Roman" w:hAnsi="Times New Roman"/>
          <w:sz w:val="28"/>
        </w:rPr>
        <w:t>распределять загадки на тематические группы, составлять собственные загадки на основе предложенного в учебнике алгоритма;</w:t>
      </w:r>
    </w:p>
    <w:p w:rsidR="00E617B2" w:rsidRDefault="00E468A1">
      <w:pPr>
        <w:numPr>
          <w:ilvl w:val="0"/>
          <w:numId w:val="19"/>
        </w:numPr>
        <w:tabs>
          <w:tab w:val="left" w:pos="993"/>
        </w:tabs>
        <w:spacing w:after="0" w:line="240" w:lineRule="auto"/>
        <w:rPr>
          <w:rFonts w:ascii="Times New Roman" w:hAnsi="Times New Roman"/>
          <w:sz w:val="28"/>
        </w:rPr>
      </w:pPr>
      <w:r>
        <w:rPr>
          <w:rFonts w:ascii="Times New Roman" w:hAnsi="Times New Roman"/>
          <w:sz w:val="28"/>
        </w:rPr>
        <w:t>соотносить заголовок текста с его содержанием, осознавать взаимосвязь содержан</w:t>
      </w:r>
      <w:r>
        <w:rPr>
          <w:rFonts w:ascii="Times New Roman" w:hAnsi="Times New Roman"/>
          <w:sz w:val="28"/>
        </w:rPr>
        <w:t xml:space="preserve">ие текста с его заголовком (почему так называется); </w:t>
      </w:r>
    </w:p>
    <w:p w:rsidR="00E617B2" w:rsidRDefault="00E468A1">
      <w:pPr>
        <w:tabs>
          <w:tab w:val="left" w:pos="993"/>
        </w:tabs>
        <w:spacing w:after="0" w:line="240" w:lineRule="auto"/>
        <w:rPr>
          <w:rFonts w:ascii="Times New Roman" w:hAnsi="Times New Roman"/>
          <w:sz w:val="28"/>
        </w:rPr>
      </w:pPr>
      <w:r>
        <w:rPr>
          <w:rFonts w:ascii="Times New Roman" w:hAnsi="Times New Roman"/>
          <w:sz w:val="28"/>
        </w:rPr>
        <w:t>определять характер  литературных героев,  приводить примеры их поступков в соответствии с качествами  героя прочитанного или прослушанного текста.</w:t>
      </w:r>
    </w:p>
    <w:p w:rsidR="00E617B2" w:rsidRDefault="00E468A1">
      <w:pPr>
        <w:tabs>
          <w:tab w:val="left" w:pos="993"/>
        </w:tabs>
        <w:spacing w:after="0" w:line="240" w:lineRule="auto"/>
        <w:rPr>
          <w:rFonts w:ascii="Times New Roman" w:hAnsi="Times New Roman"/>
          <w:b/>
          <w:i/>
          <w:sz w:val="28"/>
        </w:rPr>
      </w:pPr>
      <w:r>
        <w:rPr>
          <w:rFonts w:ascii="Times New Roman" w:hAnsi="Times New Roman"/>
          <w:b/>
          <w:i/>
          <w:sz w:val="28"/>
        </w:rPr>
        <w:tab/>
        <w:t xml:space="preserve">Учащиеся получат возможность научиться: </w:t>
      </w:r>
    </w:p>
    <w:p w:rsidR="00E617B2" w:rsidRDefault="00E468A1">
      <w:pPr>
        <w:numPr>
          <w:ilvl w:val="0"/>
          <w:numId w:val="20"/>
        </w:numPr>
        <w:tabs>
          <w:tab w:val="left" w:pos="993"/>
        </w:tabs>
        <w:spacing w:after="0" w:line="240" w:lineRule="auto"/>
        <w:rPr>
          <w:rFonts w:ascii="Times New Roman" w:hAnsi="Times New Roman"/>
          <w:sz w:val="28"/>
        </w:rPr>
      </w:pPr>
      <w:r>
        <w:rPr>
          <w:rFonts w:ascii="Times New Roman" w:hAnsi="Times New Roman"/>
          <w:sz w:val="28"/>
        </w:rPr>
        <w:t>осознавать см</w:t>
      </w:r>
      <w:r>
        <w:rPr>
          <w:rFonts w:ascii="Times New Roman" w:hAnsi="Times New Roman"/>
          <w:sz w:val="28"/>
        </w:rPr>
        <w:t xml:space="preserve">ысл традиций и праздников русского народа, сохранять традиции семьи и школы, осмысленно готовится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w:t>
      </w:r>
      <w:r>
        <w:rPr>
          <w:rFonts w:ascii="Times New Roman" w:hAnsi="Times New Roman"/>
          <w:sz w:val="28"/>
        </w:rPr>
        <w:t xml:space="preserve">праздниках с друзьями и товарищами по классу; </w:t>
      </w:r>
    </w:p>
    <w:p w:rsidR="00E617B2" w:rsidRDefault="00E468A1">
      <w:pPr>
        <w:numPr>
          <w:ilvl w:val="0"/>
          <w:numId w:val="20"/>
        </w:numPr>
        <w:tabs>
          <w:tab w:val="left" w:pos="993"/>
        </w:tabs>
        <w:spacing w:after="0" w:line="240" w:lineRule="auto"/>
        <w:rPr>
          <w:rFonts w:ascii="Times New Roman" w:hAnsi="Times New Roman"/>
          <w:sz w:val="28"/>
        </w:rPr>
      </w:pPr>
      <w:r>
        <w:rPr>
          <w:rFonts w:ascii="Times New Roman" w:hAnsi="Times New Roman"/>
          <w:sz w:val="28"/>
        </w:rPr>
        <w:t>употреблять пословицы и поговорки в учебных диалогах и высказываниях на заданную тему.</w:t>
      </w:r>
    </w:p>
    <w:p w:rsidR="00E617B2" w:rsidRDefault="00E468A1">
      <w:pPr>
        <w:numPr>
          <w:ilvl w:val="0"/>
          <w:numId w:val="20"/>
        </w:numPr>
        <w:spacing w:after="0" w:line="240" w:lineRule="auto"/>
        <w:contextualSpacing/>
        <w:rPr>
          <w:rFonts w:ascii="Times New Roman" w:hAnsi="Times New Roman"/>
          <w:sz w:val="28"/>
        </w:rPr>
      </w:pPr>
      <w:r>
        <w:rPr>
          <w:rFonts w:ascii="Times New Roman" w:hAnsi="Times New Roman"/>
          <w:sz w:val="28"/>
        </w:rPr>
        <w:lastRenderedPageBreak/>
        <w:t>читать вслух бегло, осознанно, без искажений,  выразительно, передавая своё отношение к прочитанному, выделяя при чтении в</w:t>
      </w:r>
      <w:r>
        <w:rPr>
          <w:rFonts w:ascii="Times New Roman" w:hAnsi="Times New Roman"/>
          <w:sz w:val="28"/>
        </w:rPr>
        <w:t xml:space="preserve">ажные по смыслу слова, соблюдая паузы между предложениями и частями текста; </w:t>
      </w:r>
    </w:p>
    <w:p w:rsidR="00E617B2" w:rsidRDefault="00E468A1">
      <w:pPr>
        <w:numPr>
          <w:ilvl w:val="0"/>
          <w:numId w:val="20"/>
        </w:numPr>
        <w:tabs>
          <w:tab w:val="left" w:pos="993"/>
        </w:tabs>
        <w:spacing w:after="0" w:line="240" w:lineRule="auto"/>
        <w:rPr>
          <w:rFonts w:ascii="Times New Roman" w:hAnsi="Times New Roman"/>
          <w:sz w:val="28"/>
        </w:rPr>
      </w:pPr>
      <w:r>
        <w:rPr>
          <w:rFonts w:ascii="Times New Roman" w:hAnsi="Times New Roman"/>
          <w:sz w:val="28"/>
        </w:rPr>
        <w:t xml:space="preserve">понимать и осознавать, почему поэт воспевает родную природу, какие чувства при этом испытывает, как это характеризует самого поэта; </w:t>
      </w:r>
    </w:p>
    <w:p w:rsidR="00E617B2" w:rsidRDefault="00E468A1">
      <w:pPr>
        <w:numPr>
          <w:ilvl w:val="0"/>
          <w:numId w:val="20"/>
        </w:numPr>
        <w:tabs>
          <w:tab w:val="left" w:pos="993"/>
        </w:tabs>
        <w:spacing w:after="0" w:line="240" w:lineRule="auto"/>
        <w:rPr>
          <w:rFonts w:ascii="Times New Roman" w:hAnsi="Times New Roman"/>
          <w:sz w:val="28"/>
        </w:rPr>
      </w:pPr>
      <w:r>
        <w:rPr>
          <w:rFonts w:ascii="Times New Roman" w:hAnsi="Times New Roman"/>
          <w:sz w:val="28"/>
        </w:rPr>
        <w:t>рассуждать о категориях «добро» и «зло», «крас</w:t>
      </w:r>
      <w:r>
        <w:rPr>
          <w:rFonts w:ascii="Times New Roman" w:hAnsi="Times New Roman"/>
          <w:sz w:val="28"/>
        </w:rPr>
        <w:t>иво» и «безобразно»,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w:t>
      </w:r>
    </w:p>
    <w:p w:rsidR="00E617B2" w:rsidRDefault="00E468A1">
      <w:pPr>
        <w:numPr>
          <w:ilvl w:val="0"/>
          <w:numId w:val="20"/>
        </w:numPr>
        <w:tabs>
          <w:tab w:val="left" w:pos="993"/>
        </w:tabs>
        <w:spacing w:after="0" w:line="240" w:lineRule="auto"/>
        <w:rPr>
          <w:rFonts w:ascii="Times New Roman" w:hAnsi="Times New Roman"/>
          <w:sz w:val="28"/>
        </w:rPr>
      </w:pPr>
      <w:r>
        <w:rPr>
          <w:rFonts w:ascii="Times New Roman" w:hAnsi="Times New Roman"/>
          <w:sz w:val="28"/>
        </w:rPr>
        <w:t>пользоваться элементарными приёмами анализа текста по вопросам учителя (у</w:t>
      </w:r>
      <w:r>
        <w:rPr>
          <w:rFonts w:ascii="Times New Roman" w:hAnsi="Times New Roman"/>
          <w:sz w:val="28"/>
        </w:rPr>
        <w:t>чебника).</w:t>
      </w:r>
    </w:p>
    <w:p w:rsidR="00E617B2" w:rsidRDefault="00E468A1">
      <w:pPr>
        <w:numPr>
          <w:ilvl w:val="0"/>
          <w:numId w:val="20"/>
        </w:numPr>
        <w:tabs>
          <w:tab w:val="left" w:pos="993"/>
        </w:tabs>
        <w:spacing w:after="0" w:line="240" w:lineRule="auto"/>
        <w:rPr>
          <w:rFonts w:ascii="Times New Roman" w:hAnsi="Times New Roman"/>
          <w:sz w:val="28"/>
        </w:rPr>
      </w:pPr>
      <w:r>
        <w:rPr>
          <w:rFonts w:ascii="Times New Roman" w:hAnsi="Times New Roman"/>
          <w:sz w:val="28"/>
        </w:rPr>
        <w:t>осуществлять переход с  уровня событий  восприятия произведения к пониманию главной мысли;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w:t>
      </w:r>
      <w:r>
        <w:rPr>
          <w:rFonts w:ascii="Times New Roman" w:hAnsi="Times New Roman"/>
          <w:sz w:val="28"/>
        </w:rPr>
        <w:t>ьства в тексте.</w:t>
      </w:r>
    </w:p>
    <w:p w:rsidR="00E617B2" w:rsidRDefault="00E468A1">
      <w:pPr>
        <w:numPr>
          <w:ilvl w:val="0"/>
          <w:numId w:val="20"/>
        </w:numPr>
        <w:spacing w:after="0" w:line="240" w:lineRule="auto"/>
        <w:contextualSpacing/>
        <w:rPr>
          <w:rFonts w:ascii="Times New Roman" w:hAnsi="Times New Roman"/>
          <w:sz w:val="28"/>
        </w:rPr>
      </w:pPr>
      <w:r>
        <w:rPr>
          <w:rFonts w:ascii="Times New Roman" w:hAnsi="Times New Roman"/>
          <w:sz w:val="28"/>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E617B2" w:rsidRDefault="00E468A1">
      <w:pPr>
        <w:numPr>
          <w:ilvl w:val="0"/>
          <w:numId w:val="20"/>
        </w:numPr>
        <w:spacing w:after="0" w:line="240" w:lineRule="auto"/>
        <w:contextualSpacing/>
        <w:rPr>
          <w:rFonts w:ascii="Times New Roman" w:hAnsi="Times New Roman"/>
          <w:sz w:val="28"/>
        </w:rPr>
      </w:pPr>
      <w:r>
        <w:rPr>
          <w:rFonts w:ascii="Times New Roman" w:hAnsi="Times New Roman"/>
          <w:sz w:val="28"/>
        </w:rPr>
        <w:t>делить текст на части; озаглавливать части, подробно пе</w:t>
      </w:r>
      <w:r>
        <w:rPr>
          <w:rFonts w:ascii="Times New Roman" w:hAnsi="Times New Roman"/>
          <w:sz w:val="28"/>
        </w:rPr>
        <w:t xml:space="preserve">ресказывать, опираясь на составленный под руководством  учителя план; </w:t>
      </w:r>
    </w:p>
    <w:p w:rsidR="00E617B2" w:rsidRDefault="00E468A1">
      <w:pPr>
        <w:numPr>
          <w:ilvl w:val="0"/>
          <w:numId w:val="20"/>
        </w:numPr>
        <w:tabs>
          <w:tab w:val="left" w:pos="993"/>
        </w:tabs>
        <w:spacing w:after="0" w:line="240" w:lineRule="auto"/>
        <w:rPr>
          <w:rFonts w:ascii="Times New Roman" w:hAnsi="Times New Roman"/>
          <w:sz w:val="28"/>
        </w:rPr>
      </w:pPr>
      <w:r>
        <w:rPr>
          <w:rFonts w:ascii="Times New Roman" w:hAnsi="Times New Roman"/>
          <w:sz w:val="28"/>
        </w:rPr>
        <w:t>находить книги для самостоятельного чтения в различных библиотеках (школьной, домашней, городской, виртуальной и др.); при выборе книг и поиске информации опираться на информационный ап</w:t>
      </w:r>
      <w:r>
        <w:rPr>
          <w:rFonts w:ascii="Times New Roman" w:hAnsi="Times New Roman"/>
          <w:sz w:val="28"/>
        </w:rPr>
        <w:t xml:space="preserve">парат книги, её элементы; получать удовольствие от самостоятельного чтения произведений различных жанров;  делиться своими впечатлениями о прочитанных книгах, участвовать в диалогах и дискуссиях о прочитанных книгах; </w:t>
      </w:r>
    </w:p>
    <w:p w:rsidR="00E617B2" w:rsidRDefault="00E468A1">
      <w:pPr>
        <w:numPr>
          <w:ilvl w:val="0"/>
          <w:numId w:val="20"/>
        </w:numPr>
        <w:spacing w:after="0" w:line="240" w:lineRule="auto"/>
        <w:contextualSpacing/>
        <w:rPr>
          <w:rFonts w:ascii="Times New Roman" w:hAnsi="Times New Roman"/>
          <w:sz w:val="28"/>
        </w:rPr>
      </w:pPr>
      <w:r>
        <w:rPr>
          <w:rFonts w:ascii="Times New Roman" w:hAnsi="Times New Roman"/>
          <w:sz w:val="28"/>
        </w:rPr>
        <w:t xml:space="preserve">пользоваться тематическим каталогом в </w:t>
      </w:r>
      <w:r>
        <w:rPr>
          <w:rFonts w:ascii="Times New Roman" w:hAnsi="Times New Roman"/>
          <w:sz w:val="28"/>
        </w:rPr>
        <w:t>школьной библиотеке.</w:t>
      </w:r>
    </w:p>
    <w:p w:rsidR="00E617B2" w:rsidRDefault="00E617B2">
      <w:pPr>
        <w:tabs>
          <w:tab w:val="left" w:pos="993"/>
        </w:tabs>
        <w:spacing w:after="0" w:line="240" w:lineRule="auto"/>
        <w:rPr>
          <w:rFonts w:ascii="Times New Roman" w:hAnsi="Times New Roman"/>
          <w:color w:val="000000"/>
          <w:sz w:val="28"/>
        </w:rPr>
      </w:pPr>
    </w:p>
    <w:p w:rsidR="00E617B2" w:rsidRDefault="00E617B2">
      <w:pPr>
        <w:widowControl w:val="0"/>
        <w:spacing w:after="0" w:line="240" w:lineRule="auto"/>
        <w:ind w:firstLine="540"/>
        <w:rPr>
          <w:rFonts w:ascii="Times New Roman" w:hAnsi="Times New Roman"/>
          <w:color w:val="000000"/>
          <w:sz w:val="28"/>
        </w:rPr>
      </w:pPr>
    </w:p>
    <w:p w:rsidR="00E617B2" w:rsidRDefault="00E468A1">
      <w:pPr>
        <w:widowControl w:val="0"/>
        <w:spacing w:after="0" w:line="240" w:lineRule="auto"/>
        <w:outlineLvl w:val="2"/>
        <w:rPr>
          <w:rFonts w:ascii="Times New Roman" w:hAnsi="Times New Roman"/>
          <w:color w:val="000000"/>
          <w:sz w:val="28"/>
        </w:rPr>
      </w:pPr>
      <w:r>
        <w:rPr>
          <w:rFonts w:ascii="Times New Roman" w:hAnsi="Times New Roman"/>
          <w:b/>
          <w:color w:val="000000"/>
          <w:sz w:val="28"/>
        </w:rPr>
        <w:t>3.3"Речевая практика»</w:t>
      </w:r>
    </w:p>
    <w:p w:rsidR="00E617B2" w:rsidRDefault="00E468A1">
      <w:pPr>
        <w:spacing w:after="0" w:line="240" w:lineRule="auto"/>
        <w:rPr>
          <w:rFonts w:ascii="Times New Roman" w:hAnsi="Times New Roman"/>
          <w:b/>
          <w:sz w:val="28"/>
        </w:rPr>
      </w:pPr>
      <w:r>
        <w:rPr>
          <w:rFonts w:ascii="Times New Roman" w:hAnsi="Times New Roman"/>
          <w:b/>
          <w:sz w:val="28"/>
        </w:rPr>
        <w:t xml:space="preserve">        Пояснительная записка</w:t>
      </w:r>
    </w:p>
    <w:p w:rsidR="00E617B2" w:rsidRDefault="00E617B2">
      <w:pPr>
        <w:spacing w:after="0" w:line="240" w:lineRule="auto"/>
        <w:ind w:right="14"/>
        <w:rPr>
          <w:rFonts w:ascii="Times New Roman" w:hAnsi="Times New Roman"/>
          <w:b/>
          <w:sz w:val="28"/>
        </w:rPr>
      </w:pPr>
    </w:p>
    <w:p w:rsidR="00E617B2" w:rsidRDefault="00E468A1">
      <w:pPr>
        <w:spacing w:after="0" w:line="240" w:lineRule="auto"/>
        <w:ind w:firstLine="708"/>
        <w:rPr>
          <w:rFonts w:ascii="Times New Roman" w:hAnsi="Times New Roman"/>
          <w:color w:val="1D1B11" w:themeColor="background2" w:themeShade="1A"/>
          <w:sz w:val="28"/>
        </w:rPr>
      </w:pPr>
      <w:r>
        <w:rPr>
          <w:rFonts w:ascii="Times New Roman" w:hAnsi="Times New Roman"/>
          <w:color w:val="1D1B11" w:themeColor="background2" w:themeShade="1A"/>
          <w:sz w:val="28"/>
        </w:rPr>
        <w:t xml:space="preserve">Рабочая программа учебного предмета «Речевая практика» для 2 класса составлена на основе следующих нормативных документов: </w:t>
      </w:r>
    </w:p>
    <w:p w:rsidR="00E617B2" w:rsidRDefault="00E468A1">
      <w:pPr>
        <w:spacing w:after="0" w:line="240" w:lineRule="auto"/>
        <w:rPr>
          <w:rFonts w:ascii="Times New Roman" w:hAnsi="Times New Roman"/>
          <w:color w:val="1D1B11" w:themeColor="background2" w:themeShade="1A"/>
          <w:sz w:val="28"/>
        </w:rPr>
      </w:pPr>
      <w:r>
        <w:rPr>
          <w:rFonts w:ascii="Times New Roman" w:hAnsi="Times New Roman"/>
          <w:color w:val="1D1B11" w:themeColor="background2" w:themeShade="1A"/>
          <w:sz w:val="28"/>
        </w:rPr>
        <w:t xml:space="preserve"> </w:t>
      </w:r>
      <w:r>
        <w:rPr>
          <w:rFonts w:ascii="Times New Roman" w:hAnsi="Times New Roman"/>
          <w:color w:val="1D1B11" w:themeColor="background2" w:themeShade="1A"/>
          <w:sz w:val="28"/>
        </w:rPr>
        <w:tab/>
        <w:t xml:space="preserve">Федерального государственного образовательного </w:t>
      </w:r>
      <w:r>
        <w:rPr>
          <w:rFonts w:ascii="Times New Roman" w:hAnsi="Times New Roman"/>
          <w:color w:val="1D1B11" w:themeColor="background2" w:themeShade="1A"/>
          <w:sz w:val="28"/>
        </w:rPr>
        <w:t>стандарта образования обучающихся с умственной отсталостью (интеллектуальными нарушениями)  (Приказ Министерства образования и науки РФ  от 19.12.2014г. № 1599 «Об утверждении федерального государственного образовательного стандарта образования обучающихся</w:t>
      </w:r>
      <w:r>
        <w:rPr>
          <w:rFonts w:ascii="Times New Roman" w:hAnsi="Times New Roman"/>
          <w:color w:val="1D1B11" w:themeColor="background2" w:themeShade="1A"/>
          <w:sz w:val="28"/>
        </w:rPr>
        <w:t xml:space="preserve"> с умственной отсталостью (интеллектуальными нарушениями).</w:t>
      </w:r>
    </w:p>
    <w:p w:rsidR="00E617B2" w:rsidRDefault="00E468A1">
      <w:pPr>
        <w:spacing w:after="0" w:line="240" w:lineRule="auto"/>
        <w:ind w:firstLine="708"/>
        <w:rPr>
          <w:rFonts w:ascii="Times New Roman" w:hAnsi="Times New Roman"/>
          <w:color w:val="1D1B11" w:themeColor="background2" w:themeShade="1A"/>
          <w:sz w:val="28"/>
        </w:rPr>
      </w:pPr>
      <w:r>
        <w:rPr>
          <w:rFonts w:ascii="Times New Roman" w:hAnsi="Times New Roman"/>
          <w:color w:val="1D1B11" w:themeColor="background2" w:themeShade="1A"/>
          <w:sz w:val="28"/>
        </w:rPr>
        <w:t>Примерной адаптированной основной общеобразовательной программы образования обучающихся с умственной отсталостью (интеллектуальными  (одобрена решением федерального учебно-методического объединения</w:t>
      </w:r>
      <w:r>
        <w:rPr>
          <w:rFonts w:ascii="Times New Roman" w:hAnsi="Times New Roman"/>
          <w:color w:val="1D1B11" w:themeColor="background2" w:themeShade="1A"/>
          <w:sz w:val="28"/>
        </w:rPr>
        <w:t xml:space="preserve"> по общему образованию (протокол  от 22 декабря  2015 г. № 4/15)</w:t>
      </w:r>
    </w:p>
    <w:p w:rsidR="00E617B2" w:rsidRDefault="00E468A1">
      <w:pPr>
        <w:spacing w:after="0" w:line="240" w:lineRule="auto"/>
        <w:ind w:firstLine="708"/>
        <w:rPr>
          <w:rFonts w:ascii="Times New Roman" w:hAnsi="Times New Roman"/>
          <w:color w:val="1D1B11" w:themeColor="background2" w:themeShade="1A"/>
          <w:sz w:val="28"/>
        </w:rPr>
      </w:pPr>
      <w:r>
        <w:rPr>
          <w:rFonts w:ascii="Times New Roman" w:hAnsi="Times New Roman"/>
          <w:color w:val="1D1B11" w:themeColor="background2" w:themeShade="1A"/>
          <w:sz w:val="28"/>
        </w:rPr>
        <w:lastRenderedPageBreak/>
        <w:t>Федерального перечня учебников, утвержденного приказом Министерства просвещения Российской Федерации от 20.05.2020г. № 254 (в ред. приказа Министерства просвещения Российской Федерации от 23.</w:t>
      </w:r>
      <w:r>
        <w:rPr>
          <w:rFonts w:ascii="Times New Roman" w:hAnsi="Times New Roman"/>
          <w:color w:val="1D1B11" w:themeColor="background2" w:themeShade="1A"/>
          <w:sz w:val="28"/>
        </w:rPr>
        <w:t>12.2020г. № 766).</w:t>
      </w:r>
    </w:p>
    <w:p w:rsidR="00E617B2" w:rsidRDefault="00E468A1">
      <w:pPr>
        <w:spacing w:after="0" w:line="240" w:lineRule="auto"/>
        <w:ind w:firstLine="708"/>
        <w:rPr>
          <w:rFonts w:ascii="Times New Roman" w:hAnsi="Times New Roman"/>
          <w:color w:val="1D1B11" w:themeColor="background2" w:themeShade="1A"/>
          <w:sz w:val="28"/>
        </w:rPr>
      </w:pPr>
      <w:r>
        <w:rPr>
          <w:rFonts w:ascii="Times New Roman" w:hAnsi="Times New Roman"/>
          <w:color w:val="1D1B11" w:themeColor="background2" w:themeShade="1A"/>
          <w:sz w:val="28"/>
        </w:rPr>
        <w:t>Для реализации данной программы используется учебник С.В.Комарова. Речевая практика. Москва, «Просвещение», 2018 2 класс.</w:t>
      </w:r>
    </w:p>
    <w:p w:rsidR="00E617B2" w:rsidRDefault="00E468A1">
      <w:pPr>
        <w:spacing w:after="0" w:line="240" w:lineRule="auto"/>
        <w:ind w:firstLine="708"/>
        <w:rPr>
          <w:rFonts w:ascii="Times New Roman" w:hAnsi="Times New Roman"/>
          <w:b/>
          <w:color w:val="1D1B11" w:themeColor="background2" w:themeShade="1A"/>
          <w:sz w:val="28"/>
        </w:rPr>
      </w:pPr>
      <w:r>
        <w:rPr>
          <w:rFonts w:ascii="Times New Roman" w:hAnsi="Times New Roman"/>
          <w:b/>
          <w:color w:val="1D1B11" w:themeColor="background2" w:themeShade="1A"/>
          <w:sz w:val="28"/>
        </w:rPr>
        <w:t>Рабочая программа рассчитана на 2 часа в неделю, 68 часов в год</w:t>
      </w:r>
    </w:p>
    <w:p w:rsidR="00E617B2" w:rsidRDefault="00E468A1">
      <w:pPr>
        <w:spacing w:after="0" w:line="240" w:lineRule="auto"/>
        <w:ind w:firstLine="709"/>
        <w:rPr>
          <w:rFonts w:ascii="Times New Roman" w:hAnsi="Times New Roman"/>
          <w:sz w:val="28"/>
        </w:rPr>
      </w:pPr>
      <w:r>
        <w:rPr>
          <w:rFonts w:ascii="Times New Roman" w:hAnsi="Times New Roman"/>
          <w:b/>
          <w:color w:val="000000"/>
          <w:sz w:val="28"/>
          <w:highlight w:val="white"/>
        </w:rPr>
        <w:t>Цель</w:t>
      </w:r>
      <w:r>
        <w:rPr>
          <w:rFonts w:ascii="Times New Roman" w:hAnsi="Times New Roman"/>
          <w:color w:val="000000"/>
          <w:sz w:val="28"/>
          <w:highlight w:val="white"/>
        </w:rPr>
        <w:t xml:space="preserve"> учебного предмета «Речевая практика» - развитие</w:t>
      </w:r>
      <w:r>
        <w:rPr>
          <w:rFonts w:ascii="Times New Roman" w:hAnsi="Times New Roman"/>
          <w:color w:val="000000"/>
          <w:sz w:val="28"/>
          <w:highlight w:val="white"/>
        </w:rPr>
        <w:t xml:space="preserve">  речевой коммуникации школьников с нарушениями интеллекта для осуществления общения с окружающими людьми, </w:t>
      </w:r>
      <w:r>
        <w:rPr>
          <w:rFonts w:ascii="Times New Roman" w:hAnsi="Times New Roman"/>
          <w:sz w:val="28"/>
        </w:rPr>
        <w:t>на развитие речевой коммуникации учащихся как способности использования  вербальных и невербальных средств для осуществления общения с окружающими лю</w:t>
      </w:r>
      <w:r>
        <w:rPr>
          <w:rFonts w:ascii="Times New Roman" w:hAnsi="Times New Roman"/>
          <w:sz w:val="28"/>
        </w:rPr>
        <w:t>дьми в различных ситуациях.</w:t>
      </w:r>
    </w:p>
    <w:p w:rsidR="00E617B2" w:rsidRDefault="00E468A1">
      <w:pPr>
        <w:spacing w:after="0" w:line="240" w:lineRule="auto"/>
        <w:ind w:firstLine="567"/>
        <w:rPr>
          <w:rFonts w:ascii="Times New Roman" w:hAnsi="Times New Roman"/>
          <w:color w:val="000000"/>
          <w:sz w:val="28"/>
          <w:highlight w:val="white"/>
        </w:rPr>
      </w:pPr>
      <w:r>
        <w:rPr>
          <w:rFonts w:ascii="Times New Roman" w:hAnsi="Times New Roman"/>
          <w:color w:val="000000"/>
          <w:sz w:val="28"/>
          <w:highlight w:val="white"/>
        </w:rPr>
        <w:t xml:space="preserve"> Основной формой организации деятельности детей на уроках речевой практики является речевая ситуация (тематическая ролевая игра), позволяющая воспроизвести базовые условия естественного общения. Речевые навыки, сформированные в </w:t>
      </w:r>
      <w:r>
        <w:rPr>
          <w:rFonts w:ascii="Times New Roman" w:hAnsi="Times New Roman"/>
          <w:color w:val="000000"/>
          <w:sz w:val="28"/>
          <w:highlight w:val="white"/>
        </w:rPr>
        <w:t xml:space="preserve">речевых ситуациях, переносятся в спонтанное общение.  </w:t>
      </w:r>
    </w:p>
    <w:p w:rsidR="00E617B2" w:rsidRDefault="00E468A1">
      <w:pPr>
        <w:spacing w:after="0" w:line="240" w:lineRule="auto"/>
        <w:ind w:firstLine="567"/>
        <w:rPr>
          <w:rFonts w:ascii="Times New Roman" w:hAnsi="Times New Roman"/>
          <w:color w:val="000000"/>
          <w:sz w:val="28"/>
        </w:rPr>
      </w:pPr>
      <w:r>
        <w:rPr>
          <w:rFonts w:ascii="Times New Roman" w:hAnsi="Times New Roman"/>
          <w:b/>
          <w:color w:val="000000"/>
          <w:sz w:val="28"/>
        </w:rPr>
        <w:t>Задачи</w:t>
      </w:r>
      <w:r>
        <w:rPr>
          <w:rFonts w:ascii="Times New Roman" w:hAnsi="Times New Roman"/>
          <w:color w:val="000000"/>
          <w:sz w:val="28"/>
        </w:rPr>
        <w:t xml:space="preserve">: </w:t>
      </w:r>
    </w:p>
    <w:p w:rsidR="00E617B2" w:rsidRDefault="00E468A1">
      <w:pPr>
        <w:pStyle w:val="afffff5"/>
        <w:numPr>
          <w:ilvl w:val="0"/>
          <w:numId w:val="21"/>
        </w:numPr>
        <w:spacing w:after="0" w:line="240" w:lineRule="auto"/>
        <w:contextualSpacing/>
        <w:rPr>
          <w:rFonts w:ascii="Times New Roman" w:hAnsi="Times New Roman"/>
          <w:sz w:val="28"/>
        </w:rPr>
      </w:pPr>
      <w:r>
        <w:rPr>
          <w:rFonts w:ascii="Times New Roman" w:hAnsi="Times New Roman"/>
          <w:sz w:val="28"/>
        </w:rPr>
        <w:t>ускорить процесс овладения разговорной речью на основе коррекции всех составляющих речевой акт компонентов;</w:t>
      </w:r>
    </w:p>
    <w:p w:rsidR="00E617B2" w:rsidRDefault="00E468A1">
      <w:pPr>
        <w:pStyle w:val="afffff5"/>
        <w:numPr>
          <w:ilvl w:val="0"/>
          <w:numId w:val="21"/>
        </w:numPr>
        <w:spacing w:after="0" w:line="240" w:lineRule="auto"/>
        <w:contextualSpacing/>
        <w:rPr>
          <w:rFonts w:ascii="Times New Roman" w:hAnsi="Times New Roman"/>
          <w:sz w:val="28"/>
        </w:rPr>
      </w:pPr>
      <w:r>
        <w:rPr>
          <w:rFonts w:ascii="Times New Roman" w:hAnsi="Times New Roman"/>
          <w:sz w:val="28"/>
        </w:rPr>
        <w:t>помочь детям ускорить и обобщить имеющийся у них речевой опыт:</w:t>
      </w:r>
    </w:p>
    <w:p w:rsidR="00E617B2" w:rsidRDefault="00E468A1">
      <w:pPr>
        <w:pStyle w:val="afffff5"/>
        <w:numPr>
          <w:ilvl w:val="0"/>
          <w:numId w:val="21"/>
        </w:numPr>
        <w:spacing w:after="0" w:line="240" w:lineRule="auto"/>
        <w:contextualSpacing/>
        <w:rPr>
          <w:rFonts w:ascii="Times New Roman" w:hAnsi="Times New Roman"/>
          <w:sz w:val="28"/>
        </w:rPr>
      </w:pPr>
      <w:r>
        <w:rPr>
          <w:rFonts w:ascii="Times New Roman" w:hAnsi="Times New Roman"/>
          <w:sz w:val="28"/>
        </w:rPr>
        <w:t>улучшить качественные</w:t>
      </w:r>
      <w:r>
        <w:rPr>
          <w:rFonts w:ascii="Times New Roman" w:hAnsi="Times New Roman"/>
          <w:sz w:val="28"/>
        </w:rPr>
        <w:t xml:space="preserve"> характеристики устной речи, как звукопроизношение, темп, ритм, дикция, интонация,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выразительность;</w:t>
      </w:r>
    </w:p>
    <w:p w:rsidR="00E617B2" w:rsidRDefault="00E468A1">
      <w:pPr>
        <w:pStyle w:val="afffff5"/>
        <w:numPr>
          <w:ilvl w:val="0"/>
          <w:numId w:val="21"/>
        </w:numPr>
        <w:spacing w:after="0" w:line="240" w:lineRule="auto"/>
        <w:contextualSpacing/>
        <w:rPr>
          <w:rFonts w:ascii="Times New Roman" w:hAnsi="Times New Roman"/>
          <w:sz w:val="28"/>
        </w:rPr>
      </w:pPr>
      <w:r>
        <w:rPr>
          <w:rFonts w:ascii="Times New Roman" w:hAnsi="Times New Roman"/>
          <w:sz w:val="28"/>
        </w:rPr>
        <w:t>способствовать совершенствованию речевого опыта учащихся.</w:t>
      </w:r>
    </w:p>
    <w:p w:rsidR="00E617B2" w:rsidRDefault="00E468A1">
      <w:pPr>
        <w:pStyle w:val="afffff5"/>
        <w:numPr>
          <w:ilvl w:val="0"/>
          <w:numId w:val="21"/>
        </w:numPr>
        <w:spacing w:after="0" w:line="240" w:lineRule="auto"/>
        <w:contextualSpacing/>
        <w:rPr>
          <w:rFonts w:ascii="Times New Roman" w:hAnsi="Times New Roman"/>
          <w:sz w:val="28"/>
        </w:rPr>
      </w:pPr>
      <w:r>
        <w:rPr>
          <w:rFonts w:ascii="Times New Roman" w:hAnsi="Times New Roman"/>
          <w:sz w:val="28"/>
        </w:rPr>
        <w:t>корригировать и обогащать языковую базу устных высказываний детей</w:t>
      </w:r>
    </w:p>
    <w:p w:rsidR="00E617B2" w:rsidRDefault="00E468A1">
      <w:pPr>
        <w:pStyle w:val="afffff5"/>
        <w:numPr>
          <w:ilvl w:val="0"/>
          <w:numId w:val="21"/>
        </w:numPr>
        <w:spacing w:after="0" w:line="240" w:lineRule="auto"/>
        <w:contextualSpacing/>
        <w:rPr>
          <w:rFonts w:ascii="Times New Roman" w:hAnsi="Times New Roman"/>
          <w:sz w:val="28"/>
        </w:rPr>
      </w:pPr>
      <w:r>
        <w:rPr>
          <w:rFonts w:ascii="Times New Roman" w:hAnsi="Times New Roman"/>
          <w:sz w:val="28"/>
        </w:rPr>
        <w:t>учить строить устные связные вы</w:t>
      </w:r>
      <w:r>
        <w:rPr>
          <w:rFonts w:ascii="Times New Roman" w:hAnsi="Times New Roman"/>
          <w:sz w:val="28"/>
        </w:rPr>
        <w:t>сказывания;</w:t>
      </w:r>
    </w:p>
    <w:p w:rsidR="00E617B2" w:rsidRDefault="00E468A1">
      <w:pPr>
        <w:pStyle w:val="afffff5"/>
        <w:numPr>
          <w:ilvl w:val="0"/>
          <w:numId w:val="21"/>
        </w:numPr>
        <w:spacing w:after="0" w:line="240" w:lineRule="auto"/>
        <w:contextualSpacing/>
        <w:rPr>
          <w:rFonts w:ascii="Times New Roman" w:hAnsi="Times New Roman"/>
          <w:sz w:val="28"/>
        </w:rPr>
      </w:pPr>
      <w:r>
        <w:rPr>
          <w:rFonts w:ascii="Times New Roman" w:hAnsi="Times New Roman"/>
          <w:sz w:val="28"/>
        </w:rPr>
        <w:t>воспитывать культуру речевого общения.</w:t>
      </w:r>
    </w:p>
    <w:p w:rsidR="00E617B2" w:rsidRDefault="00E468A1">
      <w:pPr>
        <w:spacing w:after="0" w:line="240" w:lineRule="auto"/>
        <w:ind w:firstLine="357"/>
        <w:rPr>
          <w:rFonts w:ascii="Times New Roman" w:hAnsi="Times New Roman"/>
          <w:sz w:val="28"/>
        </w:rPr>
      </w:pPr>
      <w:r>
        <w:rPr>
          <w:rFonts w:ascii="Times New Roman" w:hAnsi="Times New Roman"/>
          <w:b/>
          <w:sz w:val="28"/>
        </w:rPr>
        <w:t>Содержание программы.</w:t>
      </w:r>
    </w:p>
    <w:p w:rsidR="00E617B2" w:rsidRDefault="00E468A1">
      <w:pPr>
        <w:spacing w:after="0" w:line="240" w:lineRule="auto"/>
        <w:ind w:firstLine="357"/>
        <w:rPr>
          <w:rFonts w:ascii="Times New Roman" w:hAnsi="Times New Roman"/>
          <w:sz w:val="28"/>
        </w:rPr>
      </w:pPr>
      <w:r>
        <w:rPr>
          <w:rFonts w:ascii="Times New Roman" w:hAnsi="Times New Roman"/>
          <w:sz w:val="28"/>
        </w:rPr>
        <w:t xml:space="preserve">В каждом классе раздел «Речевая практика» включает в себя несколько подразделов с постепенным расширением и усложнением программного материала по каждому из них. </w:t>
      </w:r>
    </w:p>
    <w:tbl>
      <w:tblPr>
        <w:tblStyle w:val="afffff7"/>
        <w:tblW w:w="0" w:type="auto"/>
        <w:tblLook w:val="04A0" w:firstRow="1" w:lastRow="0" w:firstColumn="1" w:lastColumn="0" w:noHBand="0" w:noVBand="1"/>
      </w:tblPr>
      <w:tblGrid>
        <w:gridCol w:w="683"/>
        <w:gridCol w:w="3868"/>
        <w:gridCol w:w="6495"/>
      </w:tblGrid>
      <w:tr w:rsidR="00E617B2">
        <w:trPr>
          <w:trHeight w:val="336"/>
        </w:trPr>
        <w:tc>
          <w:tcPr>
            <w:tcW w:w="683" w:type="dxa"/>
          </w:tcPr>
          <w:p w:rsidR="00E617B2" w:rsidRDefault="00E468A1">
            <w:pPr>
              <w:spacing w:line="240" w:lineRule="auto"/>
              <w:rPr>
                <w:rFonts w:ascii="Times New Roman" w:hAnsi="Times New Roman"/>
                <w:b/>
                <w:sz w:val="28"/>
              </w:rPr>
            </w:pPr>
            <w:r>
              <w:rPr>
                <w:rFonts w:ascii="Times New Roman" w:hAnsi="Times New Roman"/>
                <w:b/>
                <w:sz w:val="28"/>
              </w:rPr>
              <w:t>№</w:t>
            </w:r>
          </w:p>
        </w:tc>
        <w:tc>
          <w:tcPr>
            <w:tcW w:w="3868" w:type="dxa"/>
          </w:tcPr>
          <w:p w:rsidR="00E617B2" w:rsidRDefault="00E468A1">
            <w:pPr>
              <w:spacing w:line="240" w:lineRule="auto"/>
              <w:rPr>
                <w:rFonts w:ascii="Times New Roman" w:hAnsi="Times New Roman"/>
                <w:b/>
                <w:sz w:val="28"/>
              </w:rPr>
            </w:pPr>
            <w:r>
              <w:rPr>
                <w:rFonts w:ascii="Times New Roman" w:hAnsi="Times New Roman"/>
                <w:b/>
                <w:sz w:val="28"/>
              </w:rPr>
              <w:t>Раздел</w:t>
            </w:r>
          </w:p>
        </w:tc>
        <w:tc>
          <w:tcPr>
            <w:tcW w:w="6495" w:type="dxa"/>
          </w:tcPr>
          <w:p w:rsidR="00E617B2" w:rsidRDefault="00E468A1">
            <w:pPr>
              <w:spacing w:line="240" w:lineRule="auto"/>
              <w:rPr>
                <w:rFonts w:ascii="Times New Roman" w:hAnsi="Times New Roman"/>
                <w:b/>
                <w:sz w:val="28"/>
              </w:rPr>
            </w:pPr>
            <w:r>
              <w:rPr>
                <w:rFonts w:ascii="Times New Roman" w:hAnsi="Times New Roman"/>
                <w:b/>
                <w:sz w:val="28"/>
              </w:rPr>
              <w:t>Содержание</w:t>
            </w:r>
          </w:p>
        </w:tc>
      </w:tr>
      <w:tr w:rsidR="00E617B2">
        <w:trPr>
          <w:trHeight w:val="619"/>
        </w:trPr>
        <w:tc>
          <w:tcPr>
            <w:tcW w:w="683" w:type="dxa"/>
          </w:tcPr>
          <w:p w:rsidR="00E617B2" w:rsidRDefault="00E617B2">
            <w:pPr>
              <w:pStyle w:val="afffff5"/>
              <w:numPr>
                <w:ilvl w:val="0"/>
                <w:numId w:val="22"/>
              </w:numPr>
              <w:spacing w:after="0" w:line="240" w:lineRule="auto"/>
              <w:contextualSpacing/>
              <w:rPr>
                <w:rFonts w:ascii="Times New Roman" w:hAnsi="Times New Roman"/>
                <w:b/>
                <w:sz w:val="28"/>
              </w:rPr>
            </w:pPr>
          </w:p>
        </w:tc>
        <w:tc>
          <w:tcPr>
            <w:tcW w:w="3868" w:type="dxa"/>
          </w:tcPr>
          <w:p w:rsidR="00E617B2" w:rsidRDefault="00E468A1">
            <w:pPr>
              <w:spacing w:line="240" w:lineRule="auto"/>
              <w:rPr>
                <w:rFonts w:ascii="Times New Roman" w:hAnsi="Times New Roman"/>
                <w:b/>
                <w:sz w:val="28"/>
              </w:rPr>
            </w:pPr>
            <w:r>
              <w:rPr>
                <w:rFonts w:ascii="Times New Roman" w:hAnsi="Times New Roman"/>
                <w:sz w:val="28"/>
              </w:rPr>
              <w:t>Аудирование</w:t>
            </w:r>
          </w:p>
        </w:tc>
        <w:tc>
          <w:tcPr>
            <w:tcW w:w="6495" w:type="dxa"/>
          </w:tcPr>
          <w:p w:rsidR="00E617B2" w:rsidRDefault="00E468A1">
            <w:pPr>
              <w:spacing w:after="0" w:line="240" w:lineRule="auto"/>
              <w:rPr>
                <w:rFonts w:ascii="Times New Roman" w:hAnsi="Times New Roman"/>
                <w:sz w:val="28"/>
              </w:rPr>
            </w:pPr>
            <w:r>
              <w:rPr>
                <w:rFonts w:ascii="Times New Roman" w:hAnsi="Times New Roman"/>
                <w:sz w:val="28"/>
              </w:rPr>
              <w:t xml:space="preserve">Развитие у детей у детей способности воспринимать и понимать обращенную к ним речь. </w:t>
            </w:r>
          </w:p>
          <w:p w:rsidR="00E617B2" w:rsidRDefault="00E468A1">
            <w:pPr>
              <w:spacing w:after="0" w:line="240" w:lineRule="auto"/>
              <w:rPr>
                <w:rFonts w:ascii="Times New Roman" w:hAnsi="Times New Roman"/>
                <w:sz w:val="28"/>
              </w:rPr>
            </w:pPr>
            <w:r>
              <w:rPr>
                <w:rFonts w:ascii="Times New Roman" w:hAnsi="Times New Roman"/>
                <w:sz w:val="28"/>
              </w:rPr>
              <w:t>Слушание и запоминание ряда речевых комплексов и слов (2 слога, 2 – 3 слова).</w:t>
            </w:r>
          </w:p>
          <w:p w:rsidR="00E617B2" w:rsidRDefault="00E468A1">
            <w:pPr>
              <w:spacing w:after="0" w:line="240" w:lineRule="auto"/>
              <w:rPr>
                <w:rFonts w:ascii="Times New Roman" w:hAnsi="Times New Roman"/>
                <w:sz w:val="28"/>
              </w:rPr>
            </w:pPr>
            <w:r>
              <w:rPr>
                <w:rFonts w:ascii="Times New Roman" w:hAnsi="Times New Roman"/>
                <w:sz w:val="28"/>
              </w:rPr>
              <w:t>Слоги и слова с рядом свистящих и шипящих звуков, дифференциация свистящих и ши</w:t>
            </w:r>
            <w:r>
              <w:rPr>
                <w:rFonts w:ascii="Times New Roman" w:hAnsi="Times New Roman"/>
                <w:sz w:val="28"/>
              </w:rPr>
              <w:t>пящих звуков.</w:t>
            </w:r>
          </w:p>
          <w:p w:rsidR="00E617B2" w:rsidRDefault="00E468A1">
            <w:pPr>
              <w:spacing w:after="0" w:line="240" w:lineRule="auto"/>
              <w:rPr>
                <w:rFonts w:ascii="Times New Roman" w:hAnsi="Times New Roman"/>
                <w:sz w:val="28"/>
              </w:rPr>
            </w:pPr>
            <w:r>
              <w:rPr>
                <w:rFonts w:ascii="Times New Roman" w:hAnsi="Times New Roman"/>
                <w:sz w:val="28"/>
              </w:rPr>
              <w:t>Слоги и односложные слова со стечением двух – трех согласных.</w:t>
            </w:r>
          </w:p>
          <w:p w:rsidR="00E617B2" w:rsidRDefault="00E468A1">
            <w:pPr>
              <w:spacing w:after="0" w:line="240" w:lineRule="auto"/>
              <w:rPr>
                <w:rFonts w:ascii="Times New Roman" w:hAnsi="Times New Roman"/>
                <w:b/>
                <w:sz w:val="28"/>
              </w:rPr>
            </w:pPr>
            <w:r>
              <w:rPr>
                <w:rFonts w:ascii="Times New Roman" w:hAnsi="Times New Roman"/>
                <w:sz w:val="28"/>
              </w:rPr>
              <w:t>Слова, близкие по звучанию.</w:t>
            </w:r>
          </w:p>
        </w:tc>
      </w:tr>
      <w:tr w:rsidR="00E617B2">
        <w:trPr>
          <w:trHeight w:val="619"/>
        </w:trPr>
        <w:tc>
          <w:tcPr>
            <w:tcW w:w="683" w:type="dxa"/>
          </w:tcPr>
          <w:p w:rsidR="00E617B2" w:rsidRDefault="00E617B2">
            <w:pPr>
              <w:pStyle w:val="afffff5"/>
              <w:numPr>
                <w:ilvl w:val="0"/>
                <w:numId w:val="22"/>
              </w:numPr>
              <w:spacing w:after="0" w:line="240" w:lineRule="auto"/>
              <w:contextualSpacing/>
              <w:rPr>
                <w:rFonts w:ascii="Times New Roman" w:hAnsi="Times New Roman"/>
                <w:b/>
                <w:sz w:val="28"/>
              </w:rPr>
            </w:pPr>
          </w:p>
        </w:tc>
        <w:tc>
          <w:tcPr>
            <w:tcW w:w="3868" w:type="dxa"/>
          </w:tcPr>
          <w:p w:rsidR="00E617B2" w:rsidRDefault="00E468A1">
            <w:pPr>
              <w:spacing w:line="240" w:lineRule="auto"/>
              <w:rPr>
                <w:rFonts w:ascii="Times New Roman" w:hAnsi="Times New Roman"/>
                <w:b/>
                <w:sz w:val="28"/>
              </w:rPr>
            </w:pPr>
            <w:r>
              <w:rPr>
                <w:rFonts w:ascii="Times New Roman" w:hAnsi="Times New Roman"/>
                <w:sz w:val="28"/>
              </w:rPr>
              <w:t xml:space="preserve">Дикция и выразительность </w:t>
            </w:r>
            <w:r>
              <w:rPr>
                <w:rFonts w:ascii="Times New Roman" w:hAnsi="Times New Roman"/>
                <w:sz w:val="28"/>
              </w:rPr>
              <w:lastRenderedPageBreak/>
              <w:t>речи</w:t>
            </w:r>
          </w:p>
        </w:tc>
        <w:tc>
          <w:tcPr>
            <w:tcW w:w="6495" w:type="dxa"/>
          </w:tcPr>
          <w:p w:rsidR="00E617B2" w:rsidRDefault="00E468A1">
            <w:pPr>
              <w:spacing w:line="240" w:lineRule="auto"/>
              <w:rPr>
                <w:rFonts w:ascii="Times New Roman" w:hAnsi="Times New Roman"/>
                <w:sz w:val="28"/>
              </w:rPr>
            </w:pPr>
            <w:r>
              <w:rPr>
                <w:rFonts w:ascii="Times New Roman" w:hAnsi="Times New Roman"/>
                <w:sz w:val="28"/>
              </w:rPr>
              <w:lastRenderedPageBreak/>
              <w:t xml:space="preserve">Отработка у школьников четкости  произношения, эмоциональной выразительности речи. Голос, сила </w:t>
            </w:r>
            <w:r>
              <w:rPr>
                <w:rFonts w:ascii="Times New Roman" w:hAnsi="Times New Roman"/>
                <w:sz w:val="28"/>
              </w:rPr>
              <w:lastRenderedPageBreak/>
              <w:t xml:space="preserve">голоса. Индивидуальные и </w:t>
            </w:r>
            <w:r>
              <w:rPr>
                <w:rFonts w:ascii="Times New Roman" w:hAnsi="Times New Roman"/>
                <w:sz w:val="28"/>
              </w:rPr>
              <w:t>хоровые упражнения с использованием силы голоса. Мимика и жесты. Лицо, выражение лица. Практическое использование мимики в речевых ситуациях.</w:t>
            </w:r>
          </w:p>
        </w:tc>
      </w:tr>
      <w:tr w:rsidR="00E617B2">
        <w:trPr>
          <w:trHeight w:val="619"/>
        </w:trPr>
        <w:tc>
          <w:tcPr>
            <w:tcW w:w="683" w:type="dxa"/>
          </w:tcPr>
          <w:p w:rsidR="00E617B2" w:rsidRDefault="00E617B2">
            <w:pPr>
              <w:pStyle w:val="afffff5"/>
              <w:numPr>
                <w:ilvl w:val="0"/>
                <w:numId w:val="22"/>
              </w:numPr>
              <w:spacing w:after="0" w:line="240" w:lineRule="auto"/>
              <w:contextualSpacing/>
              <w:rPr>
                <w:rFonts w:ascii="Times New Roman" w:hAnsi="Times New Roman"/>
                <w:b/>
                <w:sz w:val="28"/>
              </w:rPr>
            </w:pPr>
          </w:p>
        </w:tc>
        <w:tc>
          <w:tcPr>
            <w:tcW w:w="3868" w:type="dxa"/>
          </w:tcPr>
          <w:p w:rsidR="00E617B2" w:rsidRDefault="00E468A1">
            <w:pPr>
              <w:spacing w:line="240" w:lineRule="auto"/>
              <w:rPr>
                <w:rFonts w:ascii="Times New Roman" w:hAnsi="Times New Roman"/>
                <w:b/>
                <w:sz w:val="28"/>
              </w:rPr>
            </w:pPr>
            <w:r>
              <w:rPr>
                <w:rFonts w:ascii="Times New Roman" w:hAnsi="Times New Roman"/>
                <w:sz w:val="28"/>
              </w:rPr>
              <w:t>Подготовка речевой ситуации  и организация высказывания</w:t>
            </w:r>
          </w:p>
        </w:tc>
        <w:tc>
          <w:tcPr>
            <w:tcW w:w="6495" w:type="dxa"/>
          </w:tcPr>
          <w:p w:rsidR="00E617B2" w:rsidRDefault="00E468A1">
            <w:pPr>
              <w:spacing w:line="240" w:lineRule="auto"/>
              <w:rPr>
                <w:rFonts w:ascii="Times New Roman" w:hAnsi="Times New Roman"/>
                <w:sz w:val="28"/>
              </w:rPr>
            </w:pPr>
            <w:r>
              <w:rPr>
                <w:rFonts w:ascii="Times New Roman" w:hAnsi="Times New Roman"/>
                <w:sz w:val="28"/>
              </w:rPr>
              <w:t>В содержание раздела входит перечень лексических тем и р</w:t>
            </w:r>
            <w:r>
              <w:rPr>
                <w:rFonts w:ascii="Times New Roman" w:hAnsi="Times New Roman"/>
                <w:sz w:val="28"/>
              </w:rPr>
              <w:t>ечевых ситуаций по названным темам, связанных со школьной жизнью и бытом детей, их играми, взаимоотношениями с окружающими.</w:t>
            </w:r>
          </w:p>
          <w:p w:rsidR="00E617B2" w:rsidRDefault="00E468A1">
            <w:pPr>
              <w:spacing w:after="0" w:line="240" w:lineRule="auto"/>
              <w:rPr>
                <w:rFonts w:ascii="Times New Roman" w:hAnsi="Times New Roman"/>
                <w:sz w:val="28"/>
              </w:rPr>
            </w:pPr>
            <w:r>
              <w:rPr>
                <w:rFonts w:ascii="Times New Roman" w:hAnsi="Times New Roman"/>
                <w:sz w:val="28"/>
              </w:rPr>
              <w:t>Тематика речевых ситуаций: игры детей, моя семья, доктор Айболит, Мойдодыр, юный художник, разговор по секрету, я в зеркале, разгово</w:t>
            </w:r>
            <w:r>
              <w:rPr>
                <w:rFonts w:ascii="Times New Roman" w:hAnsi="Times New Roman"/>
                <w:sz w:val="28"/>
              </w:rPr>
              <w:t>р с игрушкой, в гостях у бабушки, на школьной перемене, любимое занятие и др.</w:t>
            </w:r>
          </w:p>
          <w:p w:rsidR="00E617B2" w:rsidRDefault="00E468A1">
            <w:pPr>
              <w:spacing w:after="0" w:line="240" w:lineRule="auto"/>
              <w:rPr>
                <w:rFonts w:ascii="Times New Roman" w:hAnsi="Times New Roman"/>
                <w:sz w:val="28"/>
              </w:rPr>
            </w:pPr>
            <w:r>
              <w:rPr>
                <w:rFonts w:ascii="Times New Roman" w:hAnsi="Times New Roman"/>
                <w:sz w:val="28"/>
              </w:rPr>
              <w:t>Рассказ и не рассказ, тема рассказа, ее обсуждение.</w:t>
            </w:r>
          </w:p>
          <w:p w:rsidR="00E617B2" w:rsidRDefault="00E468A1">
            <w:pPr>
              <w:spacing w:after="0" w:line="240" w:lineRule="auto"/>
              <w:rPr>
                <w:rFonts w:ascii="Times New Roman" w:hAnsi="Times New Roman"/>
                <w:sz w:val="28"/>
              </w:rPr>
            </w:pPr>
            <w:r>
              <w:rPr>
                <w:rFonts w:ascii="Times New Roman" w:hAnsi="Times New Roman"/>
                <w:sz w:val="28"/>
              </w:rPr>
              <w:t>Заголовок к речевой ситуации.</w:t>
            </w:r>
          </w:p>
          <w:p w:rsidR="00E617B2" w:rsidRDefault="00E468A1">
            <w:pPr>
              <w:spacing w:after="0" w:line="240" w:lineRule="auto"/>
              <w:rPr>
                <w:rFonts w:ascii="Times New Roman" w:hAnsi="Times New Roman"/>
                <w:sz w:val="28"/>
              </w:rPr>
            </w:pPr>
            <w:r>
              <w:rPr>
                <w:rFonts w:ascii="Times New Roman" w:hAnsi="Times New Roman"/>
                <w:sz w:val="28"/>
              </w:rPr>
              <w:t>Активизация, обогащение, уточнение словаря по теме.</w:t>
            </w:r>
          </w:p>
          <w:p w:rsidR="00E617B2" w:rsidRDefault="00E468A1">
            <w:pPr>
              <w:spacing w:after="0" w:line="240" w:lineRule="auto"/>
              <w:rPr>
                <w:rFonts w:ascii="Times New Roman" w:hAnsi="Times New Roman"/>
                <w:sz w:val="28"/>
              </w:rPr>
            </w:pPr>
            <w:r>
              <w:rPr>
                <w:rFonts w:ascii="Times New Roman" w:hAnsi="Times New Roman"/>
                <w:sz w:val="28"/>
              </w:rPr>
              <w:t>Составление предложений с опорой на заданную</w:t>
            </w:r>
            <w:r>
              <w:rPr>
                <w:rFonts w:ascii="Times New Roman" w:hAnsi="Times New Roman"/>
                <w:sz w:val="28"/>
              </w:rPr>
              <w:t xml:space="preserve"> синтаксическую конструкцию. Фиксация символами каждого предложения.</w:t>
            </w:r>
          </w:p>
          <w:p w:rsidR="00E617B2" w:rsidRDefault="00E468A1">
            <w:pPr>
              <w:spacing w:after="0" w:line="240" w:lineRule="auto"/>
              <w:rPr>
                <w:rFonts w:ascii="Times New Roman" w:hAnsi="Times New Roman"/>
                <w:sz w:val="28"/>
              </w:rPr>
            </w:pPr>
            <w:r>
              <w:rPr>
                <w:rFonts w:ascii="Times New Roman" w:hAnsi="Times New Roman"/>
                <w:sz w:val="28"/>
              </w:rPr>
              <w:t>Составление из символов связного высказывания  из 3 – 5 предложений.</w:t>
            </w:r>
          </w:p>
          <w:p w:rsidR="00E617B2" w:rsidRDefault="00E468A1">
            <w:pPr>
              <w:spacing w:after="0" w:line="240" w:lineRule="auto"/>
              <w:rPr>
                <w:rFonts w:ascii="Times New Roman" w:hAnsi="Times New Roman"/>
                <w:sz w:val="28"/>
              </w:rPr>
            </w:pPr>
            <w:r>
              <w:rPr>
                <w:rFonts w:ascii="Times New Roman" w:hAnsi="Times New Roman"/>
                <w:sz w:val="28"/>
              </w:rPr>
              <w:t>Использование личных местоимении вместо существительного для связи предложений в тексте.</w:t>
            </w:r>
          </w:p>
          <w:p w:rsidR="00E617B2" w:rsidRDefault="00E468A1">
            <w:pPr>
              <w:spacing w:after="0" w:line="240" w:lineRule="auto"/>
              <w:rPr>
                <w:rFonts w:ascii="Times New Roman" w:hAnsi="Times New Roman"/>
                <w:sz w:val="28"/>
              </w:rPr>
            </w:pPr>
            <w:r>
              <w:rPr>
                <w:rFonts w:ascii="Times New Roman" w:hAnsi="Times New Roman"/>
                <w:sz w:val="28"/>
              </w:rPr>
              <w:t>Использование известных, новы</w:t>
            </w:r>
            <w:r>
              <w:rPr>
                <w:rFonts w:ascii="Times New Roman" w:hAnsi="Times New Roman"/>
                <w:sz w:val="28"/>
              </w:rPr>
              <w:t>х слов в ролевой игре по теме.</w:t>
            </w:r>
          </w:p>
        </w:tc>
      </w:tr>
      <w:tr w:rsidR="00E617B2">
        <w:trPr>
          <w:trHeight w:val="657"/>
        </w:trPr>
        <w:tc>
          <w:tcPr>
            <w:tcW w:w="683" w:type="dxa"/>
          </w:tcPr>
          <w:p w:rsidR="00E617B2" w:rsidRDefault="00E617B2">
            <w:pPr>
              <w:pStyle w:val="afffff5"/>
              <w:numPr>
                <w:ilvl w:val="0"/>
                <w:numId w:val="22"/>
              </w:numPr>
              <w:spacing w:after="0" w:line="240" w:lineRule="auto"/>
              <w:contextualSpacing/>
              <w:rPr>
                <w:rFonts w:ascii="Times New Roman" w:hAnsi="Times New Roman"/>
                <w:b/>
                <w:sz w:val="28"/>
              </w:rPr>
            </w:pPr>
          </w:p>
        </w:tc>
        <w:tc>
          <w:tcPr>
            <w:tcW w:w="3868" w:type="dxa"/>
          </w:tcPr>
          <w:p w:rsidR="00E617B2" w:rsidRDefault="00E468A1">
            <w:pPr>
              <w:spacing w:line="240" w:lineRule="auto"/>
              <w:rPr>
                <w:rFonts w:ascii="Times New Roman" w:hAnsi="Times New Roman"/>
                <w:b/>
                <w:sz w:val="28"/>
              </w:rPr>
            </w:pPr>
            <w:r>
              <w:rPr>
                <w:rFonts w:ascii="Times New Roman" w:hAnsi="Times New Roman"/>
                <w:sz w:val="28"/>
              </w:rPr>
              <w:t>Культура общения.</w:t>
            </w:r>
          </w:p>
        </w:tc>
        <w:tc>
          <w:tcPr>
            <w:tcW w:w="6495" w:type="dxa"/>
          </w:tcPr>
          <w:p w:rsidR="00E617B2" w:rsidRDefault="00E468A1">
            <w:pPr>
              <w:spacing w:line="240" w:lineRule="auto"/>
              <w:rPr>
                <w:rFonts w:ascii="Times New Roman" w:hAnsi="Times New Roman"/>
                <w:sz w:val="28"/>
              </w:rPr>
            </w:pPr>
            <w:r>
              <w:rPr>
                <w:rFonts w:ascii="Times New Roman" w:hAnsi="Times New Roman"/>
                <w:sz w:val="28"/>
              </w:rPr>
              <w:t xml:space="preserve">Проведение специальной работы по обогащению речи учащихся словами, оборотами, служащими для выражения благодарности, просьбы, приветствия. Выражение благодарности. Вежливые слова. Тон речи. Речевое </w:t>
            </w:r>
            <w:r>
              <w:rPr>
                <w:rFonts w:ascii="Times New Roman" w:hAnsi="Times New Roman"/>
                <w:sz w:val="28"/>
              </w:rPr>
              <w:t>внимание к собеседнику. Поведение собеседников в ходе беседы. Тренировочные упражнения на готовом речевом материале.</w:t>
            </w:r>
          </w:p>
        </w:tc>
      </w:tr>
    </w:tbl>
    <w:p w:rsidR="00E617B2" w:rsidRDefault="00E617B2">
      <w:pPr>
        <w:spacing w:after="0" w:line="240" w:lineRule="auto"/>
        <w:rPr>
          <w:rFonts w:ascii="Times New Roman" w:hAnsi="Times New Roman"/>
          <w:b/>
          <w:sz w:val="28"/>
        </w:rPr>
      </w:pPr>
    </w:p>
    <w:p w:rsidR="00E617B2" w:rsidRDefault="00E468A1">
      <w:pPr>
        <w:spacing w:after="0" w:line="240" w:lineRule="auto"/>
        <w:ind w:firstLine="708"/>
        <w:rPr>
          <w:rFonts w:ascii="Times New Roman" w:hAnsi="Times New Roman"/>
          <w:sz w:val="28"/>
        </w:rPr>
      </w:pPr>
      <w:r>
        <w:rPr>
          <w:rFonts w:ascii="Times New Roman" w:hAnsi="Times New Roman"/>
          <w:b/>
          <w:sz w:val="28"/>
        </w:rPr>
        <w:t>Культура общения</w:t>
      </w:r>
    </w:p>
    <w:p w:rsidR="00E617B2" w:rsidRDefault="00E468A1">
      <w:pPr>
        <w:spacing w:after="0" w:line="240" w:lineRule="auto"/>
        <w:rPr>
          <w:rFonts w:ascii="Times New Roman" w:hAnsi="Times New Roman"/>
          <w:sz w:val="28"/>
        </w:rPr>
      </w:pPr>
      <w:r>
        <w:rPr>
          <w:rFonts w:ascii="Times New Roman" w:hAnsi="Times New Roman"/>
          <w:sz w:val="28"/>
        </w:rPr>
        <w:t>Выражение благодарности. «Вежливые слова».</w:t>
      </w:r>
    </w:p>
    <w:p w:rsidR="00E617B2" w:rsidRDefault="00E468A1">
      <w:pPr>
        <w:spacing w:after="0" w:line="240" w:lineRule="auto"/>
        <w:rPr>
          <w:rFonts w:ascii="Times New Roman" w:hAnsi="Times New Roman"/>
          <w:sz w:val="28"/>
        </w:rPr>
      </w:pPr>
      <w:r>
        <w:rPr>
          <w:rFonts w:ascii="Times New Roman" w:hAnsi="Times New Roman"/>
          <w:sz w:val="28"/>
        </w:rPr>
        <w:t xml:space="preserve">Расширение слов для приветствия и прощания: </w:t>
      </w:r>
      <w:r>
        <w:rPr>
          <w:rFonts w:ascii="Times New Roman" w:hAnsi="Times New Roman"/>
          <w:i/>
          <w:sz w:val="28"/>
        </w:rPr>
        <w:t xml:space="preserve">доброе утро, добрый день, добрый </w:t>
      </w:r>
      <w:r>
        <w:rPr>
          <w:rFonts w:ascii="Times New Roman" w:hAnsi="Times New Roman"/>
          <w:i/>
          <w:sz w:val="28"/>
        </w:rPr>
        <w:t>вечер, доброй ночи.</w:t>
      </w:r>
    </w:p>
    <w:p w:rsidR="00E617B2" w:rsidRDefault="00E468A1">
      <w:pPr>
        <w:spacing w:after="0" w:line="240" w:lineRule="auto"/>
        <w:rPr>
          <w:rFonts w:ascii="Times New Roman" w:hAnsi="Times New Roman"/>
          <w:sz w:val="28"/>
        </w:rPr>
      </w:pPr>
      <w:r>
        <w:rPr>
          <w:rFonts w:ascii="Times New Roman" w:hAnsi="Times New Roman"/>
          <w:sz w:val="28"/>
        </w:rPr>
        <w:t>Адекватное использование тона голоса, мимики и жестов в различных речевых ситуациях.</w:t>
      </w:r>
    </w:p>
    <w:p w:rsidR="00E617B2" w:rsidRDefault="00E468A1">
      <w:pPr>
        <w:spacing w:after="0" w:line="240" w:lineRule="auto"/>
        <w:rPr>
          <w:rFonts w:ascii="Times New Roman" w:hAnsi="Times New Roman"/>
          <w:sz w:val="28"/>
        </w:rPr>
      </w:pPr>
      <w:r>
        <w:rPr>
          <w:rFonts w:ascii="Times New Roman" w:hAnsi="Times New Roman"/>
          <w:sz w:val="28"/>
        </w:rPr>
        <w:lastRenderedPageBreak/>
        <w:t>Внимание к собеседнику. Поведение собеседников в ходе диалога. Тренировочные упражнения на готовом текстовом материале.</w:t>
      </w:r>
    </w:p>
    <w:p w:rsidR="00E617B2" w:rsidRDefault="00E468A1">
      <w:pPr>
        <w:spacing w:after="0" w:line="240" w:lineRule="auto"/>
        <w:rPr>
          <w:rFonts w:ascii="Times New Roman" w:hAnsi="Times New Roman"/>
          <w:sz w:val="28"/>
        </w:rPr>
      </w:pPr>
      <w:r>
        <w:rPr>
          <w:rFonts w:ascii="Times New Roman" w:hAnsi="Times New Roman"/>
          <w:b/>
          <w:sz w:val="28"/>
        </w:rPr>
        <w:t>Подготовка речевой ситуации и о</w:t>
      </w:r>
      <w:r>
        <w:rPr>
          <w:rFonts w:ascii="Times New Roman" w:hAnsi="Times New Roman"/>
          <w:b/>
          <w:sz w:val="28"/>
        </w:rPr>
        <w:t>рганизация высказывания</w:t>
      </w:r>
    </w:p>
    <w:p w:rsidR="00E617B2" w:rsidRDefault="00E468A1">
      <w:pPr>
        <w:spacing w:after="0" w:line="240" w:lineRule="auto"/>
        <w:rPr>
          <w:rFonts w:ascii="Times New Roman" w:hAnsi="Times New Roman"/>
          <w:sz w:val="28"/>
        </w:rPr>
      </w:pPr>
      <w:r>
        <w:rPr>
          <w:rFonts w:ascii="Times New Roman" w:hAnsi="Times New Roman"/>
          <w:b/>
          <w:i/>
          <w:sz w:val="28"/>
        </w:rPr>
        <w:t xml:space="preserve">Лексические темы: </w:t>
      </w:r>
    </w:p>
    <w:p w:rsidR="00E617B2" w:rsidRDefault="00E468A1">
      <w:pPr>
        <w:spacing w:after="0" w:line="240" w:lineRule="auto"/>
        <w:rPr>
          <w:rFonts w:ascii="Times New Roman" w:hAnsi="Times New Roman"/>
          <w:sz w:val="28"/>
        </w:rPr>
      </w:pPr>
      <w:r>
        <w:rPr>
          <w:rFonts w:ascii="Times New Roman" w:hAnsi="Times New Roman"/>
          <w:sz w:val="28"/>
        </w:rPr>
        <w:t>«Школьная жизнь», «Игры детей», « Играем в сказку», «Я дома», «Я за порогом дома», «Я и мои товарищи», «Любимое занятие», «Мир природы»</w:t>
      </w:r>
    </w:p>
    <w:p w:rsidR="00E617B2" w:rsidRDefault="00E468A1">
      <w:pPr>
        <w:spacing w:after="0" w:line="240" w:lineRule="auto"/>
        <w:rPr>
          <w:rFonts w:ascii="Times New Roman" w:hAnsi="Times New Roman"/>
          <w:color w:val="000000"/>
          <w:sz w:val="28"/>
        </w:rPr>
      </w:pPr>
      <w:r>
        <w:rPr>
          <w:rFonts w:ascii="Times New Roman" w:hAnsi="Times New Roman"/>
          <w:b/>
          <w:sz w:val="28"/>
        </w:rPr>
        <w:t>Место учебного предмета «Речевая практика» в учебном плане</w:t>
      </w:r>
    </w:p>
    <w:p w:rsidR="00E617B2" w:rsidRDefault="00E468A1">
      <w:pPr>
        <w:spacing w:after="0" w:line="240" w:lineRule="auto"/>
        <w:ind w:firstLine="567"/>
        <w:rPr>
          <w:rFonts w:ascii="Times New Roman" w:hAnsi="Times New Roman"/>
          <w:sz w:val="28"/>
        </w:rPr>
      </w:pPr>
      <w:r>
        <w:rPr>
          <w:rFonts w:ascii="Times New Roman" w:hAnsi="Times New Roman"/>
          <w:sz w:val="28"/>
        </w:rPr>
        <w:t xml:space="preserve">На изучение </w:t>
      </w:r>
      <w:r>
        <w:rPr>
          <w:rFonts w:ascii="Times New Roman" w:hAnsi="Times New Roman"/>
          <w:sz w:val="28"/>
        </w:rPr>
        <w:t>предмета «Речевая практика»</w:t>
      </w:r>
      <w:r>
        <w:rPr>
          <w:rFonts w:ascii="Times New Roman" w:hAnsi="Times New Roman"/>
          <w:b/>
          <w:sz w:val="28"/>
        </w:rPr>
        <w:t xml:space="preserve"> </w:t>
      </w:r>
      <w:r>
        <w:rPr>
          <w:rFonts w:ascii="Times New Roman" w:hAnsi="Times New Roman"/>
          <w:sz w:val="28"/>
        </w:rPr>
        <w:t>во 2 классе отводится 2 часа в неделю и 68 часов в год.</w:t>
      </w:r>
    </w:p>
    <w:p w:rsidR="00E617B2" w:rsidRDefault="00E617B2">
      <w:pPr>
        <w:spacing w:after="0" w:line="240" w:lineRule="auto"/>
        <w:rPr>
          <w:rFonts w:ascii="Times New Roman" w:hAnsi="Times New Roman"/>
          <w:color w:val="000000"/>
          <w:sz w:val="28"/>
        </w:rPr>
      </w:pPr>
    </w:p>
    <w:p w:rsidR="00E617B2" w:rsidRDefault="00E468A1">
      <w:pPr>
        <w:spacing w:after="0" w:line="240" w:lineRule="auto"/>
        <w:ind w:firstLine="567"/>
        <w:rPr>
          <w:rFonts w:ascii="Times New Roman" w:hAnsi="Times New Roman"/>
          <w:b/>
          <w:color w:val="000000"/>
          <w:sz w:val="28"/>
        </w:rPr>
      </w:pPr>
      <w:r>
        <w:rPr>
          <w:rFonts w:ascii="Times New Roman" w:hAnsi="Times New Roman"/>
          <w:b/>
          <w:color w:val="000000"/>
          <w:sz w:val="28"/>
        </w:rPr>
        <w:t>Минимальный  и  достаточный  уровни  усвоения  предметных результатов по учебному предмету «Речевая практика» на конец обучения 2 класса:</w:t>
      </w:r>
    </w:p>
    <w:p w:rsidR="00E617B2" w:rsidRDefault="00E468A1">
      <w:pPr>
        <w:spacing w:after="0" w:line="240" w:lineRule="auto"/>
        <w:ind w:firstLine="567"/>
        <w:rPr>
          <w:rFonts w:ascii="Times New Roman" w:hAnsi="Times New Roman"/>
          <w:color w:val="000000"/>
          <w:sz w:val="28"/>
        </w:rPr>
      </w:pPr>
      <w:r>
        <w:rPr>
          <w:rFonts w:ascii="Times New Roman" w:hAnsi="Times New Roman"/>
          <w:color w:val="000000"/>
          <w:sz w:val="28"/>
          <w:u w:val="single"/>
        </w:rPr>
        <w:t>Минимальный уровень</w:t>
      </w:r>
      <w:r>
        <w:rPr>
          <w:rFonts w:ascii="Times New Roman" w:hAnsi="Times New Roman"/>
          <w:color w:val="000000"/>
          <w:sz w:val="28"/>
        </w:rPr>
        <w:t xml:space="preserve">: </w:t>
      </w:r>
    </w:p>
    <w:p w:rsidR="00E617B2" w:rsidRDefault="00E468A1">
      <w:pPr>
        <w:pStyle w:val="afffff5"/>
        <w:numPr>
          <w:ilvl w:val="0"/>
          <w:numId w:val="23"/>
        </w:numPr>
        <w:spacing w:after="0" w:line="240" w:lineRule="auto"/>
        <w:ind w:left="0" w:firstLine="0"/>
        <w:contextualSpacing/>
        <w:rPr>
          <w:rFonts w:ascii="Times New Roman" w:hAnsi="Times New Roman"/>
          <w:sz w:val="28"/>
        </w:rPr>
      </w:pPr>
      <w:r>
        <w:rPr>
          <w:rFonts w:ascii="Times New Roman" w:hAnsi="Times New Roman"/>
          <w:sz w:val="28"/>
        </w:rPr>
        <w:t>формулировка  просьб  и  желаний  с  использованием  этикетных  слов  и выражений;</w:t>
      </w:r>
    </w:p>
    <w:p w:rsidR="00E617B2" w:rsidRDefault="00E468A1">
      <w:pPr>
        <w:pStyle w:val="afffff5"/>
        <w:numPr>
          <w:ilvl w:val="0"/>
          <w:numId w:val="23"/>
        </w:numPr>
        <w:spacing w:after="0" w:line="240" w:lineRule="auto"/>
        <w:ind w:left="0" w:firstLine="0"/>
        <w:contextualSpacing/>
        <w:rPr>
          <w:rFonts w:ascii="Times New Roman" w:hAnsi="Times New Roman"/>
          <w:sz w:val="28"/>
        </w:rPr>
      </w:pPr>
      <w:r>
        <w:rPr>
          <w:rFonts w:ascii="Times New Roman" w:hAnsi="Times New Roman"/>
          <w:sz w:val="28"/>
        </w:rPr>
        <w:t>участие в ролевых играх в соответствии с речевыми возможностями;</w:t>
      </w:r>
    </w:p>
    <w:p w:rsidR="00E617B2" w:rsidRDefault="00E468A1">
      <w:pPr>
        <w:pStyle w:val="afffff5"/>
        <w:numPr>
          <w:ilvl w:val="0"/>
          <w:numId w:val="23"/>
        </w:numPr>
        <w:spacing w:after="0" w:line="240" w:lineRule="auto"/>
        <w:ind w:left="0" w:firstLine="0"/>
        <w:contextualSpacing/>
        <w:rPr>
          <w:rFonts w:ascii="Times New Roman" w:hAnsi="Times New Roman"/>
          <w:sz w:val="28"/>
        </w:rPr>
      </w:pPr>
      <w:r>
        <w:rPr>
          <w:rFonts w:ascii="Times New Roman" w:hAnsi="Times New Roman"/>
          <w:sz w:val="28"/>
        </w:rPr>
        <w:t>восприятие  на слух сказок и рассказов; ответы на вопросы учителя по их содержанию с опорой на иллюстративны</w:t>
      </w:r>
      <w:r>
        <w:rPr>
          <w:rFonts w:ascii="Times New Roman" w:hAnsi="Times New Roman"/>
          <w:sz w:val="28"/>
        </w:rPr>
        <w:t>й материал;</w:t>
      </w:r>
    </w:p>
    <w:p w:rsidR="00E617B2" w:rsidRDefault="00E468A1">
      <w:pPr>
        <w:pStyle w:val="afffff5"/>
        <w:numPr>
          <w:ilvl w:val="0"/>
          <w:numId w:val="23"/>
        </w:numPr>
        <w:spacing w:after="0" w:line="240" w:lineRule="auto"/>
        <w:ind w:left="0" w:firstLine="0"/>
        <w:contextualSpacing/>
        <w:rPr>
          <w:rFonts w:ascii="Times New Roman" w:hAnsi="Times New Roman"/>
          <w:sz w:val="28"/>
        </w:rPr>
      </w:pPr>
      <w:r>
        <w:rPr>
          <w:rFonts w:ascii="Times New Roman" w:hAnsi="Times New Roman"/>
          <w:sz w:val="28"/>
        </w:rPr>
        <w:t>выразительное  произнесение  чистоговорок,  коротких  стихотворений  с опорой на образец чтения учителя;</w:t>
      </w:r>
    </w:p>
    <w:p w:rsidR="00E617B2" w:rsidRDefault="00E468A1">
      <w:pPr>
        <w:pStyle w:val="afffff5"/>
        <w:numPr>
          <w:ilvl w:val="0"/>
          <w:numId w:val="23"/>
        </w:numPr>
        <w:spacing w:after="0" w:line="240" w:lineRule="auto"/>
        <w:ind w:left="0" w:firstLine="0"/>
        <w:contextualSpacing/>
        <w:rPr>
          <w:rFonts w:ascii="Times New Roman" w:hAnsi="Times New Roman"/>
          <w:sz w:val="28"/>
        </w:rPr>
      </w:pPr>
      <w:r>
        <w:rPr>
          <w:rFonts w:ascii="Times New Roman" w:hAnsi="Times New Roman"/>
          <w:sz w:val="28"/>
        </w:rPr>
        <w:t>участие в беседах на темы, близкие личному опыту ребенка;</w:t>
      </w:r>
    </w:p>
    <w:p w:rsidR="00E617B2" w:rsidRDefault="00E468A1">
      <w:pPr>
        <w:pStyle w:val="afffff5"/>
        <w:numPr>
          <w:ilvl w:val="0"/>
          <w:numId w:val="23"/>
        </w:numPr>
        <w:spacing w:after="0" w:line="240" w:lineRule="auto"/>
        <w:ind w:left="0" w:firstLine="0"/>
        <w:contextualSpacing/>
        <w:rPr>
          <w:rFonts w:ascii="Times New Roman" w:hAnsi="Times New Roman"/>
          <w:sz w:val="28"/>
        </w:rPr>
      </w:pPr>
      <w:r>
        <w:rPr>
          <w:rFonts w:ascii="Times New Roman" w:hAnsi="Times New Roman"/>
          <w:sz w:val="28"/>
        </w:rPr>
        <w:t>ответы  на  вопросы  учителя  по  содержанию  прослушанных  и/или просмотренных р</w:t>
      </w:r>
      <w:r>
        <w:rPr>
          <w:rFonts w:ascii="Times New Roman" w:hAnsi="Times New Roman"/>
          <w:sz w:val="28"/>
        </w:rPr>
        <w:t>адио- и телепередач.</w:t>
      </w:r>
    </w:p>
    <w:p w:rsidR="00E617B2" w:rsidRDefault="00E468A1">
      <w:pPr>
        <w:spacing w:after="0" w:line="240" w:lineRule="auto"/>
        <w:ind w:firstLine="567"/>
        <w:rPr>
          <w:rFonts w:ascii="Times New Roman" w:hAnsi="Times New Roman"/>
          <w:color w:val="000000"/>
          <w:sz w:val="28"/>
          <w:u w:val="single"/>
        </w:rPr>
      </w:pPr>
      <w:r>
        <w:rPr>
          <w:rFonts w:ascii="Times New Roman" w:hAnsi="Times New Roman"/>
          <w:color w:val="000000"/>
          <w:sz w:val="28"/>
          <w:u w:val="single"/>
        </w:rPr>
        <w:t>Достаточный уровень:</w:t>
      </w:r>
    </w:p>
    <w:p w:rsidR="00E617B2" w:rsidRDefault="00E468A1">
      <w:pPr>
        <w:pStyle w:val="afffff5"/>
        <w:numPr>
          <w:ilvl w:val="0"/>
          <w:numId w:val="24"/>
        </w:numPr>
        <w:spacing w:after="0" w:line="240" w:lineRule="auto"/>
        <w:ind w:left="0" w:firstLine="0"/>
        <w:contextualSpacing/>
        <w:rPr>
          <w:rFonts w:ascii="Times New Roman" w:hAnsi="Times New Roman"/>
          <w:sz w:val="28"/>
        </w:rPr>
      </w:pPr>
      <w:r>
        <w:rPr>
          <w:rFonts w:ascii="Times New Roman" w:hAnsi="Times New Roman"/>
          <w:sz w:val="28"/>
        </w:rPr>
        <w:t>понимание  содержания  небольших  по  объему  сказок,  рассказов  и стихотворений; ответы на вопросы;</w:t>
      </w:r>
    </w:p>
    <w:p w:rsidR="00E617B2" w:rsidRDefault="00E468A1">
      <w:pPr>
        <w:pStyle w:val="afffff5"/>
        <w:numPr>
          <w:ilvl w:val="0"/>
          <w:numId w:val="24"/>
        </w:numPr>
        <w:spacing w:after="0" w:line="240" w:lineRule="auto"/>
        <w:ind w:left="0" w:firstLine="0"/>
        <w:contextualSpacing/>
        <w:rPr>
          <w:rFonts w:ascii="Times New Roman" w:hAnsi="Times New Roman"/>
          <w:sz w:val="28"/>
        </w:rPr>
      </w:pPr>
      <w:r>
        <w:rPr>
          <w:rFonts w:ascii="Times New Roman" w:hAnsi="Times New Roman"/>
          <w:sz w:val="28"/>
        </w:rPr>
        <w:t>понимание  содержания  детских  радио -  и  телепередач,  ответы  на вопросы учителя;</w:t>
      </w:r>
    </w:p>
    <w:p w:rsidR="00E617B2" w:rsidRDefault="00E468A1">
      <w:pPr>
        <w:pStyle w:val="afffff5"/>
        <w:numPr>
          <w:ilvl w:val="0"/>
          <w:numId w:val="24"/>
        </w:numPr>
        <w:spacing w:after="0" w:line="240" w:lineRule="auto"/>
        <w:ind w:left="0" w:firstLine="0"/>
        <w:contextualSpacing/>
        <w:rPr>
          <w:rFonts w:ascii="Times New Roman" w:hAnsi="Times New Roman"/>
          <w:sz w:val="28"/>
        </w:rPr>
      </w:pPr>
      <w:r>
        <w:rPr>
          <w:rFonts w:ascii="Times New Roman" w:hAnsi="Times New Roman"/>
          <w:sz w:val="28"/>
        </w:rPr>
        <w:t>выбор  правильных  средств</w:t>
      </w:r>
      <w:r>
        <w:rPr>
          <w:rFonts w:ascii="Times New Roman" w:hAnsi="Times New Roman"/>
          <w:sz w:val="28"/>
        </w:rPr>
        <w:t xml:space="preserve">  интонации  с  опорой  на  образец  речи учителя и анализ речевой ситуации;</w:t>
      </w:r>
    </w:p>
    <w:p w:rsidR="00E617B2" w:rsidRDefault="00E468A1">
      <w:pPr>
        <w:pStyle w:val="afffff5"/>
        <w:numPr>
          <w:ilvl w:val="0"/>
          <w:numId w:val="24"/>
        </w:numPr>
        <w:spacing w:after="0" w:line="240" w:lineRule="auto"/>
        <w:ind w:left="0" w:firstLine="0"/>
        <w:contextualSpacing/>
        <w:rPr>
          <w:rFonts w:ascii="Times New Roman" w:hAnsi="Times New Roman"/>
          <w:sz w:val="28"/>
        </w:rPr>
      </w:pPr>
      <w:r>
        <w:rPr>
          <w:rFonts w:ascii="Times New Roman" w:hAnsi="Times New Roman"/>
          <w:sz w:val="28"/>
        </w:rPr>
        <w:t>активное участие в диалогах по темам речевых ситуаций;</w:t>
      </w:r>
    </w:p>
    <w:p w:rsidR="00E617B2" w:rsidRDefault="00E468A1">
      <w:pPr>
        <w:pStyle w:val="afffff5"/>
        <w:numPr>
          <w:ilvl w:val="0"/>
          <w:numId w:val="24"/>
        </w:numPr>
        <w:spacing w:after="0" w:line="240" w:lineRule="auto"/>
        <w:ind w:left="0" w:firstLine="0"/>
        <w:contextualSpacing/>
        <w:rPr>
          <w:rFonts w:ascii="Times New Roman" w:hAnsi="Times New Roman"/>
          <w:sz w:val="28"/>
        </w:rPr>
      </w:pPr>
      <w:r>
        <w:rPr>
          <w:rFonts w:ascii="Times New Roman" w:hAnsi="Times New Roman"/>
          <w:sz w:val="28"/>
        </w:rPr>
        <w:t xml:space="preserve">высказывание своих просьб и желаний; выполнение речевых действий (приветствия,  прощания,  извинения  и  т. п.),  используя </w:t>
      </w:r>
      <w:r>
        <w:rPr>
          <w:rFonts w:ascii="Times New Roman" w:hAnsi="Times New Roman"/>
          <w:sz w:val="28"/>
        </w:rPr>
        <w:t xml:space="preserve">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соответствующие этикетные слова и выражения;</w:t>
      </w:r>
    </w:p>
    <w:p w:rsidR="00E617B2" w:rsidRDefault="00E468A1">
      <w:pPr>
        <w:pStyle w:val="afffff5"/>
        <w:numPr>
          <w:ilvl w:val="0"/>
          <w:numId w:val="24"/>
        </w:numPr>
        <w:spacing w:after="0" w:line="240" w:lineRule="auto"/>
        <w:ind w:left="0" w:firstLine="0"/>
        <w:contextualSpacing/>
        <w:rPr>
          <w:rFonts w:ascii="Times New Roman" w:hAnsi="Times New Roman"/>
          <w:sz w:val="28"/>
        </w:rPr>
      </w:pPr>
      <w:r>
        <w:rPr>
          <w:rFonts w:ascii="Times New Roman" w:hAnsi="Times New Roman"/>
          <w:sz w:val="28"/>
        </w:rPr>
        <w:t>участие  в  коллективном  составлении  рассказа  или  сказки  по  темам речевых ситуаций;</w:t>
      </w:r>
    </w:p>
    <w:p w:rsidR="00E617B2" w:rsidRDefault="00E468A1">
      <w:pPr>
        <w:pStyle w:val="afffff5"/>
        <w:numPr>
          <w:ilvl w:val="0"/>
          <w:numId w:val="24"/>
        </w:numPr>
        <w:spacing w:after="0" w:line="240" w:lineRule="auto"/>
        <w:ind w:left="0" w:firstLine="0"/>
        <w:contextualSpacing/>
        <w:rPr>
          <w:rFonts w:ascii="Times New Roman" w:hAnsi="Times New Roman"/>
          <w:sz w:val="28"/>
        </w:rPr>
      </w:pPr>
      <w:r>
        <w:rPr>
          <w:rFonts w:ascii="Times New Roman" w:hAnsi="Times New Roman"/>
          <w:sz w:val="28"/>
        </w:rPr>
        <w:t>составление  рассказов  с  опорой  на  картинный  или  картинно-символический план.</w:t>
      </w:r>
    </w:p>
    <w:p w:rsidR="00E617B2" w:rsidRDefault="00E617B2">
      <w:pPr>
        <w:spacing w:after="0" w:line="240" w:lineRule="auto"/>
        <w:rPr>
          <w:rFonts w:ascii="Times New Roman" w:hAnsi="Times New Roman"/>
          <w:b/>
          <w:sz w:val="28"/>
        </w:rPr>
      </w:pPr>
    </w:p>
    <w:p w:rsidR="00E617B2" w:rsidRDefault="00E468A1">
      <w:pPr>
        <w:spacing w:after="0" w:line="240" w:lineRule="auto"/>
        <w:ind w:firstLine="567"/>
        <w:rPr>
          <w:rFonts w:ascii="Times New Roman" w:hAnsi="Times New Roman"/>
          <w:b/>
          <w:sz w:val="28"/>
        </w:rPr>
      </w:pPr>
      <w:r>
        <w:rPr>
          <w:rFonts w:ascii="Times New Roman" w:hAnsi="Times New Roman"/>
          <w:b/>
          <w:sz w:val="28"/>
        </w:rPr>
        <w:t>Личностные результаты:</w:t>
      </w:r>
    </w:p>
    <w:p w:rsidR="00E617B2" w:rsidRDefault="00E468A1">
      <w:pPr>
        <w:pStyle w:val="afffff5"/>
        <w:numPr>
          <w:ilvl w:val="0"/>
          <w:numId w:val="25"/>
        </w:numPr>
        <w:tabs>
          <w:tab w:val="left" w:pos="1515"/>
        </w:tabs>
        <w:spacing w:after="0" w:line="240" w:lineRule="auto"/>
        <w:contextualSpacing/>
        <w:rPr>
          <w:rFonts w:ascii="Times New Roman" w:hAnsi="Times New Roman"/>
          <w:sz w:val="28"/>
        </w:rPr>
      </w:pPr>
      <w:r>
        <w:rPr>
          <w:rFonts w:ascii="Times New Roman" w:hAnsi="Times New Roman"/>
          <w:sz w:val="28"/>
        </w:rPr>
        <w:t xml:space="preserve">осознание  </w:t>
      </w:r>
      <w:r>
        <w:rPr>
          <w:rFonts w:ascii="Times New Roman" w:hAnsi="Times New Roman"/>
          <w:sz w:val="28"/>
        </w:rPr>
        <w:t>себя  как  ученика, заинтересованного  посещением  школы,  обучением, занятиями,  как  члена  семьи, одноклассника, друга;</w:t>
      </w:r>
    </w:p>
    <w:p w:rsidR="00E617B2" w:rsidRDefault="00E468A1">
      <w:pPr>
        <w:pStyle w:val="afffff5"/>
        <w:numPr>
          <w:ilvl w:val="0"/>
          <w:numId w:val="25"/>
        </w:numPr>
        <w:spacing w:after="0" w:line="240" w:lineRule="auto"/>
        <w:contextualSpacing/>
        <w:rPr>
          <w:rFonts w:ascii="Times New Roman" w:hAnsi="Times New Roman"/>
          <w:sz w:val="28"/>
        </w:rPr>
      </w:pPr>
      <w:r>
        <w:rPr>
          <w:rFonts w:ascii="Times New Roman" w:hAnsi="Times New Roman"/>
          <w:sz w:val="28"/>
        </w:rPr>
        <w:lastRenderedPageBreak/>
        <w:t xml:space="preserve">способность к осмыслению социального окружения, своего места в нем, принятие соответствующих возрасту ценностей и социальных ролей; </w:t>
      </w:r>
    </w:p>
    <w:p w:rsidR="00E617B2" w:rsidRDefault="00E468A1">
      <w:pPr>
        <w:pStyle w:val="afffff5"/>
        <w:numPr>
          <w:ilvl w:val="0"/>
          <w:numId w:val="25"/>
        </w:numPr>
        <w:tabs>
          <w:tab w:val="left" w:pos="1515"/>
        </w:tabs>
        <w:spacing w:after="0" w:line="240" w:lineRule="auto"/>
        <w:contextualSpacing/>
        <w:rPr>
          <w:rFonts w:ascii="Times New Roman" w:hAnsi="Times New Roman"/>
          <w:sz w:val="28"/>
        </w:rPr>
      </w:pPr>
      <w:r>
        <w:rPr>
          <w:rFonts w:ascii="Times New Roman" w:hAnsi="Times New Roman"/>
          <w:sz w:val="28"/>
        </w:rPr>
        <w:t>положительное  отношение  к  окружающей действительности,  готовность  к  организации  взаимодействия  с  ней  и эстетическому  ее  восприятию;</w:t>
      </w:r>
    </w:p>
    <w:p w:rsidR="00E617B2" w:rsidRDefault="00E468A1">
      <w:pPr>
        <w:pStyle w:val="afffff5"/>
        <w:numPr>
          <w:ilvl w:val="0"/>
          <w:numId w:val="25"/>
        </w:numPr>
        <w:tabs>
          <w:tab w:val="left" w:pos="1515"/>
        </w:tabs>
        <w:spacing w:after="0" w:line="240" w:lineRule="auto"/>
        <w:contextualSpacing/>
        <w:rPr>
          <w:rFonts w:ascii="Times New Roman" w:hAnsi="Times New Roman"/>
          <w:sz w:val="28"/>
        </w:rPr>
      </w:pPr>
      <w:r>
        <w:rPr>
          <w:rFonts w:ascii="Times New Roman" w:hAnsi="Times New Roman"/>
          <w:sz w:val="28"/>
        </w:rPr>
        <w:t>целостный,  социально  ориентированный взгляд  на  мир  в  единстве  его  природной  и  социальной  частей;</w:t>
      </w:r>
    </w:p>
    <w:p w:rsidR="00E617B2" w:rsidRDefault="00E468A1">
      <w:pPr>
        <w:pStyle w:val="afffff5"/>
        <w:numPr>
          <w:ilvl w:val="0"/>
          <w:numId w:val="25"/>
        </w:numPr>
        <w:tabs>
          <w:tab w:val="left" w:pos="1515"/>
        </w:tabs>
        <w:spacing w:after="0" w:line="240" w:lineRule="auto"/>
        <w:contextualSpacing/>
        <w:rPr>
          <w:rFonts w:ascii="Times New Roman" w:hAnsi="Times New Roman"/>
          <w:sz w:val="28"/>
        </w:rPr>
      </w:pPr>
      <w:r>
        <w:rPr>
          <w:rFonts w:ascii="Times New Roman" w:hAnsi="Times New Roman"/>
          <w:sz w:val="28"/>
        </w:rPr>
        <w:t>пони</w:t>
      </w:r>
      <w:r>
        <w:rPr>
          <w:rFonts w:ascii="Times New Roman" w:hAnsi="Times New Roman"/>
          <w:sz w:val="28"/>
        </w:rPr>
        <w:t>мание  личной  ответственности  за  свои  поступки  на основе  представлений  об  этических  нормах  и  правилах  поведения  в современном обществе;</w:t>
      </w:r>
    </w:p>
    <w:p w:rsidR="00E617B2" w:rsidRDefault="00E468A1">
      <w:pPr>
        <w:pStyle w:val="afffff5"/>
        <w:numPr>
          <w:ilvl w:val="0"/>
          <w:numId w:val="25"/>
        </w:numPr>
        <w:tabs>
          <w:tab w:val="left" w:pos="1515"/>
        </w:tabs>
        <w:spacing w:after="0" w:line="240" w:lineRule="auto"/>
        <w:contextualSpacing/>
        <w:rPr>
          <w:rFonts w:ascii="Times New Roman" w:hAnsi="Times New Roman"/>
          <w:sz w:val="28"/>
        </w:rPr>
      </w:pPr>
      <w:r>
        <w:rPr>
          <w:rFonts w:ascii="Times New Roman" w:hAnsi="Times New Roman"/>
          <w:sz w:val="28"/>
        </w:rPr>
        <w:t>готовность к безопасному и бережному поведению в природе и обществе.</w:t>
      </w:r>
    </w:p>
    <w:p w:rsidR="00E617B2" w:rsidRDefault="00E617B2">
      <w:pPr>
        <w:pStyle w:val="afffff5"/>
        <w:tabs>
          <w:tab w:val="left" w:pos="1515"/>
        </w:tabs>
        <w:spacing w:after="0" w:line="240" w:lineRule="auto"/>
        <w:rPr>
          <w:rFonts w:ascii="Times New Roman" w:hAnsi="Times New Roman"/>
          <w:sz w:val="28"/>
        </w:rPr>
      </w:pPr>
    </w:p>
    <w:p w:rsidR="00E617B2" w:rsidRDefault="00E468A1">
      <w:pPr>
        <w:pStyle w:val="afffff5"/>
        <w:tabs>
          <w:tab w:val="left" w:pos="1515"/>
        </w:tabs>
        <w:spacing w:after="0" w:line="240" w:lineRule="auto"/>
        <w:rPr>
          <w:rFonts w:ascii="Times New Roman" w:hAnsi="Times New Roman"/>
          <w:b/>
          <w:sz w:val="28"/>
        </w:rPr>
      </w:pPr>
      <w:r>
        <w:rPr>
          <w:rFonts w:ascii="Times New Roman" w:hAnsi="Times New Roman"/>
          <w:b/>
          <w:sz w:val="28"/>
        </w:rPr>
        <w:t>Предметные результаты:</w:t>
      </w:r>
    </w:p>
    <w:p w:rsidR="00E617B2" w:rsidRDefault="00E468A1">
      <w:pPr>
        <w:spacing w:after="0" w:line="240" w:lineRule="auto"/>
        <w:ind w:left="360"/>
        <w:rPr>
          <w:rFonts w:ascii="Times New Roman" w:hAnsi="Times New Roman"/>
          <w:color w:val="000000"/>
          <w:sz w:val="28"/>
        </w:rPr>
      </w:pPr>
      <w:r>
        <w:rPr>
          <w:rFonts w:ascii="Times New Roman" w:hAnsi="Times New Roman"/>
          <w:color w:val="000000"/>
          <w:sz w:val="28"/>
        </w:rPr>
        <w:t xml:space="preserve">Учащиеся должны уметь: </w:t>
      </w:r>
    </w:p>
    <w:p w:rsidR="00E617B2" w:rsidRDefault="00E468A1">
      <w:pPr>
        <w:pStyle w:val="afffff5"/>
        <w:numPr>
          <w:ilvl w:val="0"/>
          <w:numId w:val="26"/>
        </w:numPr>
        <w:spacing w:after="0" w:line="240" w:lineRule="auto"/>
        <w:contextualSpacing/>
        <w:rPr>
          <w:rFonts w:ascii="Times New Roman" w:hAnsi="Times New Roman"/>
          <w:sz w:val="28"/>
        </w:rPr>
      </w:pPr>
      <w:r>
        <w:rPr>
          <w:rFonts w:ascii="Times New Roman" w:hAnsi="Times New Roman"/>
          <w:sz w:val="28"/>
        </w:rPr>
        <w:t>выполнять задания словесной инструкции,</w:t>
      </w:r>
    </w:p>
    <w:p w:rsidR="00E617B2" w:rsidRDefault="00E468A1">
      <w:pPr>
        <w:pStyle w:val="afffff5"/>
        <w:numPr>
          <w:ilvl w:val="0"/>
          <w:numId w:val="26"/>
        </w:numPr>
        <w:spacing w:after="0" w:line="240" w:lineRule="auto"/>
        <w:contextualSpacing/>
        <w:rPr>
          <w:rFonts w:ascii="Times New Roman" w:hAnsi="Times New Roman"/>
          <w:sz w:val="28"/>
        </w:rPr>
      </w:pPr>
      <w:r>
        <w:rPr>
          <w:rFonts w:ascii="Times New Roman" w:hAnsi="Times New Roman"/>
          <w:sz w:val="28"/>
        </w:rPr>
        <w:t xml:space="preserve">различать громкую и щепотную речь, менять темп речи, использовать вопросительную интонацию в отработанных речевых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ситуациях;</w:t>
      </w:r>
    </w:p>
    <w:p w:rsidR="00E617B2" w:rsidRDefault="00E468A1">
      <w:pPr>
        <w:pStyle w:val="afffff5"/>
        <w:numPr>
          <w:ilvl w:val="0"/>
          <w:numId w:val="27"/>
        </w:numPr>
        <w:spacing w:after="0" w:line="240" w:lineRule="auto"/>
        <w:contextualSpacing/>
        <w:rPr>
          <w:rFonts w:ascii="Times New Roman" w:hAnsi="Times New Roman"/>
          <w:sz w:val="28"/>
        </w:rPr>
      </w:pPr>
      <w:r>
        <w:rPr>
          <w:rFonts w:ascii="Times New Roman" w:hAnsi="Times New Roman"/>
          <w:sz w:val="28"/>
        </w:rPr>
        <w:t>называть предметы и действия, соотносить их с картинками,</w:t>
      </w:r>
    </w:p>
    <w:p w:rsidR="00E617B2" w:rsidRDefault="00E468A1">
      <w:pPr>
        <w:pStyle w:val="afffff5"/>
        <w:numPr>
          <w:ilvl w:val="0"/>
          <w:numId w:val="27"/>
        </w:numPr>
        <w:spacing w:after="0" w:line="240" w:lineRule="auto"/>
        <w:contextualSpacing/>
        <w:rPr>
          <w:rFonts w:ascii="Times New Roman" w:hAnsi="Times New Roman"/>
          <w:sz w:val="28"/>
        </w:rPr>
      </w:pPr>
      <w:r>
        <w:rPr>
          <w:rFonts w:ascii="Times New Roman" w:hAnsi="Times New Roman"/>
          <w:sz w:val="28"/>
        </w:rPr>
        <w:t>внятно в</w:t>
      </w:r>
      <w:r>
        <w:rPr>
          <w:rFonts w:ascii="Times New Roman" w:hAnsi="Times New Roman"/>
          <w:sz w:val="28"/>
        </w:rPr>
        <w:t>ыражать просьбы, употреблять «вежливые слова»,</w:t>
      </w:r>
    </w:p>
    <w:p w:rsidR="00E617B2" w:rsidRDefault="00E468A1">
      <w:pPr>
        <w:pStyle w:val="afffff5"/>
        <w:numPr>
          <w:ilvl w:val="0"/>
          <w:numId w:val="27"/>
        </w:numPr>
        <w:spacing w:after="0" w:line="240" w:lineRule="auto"/>
        <w:contextualSpacing/>
        <w:rPr>
          <w:rFonts w:ascii="Times New Roman" w:hAnsi="Times New Roman"/>
          <w:sz w:val="28"/>
        </w:rPr>
      </w:pPr>
      <w:r>
        <w:rPr>
          <w:rFonts w:ascii="Times New Roman" w:hAnsi="Times New Roman"/>
          <w:sz w:val="28"/>
        </w:rPr>
        <w:t>соблюдать правила речевого этикета при встрече и прощании,</w:t>
      </w:r>
    </w:p>
    <w:p w:rsidR="00E617B2" w:rsidRDefault="00E468A1">
      <w:pPr>
        <w:pStyle w:val="afffff5"/>
        <w:numPr>
          <w:ilvl w:val="0"/>
          <w:numId w:val="27"/>
        </w:numPr>
        <w:spacing w:after="0" w:line="240" w:lineRule="auto"/>
        <w:contextualSpacing/>
        <w:rPr>
          <w:rFonts w:ascii="Times New Roman" w:hAnsi="Times New Roman"/>
          <w:sz w:val="28"/>
        </w:rPr>
      </w:pPr>
      <w:r>
        <w:rPr>
          <w:rFonts w:ascii="Times New Roman" w:hAnsi="Times New Roman"/>
          <w:sz w:val="28"/>
        </w:rPr>
        <w:t>сообщать свое имя, фамилию, имена родственников, имена и отчества учителей и воспитателей,</w:t>
      </w:r>
    </w:p>
    <w:p w:rsidR="00E617B2" w:rsidRDefault="00E468A1">
      <w:pPr>
        <w:pStyle w:val="afffff5"/>
        <w:numPr>
          <w:ilvl w:val="0"/>
          <w:numId w:val="27"/>
        </w:numPr>
        <w:spacing w:after="0" w:line="240" w:lineRule="auto"/>
        <w:contextualSpacing/>
        <w:rPr>
          <w:rFonts w:ascii="Times New Roman" w:hAnsi="Times New Roman"/>
          <w:sz w:val="28"/>
        </w:rPr>
      </w:pPr>
      <w:r>
        <w:rPr>
          <w:rFonts w:ascii="Times New Roman" w:hAnsi="Times New Roman"/>
          <w:sz w:val="28"/>
        </w:rPr>
        <w:t>называть свою улицу,</w:t>
      </w:r>
    </w:p>
    <w:p w:rsidR="00E617B2" w:rsidRDefault="00E468A1">
      <w:pPr>
        <w:pStyle w:val="afffff5"/>
        <w:numPr>
          <w:ilvl w:val="0"/>
          <w:numId w:val="27"/>
        </w:numPr>
        <w:spacing w:after="0" w:line="240" w:lineRule="auto"/>
        <w:contextualSpacing/>
        <w:rPr>
          <w:rFonts w:ascii="Times New Roman" w:hAnsi="Times New Roman"/>
          <w:sz w:val="28"/>
        </w:rPr>
      </w:pPr>
      <w:r>
        <w:rPr>
          <w:rFonts w:ascii="Times New Roman" w:hAnsi="Times New Roman"/>
          <w:sz w:val="28"/>
        </w:rPr>
        <w:t>участвовать в ролевых играх,</w:t>
      </w:r>
    </w:p>
    <w:p w:rsidR="00E617B2" w:rsidRDefault="00E468A1">
      <w:pPr>
        <w:pStyle w:val="afffff5"/>
        <w:numPr>
          <w:ilvl w:val="0"/>
          <w:numId w:val="27"/>
        </w:numPr>
        <w:spacing w:after="0" w:line="240" w:lineRule="auto"/>
        <w:contextualSpacing/>
        <w:rPr>
          <w:rFonts w:ascii="Times New Roman" w:hAnsi="Times New Roman"/>
          <w:sz w:val="28"/>
        </w:rPr>
      </w:pPr>
      <w:r>
        <w:rPr>
          <w:rFonts w:ascii="Times New Roman" w:hAnsi="Times New Roman"/>
          <w:sz w:val="28"/>
        </w:rPr>
        <w:t>слушать с</w:t>
      </w:r>
      <w:r>
        <w:rPr>
          <w:rFonts w:ascii="Times New Roman" w:hAnsi="Times New Roman"/>
          <w:sz w:val="28"/>
        </w:rPr>
        <w:t>казку или рассказ и уметь отвечать на вопросы с опорой на иллюстрационный материал.</w:t>
      </w:r>
    </w:p>
    <w:p w:rsidR="00E617B2" w:rsidRDefault="00E617B2">
      <w:pPr>
        <w:spacing w:after="0" w:line="240" w:lineRule="auto"/>
        <w:rPr>
          <w:rFonts w:ascii="Times New Roman" w:hAnsi="Times New Roman"/>
          <w:color w:val="000000"/>
          <w:sz w:val="28"/>
        </w:rPr>
      </w:pPr>
    </w:p>
    <w:p w:rsidR="00E617B2" w:rsidRDefault="00E468A1">
      <w:pPr>
        <w:spacing w:line="240" w:lineRule="auto"/>
        <w:ind w:left="720"/>
        <w:rPr>
          <w:rFonts w:ascii="Times New Roman" w:hAnsi="Times New Roman"/>
          <w:b/>
          <w:sz w:val="28"/>
        </w:rPr>
      </w:pPr>
      <w:r>
        <w:rPr>
          <w:rFonts w:ascii="Times New Roman" w:hAnsi="Times New Roman"/>
          <w:b/>
          <w:sz w:val="28"/>
        </w:rPr>
        <w:t>Метапредметные результаты</w:t>
      </w:r>
    </w:p>
    <w:p w:rsidR="00E617B2" w:rsidRDefault="00E468A1">
      <w:pPr>
        <w:pStyle w:val="afffff5"/>
        <w:numPr>
          <w:ilvl w:val="0"/>
          <w:numId w:val="28"/>
        </w:numPr>
        <w:spacing w:after="0" w:line="240" w:lineRule="auto"/>
        <w:contextualSpacing/>
        <w:rPr>
          <w:rFonts w:ascii="Times New Roman" w:hAnsi="Times New Roman"/>
          <w:sz w:val="28"/>
        </w:rPr>
      </w:pPr>
      <w:r>
        <w:rPr>
          <w:rFonts w:ascii="Times New Roman" w:hAnsi="Times New Roman"/>
          <w:sz w:val="28"/>
        </w:rPr>
        <w:t>освоение правил и способов взаимодействия с окружающим миром;</w:t>
      </w:r>
    </w:p>
    <w:p w:rsidR="00E617B2" w:rsidRDefault="00E468A1">
      <w:pPr>
        <w:pStyle w:val="afffff5"/>
        <w:numPr>
          <w:ilvl w:val="0"/>
          <w:numId w:val="28"/>
        </w:numPr>
        <w:spacing w:after="0" w:line="240" w:lineRule="auto"/>
        <w:contextualSpacing/>
        <w:rPr>
          <w:rFonts w:ascii="Times New Roman" w:hAnsi="Times New Roman"/>
          <w:sz w:val="28"/>
        </w:rPr>
      </w:pPr>
      <w:r>
        <w:rPr>
          <w:rFonts w:ascii="Times New Roman" w:hAnsi="Times New Roman"/>
          <w:sz w:val="28"/>
        </w:rPr>
        <w:t xml:space="preserve">формирование представлений о правилах и нормах поведения, принятых в </w:t>
      </w:r>
    </w:p>
    <w:p w:rsidR="00E617B2" w:rsidRDefault="00E468A1">
      <w:pPr>
        <w:spacing w:after="0" w:line="240" w:lineRule="auto"/>
        <w:rPr>
          <w:rFonts w:ascii="Times New Roman" w:hAnsi="Times New Roman"/>
          <w:sz w:val="28"/>
        </w:rPr>
      </w:pPr>
      <w:r>
        <w:rPr>
          <w:rFonts w:ascii="Times New Roman" w:hAnsi="Times New Roman"/>
          <w:sz w:val="28"/>
        </w:rPr>
        <w:t xml:space="preserve">обществе; </w:t>
      </w:r>
    </w:p>
    <w:p w:rsidR="00E617B2" w:rsidRDefault="00E468A1">
      <w:pPr>
        <w:pStyle w:val="afffff5"/>
        <w:numPr>
          <w:ilvl w:val="0"/>
          <w:numId w:val="28"/>
        </w:numPr>
        <w:spacing w:after="0" w:line="240" w:lineRule="auto"/>
        <w:contextualSpacing/>
        <w:rPr>
          <w:rFonts w:ascii="Times New Roman" w:hAnsi="Times New Roman"/>
          <w:sz w:val="28"/>
        </w:rPr>
      </w:pPr>
      <w:r>
        <w:rPr>
          <w:rFonts w:ascii="Times New Roman" w:hAnsi="Times New Roman"/>
          <w:sz w:val="28"/>
        </w:rPr>
        <w:t>овладение основами коммуникативной деятельности  на практическом уровне;</w:t>
      </w:r>
    </w:p>
    <w:p w:rsidR="00E617B2" w:rsidRDefault="00E468A1">
      <w:pPr>
        <w:pStyle w:val="afffff5"/>
        <w:numPr>
          <w:ilvl w:val="0"/>
          <w:numId w:val="28"/>
        </w:numPr>
        <w:spacing w:after="0" w:line="240" w:lineRule="auto"/>
        <w:contextualSpacing/>
        <w:rPr>
          <w:rFonts w:ascii="Times New Roman" w:hAnsi="Times New Roman"/>
          <w:sz w:val="28"/>
        </w:rPr>
      </w:pPr>
      <w:r>
        <w:rPr>
          <w:rFonts w:ascii="Times New Roman" w:hAnsi="Times New Roman"/>
          <w:sz w:val="28"/>
        </w:rPr>
        <w:t>осознание значимости работы в группе и освоение правил групповой работы</w:t>
      </w:r>
    </w:p>
    <w:p w:rsidR="00E617B2" w:rsidRDefault="00E617B2">
      <w:pPr>
        <w:widowControl w:val="0"/>
        <w:spacing w:after="0" w:line="240" w:lineRule="auto"/>
        <w:ind w:firstLine="540"/>
        <w:rPr>
          <w:rFonts w:ascii="Times New Roman" w:hAnsi="Times New Roman"/>
          <w:color w:val="000000"/>
          <w:sz w:val="28"/>
        </w:rPr>
      </w:pPr>
    </w:p>
    <w:p w:rsidR="00E617B2" w:rsidRDefault="00E468A1">
      <w:pPr>
        <w:widowControl w:val="0"/>
        <w:spacing w:after="0" w:line="240" w:lineRule="auto"/>
        <w:ind w:firstLine="540"/>
        <w:outlineLvl w:val="2"/>
        <w:rPr>
          <w:rFonts w:ascii="Times New Roman" w:hAnsi="Times New Roman"/>
          <w:b/>
          <w:color w:val="000000"/>
          <w:sz w:val="28"/>
        </w:rPr>
      </w:pPr>
      <w:r>
        <w:rPr>
          <w:rFonts w:ascii="Times New Roman" w:hAnsi="Times New Roman"/>
          <w:b/>
          <w:color w:val="000000"/>
          <w:sz w:val="28"/>
        </w:rPr>
        <w:t>3.4"Математика»</w:t>
      </w:r>
    </w:p>
    <w:p w:rsidR="00E617B2" w:rsidRDefault="00E468A1">
      <w:pPr>
        <w:spacing w:after="0" w:line="240" w:lineRule="auto"/>
        <w:rPr>
          <w:rFonts w:ascii="Times New Roman" w:hAnsi="Times New Roman"/>
          <w:b/>
          <w:sz w:val="28"/>
        </w:rPr>
      </w:pPr>
      <w:r>
        <w:rPr>
          <w:rFonts w:ascii="Times New Roman" w:hAnsi="Times New Roman"/>
          <w:b/>
          <w:sz w:val="28"/>
        </w:rPr>
        <w:t>Пояснительная записка</w:t>
      </w:r>
    </w:p>
    <w:p w:rsidR="00E617B2" w:rsidRDefault="00E468A1">
      <w:pPr>
        <w:spacing w:after="0" w:line="240" w:lineRule="auto"/>
        <w:ind w:firstLine="708"/>
        <w:rPr>
          <w:rFonts w:ascii="Times New Roman" w:hAnsi="Times New Roman"/>
          <w:sz w:val="28"/>
        </w:rPr>
      </w:pPr>
      <w:r>
        <w:rPr>
          <w:rFonts w:ascii="Times New Roman" w:hAnsi="Times New Roman"/>
          <w:sz w:val="28"/>
        </w:rPr>
        <w:t>Рабочая программа учебного предмета «Математика» для 2 класса составлена</w:t>
      </w:r>
      <w:r>
        <w:rPr>
          <w:rFonts w:ascii="Times New Roman" w:hAnsi="Times New Roman"/>
          <w:sz w:val="28"/>
        </w:rPr>
        <w:t xml:space="preserve"> на основе следующих нормативных документов: </w:t>
      </w:r>
    </w:p>
    <w:p w:rsidR="00E617B2" w:rsidRDefault="00E468A1">
      <w:pPr>
        <w:spacing w:after="0" w:line="240" w:lineRule="auto"/>
        <w:rPr>
          <w:rFonts w:ascii="Times New Roman" w:hAnsi="Times New Roman"/>
          <w:sz w:val="28"/>
        </w:rPr>
      </w:pPr>
      <w:r>
        <w:rPr>
          <w:rFonts w:ascii="Times New Roman" w:hAnsi="Times New Roman"/>
          <w:sz w:val="28"/>
        </w:rPr>
        <w:t xml:space="preserve"> </w:t>
      </w:r>
      <w:r>
        <w:rPr>
          <w:rFonts w:ascii="Times New Roman" w:hAnsi="Times New Roman"/>
          <w:sz w:val="28"/>
        </w:rPr>
        <w:tab/>
        <w:t>Федерального государственного образовательного стандарта образования обучающихся с умственной отсталостью (интеллектуальными нарушениями)  (Приказ Министерства образования и науки РФ  от 19.12.2014г. № 1599 «</w:t>
      </w:r>
      <w:r>
        <w:rPr>
          <w:rFonts w:ascii="Times New Roman" w:hAnsi="Times New Roman"/>
          <w:sz w:val="28"/>
        </w:rPr>
        <w:t xml:space="preserve">Об утверждении </w:t>
      </w:r>
      <w:r>
        <w:rPr>
          <w:rFonts w:ascii="Times New Roman" w:hAnsi="Times New Roman"/>
          <w:sz w:val="28"/>
        </w:rPr>
        <w:lastRenderedPageBreak/>
        <w:t>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E617B2" w:rsidRDefault="00E468A1">
      <w:pPr>
        <w:spacing w:after="0" w:line="240" w:lineRule="auto"/>
        <w:ind w:firstLine="708"/>
        <w:rPr>
          <w:rFonts w:ascii="Times New Roman" w:hAnsi="Times New Roman"/>
          <w:sz w:val="28"/>
        </w:rPr>
      </w:pPr>
      <w:r>
        <w:rPr>
          <w:rFonts w:ascii="Times New Roman" w:hAnsi="Times New Roman"/>
          <w:sz w:val="28"/>
        </w:rPr>
        <w:t>Примерной адаптированной основной общеобразовательной программы образования обучающихся с умственной о</w:t>
      </w:r>
      <w:r>
        <w:rPr>
          <w:rFonts w:ascii="Times New Roman" w:hAnsi="Times New Roman"/>
          <w:sz w:val="28"/>
        </w:rPr>
        <w:t>тсталостью (интеллектуальными  (одобрена решением федерального учебно-методического объединения по общему образованию (протокол  от 22 декабря  2015 г. № 4/15)</w:t>
      </w:r>
    </w:p>
    <w:p w:rsidR="00E617B2" w:rsidRDefault="00E468A1">
      <w:pPr>
        <w:spacing w:after="0" w:line="240" w:lineRule="auto"/>
        <w:ind w:firstLine="708"/>
        <w:rPr>
          <w:rFonts w:ascii="Times New Roman" w:hAnsi="Times New Roman"/>
          <w:sz w:val="28"/>
        </w:rPr>
      </w:pPr>
      <w:r>
        <w:rPr>
          <w:rFonts w:ascii="Times New Roman" w:hAnsi="Times New Roman"/>
          <w:sz w:val="28"/>
        </w:rPr>
        <w:t>Федерального перечня учебников, утвержденного приказом Министерства просвещения Российской Федер</w:t>
      </w:r>
      <w:r>
        <w:rPr>
          <w:rFonts w:ascii="Times New Roman" w:hAnsi="Times New Roman"/>
          <w:sz w:val="28"/>
        </w:rPr>
        <w:t>ации от 20.05.2020г. № 254 (в ред. приказа Министерства просвещения Российской Федерации от 23.12.2020г. № 766).</w:t>
      </w:r>
    </w:p>
    <w:p w:rsidR="00E617B2" w:rsidRDefault="00E468A1">
      <w:pPr>
        <w:spacing w:after="0" w:line="240" w:lineRule="auto"/>
        <w:ind w:firstLine="442"/>
        <w:rPr>
          <w:rFonts w:ascii="Times New Roman" w:hAnsi="Times New Roman"/>
          <w:sz w:val="28"/>
        </w:rPr>
      </w:pPr>
      <w:r>
        <w:rPr>
          <w:rFonts w:ascii="Times New Roman" w:hAnsi="Times New Roman"/>
          <w:sz w:val="28"/>
        </w:rPr>
        <w:t>Для реализации данной программы используется учебник « Математика» для 2 класса  (в 2 частях) Т. В. Алышева, Москва, « Просвещение». 2018</w:t>
      </w:r>
    </w:p>
    <w:p w:rsidR="00E617B2" w:rsidRDefault="00E468A1">
      <w:pPr>
        <w:spacing w:after="0" w:line="240" w:lineRule="auto"/>
        <w:ind w:left="34" w:right="34" w:firstLine="408"/>
        <w:rPr>
          <w:rFonts w:ascii="Times New Roman" w:hAnsi="Times New Roman"/>
          <w:b/>
          <w:sz w:val="28"/>
        </w:rPr>
      </w:pPr>
      <w:r>
        <w:rPr>
          <w:rFonts w:ascii="Times New Roman" w:hAnsi="Times New Roman"/>
          <w:b/>
          <w:sz w:val="28"/>
        </w:rPr>
        <w:t>Рабоч</w:t>
      </w:r>
      <w:r>
        <w:rPr>
          <w:rFonts w:ascii="Times New Roman" w:hAnsi="Times New Roman"/>
          <w:b/>
          <w:sz w:val="28"/>
        </w:rPr>
        <w:t>ая программа рассчитана на 4 часа в неделю, 136 часов в год</w:t>
      </w:r>
    </w:p>
    <w:p w:rsidR="00E617B2" w:rsidRDefault="00E617B2">
      <w:pPr>
        <w:spacing w:after="0" w:line="240" w:lineRule="auto"/>
        <w:rPr>
          <w:rFonts w:ascii="Times New Roman" w:hAnsi="Times New Roman"/>
          <w:b/>
          <w:sz w:val="28"/>
        </w:rPr>
      </w:pPr>
    </w:p>
    <w:p w:rsidR="00E617B2" w:rsidRDefault="00E468A1">
      <w:pPr>
        <w:spacing w:after="0" w:line="240" w:lineRule="auto"/>
        <w:ind w:firstLine="709"/>
        <w:rPr>
          <w:rFonts w:ascii="Times New Roman" w:hAnsi="Times New Roman"/>
          <w:sz w:val="28"/>
        </w:rPr>
      </w:pPr>
      <w:r>
        <w:rPr>
          <w:rFonts w:ascii="Times New Roman" w:hAnsi="Times New Roman"/>
          <w:b/>
          <w:sz w:val="28"/>
        </w:rPr>
        <w:t xml:space="preserve">Цель курса обучения математике во 2 классе – </w:t>
      </w:r>
      <w:r>
        <w:rPr>
          <w:rFonts w:ascii="Times New Roman" w:hAnsi="Times New Roman"/>
          <w:sz w:val="28"/>
        </w:rPr>
        <w:t>развивать познавательную деятельность младших школьников с нарушением интеллекта на основе формирования доступных математических представлений, знаний</w:t>
      </w:r>
      <w:r>
        <w:rPr>
          <w:rFonts w:ascii="Times New Roman" w:hAnsi="Times New Roman"/>
          <w:sz w:val="28"/>
        </w:rPr>
        <w:t>, умений, необходимых им в повседневной жизни и при изучении других предметов.</w:t>
      </w:r>
    </w:p>
    <w:p w:rsidR="00E617B2" w:rsidRDefault="00E468A1">
      <w:pPr>
        <w:spacing w:after="0" w:line="240" w:lineRule="auto"/>
        <w:ind w:firstLine="709"/>
        <w:rPr>
          <w:rFonts w:ascii="Times New Roman" w:hAnsi="Times New Roman"/>
          <w:sz w:val="28"/>
        </w:rPr>
      </w:pPr>
      <w:r>
        <w:rPr>
          <w:rFonts w:ascii="Times New Roman" w:hAnsi="Times New Roman"/>
          <w:b/>
          <w:sz w:val="28"/>
        </w:rPr>
        <w:t>Задачи:</w:t>
      </w:r>
    </w:p>
    <w:p w:rsidR="00E617B2" w:rsidRDefault="00E468A1">
      <w:pPr>
        <w:numPr>
          <w:ilvl w:val="0"/>
          <w:numId w:val="29"/>
        </w:numPr>
        <w:spacing w:after="0" w:line="240" w:lineRule="auto"/>
        <w:rPr>
          <w:rFonts w:ascii="Times New Roman" w:hAnsi="Times New Roman"/>
          <w:sz w:val="28"/>
        </w:rPr>
      </w:pPr>
      <w:r>
        <w:rPr>
          <w:rFonts w:ascii="Times New Roman" w:hAnsi="Times New Roman"/>
          <w:sz w:val="28"/>
        </w:rPr>
        <w:t xml:space="preserve">формировать доступные обучающимся математические знания, умения, </w:t>
      </w:r>
    </w:p>
    <w:p w:rsidR="00E617B2" w:rsidRDefault="00E468A1">
      <w:pPr>
        <w:spacing w:after="0" w:line="240" w:lineRule="auto"/>
        <w:rPr>
          <w:rFonts w:ascii="Times New Roman" w:hAnsi="Times New Roman"/>
          <w:sz w:val="28"/>
        </w:rPr>
      </w:pPr>
      <w:r>
        <w:rPr>
          <w:rFonts w:ascii="Times New Roman" w:hAnsi="Times New Roman"/>
          <w:sz w:val="28"/>
        </w:rPr>
        <w:t>практически применять полученные знания в повседневной жизни, при изучении других предметов;</w:t>
      </w:r>
    </w:p>
    <w:p w:rsidR="00E617B2" w:rsidRDefault="00E468A1">
      <w:pPr>
        <w:numPr>
          <w:ilvl w:val="0"/>
          <w:numId w:val="29"/>
        </w:numPr>
        <w:spacing w:after="0" w:line="240" w:lineRule="auto"/>
        <w:rPr>
          <w:rFonts w:ascii="Times New Roman" w:hAnsi="Times New Roman"/>
          <w:sz w:val="28"/>
        </w:rPr>
      </w:pPr>
      <w:r>
        <w:rPr>
          <w:rFonts w:ascii="Times New Roman" w:hAnsi="Times New Roman"/>
          <w:sz w:val="28"/>
        </w:rPr>
        <w:t xml:space="preserve">обучать умению видеть, сравнивать, обобщать, конкретизировать, </w:t>
      </w:r>
    </w:p>
    <w:p w:rsidR="00E617B2" w:rsidRDefault="00E468A1">
      <w:pPr>
        <w:spacing w:after="0" w:line="240" w:lineRule="auto"/>
        <w:rPr>
          <w:rFonts w:ascii="Times New Roman" w:hAnsi="Times New Roman"/>
          <w:sz w:val="28"/>
        </w:rPr>
      </w:pPr>
      <w:r>
        <w:rPr>
          <w:rFonts w:ascii="Times New Roman" w:hAnsi="Times New Roman"/>
          <w:sz w:val="28"/>
        </w:rPr>
        <w:t xml:space="preserve">делать элементарные выводы, устанавливать несложные причинно-следственные связи и закономерности; </w:t>
      </w:r>
    </w:p>
    <w:p w:rsidR="00E617B2" w:rsidRDefault="00E468A1">
      <w:pPr>
        <w:numPr>
          <w:ilvl w:val="0"/>
          <w:numId w:val="29"/>
        </w:numPr>
        <w:spacing w:after="0" w:line="240" w:lineRule="auto"/>
        <w:rPr>
          <w:rFonts w:ascii="Times New Roman" w:hAnsi="Times New Roman"/>
          <w:sz w:val="28"/>
        </w:rPr>
      </w:pPr>
      <w:r>
        <w:rPr>
          <w:rFonts w:ascii="Times New Roman" w:hAnsi="Times New Roman"/>
          <w:sz w:val="28"/>
        </w:rPr>
        <w:t xml:space="preserve">развивать и корректировать недостатки познавательной деятельности, </w:t>
      </w:r>
    </w:p>
    <w:p w:rsidR="00E617B2" w:rsidRDefault="00E468A1">
      <w:pPr>
        <w:spacing w:after="0" w:line="240" w:lineRule="auto"/>
        <w:rPr>
          <w:rFonts w:ascii="Times New Roman" w:hAnsi="Times New Roman"/>
          <w:sz w:val="28"/>
        </w:rPr>
      </w:pPr>
      <w:r>
        <w:rPr>
          <w:rFonts w:ascii="Times New Roman" w:hAnsi="Times New Roman"/>
          <w:sz w:val="28"/>
        </w:rPr>
        <w:t>личностных качеств учащих</w:t>
      </w:r>
      <w:r>
        <w:rPr>
          <w:rFonts w:ascii="Times New Roman" w:hAnsi="Times New Roman"/>
          <w:sz w:val="28"/>
        </w:rPr>
        <w:t>ся средствами математики с учётом индивидуальных возможностей каждого ребёнка;</w:t>
      </w:r>
    </w:p>
    <w:p w:rsidR="00E617B2" w:rsidRDefault="00E468A1">
      <w:pPr>
        <w:numPr>
          <w:ilvl w:val="0"/>
          <w:numId w:val="29"/>
        </w:numPr>
        <w:spacing w:after="0" w:line="240" w:lineRule="auto"/>
        <w:rPr>
          <w:rFonts w:ascii="Times New Roman" w:hAnsi="Times New Roman"/>
          <w:sz w:val="28"/>
        </w:rPr>
      </w:pPr>
      <w:r>
        <w:rPr>
          <w:rFonts w:ascii="Times New Roman" w:hAnsi="Times New Roman"/>
          <w:sz w:val="28"/>
        </w:rPr>
        <w:t xml:space="preserve">воспитывать у школьников целеустремлённость, трудолюбие, </w:t>
      </w:r>
    </w:p>
    <w:p w:rsidR="00E617B2" w:rsidRDefault="00E468A1">
      <w:pPr>
        <w:spacing w:after="0" w:line="240" w:lineRule="auto"/>
        <w:rPr>
          <w:rFonts w:ascii="Times New Roman" w:hAnsi="Times New Roman"/>
          <w:sz w:val="28"/>
        </w:rPr>
      </w:pPr>
      <w:r>
        <w:rPr>
          <w:rFonts w:ascii="Times New Roman" w:hAnsi="Times New Roman"/>
          <w:sz w:val="28"/>
        </w:rPr>
        <w:t>самостоятельность, навыки контроля и самоконтроля, аккуратность.</w:t>
      </w:r>
    </w:p>
    <w:p w:rsidR="00E617B2" w:rsidRDefault="00E468A1">
      <w:pPr>
        <w:spacing w:after="0" w:line="240" w:lineRule="auto"/>
        <w:rPr>
          <w:rFonts w:ascii="Times New Roman" w:hAnsi="Times New Roman"/>
          <w:sz w:val="28"/>
        </w:rPr>
      </w:pPr>
      <w:r>
        <w:rPr>
          <w:rFonts w:ascii="Times New Roman" w:hAnsi="Times New Roman"/>
          <w:sz w:val="28"/>
        </w:rPr>
        <w:t>Математический материал программы представлен основным</w:t>
      </w:r>
      <w:r>
        <w:rPr>
          <w:rFonts w:ascii="Times New Roman" w:hAnsi="Times New Roman"/>
          <w:sz w:val="28"/>
        </w:rPr>
        <w:t>и разделами:</w:t>
      </w:r>
    </w:p>
    <w:p w:rsidR="00E617B2" w:rsidRDefault="00E468A1">
      <w:pPr>
        <w:pStyle w:val="afffff5"/>
        <w:numPr>
          <w:ilvl w:val="0"/>
          <w:numId w:val="30"/>
        </w:numPr>
        <w:spacing w:after="0" w:line="240" w:lineRule="auto"/>
        <w:contextualSpacing/>
        <w:rPr>
          <w:rFonts w:ascii="Times New Roman" w:hAnsi="Times New Roman"/>
          <w:sz w:val="28"/>
        </w:rPr>
      </w:pPr>
      <w:r>
        <w:rPr>
          <w:rFonts w:ascii="Times New Roman" w:hAnsi="Times New Roman"/>
          <w:sz w:val="28"/>
        </w:rPr>
        <w:t>Нумерация</w:t>
      </w:r>
    </w:p>
    <w:p w:rsidR="00E617B2" w:rsidRDefault="00E468A1">
      <w:pPr>
        <w:pStyle w:val="afffff5"/>
        <w:numPr>
          <w:ilvl w:val="0"/>
          <w:numId w:val="30"/>
        </w:numPr>
        <w:spacing w:after="0" w:line="240" w:lineRule="auto"/>
        <w:contextualSpacing/>
        <w:rPr>
          <w:rFonts w:ascii="Times New Roman" w:hAnsi="Times New Roman"/>
          <w:sz w:val="28"/>
        </w:rPr>
      </w:pPr>
      <w:r>
        <w:rPr>
          <w:rFonts w:ascii="Times New Roman" w:hAnsi="Times New Roman"/>
          <w:sz w:val="28"/>
        </w:rPr>
        <w:t>Единицы измерения и их соотношения</w:t>
      </w:r>
    </w:p>
    <w:p w:rsidR="00E617B2" w:rsidRDefault="00E468A1">
      <w:pPr>
        <w:pStyle w:val="afffff5"/>
        <w:numPr>
          <w:ilvl w:val="0"/>
          <w:numId w:val="30"/>
        </w:numPr>
        <w:spacing w:after="0" w:line="240" w:lineRule="auto"/>
        <w:contextualSpacing/>
        <w:rPr>
          <w:rFonts w:ascii="Times New Roman" w:hAnsi="Times New Roman"/>
          <w:sz w:val="28"/>
        </w:rPr>
      </w:pPr>
      <w:r>
        <w:rPr>
          <w:rFonts w:ascii="Times New Roman" w:hAnsi="Times New Roman"/>
          <w:sz w:val="28"/>
        </w:rPr>
        <w:t>Арифметические действия</w:t>
      </w:r>
    </w:p>
    <w:p w:rsidR="00E617B2" w:rsidRDefault="00E468A1">
      <w:pPr>
        <w:pStyle w:val="afffff5"/>
        <w:numPr>
          <w:ilvl w:val="0"/>
          <w:numId w:val="30"/>
        </w:numPr>
        <w:spacing w:after="0" w:line="240" w:lineRule="auto"/>
        <w:contextualSpacing/>
        <w:rPr>
          <w:rFonts w:ascii="Times New Roman" w:hAnsi="Times New Roman"/>
          <w:sz w:val="28"/>
        </w:rPr>
      </w:pPr>
      <w:r>
        <w:rPr>
          <w:rFonts w:ascii="Times New Roman" w:hAnsi="Times New Roman"/>
          <w:sz w:val="28"/>
        </w:rPr>
        <w:t>Арифметические задачи</w:t>
      </w:r>
    </w:p>
    <w:p w:rsidR="00E617B2" w:rsidRDefault="00E468A1">
      <w:pPr>
        <w:pStyle w:val="afffff5"/>
        <w:numPr>
          <w:ilvl w:val="0"/>
          <w:numId w:val="30"/>
        </w:numPr>
        <w:spacing w:after="0" w:line="240" w:lineRule="auto"/>
        <w:contextualSpacing/>
        <w:rPr>
          <w:rFonts w:ascii="Times New Roman" w:hAnsi="Times New Roman"/>
          <w:sz w:val="28"/>
        </w:rPr>
      </w:pPr>
      <w:r>
        <w:rPr>
          <w:rFonts w:ascii="Times New Roman" w:hAnsi="Times New Roman"/>
          <w:sz w:val="28"/>
        </w:rPr>
        <w:t>Геометрический материал</w:t>
      </w:r>
    </w:p>
    <w:p w:rsidR="00E617B2" w:rsidRDefault="00E468A1">
      <w:pPr>
        <w:spacing w:after="0" w:line="240" w:lineRule="auto"/>
        <w:ind w:left="927"/>
        <w:rPr>
          <w:rFonts w:ascii="Times New Roman" w:hAnsi="Times New Roman"/>
          <w:b/>
          <w:sz w:val="28"/>
        </w:rPr>
      </w:pPr>
      <w:r>
        <w:rPr>
          <w:rFonts w:ascii="Times New Roman" w:hAnsi="Times New Roman"/>
          <w:b/>
          <w:sz w:val="28"/>
        </w:rPr>
        <w:t>Содержание программы</w:t>
      </w:r>
    </w:p>
    <w:p w:rsidR="00E617B2" w:rsidRDefault="00E468A1">
      <w:pPr>
        <w:spacing w:after="0" w:line="240" w:lineRule="auto"/>
        <w:rPr>
          <w:rFonts w:ascii="Times New Roman" w:hAnsi="Times New Roman"/>
          <w:b/>
          <w:sz w:val="28"/>
        </w:rPr>
      </w:pPr>
      <w:r>
        <w:rPr>
          <w:rFonts w:ascii="Times New Roman" w:hAnsi="Times New Roman"/>
          <w:b/>
          <w:sz w:val="28"/>
        </w:rPr>
        <w:t>Повторение</w:t>
      </w:r>
    </w:p>
    <w:p w:rsidR="00E617B2" w:rsidRDefault="00E468A1">
      <w:pPr>
        <w:spacing w:after="0" w:line="240" w:lineRule="auto"/>
        <w:rPr>
          <w:rFonts w:ascii="Times New Roman" w:hAnsi="Times New Roman"/>
          <w:sz w:val="28"/>
        </w:rPr>
      </w:pPr>
      <w:r>
        <w:rPr>
          <w:rFonts w:ascii="Times New Roman" w:hAnsi="Times New Roman"/>
          <w:sz w:val="28"/>
        </w:rPr>
        <w:t xml:space="preserve">Повторение.  Нумерация первого десятка. </w:t>
      </w:r>
    </w:p>
    <w:p w:rsidR="00E617B2" w:rsidRDefault="00E468A1">
      <w:pPr>
        <w:spacing w:after="0" w:line="240" w:lineRule="auto"/>
        <w:rPr>
          <w:rFonts w:ascii="Times New Roman" w:hAnsi="Times New Roman"/>
          <w:sz w:val="28"/>
        </w:rPr>
      </w:pPr>
      <w:r>
        <w:rPr>
          <w:rFonts w:ascii="Times New Roman" w:hAnsi="Times New Roman"/>
          <w:b/>
          <w:sz w:val="28"/>
        </w:rPr>
        <w:t>Нумерация</w:t>
      </w:r>
    </w:p>
    <w:p w:rsidR="00E617B2" w:rsidRDefault="00E468A1">
      <w:pPr>
        <w:spacing w:after="0" w:line="240" w:lineRule="auto"/>
        <w:rPr>
          <w:rFonts w:ascii="Times New Roman" w:hAnsi="Times New Roman"/>
          <w:sz w:val="28"/>
        </w:rPr>
      </w:pPr>
      <w:r>
        <w:rPr>
          <w:rFonts w:ascii="Times New Roman" w:hAnsi="Times New Roman"/>
          <w:sz w:val="28"/>
        </w:rPr>
        <w:t>Отрезок числового ряда 11-20.</w:t>
      </w:r>
    </w:p>
    <w:p w:rsidR="00E617B2" w:rsidRDefault="00E468A1">
      <w:pPr>
        <w:spacing w:after="0" w:line="240" w:lineRule="auto"/>
        <w:rPr>
          <w:rFonts w:ascii="Times New Roman" w:hAnsi="Times New Roman"/>
          <w:sz w:val="28"/>
        </w:rPr>
      </w:pPr>
      <w:r>
        <w:rPr>
          <w:rFonts w:ascii="Times New Roman" w:hAnsi="Times New Roman"/>
          <w:sz w:val="28"/>
        </w:rPr>
        <w:t>Образование, чт</w:t>
      </w:r>
      <w:r>
        <w:rPr>
          <w:rFonts w:ascii="Times New Roman" w:hAnsi="Times New Roman"/>
          <w:sz w:val="28"/>
        </w:rPr>
        <w:t>ение, запись чисел в пределах 20. Цифры, их количество. Числа первого и второго десятков. Числа однозначные и двузначные. Единицы, десятки. Умение отложить любое число в пределах 20 на счётах.</w:t>
      </w:r>
    </w:p>
    <w:p w:rsidR="00E617B2" w:rsidRDefault="00E468A1">
      <w:pPr>
        <w:spacing w:after="0" w:line="240" w:lineRule="auto"/>
        <w:rPr>
          <w:rFonts w:ascii="Times New Roman" w:hAnsi="Times New Roman"/>
          <w:sz w:val="28"/>
        </w:rPr>
      </w:pPr>
      <w:r>
        <w:rPr>
          <w:rFonts w:ascii="Times New Roman" w:hAnsi="Times New Roman"/>
          <w:sz w:val="28"/>
        </w:rPr>
        <w:lastRenderedPageBreak/>
        <w:t>Сравнение чисел. Знаки «&gt;», «&lt;», «=».</w:t>
      </w:r>
    </w:p>
    <w:p w:rsidR="00E617B2" w:rsidRDefault="00E468A1">
      <w:pPr>
        <w:spacing w:after="0" w:line="240" w:lineRule="auto"/>
        <w:rPr>
          <w:rFonts w:ascii="Times New Roman" w:hAnsi="Times New Roman"/>
          <w:sz w:val="28"/>
        </w:rPr>
      </w:pPr>
      <w:r>
        <w:rPr>
          <w:rFonts w:ascii="Times New Roman" w:hAnsi="Times New Roman"/>
          <w:sz w:val="28"/>
        </w:rPr>
        <w:t>Разложение двузначных чис</w:t>
      </w:r>
      <w:r>
        <w:rPr>
          <w:rFonts w:ascii="Times New Roman" w:hAnsi="Times New Roman"/>
          <w:sz w:val="28"/>
        </w:rPr>
        <w:t>ел на разрядные слагаемые (15= 10+5). Счёт по единице, по 2, по 5, по 3, по 4 в пределах 20 в прямом и обратном порядке.</w:t>
      </w:r>
    </w:p>
    <w:p w:rsidR="00E617B2" w:rsidRDefault="00E468A1">
      <w:pPr>
        <w:spacing w:after="0" w:line="240" w:lineRule="auto"/>
        <w:rPr>
          <w:rFonts w:ascii="Times New Roman" w:hAnsi="Times New Roman"/>
          <w:b/>
          <w:sz w:val="28"/>
        </w:rPr>
      </w:pPr>
      <w:r>
        <w:rPr>
          <w:rFonts w:ascii="Times New Roman" w:hAnsi="Times New Roman"/>
          <w:b/>
          <w:sz w:val="28"/>
        </w:rPr>
        <w:t>Единицы измерения и их соотношения</w:t>
      </w:r>
    </w:p>
    <w:p w:rsidR="00E617B2" w:rsidRDefault="00E468A1">
      <w:pPr>
        <w:spacing w:after="0" w:line="240" w:lineRule="auto"/>
        <w:rPr>
          <w:rFonts w:ascii="Times New Roman" w:hAnsi="Times New Roman"/>
          <w:sz w:val="28"/>
        </w:rPr>
      </w:pPr>
      <w:r>
        <w:rPr>
          <w:rFonts w:ascii="Times New Roman" w:hAnsi="Times New Roman"/>
          <w:sz w:val="28"/>
        </w:rPr>
        <w:t>Единицы измерения длины: сантиметр, дециметр. Обозначения: 1 см, 1 дм. Соотношение: 1 дм = 10 см.</w:t>
      </w:r>
    </w:p>
    <w:p w:rsidR="00E617B2" w:rsidRDefault="00E468A1">
      <w:pPr>
        <w:spacing w:after="0" w:line="240" w:lineRule="auto"/>
        <w:rPr>
          <w:rFonts w:ascii="Times New Roman" w:hAnsi="Times New Roman"/>
          <w:sz w:val="28"/>
        </w:rPr>
      </w:pPr>
      <w:r>
        <w:rPr>
          <w:rFonts w:ascii="Times New Roman" w:hAnsi="Times New Roman"/>
          <w:sz w:val="28"/>
        </w:rPr>
        <w:t>Ед</w:t>
      </w:r>
      <w:r>
        <w:rPr>
          <w:rFonts w:ascii="Times New Roman" w:hAnsi="Times New Roman"/>
          <w:sz w:val="28"/>
        </w:rPr>
        <w:t>иницы измерения времени: час, месяц. Обозначения: 1ч., 1 мес.</w:t>
      </w:r>
    </w:p>
    <w:p w:rsidR="00E617B2" w:rsidRDefault="00E468A1">
      <w:pPr>
        <w:spacing w:after="0" w:line="240" w:lineRule="auto"/>
        <w:rPr>
          <w:rFonts w:ascii="Times New Roman" w:hAnsi="Times New Roman"/>
          <w:sz w:val="28"/>
        </w:rPr>
      </w:pPr>
      <w:r>
        <w:rPr>
          <w:rFonts w:ascii="Times New Roman" w:hAnsi="Times New Roman"/>
          <w:sz w:val="28"/>
        </w:rPr>
        <w:t>Часы. Циферблат. Определение времени с точностью до часа.</w:t>
      </w:r>
    </w:p>
    <w:p w:rsidR="00E617B2" w:rsidRDefault="00E468A1">
      <w:pPr>
        <w:spacing w:after="0" w:line="240" w:lineRule="auto"/>
        <w:rPr>
          <w:rFonts w:ascii="Times New Roman" w:hAnsi="Times New Roman"/>
          <w:sz w:val="28"/>
        </w:rPr>
      </w:pPr>
      <w:r>
        <w:rPr>
          <w:rFonts w:ascii="Times New Roman" w:hAnsi="Times New Roman"/>
          <w:sz w:val="28"/>
        </w:rPr>
        <w:t>Запись чисел, выраженных одной единицей измерения – стоимости, длины, времени.</w:t>
      </w:r>
    </w:p>
    <w:p w:rsidR="00E617B2" w:rsidRDefault="00E468A1">
      <w:pPr>
        <w:spacing w:after="0" w:line="240" w:lineRule="auto"/>
        <w:rPr>
          <w:rFonts w:ascii="Times New Roman" w:hAnsi="Times New Roman"/>
          <w:b/>
          <w:sz w:val="28"/>
        </w:rPr>
      </w:pPr>
      <w:r>
        <w:rPr>
          <w:rFonts w:ascii="Times New Roman" w:hAnsi="Times New Roman"/>
          <w:b/>
          <w:sz w:val="28"/>
        </w:rPr>
        <w:t>Арифметические действия</w:t>
      </w:r>
    </w:p>
    <w:p w:rsidR="00E617B2" w:rsidRDefault="00E468A1">
      <w:pPr>
        <w:spacing w:after="0" w:line="240" w:lineRule="auto"/>
        <w:rPr>
          <w:rFonts w:ascii="Times New Roman" w:hAnsi="Times New Roman"/>
          <w:sz w:val="28"/>
        </w:rPr>
      </w:pPr>
      <w:r>
        <w:rPr>
          <w:rFonts w:ascii="Times New Roman" w:hAnsi="Times New Roman"/>
          <w:sz w:val="28"/>
        </w:rPr>
        <w:t xml:space="preserve">Называние компонентов действий </w:t>
      </w:r>
      <w:r>
        <w:rPr>
          <w:rFonts w:ascii="Times New Roman" w:hAnsi="Times New Roman"/>
          <w:sz w:val="28"/>
        </w:rPr>
        <w:t>сложения и вычитания (в речи учителя).</w:t>
      </w:r>
    </w:p>
    <w:p w:rsidR="00E617B2" w:rsidRDefault="00E468A1">
      <w:pPr>
        <w:spacing w:after="0" w:line="240" w:lineRule="auto"/>
        <w:rPr>
          <w:rFonts w:ascii="Times New Roman" w:hAnsi="Times New Roman"/>
          <w:sz w:val="28"/>
        </w:rPr>
      </w:pPr>
      <w:r>
        <w:rPr>
          <w:rFonts w:ascii="Times New Roman" w:hAnsi="Times New Roman"/>
          <w:sz w:val="28"/>
        </w:rPr>
        <w:t>Сложение десятка и однозначного числа и соответствующие случаи вычитания.</w:t>
      </w:r>
    </w:p>
    <w:p w:rsidR="00E617B2" w:rsidRDefault="00E468A1">
      <w:pPr>
        <w:spacing w:after="0" w:line="240" w:lineRule="auto"/>
        <w:rPr>
          <w:rFonts w:ascii="Times New Roman" w:hAnsi="Times New Roman"/>
          <w:sz w:val="28"/>
        </w:rPr>
      </w:pPr>
      <w:r>
        <w:rPr>
          <w:rFonts w:ascii="Times New Roman" w:hAnsi="Times New Roman"/>
          <w:sz w:val="28"/>
        </w:rPr>
        <w:t>Сложение и вычитание в пределах 20 без перехода через разряд. Вычитание из 20 однозначных и двузначных чисел.</w:t>
      </w:r>
    </w:p>
    <w:p w:rsidR="00E617B2" w:rsidRDefault="00E468A1">
      <w:pPr>
        <w:spacing w:after="0" w:line="240" w:lineRule="auto"/>
        <w:rPr>
          <w:rFonts w:ascii="Times New Roman" w:hAnsi="Times New Roman"/>
          <w:sz w:val="28"/>
        </w:rPr>
      </w:pPr>
      <w:r>
        <w:rPr>
          <w:rFonts w:ascii="Times New Roman" w:hAnsi="Times New Roman"/>
          <w:sz w:val="28"/>
        </w:rPr>
        <w:t>Действия с числами, выраженными о</w:t>
      </w:r>
      <w:r>
        <w:rPr>
          <w:rFonts w:ascii="Times New Roman" w:hAnsi="Times New Roman"/>
          <w:sz w:val="28"/>
        </w:rPr>
        <w:t>дной единицей измерения (длины, стоимости, времени).</w:t>
      </w:r>
    </w:p>
    <w:p w:rsidR="00E617B2" w:rsidRDefault="00E468A1">
      <w:pPr>
        <w:spacing w:after="0" w:line="240" w:lineRule="auto"/>
        <w:rPr>
          <w:rFonts w:ascii="Times New Roman" w:hAnsi="Times New Roman"/>
          <w:sz w:val="28"/>
        </w:rPr>
      </w:pPr>
      <w:r>
        <w:rPr>
          <w:rFonts w:ascii="Times New Roman" w:hAnsi="Times New Roman"/>
          <w:sz w:val="28"/>
        </w:rPr>
        <w:t>Понятия «больше на…», «меньше на…». Решение примеров на увеличение и уменьшение числа на несколько единиц.</w:t>
      </w:r>
    </w:p>
    <w:p w:rsidR="00E617B2" w:rsidRDefault="00E468A1">
      <w:pPr>
        <w:spacing w:after="0" w:line="240" w:lineRule="auto"/>
        <w:rPr>
          <w:rFonts w:ascii="Times New Roman" w:hAnsi="Times New Roman"/>
          <w:b/>
          <w:sz w:val="28"/>
        </w:rPr>
      </w:pPr>
      <w:r>
        <w:rPr>
          <w:rFonts w:ascii="Times New Roman" w:hAnsi="Times New Roman"/>
          <w:b/>
          <w:sz w:val="28"/>
        </w:rPr>
        <w:t>Арифметические задачи</w:t>
      </w:r>
    </w:p>
    <w:p w:rsidR="00E617B2" w:rsidRDefault="00E468A1">
      <w:pPr>
        <w:spacing w:after="0" w:line="240" w:lineRule="auto"/>
        <w:rPr>
          <w:rFonts w:ascii="Times New Roman" w:hAnsi="Times New Roman"/>
          <w:sz w:val="28"/>
        </w:rPr>
      </w:pPr>
      <w:r>
        <w:rPr>
          <w:rFonts w:ascii="Times New Roman" w:hAnsi="Times New Roman"/>
          <w:sz w:val="28"/>
        </w:rPr>
        <w:t>Простые текстовые задачи на увеличение и уменьшение на несколько единиц. З</w:t>
      </w:r>
      <w:r>
        <w:rPr>
          <w:rFonts w:ascii="Times New Roman" w:hAnsi="Times New Roman"/>
          <w:sz w:val="28"/>
        </w:rPr>
        <w:t>адачи в два действия, составленные из ранее изученных простых задач. Запись ответа.</w:t>
      </w:r>
    </w:p>
    <w:p w:rsidR="00E617B2" w:rsidRDefault="00E468A1">
      <w:pPr>
        <w:spacing w:after="0" w:line="240" w:lineRule="auto"/>
        <w:rPr>
          <w:rFonts w:ascii="Times New Roman" w:hAnsi="Times New Roman"/>
          <w:sz w:val="28"/>
        </w:rPr>
      </w:pPr>
      <w:r>
        <w:rPr>
          <w:rFonts w:ascii="Times New Roman" w:hAnsi="Times New Roman"/>
          <w:b/>
          <w:sz w:val="28"/>
        </w:rPr>
        <w:t>Геометрический материал</w:t>
      </w:r>
    </w:p>
    <w:p w:rsidR="00E617B2" w:rsidRDefault="00E468A1">
      <w:pPr>
        <w:spacing w:after="0" w:line="240" w:lineRule="auto"/>
        <w:rPr>
          <w:rFonts w:ascii="Times New Roman" w:hAnsi="Times New Roman"/>
          <w:sz w:val="28"/>
        </w:rPr>
      </w:pPr>
      <w:r>
        <w:rPr>
          <w:rFonts w:ascii="Times New Roman" w:hAnsi="Times New Roman"/>
          <w:sz w:val="28"/>
        </w:rPr>
        <w:t>Овал. Луч. Построение луча.</w:t>
      </w:r>
    </w:p>
    <w:p w:rsidR="00E617B2" w:rsidRDefault="00E468A1">
      <w:pPr>
        <w:spacing w:after="0" w:line="240" w:lineRule="auto"/>
        <w:rPr>
          <w:rFonts w:ascii="Times New Roman" w:hAnsi="Times New Roman"/>
          <w:sz w:val="28"/>
        </w:rPr>
      </w:pPr>
      <w:r>
        <w:rPr>
          <w:rFonts w:ascii="Times New Roman" w:hAnsi="Times New Roman"/>
          <w:sz w:val="28"/>
        </w:rPr>
        <w:t>Угол. Угол прямой, тупой, острый. Вершины, стороны углов.</w:t>
      </w:r>
    </w:p>
    <w:p w:rsidR="00E617B2" w:rsidRDefault="00E468A1">
      <w:pPr>
        <w:spacing w:after="0" w:line="240" w:lineRule="auto"/>
        <w:rPr>
          <w:rFonts w:ascii="Times New Roman" w:hAnsi="Times New Roman"/>
          <w:sz w:val="28"/>
        </w:rPr>
      </w:pPr>
      <w:r>
        <w:rPr>
          <w:rFonts w:ascii="Times New Roman" w:hAnsi="Times New Roman"/>
          <w:sz w:val="28"/>
        </w:rPr>
        <w:t>Чертёжный угольник, его использование при различении видов угл</w:t>
      </w:r>
      <w:r>
        <w:rPr>
          <w:rFonts w:ascii="Times New Roman" w:hAnsi="Times New Roman"/>
          <w:sz w:val="28"/>
        </w:rPr>
        <w:t>ов. Вершины, стороны, углы в треугольнике, квадрате, прямоугольнике.</w:t>
      </w:r>
    </w:p>
    <w:p w:rsidR="00E617B2" w:rsidRDefault="00E468A1">
      <w:pPr>
        <w:spacing w:after="0" w:line="240" w:lineRule="auto"/>
        <w:rPr>
          <w:rFonts w:ascii="Times New Roman" w:hAnsi="Times New Roman"/>
          <w:sz w:val="28"/>
        </w:rPr>
      </w:pPr>
      <w:r>
        <w:rPr>
          <w:rFonts w:ascii="Times New Roman" w:hAnsi="Times New Roman"/>
          <w:sz w:val="28"/>
        </w:rPr>
        <w:t>Измерение и построение отрезков заданной длины (одной единицей измерения).</w:t>
      </w:r>
    </w:p>
    <w:p w:rsidR="00E617B2" w:rsidRDefault="00E468A1">
      <w:pPr>
        <w:spacing w:after="0" w:line="240" w:lineRule="auto"/>
        <w:rPr>
          <w:rFonts w:ascii="Times New Roman" w:hAnsi="Times New Roman"/>
          <w:sz w:val="28"/>
        </w:rPr>
      </w:pPr>
      <w:r>
        <w:rPr>
          <w:rFonts w:ascii="Times New Roman" w:hAnsi="Times New Roman"/>
          <w:sz w:val="28"/>
        </w:rPr>
        <w:t>Построение произвольных углов разных видов. Построение прямого угла с помощью чертёжного угольника.</w:t>
      </w:r>
    </w:p>
    <w:p w:rsidR="00E617B2" w:rsidRDefault="00E468A1">
      <w:pPr>
        <w:spacing w:after="0" w:line="240" w:lineRule="auto"/>
        <w:rPr>
          <w:rFonts w:ascii="Times New Roman" w:hAnsi="Times New Roman"/>
          <w:sz w:val="28"/>
        </w:rPr>
      </w:pPr>
      <w:r>
        <w:rPr>
          <w:rFonts w:ascii="Times New Roman" w:hAnsi="Times New Roman"/>
          <w:sz w:val="28"/>
        </w:rPr>
        <w:t>Построение г</w:t>
      </w:r>
      <w:r>
        <w:rPr>
          <w:rFonts w:ascii="Times New Roman" w:hAnsi="Times New Roman"/>
          <w:sz w:val="28"/>
        </w:rPr>
        <w:t>еометрических фигур по вершинам.</w:t>
      </w:r>
    </w:p>
    <w:p w:rsidR="00E617B2" w:rsidRDefault="00E468A1">
      <w:pPr>
        <w:spacing w:after="0" w:line="240" w:lineRule="auto"/>
        <w:rPr>
          <w:rFonts w:ascii="Times New Roman" w:hAnsi="Times New Roman"/>
          <w:b/>
          <w:sz w:val="28"/>
        </w:rPr>
      </w:pPr>
      <w:r>
        <w:rPr>
          <w:rFonts w:ascii="Times New Roman" w:hAnsi="Times New Roman"/>
          <w:b/>
          <w:sz w:val="28"/>
        </w:rPr>
        <w:t>Повторение материала за год</w:t>
      </w:r>
    </w:p>
    <w:p w:rsidR="00E617B2" w:rsidRDefault="00E468A1">
      <w:pPr>
        <w:spacing w:after="0" w:line="240" w:lineRule="auto"/>
        <w:rPr>
          <w:rFonts w:ascii="Times New Roman" w:hAnsi="Times New Roman"/>
          <w:sz w:val="28"/>
        </w:rPr>
      </w:pPr>
      <w:r>
        <w:rPr>
          <w:rFonts w:ascii="Times New Roman" w:hAnsi="Times New Roman"/>
          <w:sz w:val="28"/>
        </w:rPr>
        <w:t>Сложение и вычитание чисел в пределах 20 с переходом через разряд. Решение примеров и задач, содержащих отношения «меньше», «больше на», «увеличить». Решение составных арифметических задач.  Пост</w:t>
      </w:r>
      <w:r>
        <w:rPr>
          <w:rFonts w:ascii="Times New Roman" w:hAnsi="Times New Roman"/>
          <w:sz w:val="28"/>
        </w:rPr>
        <w:t xml:space="preserve">роение луча, отрезка, угла, треугольника, прямоугольника, квадрата. </w:t>
      </w:r>
    </w:p>
    <w:p w:rsidR="00E617B2" w:rsidRDefault="00E617B2">
      <w:pPr>
        <w:pStyle w:val="afffff5"/>
        <w:spacing w:after="0" w:line="240" w:lineRule="auto"/>
        <w:ind w:left="1287"/>
        <w:rPr>
          <w:rFonts w:ascii="Times New Roman" w:hAnsi="Times New Roman"/>
          <w:sz w:val="28"/>
        </w:rPr>
      </w:pPr>
    </w:p>
    <w:p w:rsidR="00E617B2" w:rsidRDefault="00E468A1">
      <w:pPr>
        <w:spacing w:after="0" w:line="240" w:lineRule="auto"/>
        <w:rPr>
          <w:rFonts w:ascii="Times New Roman" w:hAnsi="Times New Roman"/>
          <w:b/>
          <w:sz w:val="28"/>
        </w:rPr>
      </w:pPr>
      <w:r>
        <w:rPr>
          <w:rFonts w:ascii="Times New Roman" w:hAnsi="Times New Roman"/>
          <w:b/>
          <w:sz w:val="28"/>
        </w:rPr>
        <w:t>Основные требования к знаниям и умениям обучающихся</w:t>
      </w:r>
    </w:p>
    <w:p w:rsidR="00E617B2" w:rsidRDefault="00E468A1">
      <w:pPr>
        <w:spacing w:after="0" w:line="240" w:lineRule="auto"/>
        <w:rPr>
          <w:rFonts w:ascii="Times New Roman" w:hAnsi="Times New Roman"/>
          <w:sz w:val="28"/>
        </w:rPr>
      </w:pPr>
      <w:r>
        <w:rPr>
          <w:rFonts w:ascii="Times New Roman" w:hAnsi="Times New Roman"/>
          <w:b/>
          <w:i/>
          <w:sz w:val="28"/>
        </w:rPr>
        <w:t xml:space="preserve">Обучающиеся получат возможность усвоить </w:t>
      </w:r>
      <w:r>
        <w:rPr>
          <w:rFonts w:ascii="Times New Roman" w:hAnsi="Times New Roman"/>
          <w:sz w:val="28"/>
        </w:rPr>
        <w:t>базовые представления:</w:t>
      </w:r>
    </w:p>
    <w:p w:rsidR="00E617B2" w:rsidRDefault="00E468A1">
      <w:pPr>
        <w:numPr>
          <w:ilvl w:val="0"/>
          <w:numId w:val="31"/>
        </w:numPr>
        <w:tabs>
          <w:tab w:val="clear" w:pos="1080"/>
          <w:tab w:val="left" w:pos="709"/>
        </w:tabs>
        <w:spacing w:after="0" w:line="240" w:lineRule="auto"/>
        <w:ind w:left="709" w:firstLine="0"/>
        <w:rPr>
          <w:rFonts w:ascii="Times New Roman" w:hAnsi="Times New Roman"/>
          <w:sz w:val="28"/>
        </w:rPr>
      </w:pPr>
      <w:r>
        <w:rPr>
          <w:rFonts w:ascii="Times New Roman" w:hAnsi="Times New Roman"/>
          <w:sz w:val="28"/>
        </w:rPr>
        <w:t>об отрезке числового ряда от 11 до 20;</w:t>
      </w:r>
    </w:p>
    <w:p w:rsidR="00E617B2" w:rsidRDefault="00E468A1">
      <w:pPr>
        <w:numPr>
          <w:ilvl w:val="0"/>
          <w:numId w:val="31"/>
        </w:numPr>
        <w:tabs>
          <w:tab w:val="clear" w:pos="1080"/>
          <w:tab w:val="left" w:pos="709"/>
        </w:tabs>
        <w:spacing w:after="0" w:line="240" w:lineRule="auto"/>
        <w:ind w:left="709" w:firstLine="0"/>
        <w:rPr>
          <w:rFonts w:ascii="Times New Roman" w:hAnsi="Times New Roman"/>
          <w:sz w:val="28"/>
        </w:rPr>
      </w:pPr>
      <w:r>
        <w:rPr>
          <w:rFonts w:ascii="Times New Roman" w:hAnsi="Times New Roman"/>
          <w:sz w:val="28"/>
        </w:rPr>
        <w:t>о счёте в пределах 20 (</w:t>
      </w:r>
      <w:r>
        <w:rPr>
          <w:rFonts w:ascii="Times New Roman" w:hAnsi="Times New Roman"/>
          <w:sz w:val="28"/>
        </w:rPr>
        <w:t>количественный, порядковый);</w:t>
      </w:r>
    </w:p>
    <w:p w:rsidR="00E617B2" w:rsidRDefault="00E468A1">
      <w:pPr>
        <w:numPr>
          <w:ilvl w:val="0"/>
          <w:numId w:val="31"/>
        </w:numPr>
        <w:tabs>
          <w:tab w:val="clear" w:pos="1080"/>
          <w:tab w:val="left" w:pos="709"/>
        </w:tabs>
        <w:spacing w:after="0" w:line="240" w:lineRule="auto"/>
        <w:ind w:left="709" w:firstLine="0"/>
        <w:rPr>
          <w:rFonts w:ascii="Times New Roman" w:hAnsi="Times New Roman"/>
          <w:sz w:val="28"/>
        </w:rPr>
      </w:pPr>
      <w:r>
        <w:rPr>
          <w:rFonts w:ascii="Times New Roman" w:hAnsi="Times New Roman"/>
          <w:sz w:val="28"/>
        </w:rPr>
        <w:t>об однозначных и двузначных числа;</w:t>
      </w:r>
    </w:p>
    <w:p w:rsidR="00E617B2" w:rsidRDefault="00E468A1">
      <w:pPr>
        <w:numPr>
          <w:ilvl w:val="0"/>
          <w:numId w:val="31"/>
        </w:numPr>
        <w:tabs>
          <w:tab w:val="clear" w:pos="1080"/>
          <w:tab w:val="left" w:pos="709"/>
        </w:tabs>
        <w:spacing w:after="0" w:line="240" w:lineRule="auto"/>
        <w:ind w:left="709" w:firstLine="0"/>
        <w:rPr>
          <w:rFonts w:ascii="Times New Roman" w:hAnsi="Times New Roman"/>
          <w:sz w:val="28"/>
        </w:rPr>
      </w:pPr>
      <w:r>
        <w:rPr>
          <w:rFonts w:ascii="Times New Roman" w:hAnsi="Times New Roman"/>
          <w:sz w:val="28"/>
        </w:rPr>
        <w:t>о компонентах и результатах сложения и вычитания;</w:t>
      </w:r>
    </w:p>
    <w:p w:rsidR="00E617B2" w:rsidRDefault="00E468A1">
      <w:pPr>
        <w:numPr>
          <w:ilvl w:val="0"/>
          <w:numId w:val="31"/>
        </w:numPr>
        <w:tabs>
          <w:tab w:val="clear" w:pos="1080"/>
          <w:tab w:val="left" w:pos="709"/>
        </w:tabs>
        <w:spacing w:after="0" w:line="240" w:lineRule="auto"/>
        <w:ind w:left="709" w:firstLine="0"/>
        <w:rPr>
          <w:rFonts w:ascii="Times New Roman" w:hAnsi="Times New Roman"/>
          <w:sz w:val="28"/>
        </w:rPr>
      </w:pPr>
      <w:r>
        <w:rPr>
          <w:rFonts w:ascii="Times New Roman" w:hAnsi="Times New Roman"/>
          <w:sz w:val="28"/>
        </w:rPr>
        <w:t xml:space="preserve">о геометрических фигурах:  овале, луче, угле; о видах углов прямом, </w:t>
      </w:r>
    </w:p>
    <w:p w:rsidR="00E617B2" w:rsidRDefault="00E468A1">
      <w:pPr>
        <w:spacing w:after="0" w:line="240" w:lineRule="auto"/>
        <w:rPr>
          <w:rFonts w:ascii="Times New Roman" w:hAnsi="Times New Roman"/>
          <w:sz w:val="28"/>
        </w:rPr>
      </w:pPr>
      <w:r>
        <w:rPr>
          <w:rFonts w:ascii="Times New Roman" w:hAnsi="Times New Roman"/>
          <w:sz w:val="28"/>
        </w:rPr>
        <w:lastRenderedPageBreak/>
        <w:t>тупом, остром; об элементах треугольника, квадрата, прямоугольника углах,</w:t>
      </w:r>
      <w:r>
        <w:rPr>
          <w:rFonts w:ascii="Times New Roman" w:hAnsi="Times New Roman"/>
          <w:sz w:val="28"/>
        </w:rPr>
        <w:t xml:space="preserve"> сторонах, вершинах.</w:t>
      </w:r>
    </w:p>
    <w:p w:rsidR="00E617B2" w:rsidRDefault="00E468A1">
      <w:pPr>
        <w:spacing w:after="0" w:line="240" w:lineRule="auto"/>
        <w:rPr>
          <w:rFonts w:ascii="Times New Roman" w:hAnsi="Times New Roman"/>
          <w:b/>
          <w:i/>
          <w:sz w:val="28"/>
        </w:rPr>
      </w:pPr>
      <w:r>
        <w:rPr>
          <w:rFonts w:ascii="Times New Roman" w:hAnsi="Times New Roman"/>
          <w:b/>
          <w:i/>
          <w:sz w:val="28"/>
        </w:rPr>
        <w:t>Обучающиеся получат возможность научиться:</w:t>
      </w:r>
    </w:p>
    <w:p w:rsidR="00E617B2" w:rsidRDefault="00E468A1">
      <w:pPr>
        <w:pStyle w:val="afffff5"/>
        <w:numPr>
          <w:ilvl w:val="0"/>
          <w:numId w:val="32"/>
        </w:numPr>
        <w:spacing w:after="0" w:line="240" w:lineRule="auto"/>
        <w:contextualSpacing/>
        <w:rPr>
          <w:rFonts w:ascii="Times New Roman" w:hAnsi="Times New Roman"/>
          <w:sz w:val="28"/>
        </w:rPr>
      </w:pPr>
      <w:r>
        <w:rPr>
          <w:rFonts w:ascii="Times New Roman" w:hAnsi="Times New Roman"/>
          <w:sz w:val="28"/>
        </w:rPr>
        <w:t xml:space="preserve">образовывать, читать, записывать, откладывать на счётах числа второго </w:t>
      </w:r>
    </w:p>
    <w:p w:rsidR="00E617B2" w:rsidRDefault="00E468A1">
      <w:pPr>
        <w:spacing w:after="0" w:line="240" w:lineRule="auto"/>
        <w:rPr>
          <w:rFonts w:ascii="Times New Roman" w:hAnsi="Times New Roman"/>
          <w:sz w:val="28"/>
        </w:rPr>
      </w:pPr>
      <w:r>
        <w:rPr>
          <w:rFonts w:ascii="Times New Roman" w:hAnsi="Times New Roman"/>
          <w:sz w:val="28"/>
        </w:rPr>
        <w:t>десятка;</w:t>
      </w:r>
    </w:p>
    <w:p w:rsidR="00E617B2" w:rsidRDefault="00E468A1">
      <w:pPr>
        <w:numPr>
          <w:ilvl w:val="0"/>
          <w:numId w:val="32"/>
        </w:numPr>
        <w:spacing w:after="0" w:line="240" w:lineRule="auto"/>
        <w:rPr>
          <w:rFonts w:ascii="Times New Roman" w:hAnsi="Times New Roman"/>
          <w:sz w:val="28"/>
        </w:rPr>
      </w:pPr>
      <w:r>
        <w:rPr>
          <w:rFonts w:ascii="Times New Roman" w:hAnsi="Times New Roman"/>
          <w:sz w:val="28"/>
        </w:rPr>
        <w:t xml:space="preserve">считать по единице и равными числовыми группами (по 2, по 5, по 3, </w:t>
      </w:r>
    </w:p>
    <w:p w:rsidR="00E617B2" w:rsidRDefault="00E468A1">
      <w:pPr>
        <w:spacing w:after="0" w:line="240" w:lineRule="auto"/>
        <w:rPr>
          <w:rFonts w:ascii="Times New Roman" w:hAnsi="Times New Roman"/>
          <w:sz w:val="28"/>
        </w:rPr>
      </w:pPr>
      <w:r>
        <w:rPr>
          <w:rFonts w:ascii="Times New Roman" w:hAnsi="Times New Roman"/>
          <w:sz w:val="28"/>
        </w:rPr>
        <w:t>по4) в пределах 20 в прямом и обратном поряд</w:t>
      </w:r>
      <w:r>
        <w:rPr>
          <w:rFonts w:ascii="Times New Roman" w:hAnsi="Times New Roman"/>
          <w:sz w:val="28"/>
        </w:rPr>
        <w:t>ке (по 3, по 4 – не обязательно);</w:t>
      </w:r>
    </w:p>
    <w:p w:rsidR="00E617B2" w:rsidRDefault="00E468A1">
      <w:pPr>
        <w:pStyle w:val="afffff5"/>
        <w:numPr>
          <w:ilvl w:val="0"/>
          <w:numId w:val="32"/>
        </w:numPr>
        <w:spacing w:after="0" w:line="240" w:lineRule="auto"/>
        <w:contextualSpacing/>
        <w:rPr>
          <w:rFonts w:ascii="Times New Roman" w:hAnsi="Times New Roman"/>
          <w:sz w:val="28"/>
        </w:rPr>
      </w:pPr>
      <w:r>
        <w:rPr>
          <w:rFonts w:ascii="Times New Roman" w:hAnsi="Times New Roman"/>
          <w:sz w:val="28"/>
        </w:rPr>
        <w:t xml:space="preserve">сравнивать числа в пределах 20 (использовать при сравнении чисел </w:t>
      </w:r>
    </w:p>
    <w:p w:rsidR="00E617B2" w:rsidRDefault="00E468A1">
      <w:pPr>
        <w:spacing w:after="0" w:line="240" w:lineRule="auto"/>
        <w:rPr>
          <w:rFonts w:ascii="Times New Roman" w:hAnsi="Times New Roman"/>
          <w:sz w:val="28"/>
        </w:rPr>
      </w:pPr>
      <w:r>
        <w:rPr>
          <w:rFonts w:ascii="Times New Roman" w:hAnsi="Times New Roman"/>
          <w:sz w:val="28"/>
        </w:rPr>
        <w:t>знаки не обязательно; при  сравнении двузначных чисел с двузначными возможна помощь учителя);</w:t>
      </w:r>
    </w:p>
    <w:p w:rsidR="00E617B2" w:rsidRDefault="00E468A1">
      <w:pPr>
        <w:pStyle w:val="afffff5"/>
        <w:numPr>
          <w:ilvl w:val="0"/>
          <w:numId w:val="32"/>
        </w:numPr>
        <w:spacing w:after="0" w:line="240" w:lineRule="auto"/>
        <w:contextualSpacing/>
        <w:rPr>
          <w:rFonts w:ascii="Times New Roman" w:hAnsi="Times New Roman"/>
          <w:sz w:val="28"/>
        </w:rPr>
      </w:pPr>
      <w:r>
        <w:rPr>
          <w:rFonts w:ascii="Times New Roman" w:hAnsi="Times New Roman"/>
          <w:sz w:val="28"/>
        </w:rPr>
        <w:t>пользоваться таблицей состава чисел из десятков и единиц;</w:t>
      </w:r>
    </w:p>
    <w:p w:rsidR="00E617B2" w:rsidRDefault="00E468A1">
      <w:pPr>
        <w:pStyle w:val="afffff5"/>
        <w:numPr>
          <w:ilvl w:val="0"/>
          <w:numId w:val="32"/>
        </w:numPr>
        <w:spacing w:after="0" w:line="240" w:lineRule="auto"/>
        <w:contextualSpacing/>
        <w:rPr>
          <w:rFonts w:ascii="Times New Roman" w:hAnsi="Times New Roman"/>
          <w:sz w:val="28"/>
        </w:rPr>
      </w:pPr>
      <w:r>
        <w:rPr>
          <w:rFonts w:ascii="Times New Roman" w:hAnsi="Times New Roman"/>
          <w:sz w:val="28"/>
        </w:rPr>
        <w:t>запи</w:t>
      </w:r>
      <w:r>
        <w:rPr>
          <w:rFonts w:ascii="Times New Roman" w:hAnsi="Times New Roman"/>
          <w:sz w:val="28"/>
        </w:rPr>
        <w:t>сывать числа, выраженные одной единицей измерения (стоимости,</w:t>
      </w:r>
    </w:p>
    <w:p w:rsidR="00E617B2" w:rsidRDefault="00E468A1">
      <w:pPr>
        <w:spacing w:after="0" w:line="240" w:lineRule="auto"/>
        <w:rPr>
          <w:rFonts w:ascii="Times New Roman" w:hAnsi="Times New Roman"/>
          <w:sz w:val="28"/>
        </w:rPr>
      </w:pPr>
      <w:r>
        <w:rPr>
          <w:rFonts w:ascii="Times New Roman" w:hAnsi="Times New Roman"/>
          <w:sz w:val="28"/>
        </w:rPr>
        <w:t>длины, времени);</w:t>
      </w:r>
    </w:p>
    <w:p w:rsidR="00E617B2" w:rsidRDefault="00E468A1">
      <w:pPr>
        <w:pStyle w:val="afffff5"/>
        <w:numPr>
          <w:ilvl w:val="0"/>
          <w:numId w:val="32"/>
        </w:numPr>
        <w:spacing w:after="0" w:line="240" w:lineRule="auto"/>
        <w:contextualSpacing/>
        <w:rPr>
          <w:rFonts w:ascii="Times New Roman" w:hAnsi="Times New Roman"/>
          <w:sz w:val="28"/>
        </w:rPr>
      </w:pPr>
      <w:r>
        <w:rPr>
          <w:rFonts w:ascii="Times New Roman" w:hAnsi="Times New Roman"/>
          <w:sz w:val="28"/>
        </w:rPr>
        <w:t xml:space="preserve">решать простые текстовые задачи на нахождение суммы и разности  </w:t>
      </w:r>
    </w:p>
    <w:p w:rsidR="00E617B2" w:rsidRDefault="00E468A1">
      <w:pPr>
        <w:spacing w:after="0" w:line="240" w:lineRule="auto"/>
        <w:rPr>
          <w:rFonts w:ascii="Times New Roman" w:hAnsi="Times New Roman"/>
          <w:sz w:val="28"/>
        </w:rPr>
      </w:pPr>
      <w:r>
        <w:rPr>
          <w:rFonts w:ascii="Times New Roman" w:hAnsi="Times New Roman"/>
          <w:sz w:val="28"/>
        </w:rPr>
        <w:t>(остатка);</w:t>
      </w:r>
    </w:p>
    <w:p w:rsidR="00E617B2" w:rsidRDefault="00E468A1">
      <w:pPr>
        <w:pStyle w:val="afffff5"/>
        <w:numPr>
          <w:ilvl w:val="0"/>
          <w:numId w:val="32"/>
        </w:numPr>
        <w:spacing w:after="0" w:line="240" w:lineRule="auto"/>
        <w:contextualSpacing/>
        <w:rPr>
          <w:rFonts w:ascii="Times New Roman" w:hAnsi="Times New Roman"/>
          <w:sz w:val="28"/>
        </w:rPr>
      </w:pPr>
      <w:r>
        <w:rPr>
          <w:rFonts w:ascii="Times New Roman" w:hAnsi="Times New Roman"/>
          <w:sz w:val="28"/>
        </w:rPr>
        <w:t xml:space="preserve">решать задачи на уменьшение и увеличение чисел на несколько единиц </w:t>
      </w:r>
    </w:p>
    <w:p w:rsidR="00E617B2" w:rsidRDefault="00E468A1">
      <w:pPr>
        <w:spacing w:after="0" w:line="240" w:lineRule="auto"/>
        <w:rPr>
          <w:rFonts w:ascii="Times New Roman" w:hAnsi="Times New Roman"/>
          <w:sz w:val="28"/>
        </w:rPr>
      </w:pPr>
      <w:r>
        <w:rPr>
          <w:rFonts w:ascii="Times New Roman" w:hAnsi="Times New Roman"/>
          <w:sz w:val="28"/>
        </w:rPr>
        <w:t>(с помощью учителя);</w:t>
      </w:r>
    </w:p>
    <w:p w:rsidR="00E617B2" w:rsidRDefault="00E468A1">
      <w:pPr>
        <w:pStyle w:val="afffff5"/>
        <w:numPr>
          <w:ilvl w:val="0"/>
          <w:numId w:val="32"/>
        </w:numPr>
        <w:spacing w:after="0" w:line="240" w:lineRule="auto"/>
        <w:contextualSpacing/>
        <w:rPr>
          <w:rFonts w:ascii="Times New Roman" w:hAnsi="Times New Roman"/>
          <w:sz w:val="28"/>
        </w:rPr>
      </w:pPr>
      <w:r>
        <w:rPr>
          <w:rFonts w:ascii="Times New Roman" w:hAnsi="Times New Roman"/>
          <w:sz w:val="28"/>
        </w:rPr>
        <w:t>показывать с</w:t>
      </w:r>
      <w:r>
        <w:rPr>
          <w:rFonts w:ascii="Times New Roman" w:hAnsi="Times New Roman"/>
          <w:sz w:val="28"/>
        </w:rPr>
        <w:t xml:space="preserve">тороны, вершины, углы в треугольнике, квадрате, </w:t>
      </w:r>
    </w:p>
    <w:p w:rsidR="00E617B2" w:rsidRDefault="00E468A1">
      <w:pPr>
        <w:spacing w:after="0" w:line="240" w:lineRule="auto"/>
        <w:rPr>
          <w:rFonts w:ascii="Times New Roman" w:hAnsi="Times New Roman"/>
          <w:sz w:val="28"/>
        </w:rPr>
      </w:pPr>
      <w:r>
        <w:rPr>
          <w:rFonts w:ascii="Times New Roman" w:hAnsi="Times New Roman"/>
          <w:sz w:val="28"/>
        </w:rPr>
        <w:t>прямоугольнике;</w:t>
      </w:r>
    </w:p>
    <w:p w:rsidR="00E617B2" w:rsidRDefault="00E468A1">
      <w:pPr>
        <w:numPr>
          <w:ilvl w:val="0"/>
          <w:numId w:val="32"/>
        </w:numPr>
        <w:spacing w:after="0" w:line="240" w:lineRule="auto"/>
        <w:rPr>
          <w:rFonts w:ascii="Times New Roman" w:hAnsi="Times New Roman"/>
          <w:sz w:val="28"/>
        </w:rPr>
      </w:pPr>
      <w:r>
        <w:rPr>
          <w:rFonts w:ascii="Times New Roman" w:hAnsi="Times New Roman"/>
          <w:sz w:val="28"/>
        </w:rPr>
        <w:t>измерять отрезки и строить отрезок заданной длины;</w:t>
      </w:r>
    </w:p>
    <w:p w:rsidR="00E617B2" w:rsidRDefault="00E468A1">
      <w:pPr>
        <w:numPr>
          <w:ilvl w:val="0"/>
          <w:numId w:val="32"/>
        </w:numPr>
        <w:spacing w:after="0" w:line="240" w:lineRule="auto"/>
        <w:rPr>
          <w:rFonts w:ascii="Times New Roman" w:hAnsi="Times New Roman"/>
          <w:sz w:val="28"/>
        </w:rPr>
      </w:pPr>
      <w:r>
        <w:rPr>
          <w:rFonts w:ascii="Times New Roman" w:hAnsi="Times New Roman"/>
          <w:sz w:val="28"/>
        </w:rPr>
        <w:t xml:space="preserve">строить луч, произвольные лучи, прямой угол с помощью чертёжного </w:t>
      </w:r>
    </w:p>
    <w:p w:rsidR="00E617B2" w:rsidRDefault="00E468A1">
      <w:pPr>
        <w:spacing w:after="0" w:line="240" w:lineRule="auto"/>
        <w:rPr>
          <w:rFonts w:ascii="Times New Roman" w:hAnsi="Times New Roman"/>
          <w:sz w:val="28"/>
        </w:rPr>
      </w:pPr>
      <w:r>
        <w:rPr>
          <w:rFonts w:ascii="Times New Roman" w:hAnsi="Times New Roman"/>
          <w:sz w:val="28"/>
        </w:rPr>
        <w:t>угольника (возможна помощь учителя);</w:t>
      </w:r>
    </w:p>
    <w:p w:rsidR="00E617B2" w:rsidRDefault="00E468A1">
      <w:pPr>
        <w:numPr>
          <w:ilvl w:val="0"/>
          <w:numId w:val="32"/>
        </w:numPr>
        <w:spacing w:after="0" w:line="240" w:lineRule="auto"/>
        <w:rPr>
          <w:rFonts w:ascii="Times New Roman" w:hAnsi="Times New Roman"/>
          <w:sz w:val="28"/>
        </w:rPr>
      </w:pPr>
      <w:r>
        <w:rPr>
          <w:rFonts w:ascii="Times New Roman" w:hAnsi="Times New Roman"/>
          <w:sz w:val="28"/>
        </w:rPr>
        <w:t xml:space="preserve">строить треугольники, прямоугольники, квадраты по точкам </w:t>
      </w:r>
    </w:p>
    <w:p w:rsidR="00E617B2" w:rsidRDefault="00E468A1">
      <w:pPr>
        <w:spacing w:after="0" w:line="240" w:lineRule="auto"/>
        <w:rPr>
          <w:rFonts w:ascii="Times New Roman" w:hAnsi="Times New Roman"/>
          <w:sz w:val="28"/>
        </w:rPr>
      </w:pPr>
      <w:r>
        <w:rPr>
          <w:rFonts w:ascii="Times New Roman" w:hAnsi="Times New Roman"/>
          <w:sz w:val="28"/>
        </w:rPr>
        <w:t>(вершинам) с помощью учителя.</w:t>
      </w:r>
    </w:p>
    <w:p w:rsidR="00E617B2" w:rsidRDefault="00E468A1">
      <w:pPr>
        <w:spacing w:after="0" w:line="240" w:lineRule="auto"/>
        <w:ind w:firstLine="708"/>
        <w:rPr>
          <w:rFonts w:ascii="Times New Roman" w:hAnsi="Times New Roman"/>
          <w:b/>
          <w:sz w:val="28"/>
        </w:rPr>
      </w:pPr>
      <w:r>
        <w:rPr>
          <w:rFonts w:ascii="Times New Roman" w:hAnsi="Times New Roman"/>
          <w:color w:val="000000"/>
          <w:sz w:val="28"/>
        </w:rPr>
        <w:t xml:space="preserve">Изучение предмета «Математика» во 2 классе направлено на получение следующих </w:t>
      </w:r>
      <w:r>
        <w:rPr>
          <w:rFonts w:ascii="Times New Roman" w:hAnsi="Times New Roman"/>
          <w:b/>
          <w:i/>
          <w:color w:val="000000"/>
          <w:sz w:val="28"/>
        </w:rPr>
        <w:t xml:space="preserve"> </w:t>
      </w:r>
      <w:r>
        <w:rPr>
          <w:rFonts w:ascii="Times New Roman" w:hAnsi="Times New Roman"/>
          <w:color w:val="000000"/>
          <w:sz w:val="28"/>
        </w:rPr>
        <w:t>результатов.</w:t>
      </w:r>
    </w:p>
    <w:p w:rsidR="00E617B2" w:rsidRDefault="00E468A1">
      <w:pPr>
        <w:spacing w:after="0" w:line="240" w:lineRule="auto"/>
        <w:ind w:firstLine="360"/>
        <w:rPr>
          <w:rFonts w:ascii="Times New Roman" w:hAnsi="Times New Roman"/>
          <w:b/>
          <w:i/>
          <w:color w:val="000000"/>
          <w:sz w:val="28"/>
        </w:rPr>
      </w:pPr>
      <w:r>
        <w:rPr>
          <w:rFonts w:ascii="Times New Roman" w:hAnsi="Times New Roman"/>
          <w:b/>
          <w:sz w:val="28"/>
        </w:rPr>
        <w:t>Личностные результаты:</w:t>
      </w:r>
    </w:p>
    <w:p w:rsidR="00E617B2" w:rsidRDefault="00E468A1">
      <w:pPr>
        <w:pStyle w:val="afffa"/>
        <w:numPr>
          <w:ilvl w:val="0"/>
          <w:numId w:val="33"/>
        </w:numPr>
        <w:spacing w:before="0" w:after="0" w:line="240" w:lineRule="auto"/>
        <w:rPr>
          <w:sz w:val="28"/>
        </w:rPr>
      </w:pPr>
      <w:r>
        <w:rPr>
          <w:sz w:val="28"/>
        </w:rPr>
        <w:t xml:space="preserve">осознание себя как ученика заинтересованного посещением школы, </w:t>
      </w:r>
    </w:p>
    <w:p w:rsidR="00E617B2" w:rsidRDefault="00E468A1">
      <w:pPr>
        <w:pStyle w:val="afffa"/>
        <w:spacing w:before="0" w:after="0" w:line="240" w:lineRule="auto"/>
        <w:rPr>
          <w:sz w:val="28"/>
        </w:rPr>
      </w:pPr>
      <w:r>
        <w:rPr>
          <w:sz w:val="28"/>
        </w:rPr>
        <w:t>обучением, занятиями, как члена семьи, друга, одноклассника;</w:t>
      </w:r>
    </w:p>
    <w:p w:rsidR="00E617B2" w:rsidRDefault="00E468A1">
      <w:pPr>
        <w:pStyle w:val="afffa"/>
        <w:numPr>
          <w:ilvl w:val="0"/>
          <w:numId w:val="34"/>
        </w:numPr>
        <w:spacing w:before="0" w:after="0" w:line="240" w:lineRule="auto"/>
        <w:rPr>
          <w:sz w:val="28"/>
        </w:rPr>
      </w:pPr>
      <w:r>
        <w:rPr>
          <w:sz w:val="28"/>
        </w:rPr>
        <w:t xml:space="preserve">самостоятельность в выполнении учебных заданий, поручений, </w:t>
      </w:r>
    </w:p>
    <w:p w:rsidR="00E617B2" w:rsidRDefault="00E468A1">
      <w:pPr>
        <w:pStyle w:val="afffa"/>
        <w:spacing w:before="0" w:after="0" w:line="240" w:lineRule="auto"/>
        <w:rPr>
          <w:sz w:val="28"/>
        </w:rPr>
      </w:pPr>
      <w:r>
        <w:rPr>
          <w:sz w:val="28"/>
        </w:rPr>
        <w:t>договорённостей.</w:t>
      </w:r>
    </w:p>
    <w:p w:rsidR="00E617B2" w:rsidRDefault="00E468A1">
      <w:pPr>
        <w:pStyle w:val="afffa"/>
        <w:spacing w:before="0" w:after="0" w:line="240" w:lineRule="auto"/>
        <w:ind w:firstLine="360"/>
        <w:rPr>
          <w:sz w:val="28"/>
        </w:rPr>
      </w:pPr>
      <w:r>
        <w:rPr>
          <w:b/>
          <w:sz w:val="28"/>
        </w:rPr>
        <w:t>Коммуникативные учебные действия:</w:t>
      </w:r>
    </w:p>
    <w:p w:rsidR="00E617B2" w:rsidRDefault="00E468A1">
      <w:pPr>
        <w:pStyle w:val="afffa"/>
        <w:numPr>
          <w:ilvl w:val="0"/>
          <w:numId w:val="34"/>
        </w:numPr>
        <w:spacing w:before="0" w:after="0" w:line="240" w:lineRule="auto"/>
        <w:rPr>
          <w:sz w:val="28"/>
        </w:rPr>
      </w:pPr>
      <w:r>
        <w:rPr>
          <w:sz w:val="28"/>
        </w:rPr>
        <w:t>вступать в контакт и</w:t>
      </w:r>
      <w:r>
        <w:rPr>
          <w:sz w:val="28"/>
        </w:rPr>
        <w:t xml:space="preserve"> работать в коллективе (учитель – ученик, ученик –</w:t>
      </w:r>
    </w:p>
    <w:p w:rsidR="00E617B2" w:rsidRDefault="00E468A1">
      <w:pPr>
        <w:pStyle w:val="afffa"/>
        <w:spacing w:before="0" w:after="0" w:line="240" w:lineRule="auto"/>
        <w:rPr>
          <w:sz w:val="28"/>
        </w:rPr>
      </w:pPr>
      <w:r>
        <w:rPr>
          <w:sz w:val="28"/>
        </w:rPr>
        <w:t>ученик, ученик – класс, учитель – ученик);</w:t>
      </w:r>
    </w:p>
    <w:p w:rsidR="00E617B2" w:rsidRDefault="00E468A1">
      <w:pPr>
        <w:pStyle w:val="afffa"/>
        <w:numPr>
          <w:ilvl w:val="0"/>
          <w:numId w:val="35"/>
        </w:numPr>
        <w:spacing w:before="0" w:after="0" w:line="240" w:lineRule="auto"/>
        <w:rPr>
          <w:sz w:val="28"/>
        </w:rPr>
      </w:pPr>
      <w:r>
        <w:rPr>
          <w:sz w:val="28"/>
        </w:rPr>
        <w:t>использовать принятые ритуалы социального взаимодействия с</w:t>
      </w:r>
    </w:p>
    <w:p w:rsidR="00E617B2" w:rsidRDefault="00E468A1">
      <w:pPr>
        <w:pStyle w:val="afffa"/>
        <w:spacing w:before="0" w:after="0" w:line="240" w:lineRule="auto"/>
        <w:rPr>
          <w:sz w:val="28"/>
        </w:rPr>
      </w:pPr>
      <w:r>
        <w:rPr>
          <w:sz w:val="28"/>
        </w:rPr>
        <w:t>одноклассниками и учителем;</w:t>
      </w:r>
    </w:p>
    <w:p w:rsidR="00E617B2" w:rsidRDefault="00E468A1">
      <w:pPr>
        <w:pStyle w:val="afffa"/>
        <w:numPr>
          <w:ilvl w:val="0"/>
          <w:numId w:val="35"/>
        </w:numPr>
        <w:spacing w:before="0" w:after="0" w:line="240" w:lineRule="auto"/>
        <w:rPr>
          <w:sz w:val="28"/>
        </w:rPr>
      </w:pPr>
      <w:r>
        <w:rPr>
          <w:sz w:val="28"/>
        </w:rPr>
        <w:t>обращаться за помощью и принимать помощь;</w:t>
      </w:r>
    </w:p>
    <w:p w:rsidR="00E617B2" w:rsidRDefault="00E468A1">
      <w:pPr>
        <w:pStyle w:val="afffa"/>
        <w:numPr>
          <w:ilvl w:val="0"/>
          <w:numId w:val="35"/>
        </w:numPr>
        <w:spacing w:before="0" w:after="0" w:line="240" w:lineRule="auto"/>
        <w:rPr>
          <w:sz w:val="28"/>
        </w:rPr>
      </w:pPr>
      <w:r>
        <w:rPr>
          <w:sz w:val="28"/>
        </w:rPr>
        <w:t>слушать и понимать инструкцию к у</w:t>
      </w:r>
      <w:r>
        <w:rPr>
          <w:sz w:val="28"/>
        </w:rPr>
        <w:t>чебному заданию в разных видах</w:t>
      </w:r>
    </w:p>
    <w:p w:rsidR="00E617B2" w:rsidRDefault="00E468A1">
      <w:pPr>
        <w:pStyle w:val="afffa"/>
        <w:spacing w:before="0" w:after="0" w:line="240" w:lineRule="auto"/>
        <w:rPr>
          <w:sz w:val="28"/>
        </w:rPr>
      </w:pPr>
      <w:r>
        <w:rPr>
          <w:sz w:val="28"/>
        </w:rPr>
        <w:t>деятельности и быту.</w:t>
      </w:r>
    </w:p>
    <w:p w:rsidR="00E617B2" w:rsidRDefault="00E468A1">
      <w:pPr>
        <w:pStyle w:val="afffa"/>
        <w:spacing w:before="0" w:after="0" w:line="240" w:lineRule="auto"/>
        <w:ind w:firstLine="360"/>
        <w:rPr>
          <w:sz w:val="28"/>
        </w:rPr>
      </w:pPr>
      <w:r>
        <w:rPr>
          <w:b/>
          <w:sz w:val="28"/>
        </w:rPr>
        <w:t>Регулятивные учебные действия:</w:t>
      </w:r>
    </w:p>
    <w:p w:rsidR="00E617B2" w:rsidRDefault="00E468A1">
      <w:pPr>
        <w:pStyle w:val="afffa"/>
        <w:numPr>
          <w:ilvl w:val="0"/>
          <w:numId w:val="36"/>
        </w:numPr>
        <w:spacing w:before="0" w:after="0" w:line="240" w:lineRule="auto"/>
        <w:rPr>
          <w:sz w:val="28"/>
        </w:rPr>
      </w:pPr>
      <w:r>
        <w:rPr>
          <w:sz w:val="28"/>
        </w:rPr>
        <w:t>входить и выходить из учебного помещения со звонком;</w:t>
      </w:r>
    </w:p>
    <w:p w:rsidR="00E617B2" w:rsidRDefault="00E468A1">
      <w:pPr>
        <w:pStyle w:val="afffa"/>
        <w:numPr>
          <w:ilvl w:val="0"/>
          <w:numId w:val="36"/>
        </w:numPr>
        <w:spacing w:before="0" w:after="0" w:line="240" w:lineRule="auto"/>
        <w:rPr>
          <w:sz w:val="28"/>
        </w:rPr>
      </w:pPr>
      <w:r>
        <w:rPr>
          <w:sz w:val="28"/>
        </w:rPr>
        <w:t>ориентироваться в пространстве класса (зала, учебного помещения);</w:t>
      </w:r>
    </w:p>
    <w:p w:rsidR="00E617B2" w:rsidRDefault="00E468A1">
      <w:pPr>
        <w:pStyle w:val="afffa"/>
        <w:numPr>
          <w:ilvl w:val="0"/>
          <w:numId w:val="36"/>
        </w:numPr>
        <w:spacing w:before="0" w:after="0" w:line="240" w:lineRule="auto"/>
        <w:rPr>
          <w:sz w:val="28"/>
        </w:rPr>
      </w:pPr>
      <w:r>
        <w:rPr>
          <w:sz w:val="28"/>
        </w:rPr>
        <w:lastRenderedPageBreak/>
        <w:t>пользоваться учебной мебелью;</w:t>
      </w:r>
    </w:p>
    <w:p w:rsidR="00E617B2" w:rsidRDefault="00E468A1">
      <w:pPr>
        <w:pStyle w:val="afffa"/>
        <w:numPr>
          <w:ilvl w:val="0"/>
          <w:numId w:val="36"/>
        </w:numPr>
        <w:spacing w:before="0" w:after="0" w:line="240" w:lineRule="auto"/>
        <w:rPr>
          <w:sz w:val="28"/>
        </w:rPr>
      </w:pPr>
      <w:r>
        <w:rPr>
          <w:sz w:val="28"/>
        </w:rPr>
        <w:t xml:space="preserve">адекватно использовать ритуалы школьного поведения (поднимать руку, вставать и </w:t>
      </w:r>
    </w:p>
    <w:p w:rsidR="00E617B2" w:rsidRDefault="00E468A1">
      <w:pPr>
        <w:pStyle w:val="afffa"/>
        <w:spacing w:before="0" w:after="0" w:line="240" w:lineRule="auto"/>
        <w:rPr>
          <w:sz w:val="28"/>
        </w:rPr>
      </w:pPr>
      <w:r>
        <w:rPr>
          <w:sz w:val="28"/>
        </w:rPr>
        <w:t>выходить из –за парты и т.д.);</w:t>
      </w:r>
    </w:p>
    <w:p w:rsidR="00E617B2" w:rsidRDefault="00E468A1">
      <w:pPr>
        <w:pStyle w:val="afffa"/>
        <w:numPr>
          <w:ilvl w:val="0"/>
          <w:numId w:val="36"/>
        </w:numPr>
        <w:spacing w:before="0" w:after="0" w:line="240" w:lineRule="auto"/>
        <w:rPr>
          <w:sz w:val="28"/>
        </w:rPr>
      </w:pPr>
      <w:r>
        <w:rPr>
          <w:sz w:val="28"/>
        </w:rPr>
        <w:t xml:space="preserve">работать с учебными принадлежностями ( инструментами) и организовывать своё </w:t>
      </w:r>
    </w:p>
    <w:p w:rsidR="00E617B2" w:rsidRDefault="00E468A1">
      <w:pPr>
        <w:pStyle w:val="afffa"/>
        <w:spacing w:before="0" w:after="0" w:line="240" w:lineRule="auto"/>
        <w:rPr>
          <w:sz w:val="28"/>
        </w:rPr>
      </w:pPr>
      <w:r>
        <w:rPr>
          <w:sz w:val="28"/>
        </w:rPr>
        <w:t>рабочее место;</w:t>
      </w:r>
    </w:p>
    <w:p w:rsidR="00E617B2" w:rsidRDefault="00E468A1">
      <w:pPr>
        <w:pStyle w:val="afffa"/>
        <w:numPr>
          <w:ilvl w:val="0"/>
          <w:numId w:val="36"/>
        </w:numPr>
        <w:spacing w:before="0" w:after="0" w:line="240" w:lineRule="auto"/>
        <w:rPr>
          <w:sz w:val="28"/>
        </w:rPr>
      </w:pPr>
      <w:r>
        <w:rPr>
          <w:sz w:val="28"/>
        </w:rPr>
        <w:t>принимать цели и произвольно включаться в деятельност</w:t>
      </w:r>
      <w:r>
        <w:rPr>
          <w:sz w:val="28"/>
        </w:rPr>
        <w:t xml:space="preserve">ь, следовать </w:t>
      </w:r>
    </w:p>
    <w:p w:rsidR="00E617B2" w:rsidRDefault="00E468A1">
      <w:pPr>
        <w:pStyle w:val="afffa"/>
        <w:spacing w:before="0" w:after="0" w:line="240" w:lineRule="auto"/>
        <w:rPr>
          <w:sz w:val="28"/>
        </w:rPr>
      </w:pPr>
      <w:r>
        <w:rPr>
          <w:sz w:val="28"/>
        </w:rPr>
        <w:t>предложенному плану и работать в общем темпе;</w:t>
      </w:r>
    </w:p>
    <w:p w:rsidR="00E617B2" w:rsidRDefault="00E468A1">
      <w:pPr>
        <w:pStyle w:val="afffa"/>
        <w:numPr>
          <w:ilvl w:val="0"/>
          <w:numId w:val="36"/>
        </w:numPr>
        <w:spacing w:before="0" w:after="0" w:line="240" w:lineRule="auto"/>
        <w:rPr>
          <w:sz w:val="28"/>
        </w:rPr>
      </w:pPr>
      <w:r>
        <w:rPr>
          <w:sz w:val="28"/>
        </w:rPr>
        <w:t xml:space="preserve">активно участвовать в деятельности, контролировать и оценивать свои действия и </w:t>
      </w:r>
    </w:p>
    <w:p w:rsidR="00E617B2" w:rsidRDefault="00E468A1">
      <w:pPr>
        <w:pStyle w:val="afffa"/>
        <w:spacing w:before="0" w:after="0" w:line="240" w:lineRule="auto"/>
        <w:rPr>
          <w:sz w:val="28"/>
        </w:rPr>
      </w:pPr>
      <w:r>
        <w:rPr>
          <w:sz w:val="28"/>
        </w:rPr>
        <w:t xml:space="preserve">действия одноклассников; </w:t>
      </w:r>
    </w:p>
    <w:p w:rsidR="00E617B2" w:rsidRDefault="00E468A1">
      <w:pPr>
        <w:pStyle w:val="afffa"/>
        <w:numPr>
          <w:ilvl w:val="0"/>
          <w:numId w:val="36"/>
        </w:numPr>
        <w:spacing w:before="0" w:after="0" w:line="240" w:lineRule="auto"/>
        <w:rPr>
          <w:sz w:val="28"/>
        </w:rPr>
      </w:pPr>
      <w:r>
        <w:rPr>
          <w:sz w:val="28"/>
        </w:rPr>
        <w:t xml:space="preserve">соотносить свои действия и их результаты с заданными образцами, принимать </w:t>
      </w:r>
    </w:p>
    <w:p w:rsidR="00E617B2" w:rsidRDefault="00E468A1">
      <w:pPr>
        <w:pStyle w:val="afffa"/>
        <w:spacing w:before="0" w:after="0" w:line="240" w:lineRule="auto"/>
        <w:rPr>
          <w:sz w:val="28"/>
        </w:rPr>
      </w:pPr>
      <w:r>
        <w:rPr>
          <w:sz w:val="28"/>
        </w:rPr>
        <w:t>оценку деятельн</w:t>
      </w:r>
      <w:r>
        <w:rPr>
          <w:sz w:val="28"/>
        </w:rPr>
        <w:t>ости, оценивать её с учётом предложенных критериев, корректировать свою деятельность с учётом выявленных недочётов;</w:t>
      </w:r>
    </w:p>
    <w:p w:rsidR="00E617B2" w:rsidRDefault="00E468A1">
      <w:pPr>
        <w:pStyle w:val="afffa"/>
        <w:spacing w:before="0" w:after="0" w:line="240" w:lineRule="auto"/>
        <w:ind w:firstLine="360"/>
        <w:rPr>
          <w:sz w:val="28"/>
        </w:rPr>
      </w:pPr>
      <w:r>
        <w:rPr>
          <w:b/>
          <w:sz w:val="28"/>
        </w:rPr>
        <w:t>Познавательные учебные действия</w:t>
      </w:r>
    </w:p>
    <w:p w:rsidR="00E617B2" w:rsidRDefault="00E468A1">
      <w:pPr>
        <w:pStyle w:val="afffa"/>
        <w:numPr>
          <w:ilvl w:val="0"/>
          <w:numId w:val="37"/>
        </w:numPr>
        <w:spacing w:before="0" w:after="0" w:line="240" w:lineRule="auto"/>
        <w:rPr>
          <w:sz w:val="28"/>
        </w:rPr>
      </w:pPr>
      <w:r>
        <w:rPr>
          <w:sz w:val="28"/>
        </w:rPr>
        <w:t>выделять существенные, общие и отличительные свойства предметов;</w:t>
      </w:r>
    </w:p>
    <w:p w:rsidR="00E617B2" w:rsidRDefault="00E468A1">
      <w:pPr>
        <w:pStyle w:val="afffa"/>
        <w:numPr>
          <w:ilvl w:val="0"/>
          <w:numId w:val="37"/>
        </w:numPr>
        <w:spacing w:before="0" w:after="0" w:line="240" w:lineRule="auto"/>
        <w:rPr>
          <w:sz w:val="28"/>
        </w:rPr>
      </w:pPr>
      <w:r>
        <w:rPr>
          <w:sz w:val="28"/>
        </w:rPr>
        <w:t>устанавливать видо – родовые отношения пред</w:t>
      </w:r>
      <w:r>
        <w:rPr>
          <w:sz w:val="28"/>
        </w:rPr>
        <w:t>метов;</w:t>
      </w:r>
    </w:p>
    <w:p w:rsidR="00E617B2" w:rsidRDefault="00E468A1">
      <w:pPr>
        <w:pStyle w:val="afffa"/>
        <w:numPr>
          <w:ilvl w:val="0"/>
          <w:numId w:val="37"/>
        </w:numPr>
        <w:spacing w:before="0" w:after="0" w:line="240" w:lineRule="auto"/>
        <w:rPr>
          <w:sz w:val="28"/>
        </w:rPr>
      </w:pPr>
      <w:r>
        <w:rPr>
          <w:sz w:val="28"/>
        </w:rPr>
        <w:t xml:space="preserve">делать простейшие обобщения, сравнивать, классифицировать на наглядном </w:t>
      </w:r>
    </w:p>
    <w:p w:rsidR="00E617B2" w:rsidRDefault="00E468A1">
      <w:pPr>
        <w:pStyle w:val="afffa"/>
        <w:spacing w:before="0" w:after="0" w:line="240" w:lineRule="auto"/>
        <w:rPr>
          <w:sz w:val="28"/>
        </w:rPr>
      </w:pPr>
      <w:r>
        <w:rPr>
          <w:sz w:val="28"/>
        </w:rPr>
        <w:t>материале;</w:t>
      </w:r>
    </w:p>
    <w:p w:rsidR="00E617B2" w:rsidRDefault="00E468A1">
      <w:pPr>
        <w:pStyle w:val="afffa"/>
        <w:numPr>
          <w:ilvl w:val="0"/>
          <w:numId w:val="37"/>
        </w:numPr>
        <w:spacing w:before="0" w:after="0" w:line="240" w:lineRule="auto"/>
        <w:rPr>
          <w:sz w:val="28"/>
        </w:rPr>
      </w:pPr>
      <w:r>
        <w:rPr>
          <w:sz w:val="28"/>
        </w:rPr>
        <w:t>пользоваться знаками, символами, предметами – заместителями;</w:t>
      </w:r>
    </w:p>
    <w:p w:rsidR="00E617B2" w:rsidRDefault="00E468A1">
      <w:pPr>
        <w:pStyle w:val="afffa"/>
        <w:numPr>
          <w:ilvl w:val="0"/>
          <w:numId w:val="37"/>
        </w:numPr>
        <w:spacing w:before="0" w:after="0" w:line="240" w:lineRule="auto"/>
        <w:rPr>
          <w:sz w:val="28"/>
        </w:rPr>
      </w:pPr>
      <w:r>
        <w:rPr>
          <w:sz w:val="28"/>
        </w:rPr>
        <w:t>выполнять арифметические действия;</w:t>
      </w:r>
    </w:p>
    <w:p w:rsidR="00E617B2" w:rsidRDefault="00E468A1">
      <w:pPr>
        <w:pStyle w:val="afffa"/>
        <w:numPr>
          <w:ilvl w:val="0"/>
          <w:numId w:val="37"/>
        </w:numPr>
        <w:spacing w:before="0" w:after="0" w:line="240" w:lineRule="auto"/>
        <w:rPr>
          <w:sz w:val="28"/>
        </w:rPr>
      </w:pPr>
      <w:r>
        <w:rPr>
          <w:sz w:val="28"/>
        </w:rPr>
        <w:t>наблюдать; работать с информацией (понимать изображение, устное высказ</w:t>
      </w:r>
      <w:r>
        <w:rPr>
          <w:sz w:val="28"/>
        </w:rPr>
        <w:t xml:space="preserve">ывание, </w:t>
      </w:r>
    </w:p>
    <w:p w:rsidR="00E617B2" w:rsidRDefault="00E468A1">
      <w:pPr>
        <w:pStyle w:val="afffa"/>
        <w:spacing w:before="0" w:after="0" w:line="240" w:lineRule="auto"/>
        <w:rPr>
          <w:sz w:val="28"/>
        </w:rPr>
      </w:pPr>
      <w:r>
        <w:rPr>
          <w:sz w:val="28"/>
        </w:rPr>
        <w:t xml:space="preserve">предъявленное на бумажных и электронных носителях); </w:t>
      </w:r>
    </w:p>
    <w:p w:rsidR="00E617B2" w:rsidRDefault="00E468A1">
      <w:pPr>
        <w:pStyle w:val="afffa"/>
        <w:numPr>
          <w:ilvl w:val="0"/>
          <w:numId w:val="37"/>
        </w:numPr>
        <w:spacing w:before="0" w:after="0" w:line="240" w:lineRule="auto"/>
        <w:rPr>
          <w:sz w:val="28"/>
        </w:rPr>
      </w:pPr>
      <w:r>
        <w:rPr>
          <w:sz w:val="28"/>
        </w:rPr>
        <w:t xml:space="preserve">применять начальные сведения о сущности и особенностях объектов, процессов и </w:t>
      </w:r>
    </w:p>
    <w:p w:rsidR="00E617B2" w:rsidRDefault="00E468A1">
      <w:pPr>
        <w:pStyle w:val="afffa"/>
        <w:spacing w:before="0" w:after="0" w:line="240" w:lineRule="auto"/>
        <w:rPr>
          <w:sz w:val="28"/>
        </w:rPr>
      </w:pPr>
      <w:r>
        <w:rPr>
          <w:sz w:val="28"/>
        </w:rPr>
        <w:t>явлений действительности в соответствии с содержанием конкретного учебного предмета и для решения познавательных и п</w:t>
      </w:r>
      <w:r>
        <w:rPr>
          <w:sz w:val="28"/>
        </w:rPr>
        <w:t>рактических задач;</w:t>
      </w:r>
    </w:p>
    <w:p w:rsidR="00E617B2" w:rsidRDefault="00E468A1">
      <w:pPr>
        <w:pStyle w:val="afffa"/>
        <w:numPr>
          <w:ilvl w:val="0"/>
          <w:numId w:val="37"/>
        </w:numPr>
        <w:spacing w:before="0" w:after="0" w:line="240" w:lineRule="auto"/>
        <w:rPr>
          <w:sz w:val="28"/>
        </w:rPr>
      </w:pPr>
      <w:r>
        <w:rPr>
          <w:sz w:val="28"/>
        </w:rPr>
        <w:t xml:space="preserve">использовать в жизни и деятельности некоторые межпредметные знания, </w:t>
      </w:r>
    </w:p>
    <w:p w:rsidR="00E617B2" w:rsidRDefault="00E468A1">
      <w:pPr>
        <w:pStyle w:val="afffa"/>
        <w:spacing w:before="0" w:after="0" w:line="240" w:lineRule="auto"/>
        <w:rPr>
          <w:sz w:val="28"/>
        </w:rPr>
      </w:pPr>
      <w:r>
        <w:rPr>
          <w:sz w:val="28"/>
        </w:rPr>
        <w:t>отражающие доступные существенные связи и отношения между объектами и процессами.</w:t>
      </w:r>
    </w:p>
    <w:p w:rsidR="00E617B2" w:rsidRDefault="00E468A1">
      <w:pPr>
        <w:pStyle w:val="afffa"/>
        <w:spacing w:before="0" w:after="0" w:line="240" w:lineRule="auto"/>
        <w:ind w:firstLine="708"/>
        <w:rPr>
          <w:b/>
          <w:sz w:val="28"/>
        </w:rPr>
      </w:pPr>
      <w:r>
        <w:rPr>
          <w:b/>
          <w:sz w:val="28"/>
        </w:rPr>
        <w:t>Предметные результаты.</w:t>
      </w:r>
    </w:p>
    <w:p w:rsidR="00E617B2" w:rsidRDefault="00E468A1">
      <w:pPr>
        <w:pStyle w:val="afffa"/>
        <w:spacing w:before="0" w:after="0" w:line="240" w:lineRule="auto"/>
        <w:ind w:firstLine="708"/>
        <w:rPr>
          <w:sz w:val="28"/>
        </w:rPr>
      </w:pPr>
      <w:r>
        <w:rPr>
          <w:sz w:val="28"/>
        </w:rPr>
        <w:t xml:space="preserve">К концу обучения  учащиеся могут усвоить следующие </w:t>
      </w:r>
      <w:r>
        <w:rPr>
          <w:sz w:val="28"/>
        </w:rPr>
        <w:t>представления:</w:t>
      </w:r>
    </w:p>
    <w:p w:rsidR="00E617B2" w:rsidRDefault="00E468A1">
      <w:pPr>
        <w:pStyle w:val="afffa"/>
        <w:numPr>
          <w:ilvl w:val="0"/>
          <w:numId w:val="38"/>
        </w:numPr>
        <w:spacing w:before="0" w:after="0" w:line="240" w:lineRule="auto"/>
        <w:rPr>
          <w:sz w:val="28"/>
        </w:rPr>
      </w:pPr>
      <w:r>
        <w:rPr>
          <w:sz w:val="28"/>
        </w:rPr>
        <w:t>   количественные, порядковые числительные в пределах 20;</w:t>
      </w:r>
    </w:p>
    <w:p w:rsidR="00E617B2" w:rsidRDefault="00E468A1">
      <w:pPr>
        <w:pStyle w:val="afffa"/>
        <w:numPr>
          <w:ilvl w:val="0"/>
          <w:numId w:val="38"/>
        </w:numPr>
        <w:spacing w:before="0" w:after="0" w:line="240" w:lineRule="auto"/>
        <w:rPr>
          <w:sz w:val="28"/>
        </w:rPr>
      </w:pPr>
      <w:r>
        <w:rPr>
          <w:sz w:val="28"/>
        </w:rPr>
        <w:t>   состав однозначных чисел и числа 10 из двух слагаемых;</w:t>
      </w:r>
    </w:p>
    <w:p w:rsidR="00E617B2" w:rsidRDefault="00E468A1">
      <w:pPr>
        <w:pStyle w:val="afffa"/>
        <w:numPr>
          <w:ilvl w:val="0"/>
          <w:numId w:val="38"/>
        </w:numPr>
        <w:spacing w:before="0" w:after="0" w:line="240" w:lineRule="auto"/>
        <w:rPr>
          <w:sz w:val="28"/>
        </w:rPr>
      </w:pPr>
      <w:r>
        <w:rPr>
          <w:sz w:val="28"/>
        </w:rPr>
        <w:t xml:space="preserve">   десятичный состав двузначных чисел, место единиц и десятков </w:t>
      </w:r>
    </w:p>
    <w:p w:rsidR="00E617B2" w:rsidRDefault="00E468A1">
      <w:pPr>
        <w:pStyle w:val="afffa"/>
        <w:spacing w:before="0" w:after="0" w:line="240" w:lineRule="auto"/>
        <w:rPr>
          <w:sz w:val="28"/>
        </w:rPr>
      </w:pPr>
      <w:r>
        <w:rPr>
          <w:sz w:val="28"/>
        </w:rPr>
        <w:t>двузначном числе;</w:t>
      </w:r>
    </w:p>
    <w:p w:rsidR="00E617B2" w:rsidRDefault="00E468A1">
      <w:pPr>
        <w:pStyle w:val="afffa"/>
        <w:numPr>
          <w:ilvl w:val="0"/>
          <w:numId w:val="38"/>
        </w:numPr>
        <w:spacing w:before="0" w:after="0" w:line="240" w:lineRule="auto"/>
        <w:rPr>
          <w:sz w:val="28"/>
        </w:rPr>
      </w:pPr>
      <w:r>
        <w:rPr>
          <w:sz w:val="28"/>
        </w:rPr>
        <w:t>  линии — прямую, кривую, отрезок;</w:t>
      </w:r>
    </w:p>
    <w:p w:rsidR="00E617B2" w:rsidRDefault="00E468A1">
      <w:pPr>
        <w:pStyle w:val="afffa"/>
        <w:numPr>
          <w:ilvl w:val="0"/>
          <w:numId w:val="38"/>
        </w:numPr>
        <w:spacing w:before="0" w:after="0" w:line="240" w:lineRule="auto"/>
        <w:rPr>
          <w:sz w:val="28"/>
        </w:rPr>
      </w:pPr>
      <w:r>
        <w:rPr>
          <w:sz w:val="28"/>
        </w:rPr>
        <w:t>  </w:t>
      </w:r>
      <w:r>
        <w:rPr>
          <w:sz w:val="28"/>
        </w:rPr>
        <w:t>единицы (меры) стоимости, длины, массы, емкости: 1 к., 1 р., 1 см, 1 кг, 1 л;</w:t>
      </w:r>
    </w:p>
    <w:p w:rsidR="00E617B2" w:rsidRDefault="00E468A1">
      <w:pPr>
        <w:pStyle w:val="afffa"/>
        <w:numPr>
          <w:ilvl w:val="0"/>
          <w:numId w:val="38"/>
        </w:numPr>
        <w:spacing w:before="0" w:after="0" w:line="240" w:lineRule="auto"/>
        <w:rPr>
          <w:sz w:val="28"/>
        </w:rPr>
      </w:pPr>
      <w:r>
        <w:rPr>
          <w:sz w:val="28"/>
        </w:rPr>
        <w:t>  название, порядок дней недели, количество суток в неделе.</w:t>
      </w:r>
    </w:p>
    <w:p w:rsidR="00E617B2" w:rsidRDefault="00E468A1">
      <w:pPr>
        <w:pStyle w:val="afffa"/>
        <w:numPr>
          <w:ilvl w:val="0"/>
          <w:numId w:val="38"/>
        </w:numPr>
        <w:spacing w:before="0" w:after="0" w:line="240" w:lineRule="auto"/>
        <w:rPr>
          <w:sz w:val="28"/>
        </w:rPr>
      </w:pPr>
      <w:r>
        <w:rPr>
          <w:sz w:val="28"/>
        </w:rPr>
        <w:t xml:space="preserve"> цвет, величину, массу, размер, форму предметов;</w:t>
      </w:r>
    </w:p>
    <w:p w:rsidR="00E617B2" w:rsidRDefault="00E468A1">
      <w:pPr>
        <w:pStyle w:val="afffa"/>
        <w:numPr>
          <w:ilvl w:val="0"/>
          <w:numId w:val="38"/>
        </w:numPr>
        <w:spacing w:before="0" w:after="0" w:line="240" w:lineRule="auto"/>
        <w:rPr>
          <w:sz w:val="28"/>
        </w:rPr>
      </w:pPr>
      <w:r>
        <w:rPr>
          <w:sz w:val="28"/>
        </w:rPr>
        <w:t xml:space="preserve"> положение предметов в пространстве и на плоскости относительно себя;</w:t>
      </w:r>
    </w:p>
    <w:p w:rsidR="00E617B2" w:rsidRDefault="00E468A1">
      <w:pPr>
        <w:pStyle w:val="afffa"/>
        <w:numPr>
          <w:ilvl w:val="0"/>
          <w:numId w:val="38"/>
        </w:numPr>
        <w:spacing w:before="0" w:after="0" w:line="240" w:lineRule="auto"/>
        <w:rPr>
          <w:sz w:val="28"/>
        </w:rPr>
      </w:pPr>
      <w:r>
        <w:rPr>
          <w:sz w:val="28"/>
        </w:rPr>
        <w:t>смену частей суток: утро, день, вечер, ночь;</w:t>
      </w:r>
    </w:p>
    <w:p w:rsidR="00E617B2" w:rsidRDefault="00E468A1">
      <w:pPr>
        <w:pStyle w:val="afffa"/>
        <w:numPr>
          <w:ilvl w:val="0"/>
          <w:numId w:val="38"/>
        </w:numPr>
        <w:spacing w:before="0" w:after="0" w:line="240" w:lineRule="auto"/>
        <w:rPr>
          <w:sz w:val="28"/>
        </w:rPr>
      </w:pPr>
      <w:r>
        <w:rPr>
          <w:sz w:val="28"/>
        </w:rPr>
        <w:t> арифметические действия сложения и вычитания;</w:t>
      </w:r>
    </w:p>
    <w:p w:rsidR="00E617B2" w:rsidRDefault="00E468A1">
      <w:pPr>
        <w:pStyle w:val="afffa"/>
        <w:numPr>
          <w:ilvl w:val="0"/>
          <w:numId w:val="38"/>
        </w:numPr>
        <w:spacing w:before="0" w:after="0" w:line="240" w:lineRule="auto"/>
        <w:rPr>
          <w:sz w:val="28"/>
        </w:rPr>
      </w:pPr>
      <w:r>
        <w:rPr>
          <w:sz w:val="28"/>
        </w:rPr>
        <w:t xml:space="preserve"> структуру простой арифметической задачи;</w:t>
      </w:r>
    </w:p>
    <w:p w:rsidR="00E617B2" w:rsidRDefault="00E468A1">
      <w:pPr>
        <w:pStyle w:val="afffa"/>
        <w:numPr>
          <w:ilvl w:val="0"/>
          <w:numId w:val="38"/>
        </w:numPr>
        <w:spacing w:before="0" w:after="0" w:line="240" w:lineRule="auto"/>
        <w:rPr>
          <w:sz w:val="28"/>
        </w:rPr>
      </w:pPr>
      <w:r>
        <w:rPr>
          <w:sz w:val="28"/>
        </w:rPr>
        <w:t>геометрические формы: круг, квадрат, прямоугольник, треугольник.</w:t>
      </w:r>
    </w:p>
    <w:p w:rsidR="00E617B2" w:rsidRDefault="00E468A1">
      <w:pPr>
        <w:pStyle w:val="afffa"/>
        <w:spacing w:before="0" w:after="0" w:line="240" w:lineRule="auto"/>
        <w:ind w:firstLine="708"/>
        <w:rPr>
          <w:sz w:val="28"/>
        </w:rPr>
      </w:pPr>
      <w:r>
        <w:rPr>
          <w:sz w:val="28"/>
        </w:rPr>
        <w:t>К концу обучения   учащиеся  смогут:</w:t>
      </w:r>
    </w:p>
    <w:p w:rsidR="00E617B2" w:rsidRDefault="00E468A1">
      <w:pPr>
        <w:pStyle w:val="afffa"/>
        <w:numPr>
          <w:ilvl w:val="0"/>
          <w:numId w:val="39"/>
        </w:numPr>
        <w:spacing w:before="0" w:after="0" w:line="240" w:lineRule="auto"/>
        <w:rPr>
          <w:sz w:val="28"/>
        </w:rPr>
      </w:pPr>
      <w:r>
        <w:rPr>
          <w:sz w:val="28"/>
        </w:rPr>
        <w:lastRenderedPageBreak/>
        <w:t> читать, записывать</w:t>
      </w:r>
      <w:r>
        <w:rPr>
          <w:sz w:val="28"/>
        </w:rPr>
        <w:t xml:space="preserve">, откладывать на счетах, сравнивать числа в пределах 20, </w:t>
      </w:r>
    </w:p>
    <w:p w:rsidR="00E617B2" w:rsidRDefault="00E468A1">
      <w:pPr>
        <w:pStyle w:val="afffa"/>
        <w:spacing w:before="0" w:after="0" w:line="240" w:lineRule="auto"/>
        <w:rPr>
          <w:sz w:val="28"/>
        </w:rPr>
      </w:pPr>
      <w:r>
        <w:rPr>
          <w:sz w:val="28"/>
        </w:rPr>
        <w:t>присчитывать, отсчитывать по 1, 2, 3, 4, 5;</w:t>
      </w:r>
    </w:p>
    <w:p w:rsidR="00E617B2" w:rsidRDefault="00E468A1">
      <w:pPr>
        <w:pStyle w:val="afffa"/>
        <w:numPr>
          <w:ilvl w:val="0"/>
          <w:numId w:val="39"/>
        </w:numPr>
        <w:spacing w:before="0" w:after="0" w:line="240" w:lineRule="auto"/>
        <w:rPr>
          <w:sz w:val="28"/>
        </w:rPr>
      </w:pPr>
      <w:r>
        <w:rPr>
          <w:sz w:val="28"/>
        </w:rPr>
        <w:t xml:space="preserve">  выполнять сложение, вычитание чисел в пределах 10, 20, опираясь на знание </w:t>
      </w:r>
    </w:p>
    <w:p w:rsidR="00E617B2" w:rsidRDefault="00E468A1">
      <w:pPr>
        <w:pStyle w:val="afffa"/>
        <w:spacing w:before="0" w:after="0" w:line="240" w:lineRule="auto"/>
        <w:rPr>
          <w:sz w:val="28"/>
        </w:rPr>
      </w:pPr>
      <w:r>
        <w:rPr>
          <w:sz w:val="28"/>
        </w:rPr>
        <w:t>их состава из двух слагаемых, использовать переместительное свойство сложения</w:t>
      </w:r>
    </w:p>
    <w:p w:rsidR="00E617B2" w:rsidRDefault="00E468A1">
      <w:pPr>
        <w:pStyle w:val="afffa"/>
        <w:numPr>
          <w:ilvl w:val="0"/>
          <w:numId w:val="39"/>
        </w:numPr>
        <w:spacing w:before="0" w:after="0" w:line="240" w:lineRule="auto"/>
        <w:rPr>
          <w:sz w:val="28"/>
        </w:rPr>
      </w:pPr>
      <w:r>
        <w:rPr>
          <w:sz w:val="28"/>
        </w:rPr>
        <w:t xml:space="preserve"> решать задачи на нахождение суммы, остатка, иллюстрировать содержание </w:t>
      </w:r>
    </w:p>
    <w:p w:rsidR="00E617B2" w:rsidRDefault="00E468A1">
      <w:pPr>
        <w:pStyle w:val="afffa"/>
        <w:spacing w:before="0" w:after="0" w:line="240" w:lineRule="auto"/>
        <w:rPr>
          <w:sz w:val="28"/>
        </w:rPr>
      </w:pPr>
      <w:r>
        <w:rPr>
          <w:sz w:val="28"/>
        </w:rPr>
        <w:t>задачи с помощью предметов, их заместителей, рисунков, составлять задачи по образцу, готовому решению, краткой записи, предложенному сюжету, на заданное арифметическое действие;</w:t>
      </w:r>
    </w:p>
    <w:p w:rsidR="00E617B2" w:rsidRDefault="00E468A1">
      <w:pPr>
        <w:pStyle w:val="afffa"/>
        <w:numPr>
          <w:ilvl w:val="0"/>
          <w:numId w:val="39"/>
        </w:numPr>
        <w:spacing w:before="0" w:after="0" w:line="240" w:lineRule="auto"/>
        <w:rPr>
          <w:sz w:val="28"/>
        </w:rPr>
      </w:pPr>
      <w:r>
        <w:rPr>
          <w:sz w:val="28"/>
        </w:rPr>
        <w:t>узнавать монеты, заменять одни монеты другими;</w:t>
      </w:r>
    </w:p>
    <w:p w:rsidR="00E617B2" w:rsidRDefault="00E468A1">
      <w:pPr>
        <w:pStyle w:val="afffa"/>
        <w:numPr>
          <w:ilvl w:val="0"/>
          <w:numId w:val="39"/>
        </w:numPr>
        <w:spacing w:before="0" w:after="0" w:line="240" w:lineRule="auto"/>
        <w:rPr>
          <w:sz w:val="28"/>
        </w:rPr>
      </w:pPr>
      <w:r>
        <w:rPr>
          <w:sz w:val="28"/>
        </w:rPr>
        <w:t>чертить прямую линию, отрезок заданной длины, измерять отрезок;</w:t>
      </w:r>
    </w:p>
    <w:p w:rsidR="00E617B2" w:rsidRDefault="00E468A1">
      <w:pPr>
        <w:pStyle w:val="afffa"/>
        <w:numPr>
          <w:ilvl w:val="0"/>
          <w:numId w:val="39"/>
        </w:numPr>
        <w:spacing w:before="0" w:after="0" w:line="240" w:lineRule="auto"/>
        <w:rPr>
          <w:sz w:val="28"/>
        </w:rPr>
      </w:pPr>
      <w:r>
        <w:rPr>
          <w:sz w:val="28"/>
        </w:rPr>
        <w:t>чертить прямоугольник, квадрат, треугольник по заданным вершинам.</w:t>
      </w:r>
    </w:p>
    <w:p w:rsidR="00E617B2" w:rsidRDefault="00E468A1">
      <w:pPr>
        <w:pStyle w:val="afffa"/>
        <w:numPr>
          <w:ilvl w:val="0"/>
          <w:numId w:val="39"/>
        </w:numPr>
        <w:spacing w:before="0" w:after="0" w:line="240" w:lineRule="auto"/>
        <w:rPr>
          <w:sz w:val="28"/>
        </w:rPr>
      </w:pPr>
      <w:r>
        <w:rPr>
          <w:sz w:val="28"/>
        </w:rPr>
        <w:t>различать предметы по цвету, массе, форме;</w:t>
      </w:r>
    </w:p>
    <w:p w:rsidR="00E617B2" w:rsidRDefault="00E468A1">
      <w:pPr>
        <w:pStyle w:val="afffa"/>
        <w:numPr>
          <w:ilvl w:val="0"/>
          <w:numId w:val="39"/>
        </w:numPr>
        <w:spacing w:before="0" w:after="0" w:line="240" w:lineRule="auto"/>
        <w:rPr>
          <w:sz w:val="28"/>
        </w:rPr>
      </w:pPr>
      <w:r>
        <w:rPr>
          <w:sz w:val="28"/>
        </w:rPr>
        <w:t>сравнивать 2 -4 предмета по величине</w:t>
      </w:r>
      <w:r>
        <w:rPr>
          <w:sz w:val="28"/>
        </w:rPr>
        <w:t xml:space="preserve"> методом наложения, «на глаз»: больше, </w:t>
      </w:r>
    </w:p>
    <w:p w:rsidR="00E617B2" w:rsidRDefault="00E468A1">
      <w:pPr>
        <w:pStyle w:val="afffa"/>
        <w:spacing w:before="0" w:after="0" w:line="240" w:lineRule="auto"/>
        <w:rPr>
          <w:sz w:val="28"/>
        </w:rPr>
      </w:pPr>
      <w:r>
        <w:rPr>
          <w:sz w:val="28"/>
        </w:rPr>
        <w:t>меньше, равные, одинаковые;</w:t>
      </w:r>
    </w:p>
    <w:p w:rsidR="00E617B2" w:rsidRDefault="00E468A1">
      <w:pPr>
        <w:pStyle w:val="afffa"/>
        <w:numPr>
          <w:ilvl w:val="0"/>
          <w:numId w:val="39"/>
        </w:numPr>
        <w:spacing w:before="0" w:after="0" w:line="240" w:lineRule="auto"/>
        <w:rPr>
          <w:sz w:val="28"/>
        </w:rPr>
      </w:pPr>
      <w:r>
        <w:rPr>
          <w:sz w:val="28"/>
        </w:rPr>
        <w:t xml:space="preserve">сравнивать предметы по размеру (длине, ширине, высоте), наложением, </w:t>
      </w:r>
    </w:p>
    <w:p w:rsidR="00E617B2" w:rsidRDefault="00E468A1">
      <w:pPr>
        <w:pStyle w:val="afffa"/>
        <w:spacing w:before="0" w:after="0" w:line="240" w:lineRule="auto"/>
        <w:rPr>
          <w:sz w:val="28"/>
        </w:rPr>
      </w:pPr>
      <w:r>
        <w:rPr>
          <w:sz w:val="28"/>
        </w:rPr>
        <w:t>приложением;</w:t>
      </w:r>
    </w:p>
    <w:p w:rsidR="00E617B2" w:rsidRDefault="00E468A1">
      <w:pPr>
        <w:pStyle w:val="afffa"/>
        <w:numPr>
          <w:ilvl w:val="0"/>
          <w:numId w:val="39"/>
        </w:numPr>
        <w:spacing w:before="0" w:after="0" w:line="240" w:lineRule="auto"/>
        <w:rPr>
          <w:sz w:val="28"/>
        </w:rPr>
      </w:pPr>
      <w:r>
        <w:rPr>
          <w:sz w:val="28"/>
        </w:rPr>
        <w:t xml:space="preserve">правильно понимать и употреблять слова: каждый, все, кроме, остальные </w:t>
      </w:r>
    </w:p>
    <w:p w:rsidR="00E617B2" w:rsidRDefault="00E468A1">
      <w:pPr>
        <w:pStyle w:val="afffa"/>
        <w:spacing w:before="0" w:after="0" w:line="240" w:lineRule="auto"/>
        <w:rPr>
          <w:sz w:val="28"/>
        </w:rPr>
      </w:pPr>
      <w:r>
        <w:rPr>
          <w:sz w:val="28"/>
        </w:rPr>
        <w:t>(оставшиеся);</w:t>
      </w:r>
    </w:p>
    <w:p w:rsidR="00E617B2" w:rsidRDefault="00E468A1">
      <w:pPr>
        <w:pStyle w:val="afffa"/>
        <w:numPr>
          <w:ilvl w:val="0"/>
          <w:numId w:val="39"/>
        </w:numPr>
        <w:spacing w:before="0" w:after="0" w:line="240" w:lineRule="auto"/>
        <w:rPr>
          <w:sz w:val="28"/>
        </w:rPr>
      </w:pPr>
      <w:r>
        <w:rPr>
          <w:sz w:val="28"/>
        </w:rPr>
        <w:t>сравнивать предметы п</w:t>
      </w:r>
      <w:r>
        <w:rPr>
          <w:sz w:val="28"/>
        </w:rPr>
        <w:t>о величине, массе «на глаз», «на руку»;</w:t>
      </w:r>
    </w:p>
    <w:p w:rsidR="00E617B2" w:rsidRDefault="00E468A1">
      <w:pPr>
        <w:pStyle w:val="afffa"/>
        <w:numPr>
          <w:ilvl w:val="0"/>
          <w:numId w:val="39"/>
        </w:numPr>
        <w:spacing w:before="0" w:after="0" w:line="240" w:lineRule="auto"/>
        <w:rPr>
          <w:sz w:val="28"/>
        </w:rPr>
      </w:pPr>
      <w:r>
        <w:rPr>
          <w:sz w:val="28"/>
        </w:rPr>
        <w:t xml:space="preserve">раскладывать их в возрастающем и убывающем порядке, объяснять порядок </w:t>
      </w:r>
    </w:p>
    <w:p w:rsidR="00E617B2" w:rsidRDefault="00E468A1">
      <w:pPr>
        <w:pStyle w:val="afffa"/>
        <w:spacing w:before="0" w:after="0" w:line="240" w:lineRule="auto"/>
        <w:rPr>
          <w:sz w:val="28"/>
        </w:rPr>
      </w:pPr>
      <w:r>
        <w:rPr>
          <w:sz w:val="28"/>
        </w:rPr>
        <w:t xml:space="preserve">расположения предметов и соотношения между ними (например, самая высокая пирамидка, ниже, ещё ниже, самая низкая); </w:t>
      </w:r>
    </w:p>
    <w:p w:rsidR="00E617B2" w:rsidRDefault="00E468A1">
      <w:pPr>
        <w:pStyle w:val="afffa"/>
        <w:numPr>
          <w:ilvl w:val="0"/>
          <w:numId w:val="39"/>
        </w:numPr>
        <w:spacing w:before="0" w:after="0" w:line="240" w:lineRule="auto"/>
        <w:rPr>
          <w:sz w:val="28"/>
        </w:rPr>
      </w:pPr>
      <w:r>
        <w:rPr>
          <w:sz w:val="28"/>
        </w:rPr>
        <w:t xml:space="preserve">сравнивать два или несколько </w:t>
      </w:r>
      <w:r>
        <w:rPr>
          <w:sz w:val="28"/>
        </w:rPr>
        <w:t xml:space="preserve">предметов по величине (длине, ширине, высоте) с </w:t>
      </w:r>
    </w:p>
    <w:p w:rsidR="00E617B2" w:rsidRDefault="00E468A1">
      <w:pPr>
        <w:pStyle w:val="afffa"/>
        <w:spacing w:before="0" w:after="0" w:line="240" w:lineRule="auto"/>
        <w:rPr>
          <w:sz w:val="28"/>
        </w:rPr>
      </w:pPr>
      <w:r>
        <w:rPr>
          <w:sz w:val="28"/>
        </w:rPr>
        <w:t>помощью условной меры, равной одному из сравниваемых предметов;</w:t>
      </w:r>
    </w:p>
    <w:p w:rsidR="00E617B2" w:rsidRDefault="00E468A1">
      <w:pPr>
        <w:pStyle w:val="afffa"/>
        <w:numPr>
          <w:ilvl w:val="0"/>
          <w:numId w:val="39"/>
        </w:numPr>
        <w:spacing w:before="0" w:after="0" w:line="240" w:lineRule="auto"/>
        <w:rPr>
          <w:sz w:val="28"/>
        </w:rPr>
      </w:pPr>
      <w:r>
        <w:rPr>
          <w:sz w:val="28"/>
        </w:rPr>
        <w:t xml:space="preserve">выделять из группы предметов один или несколько предметов, обладающих </w:t>
      </w:r>
    </w:p>
    <w:p w:rsidR="00E617B2" w:rsidRDefault="00E468A1">
      <w:pPr>
        <w:pStyle w:val="afffa"/>
        <w:spacing w:before="0" w:after="0" w:line="240" w:lineRule="auto"/>
        <w:rPr>
          <w:sz w:val="28"/>
        </w:rPr>
      </w:pPr>
      <w:r>
        <w:rPr>
          <w:sz w:val="28"/>
        </w:rPr>
        <w:t>определёнными свойствами (одним или несколькими); цвет, величина, форма,</w:t>
      </w:r>
      <w:r>
        <w:rPr>
          <w:sz w:val="28"/>
        </w:rPr>
        <w:t xml:space="preserve"> назначение;</w:t>
      </w:r>
    </w:p>
    <w:p w:rsidR="00E617B2" w:rsidRDefault="00E468A1">
      <w:pPr>
        <w:pStyle w:val="afffa"/>
        <w:numPr>
          <w:ilvl w:val="0"/>
          <w:numId w:val="39"/>
        </w:numPr>
        <w:spacing w:before="0" w:after="0" w:line="240" w:lineRule="auto"/>
        <w:rPr>
          <w:sz w:val="28"/>
        </w:rPr>
      </w:pPr>
      <w:r>
        <w:rPr>
          <w:sz w:val="28"/>
        </w:rPr>
        <w:t xml:space="preserve">оценивать и сравнивать количество предметов в совокупностях «на глаз», </w:t>
      </w:r>
    </w:p>
    <w:p w:rsidR="00E617B2" w:rsidRDefault="00E468A1">
      <w:pPr>
        <w:pStyle w:val="afffa"/>
        <w:spacing w:before="0" w:after="0" w:line="240" w:lineRule="auto"/>
        <w:rPr>
          <w:sz w:val="28"/>
        </w:rPr>
      </w:pPr>
      <w:r>
        <w:rPr>
          <w:sz w:val="28"/>
        </w:rPr>
        <w:t>объяснять результат путём установления взаимно- однозначного соответствия; выделять лишние, недостающие предметы;</w:t>
      </w:r>
    </w:p>
    <w:p w:rsidR="00E617B2" w:rsidRDefault="00E468A1">
      <w:pPr>
        <w:pStyle w:val="afffa"/>
        <w:numPr>
          <w:ilvl w:val="0"/>
          <w:numId w:val="39"/>
        </w:numPr>
        <w:spacing w:before="0" w:after="0" w:line="240" w:lineRule="auto"/>
        <w:rPr>
          <w:sz w:val="28"/>
        </w:rPr>
      </w:pPr>
      <w:r>
        <w:rPr>
          <w:sz w:val="28"/>
        </w:rPr>
        <w:t>увеличивать и уменьшать количество предметов в совокупнос</w:t>
      </w:r>
      <w:r>
        <w:rPr>
          <w:sz w:val="28"/>
        </w:rPr>
        <w:t xml:space="preserve">ти, объём жидкости, </w:t>
      </w:r>
    </w:p>
    <w:p w:rsidR="00E617B2" w:rsidRDefault="00E468A1">
      <w:pPr>
        <w:pStyle w:val="afffa"/>
        <w:spacing w:before="0" w:after="0" w:line="240" w:lineRule="auto"/>
        <w:rPr>
          <w:sz w:val="28"/>
        </w:rPr>
      </w:pPr>
      <w:r>
        <w:rPr>
          <w:sz w:val="28"/>
        </w:rPr>
        <w:t>сыпучего вещества; объяснять эти изменения;</w:t>
      </w:r>
    </w:p>
    <w:p w:rsidR="00E617B2" w:rsidRDefault="00E468A1">
      <w:pPr>
        <w:pStyle w:val="afffa"/>
        <w:numPr>
          <w:ilvl w:val="0"/>
          <w:numId w:val="39"/>
        </w:numPr>
        <w:spacing w:before="0" w:after="0" w:line="240" w:lineRule="auto"/>
        <w:rPr>
          <w:sz w:val="28"/>
        </w:rPr>
      </w:pPr>
      <w:r>
        <w:rPr>
          <w:sz w:val="28"/>
        </w:rPr>
        <w:t xml:space="preserve">определять положение предметов в пространстве относительно себя, друг друга, а </w:t>
      </w:r>
    </w:p>
    <w:p w:rsidR="00E617B2" w:rsidRDefault="00E468A1">
      <w:pPr>
        <w:pStyle w:val="afffa"/>
        <w:spacing w:before="0" w:after="0" w:line="240" w:lineRule="auto"/>
        <w:rPr>
          <w:sz w:val="28"/>
        </w:rPr>
      </w:pPr>
      <w:r>
        <w:rPr>
          <w:sz w:val="28"/>
        </w:rPr>
        <w:t>также помещать предметы в указанное положение;</w:t>
      </w:r>
    </w:p>
    <w:p w:rsidR="00E617B2" w:rsidRDefault="00E468A1">
      <w:pPr>
        <w:pStyle w:val="afffa"/>
        <w:numPr>
          <w:ilvl w:val="0"/>
          <w:numId w:val="39"/>
        </w:numPr>
        <w:spacing w:before="0" w:after="0" w:line="240" w:lineRule="auto"/>
        <w:rPr>
          <w:sz w:val="28"/>
        </w:rPr>
      </w:pPr>
      <w:r>
        <w:rPr>
          <w:sz w:val="28"/>
        </w:rPr>
        <w:t>ориентироваться на листе бумаги;</w:t>
      </w:r>
    </w:p>
    <w:p w:rsidR="00E617B2" w:rsidRDefault="00E468A1">
      <w:pPr>
        <w:pStyle w:val="afffa"/>
        <w:numPr>
          <w:ilvl w:val="0"/>
          <w:numId w:val="39"/>
        </w:numPr>
        <w:spacing w:before="0" w:after="0" w:line="240" w:lineRule="auto"/>
        <w:rPr>
          <w:sz w:val="28"/>
        </w:rPr>
      </w:pPr>
      <w:r>
        <w:rPr>
          <w:sz w:val="28"/>
        </w:rPr>
        <w:t>устанавливать и называть порядо</w:t>
      </w:r>
      <w:r>
        <w:rPr>
          <w:sz w:val="28"/>
        </w:rPr>
        <w:t>к следования предметов;</w:t>
      </w:r>
    </w:p>
    <w:p w:rsidR="00E617B2" w:rsidRDefault="00E468A1">
      <w:pPr>
        <w:pStyle w:val="afffa"/>
        <w:numPr>
          <w:ilvl w:val="0"/>
          <w:numId w:val="39"/>
        </w:numPr>
        <w:spacing w:before="0" w:after="0" w:line="240" w:lineRule="auto"/>
        <w:rPr>
          <w:sz w:val="28"/>
        </w:rPr>
      </w:pPr>
      <w:r>
        <w:rPr>
          <w:sz w:val="28"/>
        </w:rPr>
        <w:t xml:space="preserve">узнавать, называть, классифицировать геометрические фигуры, определять форму </w:t>
      </w:r>
    </w:p>
    <w:p w:rsidR="00E617B2" w:rsidRDefault="00E468A1">
      <w:pPr>
        <w:pStyle w:val="afffa"/>
        <w:spacing w:before="0" w:after="0" w:line="240" w:lineRule="auto"/>
        <w:rPr>
          <w:sz w:val="28"/>
        </w:rPr>
      </w:pPr>
      <w:r>
        <w:rPr>
          <w:sz w:val="28"/>
        </w:rPr>
        <w:t>знакомых предметов;</w:t>
      </w:r>
    </w:p>
    <w:p w:rsidR="00E617B2" w:rsidRDefault="00E468A1">
      <w:pPr>
        <w:pStyle w:val="afffa"/>
        <w:numPr>
          <w:ilvl w:val="0"/>
          <w:numId w:val="39"/>
        </w:numPr>
        <w:spacing w:before="0" w:after="0" w:line="240" w:lineRule="auto"/>
        <w:rPr>
          <w:sz w:val="28"/>
        </w:rPr>
      </w:pPr>
      <w:r>
        <w:rPr>
          <w:sz w:val="28"/>
        </w:rPr>
        <w:t xml:space="preserve">собирать геометрические фигуры, разрезанные на несколько частей (по </w:t>
      </w:r>
    </w:p>
    <w:p w:rsidR="00E617B2" w:rsidRDefault="00E468A1">
      <w:pPr>
        <w:pStyle w:val="afffa"/>
        <w:spacing w:before="0" w:after="0" w:line="240" w:lineRule="auto"/>
        <w:rPr>
          <w:sz w:val="28"/>
        </w:rPr>
      </w:pPr>
      <w:r>
        <w:rPr>
          <w:sz w:val="28"/>
        </w:rPr>
        <w:t xml:space="preserve">упрощённой схеме); составлять геометрические фигуры из счётных </w:t>
      </w:r>
      <w:r>
        <w:rPr>
          <w:sz w:val="28"/>
        </w:rPr>
        <w:t>палочек;</w:t>
      </w:r>
    </w:p>
    <w:p w:rsidR="00E617B2" w:rsidRDefault="00E468A1">
      <w:pPr>
        <w:pStyle w:val="afffa"/>
        <w:numPr>
          <w:ilvl w:val="0"/>
          <w:numId w:val="39"/>
        </w:numPr>
        <w:spacing w:before="0" w:after="0" w:line="240" w:lineRule="auto"/>
        <w:rPr>
          <w:sz w:val="28"/>
        </w:rPr>
      </w:pPr>
      <w:r>
        <w:rPr>
          <w:sz w:val="28"/>
        </w:rPr>
        <w:t xml:space="preserve">выделять в задаче условие, числовые данные (числа), вопрос, решение, ответ; </w:t>
      </w:r>
    </w:p>
    <w:p w:rsidR="00E617B2" w:rsidRDefault="00E468A1">
      <w:pPr>
        <w:pStyle w:val="afffa"/>
        <w:spacing w:before="0" w:after="0" w:line="240" w:lineRule="auto"/>
        <w:rPr>
          <w:sz w:val="28"/>
        </w:rPr>
      </w:pPr>
      <w:r>
        <w:rPr>
          <w:sz w:val="28"/>
        </w:rPr>
        <w:t>выполнять практически с предметами или их заместителями действие, о котором говорится в задаче</w:t>
      </w:r>
    </w:p>
    <w:p w:rsidR="00E617B2" w:rsidRDefault="00E468A1">
      <w:pPr>
        <w:pStyle w:val="afffa"/>
        <w:numPr>
          <w:ilvl w:val="0"/>
          <w:numId w:val="39"/>
        </w:numPr>
        <w:spacing w:before="0" w:after="0" w:line="240" w:lineRule="auto"/>
        <w:rPr>
          <w:sz w:val="28"/>
        </w:rPr>
      </w:pPr>
      <w:r>
        <w:rPr>
          <w:sz w:val="28"/>
        </w:rPr>
        <w:lastRenderedPageBreak/>
        <w:t xml:space="preserve">Присчитывание и отсчитывание в пределах 20 </w:t>
      </w:r>
    </w:p>
    <w:p w:rsidR="00E617B2" w:rsidRDefault="00E468A1">
      <w:pPr>
        <w:pStyle w:val="afffa"/>
        <w:numPr>
          <w:ilvl w:val="0"/>
          <w:numId w:val="39"/>
        </w:numPr>
        <w:spacing w:before="0" w:after="0" w:line="240" w:lineRule="auto"/>
        <w:rPr>
          <w:sz w:val="28"/>
        </w:rPr>
      </w:pPr>
      <w:r>
        <w:rPr>
          <w:sz w:val="28"/>
        </w:rPr>
        <w:t xml:space="preserve">Сумма и остаток вычисляются с помощью предметов приемом пересчитывания или </w:t>
      </w:r>
    </w:p>
    <w:p w:rsidR="00E617B2" w:rsidRDefault="00E468A1">
      <w:pPr>
        <w:pStyle w:val="afffa"/>
        <w:spacing w:before="0" w:after="0" w:line="240" w:lineRule="auto"/>
        <w:rPr>
          <w:sz w:val="28"/>
        </w:rPr>
      </w:pPr>
      <w:r>
        <w:rPr>
          <w:sz w:val="28"/>
        </w:rPr>
        <w:t>присчитывания, отсчитывания.</w:t>
      </w:r>
    </w:p>
    <w:p w:rsidR="00E617B2" w:rsidRDefault="00E468A1">
      <w:pPr>
        <w:pStyle w:val="afffa"/>
        <w:numPr>
          <w:ilvl w:val="0"/>
          <w:numId w:val="39"/>
        </w:numPr>
        <w:spacing w:before="0" w:after="0" w:line="240" w:lineRule="auto"/>
        <w:rPr>
          <w:sz w:val="28"/>
        </w:rPr>
      </w:pPr>
      <w:r>
        <w:rPr>
          <w:sz w:val="28"/>
        </w:rPr>
        <w:t>Замена одних монет другими производится в пределах 10 к., 5 р.</w:t>
      </w:r>
    </w:p>
    <w:p w:rsidR="00E617B2" w:rsidRDefault="00E468A1">
      <w:pPr>
        <w:pStyle w:val="afffa"/>
        <w:numPr>
          <w:ilvl w:val="0"/>
          <w:numId w:val="39"/>
        </w:numPr>
        <w:spacing w:before="0" w:after="0" w:line="240" w:lineRule="auto"/>
        <w:rPr>
          <w:sz w:val="28"/>
        </w:rPr>
      </w:pPr>
      <w:r>
        <w:rPr>
          <w:sz w:val="28"/>
        </w:rPr>
        <w:t>Черчение и измерение отрезков выполняются с помощью учителя.</w:t>
      </w:r>
    </w:p>
    <w:p w:rsidR="00E617B2" w:rsidRDefault="00E468A1">
      <w:pPr>
        <w:pStyle w:val="afffa"/>
        <w:numPr>
          <w:ilvl w:val="0"/>
          <w:numId w:val="39"/>
        </w:numPr>
        <w:spacing w:before="0" w:after="0" w:line="240" w:lineRule="auto"/>
        <w:rPr>
          <w:sz w:val="28"/>
        </w:rPr>
      </w:pPr>
      <w:r>
        <w:rPr>
          <w:sz w:val="28"/>
        </w:rPr>
        <w:t>Прямоугольник, квадрат, тре</w:t>
      </w:r>
      <w:r>
        <w:rPr>
          <w:sz w:val="28"/>
        </w:rPr>
        <w:t xml:space="preserve">угольник вычерчиваются по точкам, изображенным </w:t>
      </w:r>
    </w:p>
    <w:p w:rsidR="00E617B2" w:rsidRDefault="00E468A1">
      <w:pPr>
        <w:pStyle w:val="afffa"/>
        <w:spacing w:before="0" w:after="0" w:line="240" w:lineRule="auto"/>
        <w:rPr>
          <w:sz w:val="28"/>
        </w:rPr>
      </w:pPr>
      <w:r>
        <w:rPr>
          <w:sz w:val="28"/>
        </w:rPr>
        <w:t>учителем.</w:t>
      </w:r>
    </w:p>
    <w:p w:rsidR="00E617B2" w:rsidRDefault="00E468A1">
      <w:pPr>
        <w:pStyle w:val="afffa"/>
        <w:spacing w:before="0" w:after="0" w:line="240" w:lineRule="auto"/>
        <w:ind w:firstLine="360"/>
        <w:rPr>
          <w:b/>
          <w:sz w:val="28"/>
        </w:rPr>
      </w:pPr>
      <w:r>
        <w:rPr>
          <w:b/>
          <w:sz w:val="28"/>
        </w:rPr>
        <w:t>Метапредметные результаты.</w:t>
      </w:r>
    </w:p>
    <w:p w:rsidR="00E617B2" w:rsidRDefault="00E468A1">
      <w:pPr>
        <w:pStyle w:val="afffa"/>
        <w:spacing w:before="0" w:after="0" w:line="240" w:lineRule="auto"/>
        <w:ind w:left="360" w:firstLine="348"/>
        <w:rPr>
          <w:b/>
          <w:sz w:val="28"/>
        </w:rPr>
      </w:pPr>
      <w:r>
        <w:rPr>
          <w:b/>
          <w:sz w:val="28"/>
        </w:rPr>
        <w:t>Регулятивные:</w:t>
      </w:r>
    </w:p>
    <w:p w:rsidR="00E617B2" w:rsidRDefault="00E468A1">
      <w:pPr>
        <w:pStyle w:val="afffa"/>
        <w:numPr>
          <w:ilvl w:val="0"/>
          <w:numId w:val="39"/>
        </w:numPr>
        <w:spacing w:before="0" w:after="0" w:line="240" w:lineRule="auto"/>
        <w:rPr>
          <w:sz w:val="28"/>
        </w:rPr>
      </w:pPr>
      <w:r>
        <w:rPr>
          <w:sz w:val="28"/>
        </w:rPr>
        <w:t>организовывать себе рабочее место под руководством учителя;</w:t>
      </w:r>
    </w:p>
    <w:p w:rsidR="00E617B2" w:rsidRDefault="00E468A1">
      <w:pPr>
        <w:pStyle w:val="afffa"/>
        <w:numPr>
          <w:ilvl w:val="0"/>
          <w:numId w:val="39"/>
        </w:numPr>
        <w:spacing w:before="0" w:after="0" w:line="240" w:lineRule="auto"/>
        <w:rPr>
          <w:sz w:val="28"/>
        </w:rPr>
      </w:pPr>
      <w:r>
        <w:rPr>
          <w:sz w:val="28"/>
        </w:rPr>
        <w:t>использовать в своей деятельности простейшие инструменты для работы на уроке;</w:t>
      </w:r>
    </w:p>
    <w:p w:rsidR="00E617B2" w:rsidRDefault="00E468A1">
      <w:pPr>
        <w:pStyle w:val="afffa"/>
        <w:numPr>
          <w:ilvl w:val="0"/>
          <w:numId w:val="39"/>
        </w:numPr>
        <w:spacing w:before="0" w:after="0" w:line="240" w:lineRule="auto"/>
        <w:rPr>
          <w:sz w:val="28"/>
        </w:rPr>
      </w:pPr>
      <w:r>
        <w:rPr>
          <w:sz w:val="28"/>
        </w:rPr>
        <w:t>корректировать выпо</w:t>
      </w:r>
      <w:r>
        <w:rPr>
          <w:sz w:val="28"/>
        </w:rPr>
        <w:t xml:space="preserve">лнение задания в соответствии с планом под руководством </w:t>
      </w:r>
    </w:p>
    <w:p w:rsidR="00E617B2" w:rsidRDefault="00E468A1">
      <w:pPr>
        <w:pStyle w:val="afffa"/>
        <w:spacing w:before="0" w:after="0" w:line="240" w:lineRule="auto"/>
        <w:rPr>
          <w:sz w:val="28"/>
        </w:rPr>
      </w:pPr>
      <w:r>
        <w:rPr>
          <w:sz w:val="28"/>
        </w:rPr>
        <w:t>учителя;</w:t>
      </w:r>
    </w:p>
    <w:p w:rsidR="00E617B2" w:rsidRDefault="00E468A1">
      <w:pPr>
        <w:pStyle w:val="afffa"/>
        <w:numPr>
          <w:ilvl w:val="0"/>
          <w:numId w:val="39"/>
        </w:numPr>
        <w:spacing w:before="0" w:after="0" w:line="240" w:lineRule="auto"/>
        <w:rPr>
          <w:sz w:val="28"/>
        </w:rPr>
      </w:pPr>
      <w:r>
        <w:rPr>
          <w:sz w:val="28"/>
        </w:rPr>
        <w:t>оценивать собственные успехи в вычислительной деятельности;</w:t>
      </w:r>
    </w:p>
    <w:p w:rsidR="00E617B2" w:rsidRDefault="00E468A1">
      <w:pPr>
        <w:pStyle w:val="afffa"/>
        <w:numPr>
          <w:ilvl w:val="0"/>
          <w:numId w:val="39"/>
        </w:numPr>
        <w:spacing w:before="0" w:after="0" w:line="240" w:lineRule="auto"/>
        <w:rPr>
          <w:sz w:val="28"/>
        </w:rPr>
      </w:pPr>
      <w:r>
        <w:rPr>
          <w:sz w:val="28"/>
        </w:rPr>
        <w:t xml:space="preserve">определить план выполнения заданий на уроках при решении примеров и задач под </w:t>
      </w:r>
    </w:p>
    <w:p w:rsidR="00E617B2" w:rsidRDefault="00E468A1">
      <w:pPr>
        <w:pStyle w:val="afffa"/>
        <w:spacing w:before="0" w:after="0" w:line="240" w:lineRule="auto"/>
        <w:rPr>
          <w:sz w:val="28"/>
        </w:rPr>
      </w:pPr>
      <w:r>
        <w:rPr>
          <w:sz w:val="28"/>
        </w:rPr>
        <w:t>руководством учителя;</w:t>
      </w:r>
    </w:p>
    <w:p w:rsidR="00E617B2" w:rsidRDefault="00E468A1">
      <w:pPr>
        <w:pStyle w:val="afffa"/>
        <w:spacing w:before="0" w:after="0" w:line="240" w:lineRule="auto"/>
        <w:ind w:firstLine="708"/>
        <w:rPr>
          <w:sz w:val="28"/>
        </w:rPr>
      </w:pPr>
      <w:r>
        <w:rPr>
          <w:b/>
          <w:sz w:val="28"/>
        </w:rPr>
        <w:t>Познавательные:</w:t>
      </w:r>
    </w:p>
    <w:p w:rsidR="00E617B2" w:rsidRDefault="00E468A1">
      <w:pPr>
        <w:pStyle w:val="afffa"/>
        <w:numPr>
          <w:ilvl w:val="0"/>
          <w:numId w:val="40"/>
        </w:numPr>
        <w:spacing w:before="0" w:after="0" w:line="240" w:lineRule="auto"/>
        <w:rPr>
          <w:sz w:val="28"/>
        </w:rPr>
      </w:pPr>
      <w:r>
        <w:rPr>
          <w:sz w:val="28"/>
        </w:rPr>
        <w:t>ориентироваться в учебнике, на листе бумаги и у доски под руководством учителя;</w:t>
      </w:r>
    </w:p>
    <w:p w:rsidR="00E617B2" w:rsidRDefault="00E468A1">
      <w:pPr>
        <w:pStyle w:val="afffa"/>
        <w:numPr>
          <w:ilvl w:val="0"/>
          <w:numId w:val="40"/>
        </w:numPr>
        <w:spacing w:before="0" w:after="0" w:line="240" w:lineRule="auto"/>
        <w:rPr>
          <w:sz w:val="28"/>
        </w:rPr>
      </w:pPr>
      <w:r>
        <w:rPr>
          <w:sz w:val="28"/>
        </w:rPr>
        <w:t>слушать и отвечать на простые вопросы учителя;</w:t>
      </w:r>
    </w:p>
    <w:p w:rsidR="00E617B2" w:rsidRDefault="00E468A1">
      <w:pPr>
        <w:pStyle w:val="afffa"/>
        <w:spacing w:before="0" w:after="0" w:line="240" w:lineRule="auto"/>
        <w:ind w:left="720"/>
        <w:rPr>
          <w:sz w:val="28"/>
        </w:rPr>
      </w:pPr>
      <w:r>
        <w:rPr>
          <w:sz w:val="28"/>
        </w:rPr>
        <w:t xml:space="preserve">называть, характеризовать предметы по их основным свойствам (цвету, форме, </w:t>
      </w:r>
    </w:p>
    <w:p w:rsidR="00E617B2" w:rsidRDefault="00E468A1">
      <w:pPr>
        <w:pStyle w:val="afffa"/>
        <w:spacing w:before="0" w:after="0" w:line="240" w:lineRule="auto"/>
        <w:rPr>
          <w:sz w:val="28"/>
        </w:rPr>
      </w:pPr>
      <w:r>
        <w:rPr>
          <w:sz w:val="28"/>
        </w:rPr>
        <w:t>размеру, материалу); находить общее и различие с помо</w:t>
      </w:r>
      <w:r>
        <w:rPr>
          <w:sz w:val="28"/>
        </w:rPr>
        <w:t xml:space="preserve">щью учителя; </w:t>
      </w:r>
    </w:p>
    <w:p w:rsidR="00E617B2" w:rsidRDefault="00E468A1">
      <w:pPr>
        <w:pStyle w:val="afffa"/>
        <w:numPr>
          <w:ilvl w:val="0"/>
          <w:numId w:val="41"/>
        </w:numPr>
        <w:spacing w:before="0" w:after="0" w:line="240" w:lineRule="auto"/>
        <w:rPr>
          <w:sz w:val="28"/>
        </w:rPr>
      </w:pPr>
      <w:r>
        <w:rPr>
          <w:sz w:val="28"/>
        </w:rPr>
        <w:t xml:space="preserve">группировать предметы на основе существенных признаков (одного-двух) с </w:t>
      </w:r>
    </w:p>
    <w:p w:rsidR="00E617B2" w:rsidRDefault="00E468A1">
      <w:pPr>
        <w:pStyle w:val="afffa"/>
        <w:spacing w:before="0" w:after="0" w:line="240" w:lineRule="auto"/>
        <w:rPr>
          <w:sz w:val="28"/>
        </w:rPr>
      </w:pPr>
      <w:r>
        <w:rPr>
          <w:sz w:val="28"/>
        </w:rPr>
        <w:t>помощью учителя;</w:t>
      </w:r>
    </w:p>
    <w:p w:rsidR="00E617B2" w:rsidRDefault="00E468A1">
      <w:pPr>
        <w:pStyle w:val="afffa"/>
        <w:numPr>
          <w:ilvl w:val="0"/>
          <w:numId w:val="41"/>
        </w:numPr>
        <w:spacing w:before="0" w:after="0" w:line="240" w:lineRule="auto"/>
        <w:rPr>
          <w:sz w:val="28"/>
        </w:rPr>
      </w:pPr>
      <w:r>
        <w:rPr>
          <w:sz w:val="28"/>
        </w:rPr>
        <w:t>использовать знако-символические средства с помощью учителя.</w:t>
      </w:r>
    </w:p>
    <w:p w:rsidR="00E617B2" w:rsidRDefault="00E468A1">
      <w:pPr>
        <w:pStyle w:val="afffa"/>
        <w:spacing w:before="0" w:after="0" w:line="240" w:lineRule="auto"/>
        <w:ind w:firstLine="708"/>
        <w:rPr>
          <w:sz w:val="28"/>
        </w:rPr>
      </w:pPr>
      <w:r>
        <w:rPr>
          <w:b/>
          <w:sz w:val="28"/>
        </w:rPr>
        <w:t>Коммуникативные</w:t>
      </w:r>
      <w:r>
        <w:rPr>
          <w:sz w:val="28"/>
        </w:rPr>
        <w:t>:</w:t>
      </w:r>
    </w:p>
    <w:p w:rsidR="00E617B2" w:rsidRDefault="00E468A1">
      <w:pPr>
        <w:pStyle w:val="afffa"/>
        <w:numPr>
          <w:ilvl w:val="0"/>
          <w:numId w:val="41"/>
        </w:numPr>
        <w:spacing w:before="0" w:after="0" w:line="240" w:lineRule="auto"/>
        <w:rPr>
          <w:sz w:val="28"/>
        </w:rPr>
      </w:pPr>
      <w:r>
        <w:rPr>
          <w:sz w:val="28"/>
        </w:rPr>
        <w:t>участвовать в диалоге на уроке в жизненных ситуациях;</w:t>
      </w:r>
    </w:p>
    <w:p w:rsidR="00E617B2" w:rsidRDefault="00E468A1">
      <w:pPr>
        <w:pStyle w:val="afffa"/>
        <w:numPr>
          <w:ilvl w:val="0"/>
          <w:numId w:val="41"/>
        </w:numPr>
        <w:spacing w:before="0" w:after="0" w:line="240" w:lineRule="auto"/>
        <w:rPr>
          <w:sz w:val="28"/>
        </w:rPr>
      </w:pPr>
      <w:r>
        <w:rPr>
          <w:sz w:val="28"/>
        </w:rPr>
        <w:t>слушать и понимать ре</w:t>
      </w:r>
      <w:r>
        <w:rPr>
          <w:sz w:val="28"/>
        </w:rPr>
        <w:t>чь других;</w:t>
      </w:r>
    </w:p>
    <w:p w:rsidR="00E617B2" w:rsidRDefault="00E468A1">
      <w:pPr>
        <w:pStyle w:val="afffa"/>
        <w:numPr>
          <w:ilvl w:val="0"/>
          <w:numId w:val="41"/>
        </w:numPr>
        <w:spacing w:before="0" w:after="0" w:line="240" w:lineRule="auto"/>
        <w:rPr>
          <w:sz w:val="28"/>
        </w:rPr>
      </w:pPr>
      <w:r>
        <w:rPr>
          <w:sz w:val="28"/>
        </w:rPr>
        <w:t>соблюдать простейшие нормы речевого этикета: здороваться, прощаться;</w:t>
      </w:r>
    </w:p>
    <w:p w:rsidR="00E617B2" w:rsidRDefault="00E468A1">
      <w:pPr>
        <w:pStyle w:val="afffa"/>
        <w:numPr>
          <w:ilvl w:val="0"/>
          <w:numId w:val="41"/>
        </w:numPr>
        <w:spacing w:before="0" w:after="0" w:line="240" w:lineRule="auto"/>
        <w:rPr>
          <w:sz w:val="28"/>
        </w:rPr>
      </w:pPr>
      <w:r>
        <w:rPr>
          <w:sz w:val="28"/>
        </w:rPr>
        <w:t>оформлять свои мысли в устной речи;</w:t>
      </w:r>
    </w:p>
    <w:p w:rsidR="00E617B2" w:rsidRDefault="00E468A1">
      <w:pPr>
        <w:widowControl w:val="0"/>
        <w:spacing w:after="0" w:line="240" w:lineRule="auto"/>
        <w:ind w:firstLine="540"/>
        <w:outlineLvl w:val="2"/>
        <w:rPr>
          <w:rFonts w:ascii="Times New Roman" w:hAnsi="Times New Roman"/>
          <w:color w:val="000000"/>
          <w:sz w:val="28"/>
        </w:rPr>
      </w:pPr>
      <w:r>
        <w:rPr>
          <w:rFonts w:ascii="Times New Roman" w:hAnsi="Times New Roman"/>
          <w:sz w:val="28"/>
        </w:rPr>
        <w:t>высказывать свое мнение при обсуждении задания</w:t>
      </w:r>
    </w:p>
    <w:p w:rsidR="00E617B2" w:rsidRDefault="00E468A1">
      <w:pPr>
        <w:widowControl w:val="0"/>
        <w:spacing w:after="0" w:line="240" w:lineRule="auto"/>
        <w:ind w:firstLine="540"/>
        <w:outlineLvl w:val="2"/>
        <w:rPr>
          <w:rFonts w:ascii="Times New Roman" w:hAnsi="Times New Roman"/>
          <w:b/>
          <w:color w:val="000000"/>
          <w:sz w:val="28"/>
        </w:rPr>
      </w:pPr>
      <w:r>
        <w:rPr>
          <w:rFonts w:ascii="Times New Roman" w:hAnsi="Times New Roman"/>
          <w:b/>
          <w:color w:val="000000"/>
          <w:sz w:val="28"/>
        </w:rPr>
        <w:t>3.5 "Мир природы и человека»</w:t>
      </w:r>
    </w:p>
    <w:p w:rsidR="00E617B2" w:rsidRDefault="00E617B2">
      <w:pPr>
        <w:spacing w:after="0" w:line="240" w:lineRule="auto"/>
        <w:rPr>
          <w:rFonts w:ascii="Times New Roman" w:hAnsi="Times New Roman"/>
          <w:sz w:val="28"/>
        </w:rPr>
      </w:pPr>
    </w:p>
    <w:p w:rsidR="00E617B2" w:rsidRDefault="00E468A1">
      <w:pPr>
        <w:spacing w:after="0" w:line="240" w:lineRule="auto"/>
        <w:ind w:firstLine="708"/>
        <w:rPr>
          <w:rFonts w:ascii="Times New Roman" w:hAnsi="Times New Roman"/>
          <w:sz w:val="28"/>
        </w:rPr>
      </w:pPr>
      <w:r>
        <w:rPr>
          <w:rFonts w:ascii="Times New Roman" w:hAnsi="Times New Roman"/>
          <w:sz w:val="28"/>
        </w:rPr>
        <w:t xml:space="preserve">Рабочая  программа  учебного предмета «Мир природы и человека» </w:t>
      </w:r>
      <w:r>
        <w:rPr>
          <w:rFonts w:ascii="Times New Roman" w:hAnsi="Times New Roman"/>
          <w:sz w:val="28"/>
        </w:rPr>
        <w:t xml:space="preserve">для 2 класса составлена на основе следующих нормативных документов: </w:t>
      </w:r>
    </w:p>
    <w:p w:rsidR="00E617B2" w:rsidRDefault="00E468A1">
      <w:pPr>
        <w:spacing w:after="0" w:line="240" w:lineRule="auto"/>
        <w:rPr>
          <w:rFonts w:ascii="Times New Roman" w:hAnsi="Times New Roman"/>
          <w:sz w:val="28"/>
        </w:rPr>
      </w:pPr>
      <w:r>
        <w:rPr>
          <w:rFonts w:ascii="Times New Roman" w:hAnsi="Times New Roman"/>
          <w:sz w:val="28"/>
        </w:rPr>
        <w:t xml:space="preserve"> </w:t>
      </w:r>
      <w:r>
        <w:rPr>
          <w:rFonts w:ascii="Times New Roman" w:hAnsi="Times New Roman"/>
          <w:sz w:val="28"/>
        </w:rPr>
        <w:tab/>
        <w:t xml:space="preserve">Федерального государственного образовательного стандарта образования обучающихся с умственной отсталостью (интеллектуальными нарушениями)  (Приказ Министерства образования и науки РФ  </w:t>
      </w:r>
      <w:r>
        <w:rPr>
          <w:rFonts w:ascii="Times New Roman" w:hAnsi="Times New Roman"/>
          <w:sz w:val="28"/>
        </w:rPr>
        <w:t>от 19.12.2014г.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E617B2" w:rsidRDefault="00E468A1">
      <w:pPr>
        <w:spacing w:after="0" w:line="240" w:lineRule="auto"/>
        <w:ind w:firstLine="708"/>
        <w:rPr>
          <w:rFonts w:ascii="Times New Roman" w:hAnsi="Times New Roman"/>
          <w:sz w:val="28"/>
        </w:rPr>
      </w:pPr>
      <w:r>
        <w:rPr>
          <w:rFonts w:ascii="Times New Roman" w:hAnsi="Times New Roman"/>
          <w:sz w:val="28"/>
        </w:rPr>
        <w:t>Примерной адаптированной основной общеобразовательной программы образования об</w:t>
      </w:r>
      <w:r>
        <w:rPr>
          <w:rFonts w:ascii="Times New Roman" w:hAnsi="Times New Roman"/>
          <w:sz w:val="28"/>
        </w:rPr>
        <w:t>учающихся с умственной отсталостью (интеллектуальными  (одобрена решением федерального учебно-методического объединения по общему образованию (протокол  от 22 декабря  2015 г. № 4/15)</w:t>
      </w:r>
    </w:p>
    <w:p w:rsidR="00E617B2" w:rsidRDefault="00E468A1">
      <w:pPr>
        <w:spacing w:after="0" w:line="240" w:lineRule="auto"/>
        <w:ind w:firstLine="708"/>
        <w:rPr>
          <w:rFonts w:ascii="Times New Roman" w:hAnsi="Times New Roman"/>
          <w:sz w:val="28"/>
        </w:rPr>
      </w:pPr>
      <w:r>
        <w:rPr>
          <w:rFonts w:ascii="Times New Roman" w:hAnsi="Times New Roman"/>
          <w:sz w:val="28"/>
        </w:rPr>
        <w:lastRenderedPageBreak/>
        <w:t xml:space="preserve">Федерального перечня учебников, утвержденного приказом Министерства </w:t>
      </w:r>
      <w:r>
        <w:rPr>
          <w:rFonts w:ascii="Times New Roman" w:hAnsi="Times New Roman"/>
          <w:sz w:val="28"/>
        </w:rPr>
        <w:t>просвещения Российской Федерации от 20.05.2020г. № 254 (в ред. приказа Министерства просвещения Российской Федерации от 23.12.2020г. № 766).</w:t>
      </w:r>
    </w:p>
    <w:p w:rsidR="00E617B2" w:rsidRDefault="00E468A1">
      <w:pPr>
        <w:spacing w:after="0" w:line="240" w:lineRule="auto"/>
        <w:ind w:firstLine="360"/>
        <w:rPr>
          <w:rFonts w:ascii="Times New Roman" w:hAnsi="Times New Roman"/>
          <w:sz w:val="28"/>
        </w:rPr>
      </w:pPr>
      <w:r>
        <w:rPr>
          <w:rFonts w:ascii="Times New Roman" w:hAnsi="Times New Roman"/>
          <w:sz w:val="28"/>
        </w:rPr>
        <w:t>Для реализации данной программы используется учебник Матвеева Н. Б., Ярочкина И. А., Попова М. А. и др. «Мир природ</w:t>
      </w:r>
      <w:r>
        <w:rPr>
          <w:rFonts w:ascii="Times New Roman" w:hAnsi="Times New Roman"/>
          <w:sz w:val="28"/>
        </w:rPr>
        <w:t>ы и человека» (в 2 частях). Москва, «Просвещение», 2018.</w:t>
      </w:r>
    </w:p>
    <w:p w:rsidR="00E617B2" w:rsidRDefault="00E468A1">
      <w:pPr>
        <w:spacing w:after="0" w:line="240" w:lineRule="auto"/>
        <w:ind w:firstLine="708"/>
        <w:rPr>
          <w:rFonts w:ascii="Times New Roman" w:hAnsi="Times New Roman"/>
          <w:b/>
          <w:sz w:val="28"/>
        </w:rPr>
      </w:pPr>
      <w:r>
        <w:rPr>
          <w:rFonts w:ascii="Times New Roman" w:hAnsi="Times New Roman"/>
          <w:b/>
          <w:sz w:val="28"/>
        </w:rPr>
        <w:t>Описание места учебного предмета</w:t>
      </w:r>
    </w:p>
    <w:p w:rsidR="00E617B2" w:rsidRDefault="00E468A1">
      <w:pPr>
        <w:pStyle w:val="afffa"/>
        <w:spacing w:before="0" w:after="0" w:line="240" w:lineRule="auto"/>
        <w:ind w:firstLine="708"/>
        <w:rPr>
          <w:rStyle w:val="c130"/>
          <w:b/>
          <w:sz w:val="28"/>
        </w:rPr>
      </w:pPr>
      <w:r>
        <w:rPr>
          <w:rStyle w:val="c130"/>
          <w:sz w:val="28"/>
        </w:rPr>
        <w:t>Программа по предмету «Мир природы и человека» разработана для обучающихся 2 класса, детей с нарушением интеллекта. На изучение предмета отводится 1 ч в  неделю, в го</w:t>
      </w:r>
      <w:r>
        <w:rPr>
          <w:rStyle w:val="c130"/>
          <w:sz w:val="28"/>
        </w:rPr>
        <w:t>д 34 часа.</w:t>
      </w:r>
    </w:p>
    <w:p w:rsidR="00E617B2" w:rsidRDefault="00E468A1">
      <w:pPr>
        <w:spacing w:after="0" w:line="240" w:lineRule="auto"/>
        <w:ind w:firstLine="708"/>
        <w:rPr>
          <w:rFonts w:ascii="Times New Roman" w:hAnsi="Times New Roman"/>
          <w:b/>
          <w:sz w:val="28"/>
        </w:rPr>
      </w:pPr>
      <w:r>
        <w:rPr>
          <w:rFonts w:ascii="Times New Roman" w:hAnsi="Times New Roman"/>
          <w:b/>
          <w:sz w:val="28"/>
        </w:rPr>
        <w:t>Цель программы обучения:</w:t>
      </w:r>
    </w:p>
    <w:p w:rsidR="00E617B2" w:rsidRDefault="00E468A1">
      <w:pPr>
        <w:spacing w:after="0" w:line="240" w:lineRule="auto"/>
        <w:rPr>
          <w:rFonts w:ascii="Times New Roman" w:hAnsi="Times New Roman"/>
          <w:sz w:val="28"/>
        </w:rPr>
      </w:pPr>
      <w:r>
        <w:rPr>
          <w:rFonts w:ascii="Times New Roman" w:hAnsi="Times New Roman"/>
          <w:sz w:val="28"/>
        </w:rPr>
        <w:t>-углубление сведений, раскрывающих причинные, следственные, временные и другие связи между объектами, явлениями и состояниями природы;</w:t>
      </w:r>
    </w:p>
    <w:p w:rsidR="00E617B2" w:rsidRDefault="00E468A1">
      <w:pPr>
        <w:spacing w:after="0" w:line="240" w:lineRule="auto"/>
        <w:rPr>
          <w:rFonts w:ascii="Times New Roman" w:hAnsi="Times New Roman"/>
          <w:sz w:val="28"/>
        </w:rPr>
      </w:pPr>
      <w:r>
        <w:rPr>
          <w:rFonts w:ascii="Times New Roman" w:hAnsi="Times New Roman"/>
          <w:sz w:val="28"/>
        </w:rPr>
        <w:t>-формирование основы для изучения в дальнейшем предметов «Естествознание» и «Географи</w:t>
      </w:r>
      <w:r>
        <w:rPr>
          <w:rFonts w:ascii="Times New Roman" w:hAnsi="Times New Roman"/>
          <w:sz w:val="28"/>
        </w:rPr>
        <w:t>я», создание преемственной системы знаний между названными предметами.</w:t>
      </w:r>
    </w:p>
    <w:p w:rsidR="00E617B2" w:rsidRDefault="00E468A1">
      <w:pPr>
        <w:spacing w:after="0" w:line="240" w:lineRule="auto"/>
        <w:ind w:firstLine="708"/>
        <w:rPr>
          <w:rFonts w:ascii="Times New Roman" w:hAnsi="Times New Roman"/>
          <w:b/>
          <w:sz w:val="28"/>
        </w:rPr>
      </w:pPr>
      <w:r>
        <w:rPr>
          <w:rFonts w:ascii="Times New Roman" w:hAnsi="Times New Roman"/>
          <w:b/>
          <w:sz w:val="28"/>
        </w:rPr>
        <w:t>Задачи программы обучения:</w:t>
      </w:r>
    </w:p>
    <w:p w:rsidR="00E617B2" w:rsidRDefault="00E468A1">
      <w:pPr>
        <w:spacing w:after="0" w:line="240" w:lineRule="auto"/>
        <w:rPr>
          <w:rFonts w:ascii="Times New Roman" w:hAnsi="Times New Roman"/>
          <w:sz w:val="28"/>
        </w:rPr>
      </w:pPr>
      <w:r>
        <w:rPr>
          <w:rFonts w:ascii="Times New Roman" w:hAnsi="Times New Roman"/>
          <w:sz w:val="28"/>
        </w:rPr>
        <w:t>- уточнить имеющиеся у детей представления о живой и неживой природе, дать новые знания об основных ее элементах;</w:t>
      </w:r>
    </w:p>
    <w:p w:rsidR="00E617B2" w:rsidRDefault="00E468A1">
      <w:pPr>
        <w:spacing w:after="0" w:line="240" w:lineRule="auto"/>
        <w:rPr>
          <w:rFonts w:ascii="Times New Roman" w:hAnsi="Times New Roman"/>
          <w:sz w:val="28"/>
        </w:rPr>
      </w:pPr>
      <w:r>
        <w:rPr>
          <w:rFonts w:ascii="Times New Roman" w:hAnsi="Times New Roman"/>
          <w:sz w:val="28"/>
        </w:rPr>
        <w:t xml:space="preserve">- на основе наблюдений и простейших опытных </w:t>
      </w:r>
      <w:r>
        <w:rPr>
          <w:rFonts w:ascii="Times New Roman" w:hAnsi="Times New Roman"/>
          <w:sz w:val="28"/>
        </w:rPr>
        <w:t>действий расширить представления о взаимосвязи живой и неживой природы, формах приспособленности живого мира;</w:t>
      </w:r>
    </w:p>
    <w:p w:rsidR="00E617B2" w:rsidRDefault="00E468A1">
      <w:pPr>
        <w:spacing w:after="0" w:line="240" w:lineRule="auto"/>
        <w:rPr>
          <w:rFonts w:ascii="Times New Roman" w:hAnsi="Times New Roman"/>
          <w:sz w:val="28"/>
        </w:rPr>
      </w:pPr>
      <w:r>
        <w:rPr>
          <w:rFonts w:ascii="Times New Roman" w:hAnsi="Times New Roman"/>
          <w:sz w:val="28"/>
        </w:rPr>
        <w:t>- выработать умение наблюдать природные явления, сравнивать их, составлять устные описания, использовать в речи итоги наблюдений;</w:t>
      </w:r>
    </w:p>
    <w:p w:rsidR="00E617B2" w:rsidRDefault="00E468A1">
      <w:pPr>
        <w:spacing w:after="0" w:line="240" w:lineRule="auto"/>
        <w:rPr>
          <w:rFonts w:ascii="Times New Roman" w:hAnsi="Times New Roman"/>
          <w:sz w:val="28"/>
        </w:rPr>
      </w:pPr>
      <w:r>
        <w:rPr>
          <w:rFonts w:ascii="Times New Roman" w:hAnsi="Times New Roman"/>
          <w:sz w:val="28"/>
        </w:rPr>
        <w:t>- сформировать з</w:t>
      </w:r>
      <w:r>
        <w:rPr>
          <w:rFonts w:ascii="Times New Roman" w:hAnsi="Times New Roman"/>
          <w:sz w:val="28"/>
        </w:rPr>
        <w:t>нания учащихся о природе своего края;</w:t>
      </w:r>
    </w:p>
    <w:p w:rsidR="00E617B2" w:rsidRDefault="00E468A1">
      <w:pPr>
        <w:spacing w:after="0" w:line="240" w:lineRule="auto"/>
        <w:rPr>
          <w:rFonts w:ascii="Times New Roman" w:hAnsi="Times New Roman"/>
          <w:sz w:val="28"/>
        </w:rPr>
      </w:pPr>
      <w:r>
        <w:rPr>
          <w:rFonts w:ascii="Times New Roman" w:hAnsi="Times New Roman"/>
          <w:sz w:val="28"/>
        </w:rPr>
        <w:t>- сформировать первоначальные сведения о природоохранной деятельности человека, научить учащихся бережному отношению к природе.</w:t>
      </w:r>
    </w:p>
    <w:p w:rsidR="00E617B2" w:rsidRDefault="00E468A1">
      <w:pPr>
        <w:spacing w:after="0" w:line="240" w:lineRule="auto"/>
        <w:ind w:firstLine="708"/>
        <w:rPr>
          <w:rFonts w:ascii="Times New Roman" w:hAnsi="Times New Roman"/>
          <w:b/>
          <w:sz w:val="28"/>
        </w:rPr>
      </w:pPr>
      <w:r>
        <w:rPr>
          <w:rFonts w:ascii="Times New Roman" w:hAnsi="Times New Roman"/>
          <w:b/>
          <w:sz w:val="28"/>
        </w:rPr>
        <w:t>Коррекционно-развивающие задачи:</w:t>
      </w:r>
    </w:p>
    <w:p w:rsidR="00E617B2" w:rsidRDefault="00E468A1">
      <w:pPr>
        <w:spacing w:after="0" w:line="240" w:lineRule="auto"/>
        <w:rPr>
          <w:rFonts w:ascii="Times New Roman" w:hAnsi="Times New Roman"/>
          <w:sz w:val="28"/>
        </w:rPr>
      </w:pPr>
      <w:r>
        <w:rPr>
          <w:rFonts w:ascii="Times New Roman" w:hAnsi="Times New Roman"/>
          <w:sz w:val="28"/>
        </w:rPr>
        <w:t>- уточнять имеющиеся представления о живой и неживой прир</w:t>
      </w:r>
      <w:r>
        <w:rPr>
          <w:rFonts w:ascii="Times New Roman" w:hAnsi="Times New Roman"/>
          <w:sz w:val="28"/>
        </w:rPr>
        <w:t>оде, давать новые знания об основных ее элементах;</w:t>
      </w:r>
    </w:p>
    <w:p w:rsidR="00E617B2" w:rsidRDefault="00E468A1">
      <w:pPr>
        <w:tabs>
          <w:tab w:val="left" w:pos="705"/>
        </w:tabs>
        <w:spacing w:after="0" w:line="240" w:lineRule="auto"/>
        <w:rPr>
          <w:rFonts w:ascii="Times New Roman" w:hAnsi="Times New Roman"/>
          <w:sz w:val="28"/>
        </w:rPr>
      </w:pPr>
      <w:r>
        <w:rPr>
          <w:rFonts w:ascii="Times New Roman" w:hAnsi="Times New Roman"/>
          <w:sz w:val="28"/>
        </w:rPr>
        <w:t xml:space="preserve">- на основе наблюдений и простейших опытных действий расширять представления о взаимосвязи живой и неживой природы, </w:t>
      </w:r>
    </w:p>
    <w:p w:rsidR="00E617B2" w:rsidRDefault="00E468A1">
      <w:pPr>
        <w:spacing w:after="0" w:line="240" w:lineRule="auto"/>
        <w:rPr>
          <w:rFonts w:ascii="Times New Roman" w:hAnsi="Times New Roman"/>
          <w:sz w:val="28"/>
        </w:rPr>
      </w:pPr>
      <w:r>
        <w:rPr>
          <w:rFonts w:ascii="Times New Roman" w:hAnsi="Times New Roman"/>
          <w:sz w:val="28"/>
        </w:rPr>
        <w:t>о формах приспособленности живого мира к условиям внешней среды;</w:t>
      </w:r>
    </w:p>
    <w:p w:rsidR="00E617B2" w:rsidRDefault="00E468A1">
      <w:pPr>
        <w:spacing w:after="0" w:line="240" w:lineRule="auto"/>
        <w:rPr>
          <w:rFonts w:ascii="Times New Roman" w:hAnsi="Times New Roman"/>
          <w:sz w:val="28"/>
        </w:rPr>
      </w:pPr>
      <w:r>
        <w:rPr>
          <w:rFonts w:ascii="Times New Roman" w:hAnsi="Times New Roman"/>
          <w:sz w:val="28"/>
        </w:rPr>
        <w:t>- вырабатывать умения н</w:t>
      </w:r>
      <w:r>
        <w:rPr>
          <w:rFonts w:ascii="Times New Roman" w:hAnsi="Times New Roman"/>
          <w:sz w:val="28"/>
        </w:rPr>
        <w:t xml:space="preserve">аблюдать природные явления, сравнивать их, составлять устные описания, использовать в речи итоги наблюдений и </w:t>
      </w:r>
    </w:p>
    <w:p w:rsidR="00E617B2" w:rsidRDefault="00E468A1">
      <w:pPr>
        <w:spacing w:after="0" w:line="240" w:lineRule="auto"/>
        <w:rPr>
          <w:rFonts w:ascii="Times New Roman" w:hAnsi="Times New Roman"/>
          <w:sz w:val="28"/>
        </w:rPr>
      </w:pPr>
      <w:r>
        <w:rPr>
          <w:rFonts w:ascii="Times New Roman" w:hAnsi="Times New Roman"/>
          <w:sz w:val="28"/>
        </w:rPr>
        <w:t>опытных работ, отмечать фенологические данные;</w:t>
      </w:r>
    </w:p>
    <w:p w:rsidR="00E617B2" w:rsidRDefault="00E468A1">
      <w:pPr>
        <w:spacing w:after="0" w:line="240" w:lineRule="auto"/>
        <w:rPr>
          <w:rFonts w:ascii="Times New Roman" w:hAnsi="Times New Roman"/>
          <w:sz w:val="28"/>
        </w:rPr>
      </w:pPr>
      <w:r>
        <w:rPr>
          <w:rFonts w:ascii="Times New Roman" w:hAnsi="Times New Roman"/>
          <w:sz w:val="28"/>
        </w:rPr>
        <w:t>- формировать знания о природе своего края;</w:t>
      </w:r>
    </w:p>
    <w:p w:rsidR="00E617B2" w:rsidRDefault="00E468A1">
      <w:pPr>
        <w:spacing w:after="0" w:line="240" w:lineRule="auto"/>
        <w:rPr>
          <w:rFonts w:ascii="Times New Roman" w:hAnsi="Times New Roman"/>
          <w:sz w:val="28"/>
        </w:rPr>
      </w:pPr>
      <w:r>
        <w:rPr>
          <w:rFonts w:ascii="Times New Roman" w:hAnsi="Times New Roman"/>
          <w:sz w:val="28"/>
        </w:rPr>
        <w:t>- формировать первоначальные сведения о природоохранно</w:t>
      </w:r>
      <w:r>
        <w:rPr>
          <w:rFonts w:ascii="Times New Roman" w:hAnsi="Times New Roman"/>
          <w:sz w:val="28"/>
        </w:rPr>
        <w:t>й деятельности человека, учить детей бережному отношению к природе.</w:t>
      </w:r>
    </w:p>
    <w:p w:rsidR="00E617B2" w:rsidRDefault="00E468A1">
      <w:pPr>
        <w:spacing w:after="0" w:line="240" w:lineRule="auto"/>
        <w:rPr>
          <w:rFonts w:ascii="Times New Roman" w:hAnsi="Times New Roman"/>
          <w:b/>
          <w:sz w:val="28"/>
        </w:rPr>
      </w:pPr>
      <w:r>
        <w:rPr>
          <w:rFonts w:ascii="Times New Roman" w:hAnsi="Times New Roman"/>
          <w:b/>
          <w:sz w:val="28"/>
        </w:rPr>
        <w:t>Содержание учебного предмета</w:t>
      </w:r>
    </w:p>
    <w:p w:rsidR="00E617B2" w:rsidRDefault="00E468A1">
      <w:pPr>
        <w:spacing w:after="0" w:line="240" w:lineRule="auto"/>
        <w:rPr>
          <w:rFonts w:ascii="Times New Roman" w:hAnsi="Times New Roman"/>
          <w:b/>
          <w:sz w:val="28"/>
        </w:rPr>
      </w:pPr>
      <w:r>
        <w:rPr>
          <w:rFonts w:ascii="Times New Roman" w:hAnsi="Times New Roman"/>
          <w:b/>
          <w:sz w:val="28"/>
        </w:rPr>
        <w:t>Неживая природа</w:t>
      </w:r>
    </w:p>
    <w:p w:rsidR="00E617B2" w:rsidRDefault="00E468A1">
      <w:pPr>
        <w:spacing w:after="0" w:line="240" w:lineRule="auto"/>
        <w:rPr>
          <w:rFonts w:ascii="Times New Roman" w:hAnsi="Times New Roman"/>
          <w:sz w:val="28"/>
        </w:rPr>
      </w:pPr>
      <w:r>
        <w:rPr>
          <w:rFonts w:ascii="Times New Roman" w:hAnsi="Times New Roman"/>
          <w:sz w:val="28"/>
        </w:rPr>
        <w:t xml:space="preserve">Солнце, облака, луна, звезды. Воздух. Земля: песок, глина, камни. Почва. Вода. </w:t>
      </w:r>
    </w:p>
    <w:p w:rsidR="00E617B2" w:rsidRDefault="00E468A1">
      <w:pPr>
        <w:spacing w:after="0" w:line="240" w:lineRule="auto"/>
        <w:rPr>
          <w:rFonts w:ascii="Times New Roman" w:hAnsi="Times New Roman"/>
          <w:sz w:val="28"/>
        </w:rPr>
      </w:pPr>
      <w:r>
        <w:rPr>
          <w:rFonts w:ascii="Times New Roman" w:hAnsi="Times New Roman"/>
          <w:sz w:val="28"/>
        </w:rPr>
        <w:t xml:space="preserve">Узнавание и называние объектов неживой природы. Простейшие признаки объектов неживой природы по основным параметрам: внешний </w:t>
      </w:r>
    </w:p>
    <w:p w:rsidR="00E617B2" w:rsidRDefault="00E468A1">
      <w:pPr>
        <w:spacing w:after="0" w:line="240" w:lineRule="auto"/>
        <w:rPr>
          <w:rFonts w:ascii="Times New Roman" w:hAnsi="Times New Roman"/>
          <w:sz w:val="28"/>
        </w:rPr>
      </w:pPr>
      <w:r>
        <w:rPr>
          <w:rFonts w:ascii="Times New Roman" w:hAnsi="Times New Roman"/>
          <w:sz w:val="28"/>
        </w:rPr>
        <w:lastRenderedPageBreak/>
        <w:t>вид, наиболее существенные и заметные свойства (выделяемые при наблюдении ребенком), место в природе, значение. Элементарные сведе</w:t>
      </w:r>
      <w:r>
        <w:rPr>
          <w:rFonts w:ascii="Times New Roman" w:hAnsi="Times New Roman"/>
          <w:sz w:val="28"/>
        </w:rPr>
        <w:t>ния о Земле, как планете, и Солнце –звезде, вокруг которой в космосе двигается Земля.</w:t>
      </w:r>
    </w:p>
    <w:p w:rsidR="00E617B2" w:rsidRDefault="00E468A1">
      <w:pPr>
        <w:spacing w:after="0" w:line="240" w:lineRule="auto"/>
        <w:rPr>
          <w:rFonts w:ascii="Times New Roman" w:hAnsi="Times New Roman"/>
          <w:b/>
          <w:sz w:val="28"/>
        </w:rPr>
      </w:pPr>
      <w:r>
        <w:rPr>
          <w:rFonts w:ascii="Times New Roman" w:hAnsi="Times New Roman"/>
          <w:b/>
          <w:sz w:val="28"/>
        </w:rPr>
        <w:t>Сезонные изменения</w:t>
      </w:r>
    </w:p>
    <w:p w:rsidR="00E617B2" w:rsidRDefault="00E468A1">
      <w:pPr>
        <w:spacing w:after="0" w:line="240" w:lineRule="auto"/>
        <w:rPr>
          <w:rFonts w:ascii="Times New Roman" w:hAnsi="Times New Roman"/>
          <w:sz w:val="28"/>
        </w:rPr>
      </w:pPr>
      <w:r>
        <w:rPr>
          <w:rFonts w:ascii="Times New Roman" w:hAnsi="Times New Roman"/>
          <w:sz w:val="28"/>
        </w:rPr>
        <w:t xml:space="preserve">Временные изменения. </w:t>
      </w:r>
    </w:p>
    <w:p w:rsidR="00E617B2" w:rsidRDefault="00E468A1">
      <w:pPr>
        <w:spacing w:after="0" w:line="240" w:lineRule="auto"/>
        <w:rPr>
          <w:rFonts w:ascii="Times New Roman" w:hAnsi="Times New Roman"/>
          <w:sz w:val="28"/>
        </w:rPr>
      </w:pPr>
      <w:r>
        <w:rPr>
          <w:rFonts w:ascii="Times New Roman" w:hAnsi="Times New Roman"/>
          <w:sz w:val="28"/>
        </w:rPr>
        <w:t xml:space="preserve">День, вечер, ночь, утро. Сутки, время суток. </w:t>
      </w:r>
    </w:p>
    <w:p w:rsidR="00E617B2" w:rsidRDefault="00E468A1">
      <w:pPr>
        <w:spacing w:after="0" w:line="240" w:lineRule="auto"/>
        <w:rPr>
          <w:rFonts w:ascii="Times New Roman" w:hAnsi="Times New Roman"/>
          <w:sz w:val="28"/>
        </w:rPr>
      </w:pPr>
      <w:r>
        <w:rPr>
          <w:rFonts w:ascii="Times New Roman" w:hAnsi="Times New Roman"/>
          <w:sz w:val="28"/>
        </w:rPr>
        <w:t xml:space="preserve">Время суток и солнце (по результатам наблюдений). Время суток на циферблате часов. </w:t>
      </w:r>
    </w:p>
    <w:p w:rsidR="00E617B2" w:rsidRDefault="00E468A1">
      <w:pPr>
        <w:spacing w:after="0" w:line="240" w:lineRule="auto"/>
        <w:rPr>
          <w:rFonts w:ascii="Times New Roman" w:hAnsi="Times New Roman"/>
          <w:sz w:val="28"/>
        </w:rPr>
      </w:pPr>
      <w:r>
        <w:rPr>
          <w:rFonts w:ascii="Times New Roman" w:hAnsi="Times New Roman"/>
          <w:sz w:val="28"/>
        </w:rP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E617B2" w:rsidRDefault="00E468A1">
      <w:pPr>
        <w:spacing w:after="0" w:line="240" w:lineRule="auto"/>
        <w:rPr>
          <w:rFonts w:ascii="Times New Roman" w:hAnsi="Times New Roman"/>
          <w:sz w:val="28"/>
        </w:rPr>
      </w:pPr>
      <w:r>
        <w:rPr>
          <w:rFonts w:ascii="Times New Roman" w:hAnsi="Times New Roman"/>
          <w:sz w:val="28"/>
        </w:rPr>
        <w:t>Осен</w:t>
      </w:r>
      <w:r>
        <w:rPr>
          <w:rFonts w:ascii="Times New Roman" w:hAnsi="Times New Roman"/>
          <w:sz w:val="28"/>
        </w:rPr>
        <w:t xml:space="preserve">ь ― начальная осень, середина сезона, поздняя осень. Зима ― начало, середина, конец зимы. Весна ― ранняя,середина весны, поздняя </w:t>
      </w:r>
    </w:p>
    <w:p w:rsidR="00E617B2" w:rsidRDefault="00E468A1">
      <w:pPr>
        <w:spacing w:after="0" w:line="240" w:lineRule="auto"/>
        <w:rPr>
          <w:rFonts w:ascii="Times New Roman" w:hAnsi="Times New Roman"/>
          <w:sz w:val="28"/>
        </w:rPr>
      </w:pPr>
      <w:r>
        <w:rPr>
          <w:rFonts w:ascii="Times New Roman" w:hAnsi="Times New Roman"/>
          <w:sz w:val="28"/>
        </w:rPr>
        <w:t>весна. Смена времен года. Значение солнечного тепла и света. Преемственность сезонных изменений. Взаимозависимость изменений в</w:t>
      </w:r>
      <w:r>
        <w:rPr>
          <w:rFonts w:ascii="Times New Roman" w:hAnsi="Times New Roman"/>
          <w:sz w:val="28"/>
        </w:rPr>
        <w:t xml:space="preserve"> неживой и живой природе, жизни людей (в том числе и по результатам наблюдений).</w:t>
      </w:r>
    </w:p>
    <w:p w:rsidR="00E617B2" w:rsidRDefault="00E468A1">
      <w:pPr>
        <w:spacing w:after="0" w:line="240" w:lineRule="auto"/>
        <w:rPr>
          <w:rFonts w:ascii="Times New Roman" w:hAnsi="Times New Roman"/>
          <w:sz w:val="28"/>
        </w:rPr>
      </w:pPr>
      <w:r>
        <w:rPr>
          <w:rFonts w:ascii="Times New Roman" w:hAnsi="Times New Roman"/>
          <w:sz w:val="28"/>
        </w:rPr>
        <w:t xml:space="preserve">Сезонные изменения в неживой природе. Изменения, происходящие в природе в разное время года. </w:t>
      </w:r>
    </w:p>
    <w:p w:rsidR="00E617B2" w:rsidRDefault="00E468A1">
      <w:pPr>
        <w:spacing w:after="0" w:line="240" w:lineRule="auto"/>
        <w:rPr>
          <w:rFonts w:ascii="Times New Roman" w:hAnsi="Times New Roman"/>
          <w:sz w:val="28"/>
        </w:rPr>
      </w:pPr>
      <w:r>
        <w:rPr>
          <w:rFonts w:ascii="Times New Roman" w:hAnsi="Times New Roman"/>
          <w:sz w:val="28"/>
        </w:rPr>
        <w:t>Солнце и изменения в неживой и живой природе. Долгота дня зимой и летом. Растения</w:t>
      </w:r>
      <w:r>
        <w:rPr>
          <w:rFonts w:ascii="Times New Roman" w:hAnsi="Times New Roman"/>
          <w:sz w:val="28"/>
        </w:rPr>
        <w:t xml:space="preserve"> и животные в разное время года.  Жизнь растений и животных (звери, птицы, рыбы, насекомые) в разные сезоны года. Сбор листьев, плодов и семян. Ознакомление с названиями растений и животных. Увядание и появление растений. Подкормка птиц. Сад, огород. Поле,</w:t>
      </w:r>
      <w:r>
        <w:rPr>
          <w:rFonts w:ascii="Times New Roman" w:hAnsi="Times New Roman"/>
          <w:sz w:val="28"/>
        </w:rPr>
        <w:t xml:space="preserve"> лес в разное время года. Домашние и дикие животные в разное время года. Одежда людей, игры детей, труд людей в разное время года. Одежда людей в разное время года. </w:t>
      </w:r>
    </w:p>
    <w:p w:rsidR="00E617B2" w:rsidRDefault="00E468A1">
      <w:pPr>
        <w:spacing w:after="0" w:line="240" w:lineRule="auto"/>
        <w:rPr>
          <w:rFonts w:ascii="Times New Roman" w:hAnsi="Times New Roman"/>
          <w:sz w:val="28"/>
        </w:rPr>
      </w:pPr>
      <w:r>
        <w:rPr>
          <w:rFonts w:ascii="Times New Roman" w:hAnsi="Times New Roman"/>
          <w:sz w:val="28"/>
        </w:rPr>
        <w:t>Одевание на прогулку. Учет времени года, погоды, предполагаемых занятий (игры, наблюдения,</w:t>
      </w:r>
      <w:r>
        <w:rPr>
          <w:rFonts w:ascii="Times New Roman" w:hAnsi="Times New Roman"/>
          <w:sz w:val="28"/>
        </w:rPr>
        <w:t xml:space="preserve"> спортивные занятия).</w:t>
      </w:r>
    </w:p>
    <w:p w:rsidR="00E617B2" w:rsidRDefault="00E468A1">
      <w:pPr>
        <w:spacing w:after="0" w:line="240" w:lineRule="auto"/>
        <w:rPr>
          <w:rFonts w:ascii="Times New Roman" w:hAnsi="Times New Roman"/>
          <w:sz w:val="28"/>
        </w:rPr>
      </w:pPr>
      <w:r>
        <w:rPr>
          <w:rFonts w:ascii="Times New Roman" w:hAnsi="Times New Roman"/>
          <w:sz w:val="28"/>
        </w:rPr>
        <w:t xml:space="preserve">Игры детей в разные сезоны года. 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E617B2" w:rsidRDefault="00E468A1">
      <w:pPr>
        <w:spacing w:after="0" w:line="240" w:lineRule="auto"/>
        <w:rPr>
          <w:rFonts w:ascii="Times New Roman" w:hAnsi="Times New Roman"/>
          <w:b/>
          <w:sz w:val="28"/>
        </w:rPr>
      </w:pPr>
      <w:r>
        <w:rPr>
          <w:rFonts w:ascii="Times New Roman" w:hAnsi="Times New Roman"/>
          <w:b/>
          <w:sz w:val="28"/>
        </w:rPr>
        <w:t>Живая природа</w:t>
      </w:r>
    </w:p>
    <w:p w:rsidR="00E617B2" w:rsidRDefault="00E468A1">
      <w:pPr>
        <w:spacing w:after="0" w:line="240" w:lineRule="auto"/>
        <w:rPr>
          <w:rFonts w:ascii="Times New Roman" w:hAnsi="Times New Roman"/>
          <w:sz w:val="28"/>
        </w:rPr>
      </w:pPr>
      <w:r>
        <w:rPr>
          <w:rFonts w:ascii="Times New Roman" w:hAnsi="Times New Roman"/>
          <w:sz w:val="28"/>
        </w:rPr>
        <w:t>Растения.</w:t>
      </w:r>
    </w:p>
    <w:p w:rsidR="00E617B2" w:rsidRDefault="00E468A1">
      <w:pPr>
        <w:spacing w:after="0" w:line="240" w:lineRule="auto"/>
        <w:rPr>
          <w:rFonts w:ascii="Times New Roman" w:hAnsi="Times New Roman"/>
          <w:sz w:val="28"/>
        </w:rPr>
      </w:pPr>
      <w:r>
        <w:rPr>
          <w:rFonts w:ascii="Times New Roman" w:hAnsi="Times New Roman"/>
          <w:sz w:val="28"/>
        </w:rPr>
        <w:t xml:space="preserve"> Растения культурные. Овощи. Фрукты. Внешний вид, место произрастания, использование. Значение для жизни человека. Употребление в пищу. Растения комнатные. Название. Внешнее строение (корень, стебель, лист). Уход</w:t>
      </w:r>
    </w:p>
    <w:p w:rsidR="00E617B2" w:rsidRDefault="00E468A1">
      <w:pPr>
        <w:spacing w:after="0" w:line="240" w:lineRule="auto"/>
        <w:rPr>
          <w:rFonts w:ascii="Times New Roman" w:hAnsi="Times New Roman"/>
          <w:sz w:val="28"/>
        </w:rPr>
      </w:pPr>
      <w:r>
        <w:rPr>
          <w:rFonts w:ascii="Times New Roman" w:hAnsi="Times New Roman"/>
          <w:sz w:val="28"/>
        </w:rPr>
        <w:t xml:space="preserve">Животные </w:t>
      </w:r>
    </w:p>
    <w:p w:rsidR="00E617B2" w:rsidRDefault="00E468A1">
      <w:pPr>
        <w:spacing w:after="0" w:line="240" w:lineRule="auto"/>
        <w:rPr>
          <w:rFonts w:ascii="Times New Roman" w:hAnsi="Times New Roman"/>
          <w:sz w:val="28"/>
        </w:rPr>
      </w:pPr>
      <w:r>
        <w:rPr>
          <w:rFonts w:ascii="Times New Roman" w:hAnsi="Times New Roman"/>
          <w:sz w:val="28"/>
        </w:rPr>
        <w:t>Животные домашние. Звер</w:t>
      </w:r>
      <w:r>
        <w:rPr>
          <w:rFonts w:ascii="Times New Roman" w:hAnsi="Times New Roman"/>
          <w:sz w:val="28"/>
        </w:rPr>
        <w:t>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Животные дикие. Звери. Птицы..</w:t>
      </w:r>
      <w:r>
        <w:rPr>
          <w:rFonts w:ascii="Times New Roman" w:hAnsi="Times New Roman"/>
          <w:sz w:val="28"/>
        </w:rPr>
        <w:t xml:space="preserve"> Рыбы.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w:t>
      </w:r>
      <w:r>
        <w:rPr>
          <w:rFonts w:ascii="Times New Roman" w:hAnsi="Times New Roman"/>
          <w:sz w:val="28"/>
        </w:rPr>
        <w:t xml:space="preserve">де).Охрана природы: </w:t>
      </w:r>
    </w:p>
    <w:p w:rsidR="00E617B2" w:rsidRDefault="00E468A1">
      <w:pPr>
        <w:spacing w:after="0" w:line="240" w:lineRule="auto"/>
        <w:rPr>
          <w:rFonts w:ascii="Times New Roman" w:hAnsi="Times New Roman"/>
          <w:sz w:val="28"/>
        </w:rPr>
      </w:pPr>
      <w:r>
        <w:rPr>
          <w:rFonts w:ascii="Times New Roman" w:hAnsi="Times New Roman"/>
          <w:sz w:val="28"/>
        </w:rPr>
        <w:lastRenderedPageBreak/>
        <w:t>наблюдения за жизнью живой природы, уход за комнатными растениями, посадка и уход за растением, бережное отношение к дикорастущим растениям, ознакомление с правилами ухода за домашними животными, подкормка птиц зимой, сбор веток в пери</w:t>
      </w:r>
      <w:r>
        <w:rPr>
          <w:rFonts w:ascii="Times New Roman" w:hAnsi="Times New Roman"/>
          <w:sz w:val="28"/>
        </w:rPr>
        <w:t xml:space="preserve">од гнездования, ознакомление с видами помощи диким животным, и т.п. </w:t>
      </w:r>
    </w:p>
    <w:p w:rsidR="00E617B2" w:rsidRDefault="00E468A1">
      <w:pPr>
        <w:spacing w:after="0" w:line="240" w:lineRule="auto"/>
        <w:rPr>
          <w:rFonts w:ascii="Times New Roman" w:hAnsi="Times New Roman"/>
          <w:sz w:val="28"/>
        </w:rPr>
      </w:pPr>
      <w:r>
        <w:rPr>
          <w:rFonts w:ascii="Times New Roman" w:hAnsi="Times New Roman"/>
          <w:sz w:val="28"/>
        </w:rPr>
        <w:t>Человек</w:t>
      </w:r>
    </w:p>
    <w:p w:rsidR="00E617B2" w:rsidRDefault="00E468A1">
      <w:pPr>
        <w:spacing w:after="0" w:line="240" w:lineRule="auto"/>
        <w:rPr>
          <w:rFonts w:ascii="Times New Roman" w:hAnsi="Times New Roman"/>
          <w:sz w:val="28"/>
        </w:rPr>
      </w:pPr>
      <w:r>
        <w:rPr>
          <w:rFonts w:ascii="Times New Roman" w:hAnsi="Times New Roman"/>
          <w:sz w:val="28"/>
        </w:rPr>
        <w:t>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w:t>
      </w:r>
      <w:r>
        <w:rPr>
          <w:rFonts w:ascii="Times New Roman" w:hAnsi="Times New Roman"/>
          <w:sz w:val="28"/>
        </w:rPr>
        <w:t>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органы).Предупреждение заболеваний и травм. Простейшие действия при получе</w:t>
      </w:r>
      <w:r>
        <w:rPr>
          <w:rFonts w:ascii="Times New Roman" w:hAnsi="Times New Roman"/>
          <w:sz w:val="28"/>
        </w:rPr>
        <w:t xml:space="preserve">нии травмы: обращение за помощью к учителю, элементарное описание ситуации приведшей к травме и своего </w:t>
      </w:r>
    </w:p>
    <w:p w:rsidR="00E617B2" w:rsidRDefault="00E468A1">
      <w:pPr>
        <w:spacing w:after="0" w:line="240" w:lineRule="auto"/>
        <w:rPr>
          <w:rFonts w:ascii="Times New Roman" w:hAnsi="Times New Roman"/>
          <w:sz w:val="28"/>
        </w:rPr>
      </w:pPr>
      <w:r>
        <w:rPr>
          <w:rFonts w:ascii="Times New Roman" w:hAnsi="Times New Roman"/>
          <w:sz w:val="28"/>
        </w:rPr>
        <w:t>состояния (что и где болит). Поведение при оказании медицинской помощи. Безопасное поведение в природе. Правила поведения человека при контакте с домашн</w:t>
      </w:r>
      <w:r>
        <w:rPr>
          <w:rFonts w:ascii="Times New Roman" w:hAnsi="Times New Roman"/>
          <w:sz w:val="28"/>
        </w:rPr>
        <w:t xml:space="preserve">им животным. Правила поведения человека с диким животным в зоопарке, в природе. </w:t>
      </w:r>
    </w:p>
    <w:p w:rsidR="00E617B2" w:rsidRDefault="00E468A1">
      <w:pPr>
        <w:spacing w:after="0" w:line="240" w:lineRule="auto"/>
        <w:ind w:firstLine="708"/>
        <w:rPr>
          <w:rFonts w:ascii="Times New Roman" w:hAnsi="Times New Roman"/>
          <w:b/>
          <w:sz w:val="28"/>
        </w:rPr>
      </w:pPr>
      <w:r>
        <w:rPr>
          <w:rFonts w:ascii="Times New Roman" w:hAnsi="Times New Roman"/>
          <w:b/>
          <w:sz w:val="28"/>
        </w:rPr>
        <w:t>Планируемые результаты освоения предмета «Мир природы и человека»</w:t>
      </w:r>
    </w:p>
    <w:p w:rsidR="00E617B2" w:rsidRDefault="00E468A1">
      <w:pPr>
        <w:spacing w:after="0" w:line="240" w:lineRule="auto"/>
        <w:ind w:firstLine="708"/>
        <w:rPr>
          <w:rFonts w:ascii="Times New Roman" w:hAnsi="Times New Roman"/>
          <w:b/>
          <w:sz w:val="28"/>
        </w:rPr>
      </w:pPr>
      <w:r>
        <w:rPr>
          <w:rFonts w:ascii="Times New Roman" w:hAnsi="Times New Roman"/>
          <w:b/>
          <w:sz w:val="28"/>
        </w:rPr>
        <w:t>Предметные результаты.</w:t>
      </w:r>
    </w:p>
    <w:p w:rsidR="00E617B2" w:rsidRDefault="00E468A1">
      <w:pPr>
        <w:spacing w:after="0" w:line="240" w:lineRule="auto"/>
        <w:rPr>
          <w:rFonts w:ascii="Times New Roman" w:hAnsi="Times New Roman"/>
          <w:b/>
          <w:sz w:val="28"/>
        </w:rPr>
      </w:pPr>
      <w:r>
        <w:rPr>
          <w:rFonts w:ascii="Times New Roman" w:hAnsi="Times New Roman"/>
          <w:b/>
          <w:sz w:val="28"/>
        </w:rPr>
        <w:t>Минимальный уровень:</w:t>
      </w:r>
    </w:p>
    <w:p w:rsidR="00E617B2" w:rsidRDefault="00E468A1">
      <w:pPr>
        <w:spacing w:after="0" w:line="240" w:lineRule="auto"/>
        <w:rPr>
          <w:rFonts w:ascii="Times New Roman" w:hAnsi="Times New Roman"/>
          <w:sz w:val="28"/>
        </w:rPr>
      </w:pPr>
      <w:r>
        <w:rPr>
          <w:rFonts w:ascii="Times New Roman" w:hAnsi="Times New Roman"/>
          <w:sz w:val="28"/>
        </w:rPr>
        <w:t>- представления о назначении объектов изучения; узнавание и назыв</w:t>
      </w:r>
      <w:r>
        <w:rPr>
          <w:rFonts w:ascii="Times New Roman" w:hAnsi="Times New Roman"/>
          <w:sz w:val="28"/>
        </w:rPr>
        <w:t xml:space="preserve">ание изученных объектов на иллюстрациях, фотографиях; </w:t>
      </w:r>
    </w:p>
    <w:p w:rsidR="00E617B2" w:rsidRDefault="00E468A1">
      <w:pPr>
        <w:spacing w:after="0" w:line="240" w:lineRule="auto"/>
        <w:rPr>
          <w:rFonts w:ascii="Times New Roman" w:hAnsi="Times New Roman"/>
          <w:sz w:val="28"/>
        </w:rPr>
      </w:pPr>
      <w:r>
        <w:rPr>
          <w:rFonts w:ascii="Times New Roman" w:hAnsi="Times New Roman"/>
          <w:sz w:val="28"/>
        </w:rPr>
        <w:t xml:space="preserve">- отнесение изученных объектов к определенным группам (видо-родовые понятия); </w:t>
      </w:r>
    </w:p>
    <w:p w:rsidR="00E617B2" w:rsidRDefault="00E468A1">
      <w:pPr>
        <w:spacing w:after="0" w:line="240" w:lineRule="auto"/>
        <w:rPr>
          <w:rFonts w:ascii="Times New Roman" w:hAnsi="Times New Roman"/>
          <w:sz w:val="28"/>
        </w:rPr>
      </w:pPr>
      <w:r>
        <w:rPr>
          <w:rFonts w:ascii="Times New Roman" w:hAnsi="Times New Roman"/>
          <w:sz w:val="28"/>
        </w:rPr>
        <w:t xml:space="preserve">- называние сходных объектов, отнесенных к одной и той же изучаемой группе; </w:t>
      </w:r>
    </w:p>
    <w:p w:rsidR="00E617B2" w:rsidRDefault="00E468A1">
      <w:pPr>
        <w:spacing w:after="0" w:line="240" w:lineRule="auto"/>
        <w:rPr>
          <w:rFonts w:ascii="Times New Roman" w:hAnsi="Times New Roman"/>
          <w:sz w:val="28"/>
        </w:rPr>
      </w:pPr>
      <w:r>
        <w:rPr>
          <w:rFonts w:ascii="Times New Roman" w:hAnsi="Times New Roman"/>
          <w:sz w:val="28"/>
        </w:rPr>
        <w:t xml:space="preserve">- представления об элементарных правилах безопасного поведения в природе и обществе; </w:t>
      </w:r>
    </w:p>
    <w:p w:rsidR="00E617B2" w:rsidRDefault="00E468A1">
      <w:pPr>
        <w:spacing w:after="0" w:line="240" w:lineRule="auto"/>
        <w:rPr>
          <w:rFonts w:ascii="Times New Roman" w:hAnsi="Times New Roman"/>
          <w:sz w:val="28"/>
        </w:rPr>
      </w:pPr>
      <w:r>
        <w:rPr>
          <w:rFonts w:ascii="Times New Roman" w:hAnsi="Times New Roman"/>
          <w:sz w:val="28"/>
        </w:rPr>
        <w:t xml:space="preserve">- знание требований к режиму дня школьника и понимание необходимости его выполнения; </w:t>
      </w:r>
    </w:p>
    <w:p w:rsidR="00E617B2" w:rsidRDefault="00E468A1">
      <w:pPr>
        <w:spacing w:after="0" w:line="240" w:lineRule="auto"/>
        <w:rPr>
          <w:rFonts w:ascii="Times New Roman" w:hAnsi="Times New Roman"/>
          <w:sz w:val="28"/>
        </w:rPr>
      </w:pPr>
      <w:r>
        <w:rPr>
          <w:rFonts w:ascii="Times New Roman" w:hAnsi="Times New Roman"/>
          <w:sz w:val="28"/>
        </w:rPr>
        <w:t>- знание основных правил личной гигиены и выполнение их в повседневной жизни; ухажив</w:t>
      </w:r>
      <w:r>
        <w:rPr>
          <w:rFonts w:ascii="Times New Roman" w:hAnsi="Times New Roman"/>
          <w:sz w:val="28"/>
        </w:rPr>
        <w:t xml:space="preserve">ание за комнатными растениями; </w:t>
      </w:r>
    </w:p>
    <w:p w:rsidR="00E617B2" w:rsidRDefault="00E468A1">
      <w:pPr>
        <w:spacing w:after="0" w:line="240" w:lineRule="auto"/>
        <w:rPr>
          <w:rFonts w:ascii="Times New Roman" w:hAnsi="Times New Roman"/>
          <w:sz w:val="28"/>
        </w:rPr>
      </w:pPr>
      <w:r>
        <w:rPr>
          <w:rFonts w:ascii="Times New Roman" w:hAnsi="Times New Roman"/>
          <w:sz w:val="28"/>
        </w:rPr>
        <w:t xml:space="preserve">- кормление зимующих птиц; составление повествовательного или описательного рассказа из 2-3 предложений об изученных объектах по предложенному плану; </w:t>
      </w:r>
    </w:p>
    <w:p w:rsidR="00E617B2" w:rsidRDefault="00E468A1">
      <w:pPr>
        <w:spacing w:after="0" w:line="240" w:lineRule="auto"/>
        <w:rPr>
          <w:rFonts w:ascii="Times New Roman" w:hAnsi="Times New Roman"/>
          <w:sz w:val="28"/>
        </w:rPr>
      </w:pPr>
      <w:r>
        <w:rPr>
          <w:rFonts w:ascii="Times New Roman" w:hAnsi="Times New Roman"/>
          <w:sz w:val="28"/>
        </w:rPr>
        <w:t>- адекватное взаимодействие с изученными объектами окружающего мира в уче</w:t>
      </w:r>
      <w:r>
        <w:rPr>
          <w:rFonts w:ascii="Times New Roman" w:hAnsi="Times New Roman"/>
          <w:sz w:val="28"/>
        </w:rPr>
        <w:t>бных ситуациях; адекватное поведение в классе, в школе, на улице в условиях реальной или смоделированной учителем ситуации.</w:t>
      </w:r>
    </w:p>
    <w:p w:rsidR="00E617B2" w:rsidRDefault="00E468A1">
      <w:pPr>
        <w:spacing w:after="0" w:line="240" w:lineRule="auto"/>
        <w:rPr>
          <w:rFonts w:ascii="Times New Roman" w:hAnsi="Times New Roman"/>
          <w:b/>
          <w:sz w:val="28"/>
        </w:rPr>
      </w:pPr>
      <w:r>
        <w:rPr>
          <w:rFonts w:ascii="Times New Roman" w:hAnsi="Times New Roman"/>
          <w:b/>
          <w:sz w:val="28"/>
        </w:rPr>
        <w:t>Достаточный уровень:</w:t>
      </w:r>
    </w:p>
    <w:p w:rsidR="00E617B2" w:rsidRDefault="00E468A1">
      <w:pPr>
        <w:spacing w:after="0" w:line="240" w:lineRule="auto"/>
        <w:rPr>
          <w:rFonts w:ascii="Times New Roman" w:hAnsi="Times New Roman"/>
          <w:sz w:val="28"/>
        </w:rPr>
      </w:pPr>
      <w:r>
        <w:rPr>
          <w:rFonts w:ascii="Times New Roman" w:hAnsi="Times New Roman"/>
          <w:sz w:val="28"/>
        </w:rPr>
        <w:t>- представления о взаимосвязях между изученными объектами, их месте в окружающем мире; узнавание и называние из</w:t>
      </w:r>
      <w:r>
        <w:rPr>
          <w:rFonts w:ascii="Times New Roman" w:hAnsi="Times New Roman"/>
          <w:sz w:val="28"/>
        </w:rPr>
        <w:t xml:space="preserve">ученных объектов в натуральном виде в естественных условиях; </w:t>
      </w:r>
    </w:p>
    <w:p w:rsidR="00E617B2" w:rsidRDefault="00E468A1">
      <w:pPr>
        <w:spacing w:after="0" w:line="240" w:lineRule="auto"/>
        <w:rPr>
          <w:rFonts w:ascii="Times New Roman" w:hAnsi="Times New Roman"/>
          <w:sz w:val="28"/>
        </w:rPr>
      </w:pPr>
      <w:r>
        <w:rPr>
          <w:rFonts w:ascii="Times New Roman" w:hAnsi="Times New Roman"/>
          <w:sz w:val="28"/>
        </w:rPr>
        <w:t>- отнесение изученных объектов к определенным группам с учетом различных оснований для классификации;</w:t>
      </w:r>
    </w:p>
    <w:p w:rsidR="00E617B2" w:rsidRDefault="00E468A1">
      <w:pPr>
        <w:spacing w:after="0" w:line="240" w:lineRule="auto"/>
        <w:rPr>
          <w:rFonts w:ascii="Times New Roman" w:hAnsi="Times New Roman"/>
          <w:sz w:val="28"/>
        </w:rPr>
      </w:pPr>
      <w:r>
        <w:rPr>
          <w:rFonts w:ascii="Times New Roman" w:hAnsi="Times New Roman"/>
          <w:sz w:val="28"/>
        </w:rPr>
        <w:t>-  знание отличительных существенных признаков групп объектов; знание правил гигиены органов</w:t>
      </w:r>
      <w:r>
        <w:rPr>
          <w:rFonts w:ascii="Times New Roman" w:hAnsi="Times New Roman"/>
          <w:sz w:val="28"/>
        </w:rPr>
        <w:t xml:space="preserve"> чувств; знание некоторых правила безопасного поведения в природе и обществе с учетом возрастных особенностей; готовность к использованию полученных знаний </w:t>
      </w:r>
    </w:p>
    <w:p w:rsidR="00E617B2" w:rsidRDefault="00E468A1">
      <w:pPr>
        <w:spacing w:after="0" w:line="240" w:lineRule="auto"/>
        <w:rPr>
          <w:rFonts w:ascii="Times New Roman" w:hAnsi="Times New Roman"/>
          <w:sz w:val="28"/>
        </w:rPr>
      </w:pPr>
      <w:r>
        <w:rPr>
          <w:rFonts w:ascii="Times New Roman" w:hAnsi="Times New Roman"/>
          <w:sz w:val="28"/>
        </w:rPr>
        <w:t>при решении учебных, учебно</w:t>
      </w:r>
    </w:p>
    <w:p w:rsidR="00E617B2" w:rsidRDefault="00E468A1">
      <w:pPr>
        <w:spacing w:after="0" w:line="240" w:lineRule="auto"/>
        <w:rPr>
          <w:rFonts w:ascii="Times New Roman" w:hAnsi="Times New Roman"/>
          <w:sz w:val="28"/>
        </w:rPr>
      </w:pPr>
      <w:r>
        <w:rPr>
          <w:rFonts w:ascii="Times New Roman" w:hAnsi="Times New Roman"/>
          <w:sz w:val="28"/>
        </w:rPr>
        <w:lastRenderedPageBreak/>
        <w:t>-бытовых и учебно-трудовых задач; ответы на вопросы и постановка вопрос</w:t>
      </w:r>
      <w:r>
        <w:rPr>
          <w:rFonts w:ascii="Times New Roman" w:hAnsi="Times New Roman"/>
          <w:sz w:val="28"/>
        </w:rPr>
        <w:t xml:space="preserve">ов по содержанию изученного, проявление желания рассказать о предмете изучения или наблюдения, заинтересовавшем объекте; </w:t>
      </w:r>
    </w:p>
    <w:p w:rsidR="00E617B2" w:rsidRDefault="00E468A1">
      <w:pPr>
        <w:spacing w:after="0" w:line="240" w:lineRule="auto"/>
        <w:rPr>
          <w:rFonts w:ascii="Times New Roman" w:hAnsi="Times New Roman"/>
          <w:sz w:val="28"/>
        </w:rPr>
      </w:pPr>
      <w:r>
        <w:rPr>
          <w:rFonts w:ascii="Times New Roman" w:hAnsi="Times New Roman"/>
          <w:sz w:val="28"/>
        </w:rPr>
        <w:t xml:space="preserve">- оценка своей работы и одноклассников, проявление к ней ценностного отношения, понимание замечаний, адекватное восприятие </w:t>
      </w:r>
    </w:p>
    <w:p w:rsidR="00E617B2" w:rsidRDefault="00E468A1">
      <w:pPr>
        <w:spacing w:after="0" w:line="240" w:lineRule="auto"/>
        <w:rPr>
          <w:rFonts w:ascii="Times New Roman" w:hAnsi="Times New Roman"/>
          <w:sz w:val="28"/>
        </w:rPr>
      </w:pPr>
      <w:r>
        <w:rPr>
          <w:rFonts w:ascii="Times New Roman" w:hAnsi="Times New Roman"/>
          <w:sz w:val="28"/>
        </w:rPr>
        <w:t>похвалы;</w:t>
      </w:r>
    </w:p>
    <w:p w:rsidR="00E617B2" w:rsidRDefault="00E468A1">
      <w:pPr>
        <w:spacing w:after="0" w:line="240" w:lineRule="auto"/>
        <w:rPr>
          <w:rFonts w:ascii="Times New Roman" w:hAnsi="Times New Roman"/>
          <w:sz w:val="28"/>
        </w:rPr>
      </w:pPr>
      <w:r>
        <w:rPr>
          <w:rFonts w:ascii="Times New Roman" w:hAnsi="Times New Roman"/>
          <w:sz w:val="28"/>
        </w:rPr>
        <w:t>-</w:t>
      </w:r>
      <w:r>
        <w:rPr>
          <w:rFonts w:ascii="Times New Roman" w:hAnsi="Times New Roman"/>
          <w:sz w:val="28"/>
        </w:rPr>
        <w:t xml:space="preserve"> проявление активности в организации совместной деятельности и ситуативном общении с детьми; адекватное взаимодействие с объектами </w:t>
      </w:r>
    </w:p>
    <w:p w:rsidR="00E617B2" w:rsidRDefault="00E468A1">
      <w:pPr>
        <w:spacing w:after="0" w:line="240" w:lineRule="auto"/>
        <w:rPr>
          <w:rFonts w:ascii="Times New Roman" w:hAnsi="Times New Roman"/>
          <w:sz w:val="28"/>
        </w:rPr>
      </w:pPr>
      <w:r>
        <w:rPr>
          <w:rFonts w:ascii="Times New Roman" w:hAnsi="Times New Roman"/>
          <w:sz w:val="28"/>
        </w:rPr>
        <w:t xml:space="preserve">окружающего мира; соблюдение элементарных санитарно-гигиенических норм; </w:t>
      </w:r>
    </w:p>
    <w:p w:rsidR="00E617B2" w:rsidRDefault="00E468A1">
      <w:pPr>
        <w:spacing w:after="0" w:line="240" w:lineRule="auto"/>
        <w:rPr>
          <w:rFonts w:ascii="Times New Roman" w:hAnsi="Times New Roman"/>
          <w:sz w:val="28"/>
        </w:rPr>
      </w:pPr>
      <w:r>
        <w:rPr>
          <w:rFonts w:ascii="Times New Roman" w:hAnsi="Times New Roman"/>
          <w:sz w:val="28"/>
        </w:rPr>
        <w:t>- выполнение доступных природоохранительных действи</w:t>
      </w:r>
      <w:r>
        <w:rPr>
          <w:rFonts w:ascii="Times New Roman" w:hAnsi="Times New Roman"/>
          <w:sz w:val="28"/>
        </w:rPr>
        <w:t>й; готовность к использованию сформированных умений при решении учебных, учебно-бытовых и учебно-трудовых задач в объеме программы.</w:t>
      </w:r>
    </w:p>
    <w:p w:rsidR="00E617B2" w:rsidRDefault="00E468A1">
      <w:pPr>
        <w:spacing w:after="0" w:line="240" w:lineRule="auto"/>
        <w:ind w:firstLine="708"/>
        <w:rPr>
          <w:rFonts w:ascii="Times New Roman" w:hAnsi="Times New Roman"/>
          <w:b/>
          <w:sz w:val="28"/>
        </w:rPr>
      </w:pPr>
      <w:r>
        <w:rPr>
          <w:rFonts w:ascii="Times New Roman" w:hAnsi="Times New Roman"/>
          <w:b/>
          <w:sz w:val="28"/>
        </w:rPr>
        <w:t>Личностные результаты:</w:t>
      </w:r>
    </w:p>
    <w:p w:rsidR="00E617B2" w:rsidRDefault="00E468A1">
      <w:pPr>
        <w:spacing w:after="0" w:line="240" w:lineRule="auto"/>
        <w:rPr>
          <w:rFonts w:ascii="Times New Roman" w:hAnsi="Times New Roman"/>
          <w:sz w:val="28"/>
        </w:rPr>
      </w:pPr>
      <w:r>
        <w:rPr>
          <w:rFonts w:ascii="Times New Roman" w:hAnsi="Times New Roman"/>
          <w:sz w:val="28"/>
        </w:rPr>
        <w:t>– осознание себя как ученика, заинтересованного посещением школы, обучением, занятиями, как члена сем</w:t>
      </w:r>
      <w:r>
        <w:rPr>
          <w:rFonts w:ascii="Times New Roman" w:hAnsi="Times New Roman"/>
          <w:sz w:val="28"/>
        </w:rPr>
        <w:t xml:space="preserve">ьи, одноклассника, друга; </w:t>
      </w:r>
    </w:p>
    <w:p w:rsidR="00E617B2" w:rsidRDefault="00E468A1">
      <w:pPr>
        <w:spacing w:after="0" w:line="240" w:lineRule="auto"/>
        <w:rPr>
          <w:rFonts w:ascii="Times New Roman" w:hAnsi="Times New Roman"/>
          <w:sz w:val="28"/>
        </w:rPr>
      </w:pPr>
      <w:r>
        <w:rPr>
          <w:rFonts w:ascii="Times New Roman" w:hAnsi="Times New Roman"/>
          <w:sz w:val="28"/>
        </w:rPr>
        <w:t>– способность к осмыслению социального окружения, своего места в нем, принятие соответствующих возрасту ценностей и социальных ролей;</w:t>
      </w:r>
    </w:p>
    <w:p w:rsidR="00E617B2" w:rsidRDefault="00E468A1">
      <w:pPr>
        <w:spacing w:after="0" w:line="240" w:lineRule="auto"/>
        <w:rPr>
          <w:rFonts w:ascii="Times New Roman" w:hAnsi="Times New Roman"/>
          <w:sz w:val="28"/>
        </w:rPr>
      </w:pPr>
      <w:r>
        <w:rPr>
          <w:rFonts w:ascii="Times New Roman" w:hAnsi="Times New Roman"/>
          <w:sz w:val="28"/>
        </w:rPr>
        <w:t>– положительное отношение к окружающей действительности, готовность к организации взаимодействи</w:t>
      </w:r>
      <w:r>
        <w:rPr>
          <w:rFonts w:ascii="Times New Roman" w:hAnsi="Times New Roman"/>
          <w:sz w:val="28"/>
        </w:rPr>
        <w:t xml:space="preserve">я с ней и эстетическому ее  восприятию; </w:t>
      </w:r>
    </w:p>
    <w:p w:rsidR="00E617B2" w:rsidRDefault="00E468A1">
      <w:pPr>
        <w:spacing w:after="0" w:line="240" w:lineRule="auto"/>
        <w:rPr>
          <w:rFonts w:ascii="Times New Roman" w:hAnsi="Times New Roman"/>
          <w:sz w:val="28"/>
        </w:rPr>
      </w:pPr>
      <w:r>
        <w:rPr>
          <w:rFonts w:ascii="Times New Roman" w:hAnsi="Times New Roman"/>
          <w:sz w:val="28"/>
        </w:rPr>
        <w:t xml:space="preserve">–целостный, социально ориентированный взгляд на мир в единстве его природной и социальной частей; </w:t>
      </w:r>
    </w:p>
    <w:p w:rsidR="00E617B2" w:rsidRDefault="00E468A1">
      <w:pPr>
        <w:spacing w:after="0" w:line="240" w:lineRule="auto"/>
        <w:rPr>
          <w:rFonts w:ascii="Times New Roman" w:hAnsi="Times New Roman"/>
          <w:sz w:val="28"/>
        </w:rPr>
      </w:pPr>
      <w:r>
        <w:rPr>
          <w:rFonts w:ascii="Times New Roman" w:hAnsi="Times New Roman"/>
          <w:sz w:val="28"/>
        </w:rPr>
        <w:t xml:space="preserve">–самостоятельность в выполнении учебных заданий, поручений, договоренностей; </w:t>
      </w:r>
    </w:p>
    <w:p w:rsidR="00E617B2" w:rsidRDefault="00E468A1">
      <w:pPr>
        <w:spacing w:after="0" w:line="240" w:lineRule="auto"/>
        <w:rPr>
          <w:rFonts w:ascii="Times New Roman" w:hAnsi="Times New Roman"/>
          <w:sz w:val="28"/>
        </w:rPr>
      </w:pPr>
      <w:r>
        <w:rPr>
          <w:rFonts w:ascii="Times New Roman" w:hAnsi="Times New Roman"/>
          <w:sz w:val="28"/>
        </w:rPr>
        <w:t>–понимание личной ответственности за с</w:t>
      </w:r>
      <w:r>
        <w:rPr>
          <w:rFonts w:ascii="Times New Roman" w:hAnsi="Times New Roman"/>
          <w:sz w:val="28"/>
        </w:rPr>
        <w:t xml:space="preserve">вои поступки на основе представлений об этических нормах и правилах поведения в современном обществе; </w:t>
      </w:r>
    </w:p>
    <w:p w:rsidR="00E617B2" w:rsidRDefault="00E468A1">
      <w:pPr>
        <w:spacing w:after="0" w:line="240" w:lineRule="auto"/>
        <w:rPr>
          <w:rFonts w:ascii="Times New Roman" w:hAnsi="Times New Roman"/>
          <w:sz w:val="28"/>
        </w:rPr>
      </w:pPr>
      <w:r>
        <w:rPr>
          <w:rFonts w:ascii="Times New Roman" w:hAnsi="Times New Roman"/>
          <w:sz w:val="28"/>
        </w:rPr>
        <w:t>–готовность к безопасному и бережному поведению в природе и обществе.</w:t>
      </w:r>
    </w:p>
    <w:p w:rsidR="00E617B2" w:rsidRDefault="00E468A1">
      <w:pPr>
        <w:spacing w:after="0" w:line="240" w:lineRule="auto"/>
        <w:ind w:firstLine="708"/>
        <w:rPr>
          <w:rFonts w:ascii="Times New Roman" w:hAnsi="Times New Roman"/>
          <w:b/>
          <w:sz w:val="28"/>
        </w:rPr>
      </w:pPr>
      <w:r>
        <w:rPr>
          <w:rFonts w:ascii="Times New Roman" w:hAnsi="Times New Roman"/>
          <w:b/>
          <w:sz w:val="28"/>
        </w:rPr>
        <w:t>Метапредметные результаты</w:t>
      </w:r>
    </w:p>
    <w:p w:rsidR="00E617B2" w:rsidRDefault="00E468A1">
      <w:pPr>
        <w:spacing w:after="0" w:line="240" w:lineRule="auto"/>
        <w:rPr>
          <w:rFonts w:ascii="Times New Roman" w:hAnsi="Times New Roman"/>
          <w:b/>
          <w:sz w:val="28"/>
        </w:rPr>
      </w:pPr>
      <w:r>
        <w:rPr>
          <w:rFonts w:ascii="Times New Roman" w:hAnsi="Times New Roman"/>
          <w:sz w:val="28"/>
        </w:rPr>
        <w:t>Формирование следующих универсальных действий:</w:t>
      </w:r>
    </w:p>
    <w:p w:rsidR="00E617B2" w:rsidRDefault="00E468A1">
      <w:pPr>
        <w:spacing w:after="0" w:line="240" w:lineRule="auto"/>
        <w:rPr>
          <w:rFonts w:ascii="Times New Roman" w:hAnsi="Times New Roman"/>
          <w:sz w:val="28"/>
        </w:rPr>
      </w:pPr>
      <w:r>
        <w:rPr>
          <w:rFonts w:ascii="Times New Roman" w:hAnsi="Times New Roman"/>
          <w:sz w:val="28"/>
        </w:rPr>
        <w:t>Регулятивные БУД:</w:t>
      </w:r>
    </w:p>
    <w:p w:rsidR="00E617B2" w:rsidRDefault="00E468A1">
      <w:pPr>
        <w:spacing w:after="0" w:line="240" w:lineRule="auto"/>
        <w:rPr>
          <w:rFonts w:ascii="Times New Roman" w:hAnsi="Times New Roman"/>
          <w:sz w:val="28"/>
        </w:rPr>
      </w:pPr>
      <w:r>
        <w:rPr>
          <w:rFonts w:ascii="Times New Roman" w:hAnsi="Times New Roman"/>
          <w:sz w:val="28"/>
        </w:rPr>
        <w:t xml:space="preserve"> – адекватно соблюдать ритуалы школьного поведения (поднимать </w:t>
      </w:r>
    </w:p>
    <w:p w:rsidR="00E617B2" w:rsidRDefault="00E468A1">
      <w:pPr>
        <w:spacing w:after="0" w:line="240" w:lineRule="auto"/>
        <w:rPr>
          <w:rFonts w:ascii="Times New Roman" w:hAnsi="Times New Roman"/>
          <w:sz w:val="28"/>
        </w:rPr>
      </w:pPr>
      <w:r>
        <w:rPr>
          <w:rFonts w:ascii="Times New Roman" w:hAnsi="Times New Roman"/>
          <w:sz w:val="28"/>
        </w:rPr>
        <w:t xml:space="preserve">руку, вставать и выходить из за парты и т.д.); </w:t>
      </w:r>
    </w:p>
    <w:p w:rsidR="00E617B2" w:rsidRDefault="00E468A1">
      <w:pPr>
        <w:spacing w:after="0" w:line="240" w:lineRule="auto"/>
        <w:rPr>
          <w:rFonts w:ascii="Times New Roman" w:hAnsi="Times New Roman"/>
          <w:sz w:val="28"/>
        </w:rPr>
      </w:pPr>
      <w:r>
        <w:rPr>
          <w:rFonts w:ascii="Times New Roman" w:hAnsi="Times New Roman"/>
          <w:sz w:val="28"/>
        </w:rPr>
        <w:t xml:space="preserve">– принимать цели и произвольно включаться в деятельность, следовать предложенному плану и работать в общем темпе; </w:t>
      </w:r>
    </w:p>
    <w:p w:rsidR="00E617B2" w:rsidRDefault="00E468A1">
      <w:pPr>
        <w:spacing w:after="0" w:line="240" w:lineRule="auto"/>
        <w:rPr>
          <w:rFonts w:ascii="Times New Roman" w:hAnsi="Times New Roman"/>
          <w:sz w:val="28"/>
        </w:rPr>
      </w:pPr>
      <w:r>
        <w:rPr>
          <w:rFonts w:ascii="Times New Roman" w:hAnsi="Times New Roman"/>
          <w:sz w:val="28"/>
        </w:rPr>
        <w:t xml:space="preserve">– активно участвовать в деятельности, контролировать и оценивать свои действия и действия одноклассников; </w:t>
      </w:r>
    </w:p>
    <w:p w:rsidR="00E617B2" w:rsidRDefault="00E468A1">
      <w:pPr>
        <w:spacing w:after="0" w:line="240" w:lineRule="auto"/>
        <w:rPr>
          <w:rFonts w:ascii="Times New Roman" w:hAnsi="Times New Roman"/>
          <w:sz w:val="28"/>
        </w:rPr>
      </w:pPr>
      <w:r>
        <w:rPr>
          <w:rFonts w:ascii="Times New Roman" w:hAnsi="Times New Roman"/>
          <w:sz w:val="28"/>
        </w:rPr>
        <w:t xml:space="preserve">– соотносить свои действия и их результаты с заданными образцами, принимать оценку деятельности, оценивать ее с учетом предложенных </w:t>
      </w:r>
    </w:p>
    <w:p w:rsidR="00E617B2" w:rsidRDefault="00E468A1">
      <w:pPr>
        <w:spacing w:after="0" w:line="240" w:lineRule="auto"/>
        <w:rPr>
          <w:rFonts w:ascii="Times New Roman" w:hAnsi="Times New Roman"/>
          <w:sz w:val="28"/>
        </w:rPr>
      </w:pPr>
      <w:r>
        <w:rPr>
          <w:rFonts w:ascii="Times New Roman" w:hAnsi="Times New Roman"/>
          <w:sz w:val="28"/>
        </w:rPr>
        <w:t>критериев, корре</w:t>
      </w:r>
      <w:r>
        <w:rPr>
          <w:rFonts w:ascii="Times New Roman" w:hAnsi="Times New Roman"/>
          <w:sz w:val="28"/>
        </w:rPr>
        <w:t>ктировать свою деятельность с учетом выявленных недочетов.</w:t>
      </w:r>
    </w:p>
    <w:p w:rsidR="00E617B2" w:rsidRDefault="00E468A1">
      <w:pPr>
        <w:spacing w:after="0" w:line="240" w:lineRule="auto"/>
        <w:rPr>
          <w:rFonts w:ascii="Times New Roman" w:hAnsi="Times New Roman"/>
          <w:sz w:val="28"/>
        </w:rPr>
      </w:pPr>
      <w:r>
        <w:rPr>
          <w:rFonts w:ascii="Times New Roman" w:hAnsi="Times New Roman"/>
          <w:sz w:val="28"/>
        </w:rPr>
        <w:t xml:space="preserve">Познавательные БУД: </w:t>
      </w:r>
    </w:p>
    <w:p w:rsidR="00E617B2" w:rsidRDefault="00E468A1">
      <w:pPr>
        <w:spacing w:after="0" w:line="240" w:lineRule="auto"/>
        <w:rPr>
          <w:rFonts w:ascii="Times New Roman" w:hAnsi="Times New Roman"/>
          <w:sz w:val="28"/>
        </w:rPr>
      </w:pPr>
      <w:r>
        <w:rPr>
          <w:rFonts w:ascii="Times New Roman" w:hAnsi="Times New Roman"/>
          <w:sz w:val="28"/>
        </w:rPr>
        <w:t xml:space="preserve">– выделять некоторые существенные, общие и отличительные свойства хорошо знакомых предметов; </w:t>
      </w:r>
    </w:p>
    <w:p w:rsidR="00E617B2" w:rsidRDefault="00E468A1">
      <w:pPr>
        <w:spacing w:after="0" w:line="240" w:lineRule="auto"/>
        <w:rPr>
          <w:rFonts w:ascii="Times New Roman" w:hAnsi="Times New Roman"/>
          <w:sz w:val="28"/>
        </w:rPr>
      </w:pPr>
      <w:r>
        <w:rPr>
          <w:rFonts w:ascii="Times New Roman" w:hAnsi="Times New Roman"/>
          <w:sz w:val="28"/>
        </w:rPr>
        <w:t xml:space="preserve">– устанавливать видо-родовые отношения предметов; </w:t>
      </w:r>
    </w:p>
    <w:p w:rsidR="00E617B2" w:rsidRDefault="00E468A1">
      <w:pPr>
        <w:spacing w:after="0" w:line="240" w:lineRule="auto"/>
        <w:rPr>
          <w:rFonts w:ascii="Times New Roman" w:hAnsi="Times New Roman"/>
          <w:sz w:val="28"/>
        </w:rPr>
      </w:pPr>
      <w:r>
        <w:rPr>
          <w:rFonts w:ascii="Times New Roman" w:hAnsi="Times New Roman"/>
          <w:sz w:val="28"/>
        </w:rPr>
        <w:t xml:space="preserve">– делать простейшие обобщения, </w:t>
      </w:r>
      <w:r>
        <w:rPr>
          <w:rFonts w:ascii="Times New Roman" w:hAnsi="Times New Roman"/>
          <w:sz w:val="28"/>
        </w:rPr>
        <w:t xml:space="preserve">сравнивать, классифицировать на наглядном материале; </w:t>
      </w:r>
    </w:p>
    <w:p w:rsidR="00E617B2" w:rsidRDefault="00E468A1">
      <w:pPr>
        <w:spacing w:after="0" w:line="240" w:lineRule="auto"/>
        <w:rPr>
          <w:rFonts w:ascii="Times New Roman" w:hAnsi="Times New Roman"/>
          <w:sz w:val="28"/>
        </w:rPr>
      </w:pPr>
      <w:r>
        <w:rPr>
          <w:rFonts w:ascii="Times New Roman" w:hAnsi="Times New Roman"/>
          <w:sz w:val="28"/>
        </w:rPr>
        <w:t xml:space="preserve">– пользоваться знаками, символами, предметами - заместителями; </w:t>
      </w:r>
    </w:p>
    <w:p w:rsidR="00E617B2" w:rsidRDefault="00E468A1">
      <w:pPr>
        <w:spacing w:after="0" w:line="240" w:lineRule="auto"/>
        <w:rPr>
          <w:rFonts w:ascii="Times New Roman" w:hAnsi="Times New Roman"/>
          <w:sz w:val="28"/>
        </w:rPr>
      </w:pPr>
      <w:r>
        <w:rPr>
          <w:rFonts w:ascii="Times New Roman" w:hAnsi="Times New Roman"/>
          <w:sz w:val="28"/>
        </w:rPr>
        <w:lastRenderedPageBreak/>
        <w:t xml:space="preserve">– читать; </w:t>
      </w:r>
    </w:p>
    <w:p w:rsidR="00E617B2" w:rsidRDefault="00E468A1">
      <w:pPr>
        <w:spacing w:after="0" w:line="240" w:lineRule="auto"/>
        <w:rPr>
          <w:rFonts w:ascii="Times New Roman" w:hAnsi="Times New Roman"/>
          <w:sz w:val="28"/>
        </w:rPr>
      </w:pPr>
      <w:r>
        <w:rPr>
          <w:rFonts w:ascii="Times New Roman" w:hAnsi="Times New Roman"/>
          <w:sz w:val="28"/>
        </w:rPr>
        <w:t xml:space="preserve">– наблюдать под руководством взрослого за предметами и явлениями окружающей действительности; </w:t>
      </w:r>
    </w:p>
    <w:p w:rsidR="00E617B2" w:rsidRDefault="00E468A1">
      <w:pPr>
        <w:spacing w:after="0" w:line="240" w:lineRule="auto"/>
        <w:rPr>
          <w:rFonts w:ascii="Times New Roman" w:hAnsi="Times New Roman"/>
          <w:sz w:val="28"/>
        </w:rPr>
      </w:pPr>
      <w:r>
        <w:rPr>
          <w:rFonts w:ascii="Times New Roman" w:hAnsi="Times New Roman"/>
          <w:sz w:val="28"/>
        </w:rPr>
        <w:t>– работать с несложной по содерж</w:t>
      </w:r>
      <w:r>
        <w:rPr>
          <w:rFonts w:ascii="Times New Roman" w:hAnsi="Times New Roman"/>
          <w:sz w:val="28"/>
        </w:rPr>
        <w:t xml:space="preserve">анию и структуре информацией (понимать изображение, текст, устное высказывание, элементарное </w:t>
      </w:r>
    </w:p>
    <w:p w:rsidR="00E617B2" w:rsidRDefault="00E468A1">
      <w:pPr>
        <w:spacing w:after="0" w:line="240" w:lineRule="auto"/>
        <w:rPr>
          <w:rFonts w:ascii="Times New Roman" w:hAnsi="Times New Roman"/>
          <w:sz w:val="28"/>
        </w:rPr>
      </w:pPr>
      <w:r>
        <w:rPr>
          <w:rFonts w:ascii="Times New Roman" w:hAnsi="Times New Roman"/>
          <w:sz w:val="28"/>
        </w:rPr>
        <w:t xml:space="preserve">схематическое изображение, таблицу, предъявленных на бумажных и электронных и других носителях). </w:t>
      </w:r>
    </w:p>
    <w:p w:rsidR="00E617B2" w:rsidRDefault="00E468A1">
      <w:pPr>
        <w:spacing w:after="0" w:line="240" w:lineRule="auto"/>
        <w:rPr>
          <w:rFonts w:ascii="Times New Roman" w:hAnsi="Times New Roman"/>
          <w:sz w:val="28"/>
        </w:rPr>
      </w:pPr>
      <w:r>
        <w:rPr>
          <w:rFonts w:ascii="Times New Roman" w:hAnsi="Times New Roman"/>
          <w:sz w:val="28"/>
        </w:rPr>
        <w:t xml:space="preserve">Коммуникативные БУД: </w:t>
      </w:r>
    </w:p>
    <w:p w:rsidR="00E617B2" w:rsidRDefault="00E468A1">
      <w:pPr>
        <w:spacing w:after="0" w:line="240" w:lineRule="auto"/>
        <w:rPr>
          <w:rFonts w:ascii="Times New Roman" w:hAnsi="Times New Roman"/>
          <w:sz w:val="28"/>
        </w:rPr>
      </w:pPr>
      <w:r>
        <w:rPr>
          <w:rFonts w:ascii="Times New Roman" w:hAnsi="Times New Roman"/>
          <w:sz w:val="28"/>
        </w:rPr>
        <w:t>– вступать в контакт и работать в коллекти</w:t>
      </w:r>
      <w:r>
        <w:rPr>
          <w:rFonts w:ascii="Times New Roman" w:hAnsi="Times New Roman"/>
          <w:sz w:val="28"/>
        </w:rPr>
        <w:t xml:space="preserve">ве (учитель−ученик, ученик–ученик, ученик–класс, учитель−класс); –использовать принятые ритуалы социального взаимодействия с одноклассниками и учителем; </w:t>
      </w:r>
    </w:p>
    <w:p w:rsidR="00E617B2" w:rsidRDefault="00E468A1">
      <w:pPr>
        <w:spacing w:after="0" w:line="240" w:lineRule="auto"/>
        <w:rPr>
          <w:rFonts w:ascii="Times New Roman" w:hAnsi="Times New Roman"/>
          <w:sz w:val="28"/>
        </w:rPr>
      </w:pPr>
      <w:r>
        <w:rPr>
          <w:rFonts w:ascii="Times New Roman" w:hAnsi="Times New Roman"/>
          <w:sz w:val="28"/>
        </w:rPr>
        <w:t xml:space="preserve">– обращаться за помощью и принимать помощь; </w:t>
      </w:r>
    </w:p>
    <w:p w:rsidR="00E617B2" w:rsidRDefault="00E468A1">
      <w:pPr>
        <w:spacing w:after="0" w:line="240" w:lineRule="auto"/>
        <w:rPr>
          <w:rFonts w:ascii="Times New Roman" w:hAnsi="Times New Roman"/>
          <w:sz w:val="28"/>
        </w:rPr>
      </w:pPr>
      <w:r>
        <w:rPr>
          <w:rFonts w:ascii="Times New Roman" w:hAnsi="Times New Roman"/>
          <w:sz w:val="28"/>
        </w:rPr>
        <w:t>– слушать и понимать инструкцию к учебному заданию в разн</w:t>
      </w:r>
      <w:r>
        <w:rPr>
          <w:rFonts w:ascii="Times New Roman" w:hAnsi="Times New Roman"/>
          <w:sz w:val="28"/>
        </w:rPr>
        <w:t xml:space="preserve">ых видах деятельности и быту; </w:t>
      </w:r>
    </w:p>
    <w:p w:rsidR="00E617B2" w:rsidRDefault="00E468A1">
      <w:pPr>
        <w:spacing w:after="0" w:line="240" w:lineRule="auto"/>
        <w:rPr>
          <w:rFonts w:ascii="Times New Roman" w:hAnsi="Times New Roman"/>
          <w:sz w:val="28"/>
        </w:rPr>
      </w:pPr>
      <w:r>
        <w:rPr>
          <w:rFonts w:ascii="Times New Roman" w:hAnsi="Times New Roman"/>
          <w:sz w:val="28"/>
        </w:rPr>
        <w:t xml:space="preserve">– сотрудничать с взрослыми и сверстниками в разных социальных ситуациях; доброжелательно относиться, сопереживать, конструктивно </w:t>
      </w:r>
    </w:p>
    <w:p w:rsidR="00E617B2" w:rsidRDefault="00E468A1">
      <w:pPr>
        <w:spacing w:after="0" w:line="240" w:lineRule="auto"/>
        <w:rPr>
          <w:rFonts w:ascii="Times New Roman" w:hAnsi="Times New Roman"/>
          <w:sz w:val="28"/>
        </w:rPr>
      </w:pPr>
      <w:r>
        <w:rPr>
          <w:rFonts w:ascii="Times New Roman" w:hAnsi="Times New Roman"/>
          <w:sz w:val="28"/>
        </w:rPr>
        <w:t xml:space="preserve">взаимодействовать с людьми; </w:t>
      </w:r>
    </w:p>
    <w:p w:rsidR="00E617B2" w:rsidRDefault="00E468A1">
      <w:pPr>
        <w:spacing w:after="0" w:line="240" w:lineRule="auto"/>
        <w:rPr>
          <w:rFonts w:ascii="Times New Roman" w:hAnsi="Times New Roman"/>
          <w:sz w:val="28"/>
        </w:rPr>
      </w:pPr>
      <w:r>
        <w:rPr>
          <w:rFonts w:ascii="Times New Roman" w:hAnsi="Times New Roman"/>
          <w:sz w:val="28"/>
        </w:rPr>
        <w:t>– договариваться и изменять свое поведение в соответствии с объект</w:t>
      </w:r>
      <w:r>
        <w:rPr>
          <w:rFonts w:ascii="Times New Roman" w:hAnsi="Times New Roman"/>
          <w:sz w:val="28"/>
        </w:rPr>
        <w:t xml:space="preserve">ивным мнением большинства в конфликтных или иных ситуациях </w:t>
      </w:r>
    </w:p>
    <w:p w:rsidR="00E617B2" w:rsidRDefault="00E468A1">
      <w:pPr>
        <w:spacing w:after="0" w:line="240" w:lineRule="auto"/>
        <w:rPr>
          <w:rFonts w:ascii="Times New Roman" w:hAnsi="Times New Roman"/>
          <w:sz w:val="28"/>
        </w:rPr>
      </w:pPr>
      <w:r>
        <w:rPr>
          <w:rFonts w:ascii="Times New Roman" w:hAnsi="Times New Roman"/>
          <w:sz w:val="28"/>
        </w:rPr>
        <w:t>взаимодействия с окружающими.</w:t>
      </w:r>
    </w:p>
    <w:p w:rsidR="00E617B2" w:rsidRDefault="00E617B2">
      <w:pPr>
        <w:widowControl w:val="0"/>
        <w:spacing w:after="0" w:line="240" w:lineRule="auto"/>
        <w:ind w:firstLine="540"/>
        <w:outlineLvl w:val="2"/>
        <w:rPr>
          <w:rFonts w:ascii="Times New Roman" w:hAnsi="Times New Roman"/>
          <w:color w:val="000000"/>
          <w:sz w:val="28"/>
        </w:rPr>
      </w:pPr>
    </w:p>
    <w:p w:rsidR="00E617B2" w:rsidRDefault="00E468A1">
      <w:pPr>
        <w:spacing w:after="0" w:line="240" w:lineRule="auto"/>
        <w:ind w:firstLine="709"/>
        <w:rPr>
          <w:rFonts w:ascii="Times New Roman" w:hAnsi="Times New Roman"/>
          <w:b/>
          <w:color w:val="000000"/>
          <w:sz w:val="28"/>
        </w:rPr>
      </w:pPr>
      <w:r>
        <w:rPr>
          <w:rFonts w:ascii="Times New Roman" w:hAnsi="Times New Roman"/>
          <w:b/>
          <w:color w:val="000000"/>
          <w:sz w:val="28"/>
        </w:rPr>
        <w:t xml:space="preserve">3.6. "Рисование (изобразительное искусство)" </w:t>
      </w:r>
    </w:p>
    <w:p w:rsidR="00E617B2" w:rsidRDefault="00E468A1">
      <w:pPr>
        <w:spacing w:after="0" w:line="240" w:lineRule="auto"/>
        <w:ind w:firstLine="709"/>
        <w:rPr>
          <w:rFonts w:ascii="Times New Roman" w:hAnsi="Times New Roman"/>
          <w:sz w:val="28"/>
        </w:rPr>
      </w:pPr>
      <w:r>
        <w:rPr>
          <w:rFonts w:ascii="Times New Roman" w:hAnsi="Times New Roman"/>
          <w:sz w:val="28"/>
        </w:rPr>
        <w:t xml:space="preserve">Рабочая  программа  по предмету «Изобразительное искусство» для 2 класса составлена на  основе следующих нормативных документов: </w:t>
      </w:r>
    </w:p>
    <w:p w:rsidR="00E617B2" w:rsidRDefault="00E468A1">
      <w:pPr>
        <w:spacing w:after="0" w:line="240" w:lineRule="auto"/>
        <w:ind w:firstLine="709"/>
        <w:rPr>
          <w:rFonts w:ascii="Times New Roman" w:hAnsi="Times New Roman"/>
          <w:sz w:val="28"/>
        </w:rPr>
      </w:pPr>
      <w:r>
        <w:rPr>
          <w:rFonts w:ascii="Times New Roman" w:hAnsi="Times New Roman"/>
          <w:sz w:val="28"/>
        </w:rPr>
        <w:t xml:space="preserve"> </w:t>
      </w:r>
      <w:r>
        <w:rPr>
          <w:rFonts w:ascii="Times New Roman" w:hAnsi="Times New Roman"/>
          <w:sz w:val="28"/>
        </w:rPr>
        <w:tab/>
        <w:t>Федерального государственного образовательного стандарта образования обучающихся с умственной отсталостью (интеллектуальными</w:t>
      </w:r>
      <w:r>
        <w:rPr>
          <w:rFonts w:ascii="Times New Roman" w:hAnsi="Times New Roman"/>
          <w:sz w:val="28"/>
        </w:rPr>
        <w:t xml:space="preserve"> нарушениями)  (Приказ Министерства образования и науки РФ  от 19.12.2014г.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E617B2" w:rsidRDefault="00E468A1">
      <w:pPr>
        <w:spacing w:after="0" w:line="240" w:lineRule="auto"/>
        <w:ind w:firstLine="709"/>
        <w:rPr>
          <w:rFonts w:ascii="Times New Roman" w:hAnsi="Times New Roman"/>
          <w:sz w:val="28"/>
        </w:rPr>
      </w:pPr>
      <w:r>
        <w:rPr>
          <w:rFonts w:ascii="Times New Roman" w:hAnsi="Times New Roman"/>
          <w:sz w:val="28"/>
        </w:rPr>
        <w:t>Примерной адаптиро</w:t>
      </w:r>
      <w:r>
        <w:rPr>
          <w:rFonts w:ascii="Times New Roman" w:hAnsi="Times New Roman"/>
          <w:sz w:val="28"/>
        </w:rPr>
        <w:t>ванной основной общеобразовательной программы образования обучающихся с умственной отсталостью (интеллектуальными  (одобрена решением федерального учебно-методического объединения по общему образованию (протокол  от 22 декабря  2015 г. № 4/15)</w:t>
      </w:r>
    </w:p>
    <w:p w:rsidR="00E617B2" w:rsidRDefault="00E468A1">
      <w:pPr>
        <w:spacing w:after="0" w:line="240" w:lineRule="auto"/>
        <w:ind w:firstLine="709"/>
        <w:rPr>
          <w:rFonts w:ascii="Times New Roman" w:hAnsi="Times New Roman"/>
          <w:sz w:val="28"/>
        </w:rPr>
      </w:pPr>
      <w:r>
        <w:rPr>
          <w:rFonts w:ascii="Times New Roman" w:hAnsi="Times New Roman"/>
          <w:sz w:val="28"/>
        </w:rPr>
        <w:t>Федерального</w:t>
      </w:r>
      <w:r>
        <w:rPr>
          <w:rFonts w:ascii="Times New Roman" w:hAnsi="Times New Roman"/>
          <w:sz w:val="28"/>
        </w:rPr>
        <w:t xml:space="preserve"> перечня учебников, утвержденного приказом Министерства просвещения Российской Федерации от 20.05.2020г. № 254 (в ред. приказа Министерства просвещения Российской Федерации от 23.12.2020г. № 766).</w:t>
      </w:r>
    </w:p>
    <w:p w:rsidR="00E617B2" w:rsidRDefault="00E468A1">
      <w:pPr>
        <w:spacing w:after="0" w:line="240" w:lineRule="auto"/>
        <w:ind w:right="34" w:firstLine="709"/>
        <w:rPr>
          <w:rFonts w:ascii="Times New Roman" w:hAnsi="Times New Roman"/>
          <w:b/>
          <w:sz w:val="28"/>
        </w:rPr>
      </w:pPr>
      <w:r>
        <w:rPr>
          <w:rFonts w:ascii="Times New Roman" w:hAnsi="Times New Roman"/>
          <w:b/>
          <w:sz w:val="28"/>
        </w:rPr>
        <w:t>Рабочая программа рассчитана на 34 часа в год, 1 час в неде</w:t>
      </w:r>
      <w:r>
        <w:rPr>
          <w:rFonts w:ascii="Times New Roman" w:hAnsi="Times New Roman"/>
          <w:b/>
          <w:sz w:val="28"/>
        </w:rPr>
        <w:t>лю.</w:t>
      </w:r>
    </w:p>
    <w:p w:rsidR="00E617B2" w:rsidRDefault="00E468A1">
      <w:pPr>
        <w:pStyle w:val="afffa"/>
        <w:spacing w:before="0" w:after="0" w:line="240" w:lineRule="auto"/>
        <w:ind w:firstLine="709"/>
        <w:rPr>
          <w:sz w:val="28"/>
        </w:rPr>
      </w:pPr>
      <w:r>
        <w:rPr>
          <w:b/>
          <w:sz w:val="28"/>
        </w:rPr>
        <w:t xml:space="preserve">Целью </w:t>
      </w:r>
      <w:r>
        <w:rPr>
          <w:sz w:val="28"/>
        </w:rPr>
        <w:t>данной программы является осуществление комплексного подхода к развитию личности младших школьников, имеющих интеллектуальные нарушения, путем коррекции и развития сенсомоторной сферы, высших психических функций, обогащения чувственного опыта в п</w:t>
      </w:r>
      <w:r>
        <w:rPr>
          <w:sz w:val="28"/>
        </w:rPr>
        <w:t xml:space="preserve">роцессе занятий изобразительной деятельностью; социализация обучающихся воспитанников в процессе освоения доступных приёмов </w:t>
      </w:r>
      <w:r>
        <w:rPr>
          <w:sz w:val="28"/>
        </w:rPr>
        <w:lastRenderedPageBreak/>
        <w:t xml:space="preserve">изобразительной деятельности. </w:t>
      </w:r>
      <w:r>
        <w:rPr>
          <w:sz w:val="28"/>
        </w:rPr>
        <w:br/>
        <w:t xml:space="preserve">      </w:t>
      </w:r>
      <w:r>
        <w:rPr>
          <w:sz w:val="28"/>
        </w:rPr>
        <w:tab/>
      </w:r>
      <w:r>
        <w:rPr>
          <w:b/>
          <w:sz w:val="28"/>
        </w:rPr>
        <w:t>Задачи предмета</w:t>
      </w:r>
      <w:r>
        <w:rPr>
          <w:sz w:val="28"/>
        </w:rPr>
        <w:t>:</w:t>
      </w:r>
    </w:p>
    <w:p w:rsidR="00E617B2" w:rsidRDefault="00E468A1">
      <w:pPr>
        <w:pStyle w:val="afffa"/>
        <w:spacing w:before="0" w:after="0" w:line="240" w:lineRule="auto"/>
        <w:ind w:firstLine="709"/>
        <w:rPr>
          <w:sz w:val="28"/>
        </w:rPr>
      </w:pPr>
      <w:r>
        <w:rPr>
          <w:sz w:val="28"/>
        </w:rPr>
        <w:t>– сформировать у обучающихся элементарные знания основ реалистического рисунк</w:t>
      </w:r>
      <w:r>
        <w:rPr>
          <w:sz w:val="28"/>
        </w:rPr>
        <w:t>а; навыков рисования с натуры, по памяти, по представлению, декоративного рисования и умения применять их в учебной и общественно-полезной деятельности;</w:t>
      </w:r>
    </w:p>
    <w:p w:rsidR="00E617B2" w:rsidRDefault="00E468A1">
      <w:pPr>
        <w:pStyle w:val="afffa"/>
        <w:spacing w:before="0" w:after="0" w:line="240" w:lineRule="auto"/>
        <w:ind w:firstLine="709"/>
        <w:rPr>
          <w:sz w:val="28"/>
        </w:rPr>
      </w:pPr>
      <w:r>
        <w:rPr>
          <w:sz w:val="28"/>
        </w:rPr>
        <w:t>– сформировать набор предметных и общеучебных умений, необходимых для изучения смежных дисциплин, дальн</w:t>
      </w:r>
      <w:r>
        <w:rPr>
          <w:sz w:val="28"/>
        </w:rPr>
        <w:t xml:space="preserve">ейшего обучения, применения в практической деятельности и в будущей профессии; </w:t>
      </w:r>
    </w:p>
    <w:p w:rsidR="00E617B2" w:rsidRDefault="00E468A1">
      <w:pPr>
        <w:pStyle w:val="afffa"/>
        <w:spacing w:before="0" w:after="0" w:line="240" w:lineRule="auto"/>
        <w:ind w:firstLine="709"/>
        <w:rPr>
          <w:sz w:val="28"/>
        </w:rPr>
      </w:pPr>
      <w:r>
        <w:rPr>
          <w:sz w:val="28"/>
        </w:rPr>
        <w:t>– использовать процесс обучения изобразительному искусству для повышения общего развития учащихся и коррекции недостатков их познавательной деятельности, эмоционально-волевой с</w:t>
      </w:r>
      <w:r>
        <w:rPr>
          <w:sz w:val="28"/>
        </w:rPr>
        <w:t>феры и личностных качеств с учетом психофизических особенностей и потенциальных возможностей каждого ученика.</w:t>
      </w:r>
    </w:p>
    <w:p w:rsidR="00E617B2" w:rsidRDefault="00E468A1">
      <w:pPr>
        <w:pStyle w:val="afffa"/>
        <w:spacing w:before="0" w:after="0" w:line="240" w:lineRule="auto"/>
        <w:ind w:firstLine="709"/>
        <w:rPr>
          <w:sz w:val="28"/>
        </w:rPr>
      </w:pPr>
      <w:r>
        <w:rPr>
          <w:sz w:val="28"/>
        </w:rPr>
        <w:t xml:space="preserve">- развивать у обучающихся эстетические чувства, умение видеть и понимать красивое; оценочные суждения о произведениях изобразительного искусства, декоративно-прикладного и народного искусства, скульптуры, архитектуры, дизайна. </w:t>
      </w:r>
    </w:p>
    <w:p w:rsidR="00E617B2" w:rsidRDefault="00E468A1">
      <w:pPr>
        <w:pStyle w:val="afffa"/>
        <w:spacing w:before="0" w:after="0" w:line="240" w:lineRule="auto"/>
        <w:ind w:firstLine="709"/>
        <w:rPr>
          <w:sz w:val="28"/>
        </w:rPr>
      </w:pPr>
      <w:r>
        <w:rPr>
          <w:sz w:val="28"/>
        </w:rPr>
        <w:t>Наряду с этими задачами на з</w:t>
      </w:r>
      <w:r>
        <w:rPr>
          <w:sz w:val="28"/>
        </w:rPr>
        <w:t>анятиях решаются и специальные задачи, направленные на коррекцию и развитие:</w:t>
      </w:r>
    </w:p>
    <w:p w:rsidR="00E617B2" w:rsidRDefault="00E468A1">
      <w:pPr>
        <w:pStyle w:val="afffa"/>
        <w:spacing w:before="0" w:after="0" w:line="240" w:lineRule="auto"/>
        <w:ind w:firstLine="709"/>
        <w:rPr>
          <w:sz w:val="28"/>
        </w:rPr>
      </w:pPr>
      <w:r>
        <w:rPr>
          <w:sz w:val="28"/>
        </w:rPr>
        <w:t>– основных мыслительных операций (сравнения, обобщения, ориентации в пространстве, последовательности действий);</w:t>
      </w:r>
    </w:p>
    <w:p w:rsidR="00E617B2" w:rsidRDefault="00E468A1">
      <w:pPr>
        <w:pStyle w:val="afffa"/>
        <w:spacing w:before="0" w:after="0" w:line="240" w:lineRule="auto"/>
        <w:ind w:firstLine="709"/>
        <w:rPr>
          <w:sz w:val="28"/>
        </w:rPr>
      </w:pPr>
      <w:r>
        <w:rPr>
          <w:sz w:val="28"/>
        </w:rPr>
        <w:t>– наглядно-действенного, наглядно-образного и словесно-логического</w:t>
      </w:r>
      <w:r>
        <w:rPr>
          <w:sz w:val="28"/>
        </w:rPr>
        <w:t xml:space="preserve"> мышления;</w:t>
      </w:r>
    </w:p>
    <w:p w:rsidR="00E617B2" w:rsidRDefault="00E468A1">
      <w:pPr>
        <w:pStyle w:val="afffa"/>
        <w:spacing w:before="0" w:after="0" w:line="240" w:lineRule="auto"/>
        <w:ind w:firstLine="709"/>
        <w:rPr>
          <w:sz w:val="28"/>
        </w:rPr>
      </w:pPr>
      <w:r>
        <w:rPr>
          <w:sz w:val="28"/>
        </w:rPr>
        <w:t>– зрительного восприятия и узнавания;</w:t>
      </w:r>
    </w:p>
    <w:p w:rsidR="00E617B2" w:rsidRDefault="00E468A1">
      <w:pPr>
        <w:pStyle w:val="afffa"/>
        <w:spacing w:before="0" w:after="0" w:line="240" w:lineRule="auto"/>
        <w:ind w:firstLine="709"/>
        <w:rPr>
          <w:sz w:val="28"/>
        </w:rPr>
      </w:pPr>
      <w:r>
        <w:rPr>
          <w:sz w:val="28"/>
        </w:rPr>
        <w:t>- моторики пальцев;</w:t>
      </w:r>
    </w:p>
    <w:p w:rsidR="00E617B2" w:rsidRDefault="00E468A1">
      <w:pPr>
        <w:pStyle w:val="afffa"/>
        <w:spacing w:before="0" w:after="0" w:line="240" w:lineRule="auto"/>
        <w:ind w:firstLine="709"/>
        <w:rPr>
          <w:sz w:val="28"/>
        </w:rPr>
      </w:pPr>
      <w:r>
        <w:rPr>
          <w:sz w:val="28"/>
        </w:rPr>
        <w:t>– пространственных представлений и ориентации;</w:t>
      </w:r>
    </w:p>
    <w:p w:rsidR="00E617B2" w:rsidRDefault="00E468A1">
      <w:pPr>
        <w:pStyle w:val="afffa"/>
        <w:spacing w:before="0" w:after="0" w:line="240" w:lineRule="auto"/>
        <w:ind w:firstLine="709"/>
        <w:rPr>
          <w:sz w:val="28"/>
        </w:rPr>
      </w:pPr>
      <w:r>
        <w:rPr>
          <w:sz w:val="28"/>
        </w:rPr>
        <w:t>– речи и обогащение словаря;</w:t>
      </w:r>
    </w:p>
    <w:p w:rsidR="00E617B2" w:rsidRDefault="00E468A1">
      <w:pPr>
        <w:pStyle w:val="afffa"/>
        <w:spacing w:before="0" w:after="0" w:line="240" w:lineRule="auto"/>
        <w:ind w:firstLine="709"/>
        <w:rPr>
          <w:sz w:val="28"/>
        </w:rPr>
      </w:pPr>
      <w:r>
        <w:rPr>
          <w:sz w:val="28"/>
        </w:rPr>
        <w:t>– коррекцию нарушений эмоционально-волевой и личностной сферы;</w:t>
      </w:r>
    </w:p>
    <w:p w:rsidR="00E617B2" w:rsidRDefault="00E468A1">
      <w:pPr>
        <w:pStyle w:val="afffa"/>
        <w:spacing w:before="0" w:after="0" w:line="240" w:lineRule="auto"/>
        <w:ind w:firstLine="709"/>
        <w:rPr>
          <w:sz w:val="28"/>
        </w:rPr>
      </w:pPr>
      <w:r>
        <w:rPr>
          <w:sz w:val="28"/>
        </w:rPr>
        <w:t>– коррекцию индивидуальных пробелов в знаниях, у</w:t>
      </w:r>
      <w:r>
        <w:rPr>
          <w:sz w:val="28"/>
        </w:rPr>
        <w:t>мениях, навыках.</w:t>
      </w:r>
    </w:p>
    <w:p w:rsidR="00E617B2" w:rsidRDefault="00E468A1">
      <w:pPr>
        <w:spacing w:after="0" w:line="240" w:lineRule="auto"/>
        <w:ind w:firstLine="709"/>
        <w:rPr>
          <w:rFonts w:ascii="Times New Roman" w:hAnsi="Times New Roman"/>
          <w:b/>
          <w:color w:val="000000"/>
          <w:sz w:val="28"/>
        </w:rPr>
      </w:pPr>
      <w:r>
        <w:rPr>
          <w:rFonts w:ascii="Times New Roman" w:hAnsi="Times New Roman"/>
          <w:b/>
          <w:color w:val="000000"/>
          <w:sz w:val="28"/>
        </w:rPr>
        <w:t>Содержание программы</w:t>
      </w:r>
    </w:p>
    <w:p w:rsidR="00E617B2" w:rsidRDefault="00E468A1">
      <w:pPr>
        <w:spacing w:after="0" w:line="240" w:lineRule="auto"/>
        <w:ind w:firstLine="709"/>
        <w:rPr>
          <w:rFonts w:ascii="Times New Roman" w:hAnsi="Times New Roman"/>
          <w:i/>
          <w:color w:val="000000"/>
          <w:sz w:val="28"/>
        </w:rPr>
      </w:pPr>
      <w:r>
        <w:rPr>
          <w:rFonts w:ascii="Times New Roman" w:hAnsi="Times New Roman"/>
          <w:i/>
          <w:color w:val="000000"/>
          <w:sz w:val="28"/>
        </w:rPr>
        <w:t>Первая четверть.</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Рисование с натуры овощей и фруктов. Рассматривание иллюстраций в детских книжках.</w:t>
      </w:r>
      <w:r>
        <w:rPr>
          <w:rFonts w:ascii="Times New Roman" w:hAnsi="Times New Roman"/>
          <w:color w:val="000000"/>
          <w:sz w:val="28"/>
        </w:rPr>
        <w:br/>
        <w:t>      Рисование с натуры разных видов грибов (белый, подосиновик, мухомор).</w:t>
      </w:r>
      <w:r>
        <w:rPr>
          <w:rFonts w:ascii="Times New Roman" w:hAnsi="Times New Roman"/>
          <w:color w:val="000000"/>
          <w:sz w:val="28"/>
        </w:rPr>
        <w:br/>
        <w:t xml:space="preserve">      Рисование в полосе узора из листьев </w:t>
      </w:r>
      <w:r>
        <w:rPr>
          <w:rFonts w:ascii="Times New Roman" w:hAnsi="Times New Roman"/>
          <w:color w:val="000000"/>
          <w:sz w:val="28"/>
        </w:rPr>
        <w:t>и ягод (по образцу).</w:t>
      </w:r>
      <w:r>
        <w:rPr>
          <w:rFonts w:ascii="Times New Roman" w:hAnsi="Times New Roman"/>
          <w:color w:val="000000"/>
          <w:sz w:val="28"/>
        </w:rPr>
        <w:br/>
        <w:t>      Самостоятельное составление учащимися узора в полосе.</w:t>
      </w:r>
      <w:r>
        <w:rPr>
          <w:rFonts w:ascii="Times New Roman" w:hAnsi="Times New Roman"/>
          <w:color w:val="000000"/>
          <w:sz w:val="28"/>
        </w:rPr>
        <w:br/>
        <w:t>      Рисование геометрического орнамента в квадрате (построить в квадрате осевые линии, полученные треугольники раскрасить цветными карандашами), рисование в квадрате узора и</w:t>
      </w:r>
      <w:r>
        <w:rPr>
          <w:rFonts w:ascii="Times New Roman" w:hAnsi="Times New Roman"/>
          <w:color w:val="000000"/>
          <w:sz w:val="28"/>
        </w:rPr>
        <w:t>з веточек с листочками (на осевых линиях).</w:t>
      </w:r>
      <w:r>
        <w:rPr>
          <w:rFonts w:ascii="Times New Roman" w:hAnsi="Times New Roman"/>
          <w:color w:val="000000"/>
          <w:sz w:val="28"/>
        </w:rPr>
        <w:br/>
        <w:t>      Рисование на тему «Деревья осенью». Рассматривание иллюстраций в детских книжках.</w:t>
      </w:r>
      <w:r>
        <w:rPr>
          <w:rFonts w:ascii="Times New Roman" w:hAnsi="Times New Roman"/>
          <w:color w:val="000000"/>
          <w:sz w:val="28"/>
        </w:rPr>
        <w:br/>
        <w:t>      Рисование с натуры знакомых предметов несложной формы (например, папка, линейка, треугольник чертежный).</w:t>
      </w:r>
      <w:r>
        <w:rPr>
          <w:rFonts w:ascii="Times New Roman" w:hAnsi="Times New Roman"/>
          <w:color w:val="000000"/>
          <w:sz w:val="28"/>
        </w:rPr>
        <w:br/>
        <w:t>      Декорати</w:t>
      </w:r>
      <w:r>
        <w:rPr>
          <w:rFonts w:ascii="Times New Roman" w:hAnsi="Times New Roman"/>
          <w:color w:val="000000"/>
          <w:sz w:val="28"/>
        </w:rPr>
        <w:t>вное рисование — узор из цветов для коврика прямоугольной формы.</w:t>
      </w:r>
    </w:p>
    <w:p w:rsidR="00E617B2" w:rsidRDefault="00E468A1">
      <w:pPr>
        <w:spacing w:after="0" w:line="240" w:lineRule="auto"/>
        <w:ind w:firstLine="709"/>
        <w:rPr>
          <w:rFonts w:ascii="Times New Roman" w:hAnsi="Times New Roman"/>
          <w:i/>
          <w:color w:val="000000"/>
          <w:sz w:val="28"/>
        </w:rPr>
      </w:pPr>
      <w:r>
        <w:rPr>
          <w:rFonts w:ascii="Times New Roman" w:hAnsi="Times New Roman"/>
          <w:i/>
          <w:color w:val="000000"/>
          <w:sz w:val="28"/>
        </w:rPr>
        <w:t>Вторая четверть.</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lastRenderedPageBreak/>
        <w:t>Рисование геометрического орнамента в прямоугольнике (по образцу).</w:t>
      </w:r>
      <w:r>
        <w:rPr>
          <w:rFonts w:ascii="Times New Roman" w:hAnsi="Times New Roman"/>
          <w:color w:val="000000"/>
          <w:sz w:val="28"/>
        </w:rPr>
        <w:br/>
        <w:t xml:space="preserve">      Декоративное рисование — орнамент в квадрате.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Рассматривание иллюстраций в детских книжках. </w:t>
      </w:r>
      <w:r>
        <w:rPr>
          <w:rFonts w:ascii="Times New Roman" w:hAnsi="Times New Roman"/>
          <w:color w:val="000000"/>
          <w:sz w:val="28"/>
        </w:rPr>
        <w:t>Знакомство с городецкой росписью.</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Рисование на классной доске и в тетрадях несложных предметов, сочетающих в себе различные геометрические формы (домик — квадрат и треугольник, тележка — прямоугольник и два круга, скворечник — прямоугольник и треугольник и</w:t>
      </w:r>
      <w:r>
        <w:rPr>
          <w:rFonts w:ascii="Times New Roman" w:hAnsi="Times New Roman"/>
          <w:color w:val="000000"/>
          <w:sz w:val="28"/>
        </w:rPr>
        <w:t xml:space="preserve"> т. п.).</w:t>
      </w:r>
      <w:r>
        <w:rPr>
          <w:rFonts w:ascii="Times New Roman" w:hAnsi="Times New Roman"/>
          <w:color w:val="000000"/>
          <w:sz w:val="28"/>
        </w:rPr>
        <w:br/>
        <w:t>      Рисование в квадрате узора из веточек ели (на осевых линиях).</w:t>
      </w:r>
      <w:r>
        <w:rPr>
          <w:rFonts w:ascii="Times New Roman" w:hAnsi="Times New Roman"/>
          <w:color w:val="000000"/>
          <w:sz w:val="28"/>
        </w:rPr>
        <w:br/>
        <w:t>      Рисование с натуры веточки ели. Рассматривание иллюстраций в детских книжках.</w:t>
      </w:r>
      <w:r>
        <w:rPr>
          <w:rFonts w:ascii="Times New Roman" w:hAnsi="Times New Roman"/>
          <w:color w:val="000000"/>
          <w:sz w:val="28"/>
        </w:rPr>
        <w:br/>
        <w:t>      Рисование с натуры праздничных флажков. Рисование с натуры елочных украшений.</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Рисование н</w:t>
      </w:r>
      <w:r>
        <w:rPr>
          <w:rFonts w:ascii="Times New Roman" w:hAnsi="Times New Roman"/>
          <w:color w:val="000000"/>
          <w:sz w:val="28"/>
        </w:rPr>
        <w:t>а тему «Веточка с елочными игрушками».</w:t>
      </w:r>
    </w:p>
    <w:p w:rsidR="00E617B2" w:rsidRDefault="00E468A1">
      <w:pPr>
        <w:spacing w:after="0" w:line="240" w:lineRule="auto"/>
        <w:ind w:firstLine="709"/>
        <w:rPr>
          <w:rFonts w:ascii="Times New Roman" w:hAnsi="Times New Roman"/>
          <w:color w:val="000000"/>
          <w:sz w:val="28"/>
        </w:rPr>
      </w:pPr>
      <w:r>
        <w:rPr>
          <w:rFonts w:ascii="Times New Roman" w:hAnsi="Times New Roman"/>
          <w:i/>
          <w:color w:val="000000"/>
          <w:sz w:val="28"/>
        </w:rPr>
        <w:t>Третья четверть</w:t>
      </w:r>
      <w:r>
        <w:rPr>
          <w:rFonts w:ascii="Times New Roman" w:hAnsi="Times New Roman"/>
          <w:color w:val="000000"/>
          <w:sz w:val="28"/>
        </w:rPr>
        <w:t>.</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Рисование узора из снежинок (украшение шарфа или свитера).</w:t>
      </w:r>
      <w:r>
        <w:rPr>
          <w:rFonts w:ascii="Times New Roman" w:hAnsi="Times New Roman"/>
          <w:color w:val="000000"/>
          <w:sz w:val="28"/>
        </w:rPr>
        <w:br/>
        <w:t>      Рисование на тему «Снеговики».</w:t>
      </w:r>
      <w:r>
        <w:rPr>
          <w:rFonts w:ascii="Times New Roman" w:hAnsi="Times New Roman"/>
          <w:color w:val="000000"/>
          <w:sz w:val="28"/>
        </w:rPr>
        <w:br/>
        <w:t>      Беседа по картинам. Рисование с натуры рамки для картины.</w:t>
      </w:r>
      <w:r>
        <w:rPr>
          <w:rFonts w:ascii="Times New Roman" w:hAnsi="Times New Roman"/>
          <w:color w:val="000000"/>
          <w:sz w:val="28"/>
        </w:rPr>
        <w:br/>
        <w:t xml:space="preserve">      Рисование с натуры игрушки-рыбки. </w:t>
      </w:r>
      <w:r>
        <w:rPr>
          <w:rFonts w:ascii="Times New Roman" w:hAnsi="Times New Roman"/>
          <w:color w:val="000000"/>
          <w:sz w:val="28"/>
        </w:rPr>
        <w:t>Рисование на тему «Рыбки в аквариуме среди водорослей».</w:t>
      </w:r>
      <w:r>
        <w:rPr>
          <w:rFonts w:ascii="Times New Roman" w:hAnsi="Times New Roman"/>
          <w:color w:val="000000"/>
          <w:sz w:val="28"/>
        </w:rPr>
        <w:br/>
        <w:t>      Рисование с натуры предмета прямоугольной формы (ранец, портфель, сумка).</w:t>
      </w:r>
      <w:r>
        <w:rPr>
          <w:rFonts w:ascii="Times New Roman" w:hAnsi="Times New Roman"/>
          <w:color w:val="000000"/>
          <w:sz w:val="28"/>
        </w:rPr>
        <w:br/>
        <w:t>      Беседа об изобразительном искусстве. Знакомство с Полхов-Майданскими изделиями. Рисование узора в полосе.</w:t>
      </w:r>
      <w:r>
        <w:rPr>
          <w:rFonts w:ascii="Times New Roman" w:hAnsi="Times New Roman"/>
          <w:color w:val="000000"/>
          <w:sz w:val="28"/>
        </w:rPr>
        <w:br/>
        <w:t>      Де</w:t>
      </w:r>
      <w:r>
        <w:rPr>
          <w:rFonts w:ascii="Times New Roman" w:hAnsi="Times New Roman"/>
          <w:color w:val="000000"/>
          <w:sz w:val="28"/>
        </w:rPr>
        <w:t>коративное рисование — узор в полосе для косынки треугольной формы (треугольник — готовая форма).</w:t>
      </w:r>
      <w:r>
        <w:rPr>
          <w:rFonts w:ascii="Times New Roman" w:hAnsi="Times New Roman"/>
          <w:color w:val="000000"/>
          <w:sz w:val="28"/>
        </w:rPr>
        <w:br/>
        <w:t>      Рисование с натуры дорожного знака «Впереди опасность» (равносторонний треугольник желтого цвета с черным восклицательным знаком и красной полосой по кр</w:t>
      </w:r>
      <w:r>
        <w:rPr>
          <w:rFonts w:ascii="Times New Roman" w:hAnsi="Times New Roman"/>
          <w:color w:val="000000"/>
          <w:sz w:val="28"/>
        </w:rPr>
        <w:t>аям).</w:t>
      </w:r>
      <w:r>
        <w:rPr>
          <w:rFonts w:ascii="Times New Roman" w:hAnsi="Times New Roman"/>
          <w:color w:val="000000"/>
          <w:sz w:val="28"/>
        </w:rPr>
        <w:br/>
        <w:t>      Рисование узора в круге — расписная тарелка (круг — готовая форма).</w:t>
      </w:r>
    </w:p>
    <w:p w:rsidR="00E617B2" w:rsidRDefault="00E468A1">
      <w:pPr>
        <w:spacing w:after="0" w:line="240" w:lineRule="auto"/>
        <w:ind w:firstLine="709"/>
        <w:rPr>
          <w:rFonts w:ascii="Times New Roman" w:hAnsi="Times New Roman"/>
          <w:i/>
          <w:color w:val="000000"/>
          <w:sz w:val="28"/>
        </w:rPr>
      </w:pPr>
      <w:r>
        <w:rPr>
          <w:rFonts w:ascii="Times New Roman" w:hAnsi="Times New Roman"/>
          <w:i/>
          <w:color w:val="000000"/>
          <w:sz w:val="28"/>
        </w:rPr>
        <w:t>Четвертая четверть.</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Рисование узора в полосе из чередующихся геометрических фигур.</w:t>
      </w:r>
      <w:r>
        <w:rPr>
          <w:rFonts w:ascii="Times New Roman" w:hAnsi="Times New Roman"/>
          <w:color w:val="000000"/>
          <w:sz w:val="28"/>
        </w:rPr>
        <w:br/>
        <w:t>      Декоративное оформление открытки «Ракета летит».</w:t>
      </w:r>
      <w:r>
        <w:rPr>
          <w:rFonts w:ascii="Times New Roman" w:hAnsi="Times New Roman"/>
          <w:color w:val="000000"/>
          <w:sz w:val="28"/>
        </w:rPr>
        <w:br/>
        <w:t>      Рисование с натуры башенки из эл</w:t>
      </w:r>
      <w:r>
        <w:rPr>
          <w:rFonts w:ascii="Times New Roman" w:hAnsi="Times New Roman"/>
          <w:color w:val="000000"/>
          <w:sz w:val="28"/>
        </w:rPr>
        <w:t>ементов строительного материала.</w:t>
      </w:r>
      <w:r>
        <w:rPr>
          <w:rFonts w:ascii="Times New Roman" w:hAnsi="Times New Roman"/>
          <w:color w:val="000000"/>
          <w:sz w:val="28"/>
        </w:rPr>
        <w:br/>
        <w:t>      Рисование с натуры праздничного флажка и воздушных шаров.</w:t>
      </w:r>
      <w:r>
        <w:rPr>
          <w:rFonts w:ascii="Times New Roman" w:hAnsi="Times New Roman"/>
          <w:color w:val="000000"/>
          <w:sz w:val="28"/>
        </w:rPr>
        <w:br/>
        <w:t>      Тематический рисунок ко Дню Победы. «Дом, украшенный к празднику флажками и огоньками» рисование по замыслу.</w:t>
      </w:r>
      <w:r>
        <w:rPr>
          <w:rFonts w:ascii="Times New Roman" w:hAnsi="Times New Roman"/>
          <w:color w:val="000000"/>
          <w:sz w:val="28"/>
        </w:rPr>
        <w:br/>
        <w:t>      Рисование узора в полосе из цветов и л</w:t>
      </w:r>
      <w:r>
        <w:rPr>
          <w:rFonts w:ascii="Times New Roman" w:hAnsi="Times New Roman"/>
          <w:color w:val="000000"/>
          <w:sz w:val="28"/>
        </w:rPr>
        <w:t xml:space="preserve">источков. Узор из цветов в круге (круг — готовая форма).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Рисование с натуры весенних цветов.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Беседа по картинам знаменитых художников.</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Выставка своих работ.</w:t>
      </w:r>
    </w:p>
    <w:p w:rsidR="00E617B2" w:rsidRDefault="00E468A1">
      <w:pPr>
        <w:spacing w:after="0" w:line="240" w:lineRule="auto"/>
        <w:ind w:firstLine="709"/>
        <w:rPr>
          <w:rFonts w:ascii="Times New Roman" w:hAnsi="Times New Roman"/>
          <w:color w:val="000000"/>
          <w:sz w:val="28"/>
        </w:rPr>
      </w:pPr>
      <w:r>
        <w:rPr>
          <w:rFonts w:ascii="Times New Roman" w:hAnsi="Times New Roman"/>
          <w:b/>
          <w:color w:val="000000"/>
          <w:sz w:val="28"/>
        </w:rPr>
        <w:t>Основные требования к знаниям и умениям учащихся</w:t>
      </w:r>
    </w:p>
    <w:p w:rsidR="00E617B2" w:rsidRDefault="00E468A1">
      <w:pPr>
        <w:pStyle w:val="afffa"/>
        <w:spacing w:before="0" w:after="0" w:line="240" w:lineRule="auto"/>
        <w:ind w:firstLine="709"/>
        <w:rPr>
          <w:rStyle w:val="c130"/>
          <w:sz w:val="28"/>
        </w:rPr>
      </w:pPr>
      <w:r>
        <w:rPr>
          <w:sz w:val="28"/>
        </w:rPr>
        <w:t>Учащиеся научатся</w:t>
      </w:r>
      <w:r>
        <w:rPr>
          <w:sz w:val="28"/>
        </w:rPr>
        <w:br/>
        <w:t>       - свободно, без напряж</w:t>
      </w:r>
      <w:r>
        <w:rPr>
          <w:sz w:val="28"/>
        </w:rPr>
        <w:t>ения проводить от руки линии в нужных направлениях, не поворачивая при этом лист бумаги;</w:t>
      </w:r>
      <w:r>
        <w:rPr>
          <w:sz w:val="28"/>
        </w:rPr>
        <w:br/>
        <w:t xml:space="preserve">       - ориентироваться на плоскости листа бумаги и в готовой геометрической форме в </w:t>
      </w:r>
      <w:r>
        <w:rPr>
          <w:sz w:val="28"/>
        </w:rPr>
        <w:lastRenderedPageBreak/>
        <w:t>соответствии с инструкцией учителя;</w:t>
      </w:r>
      <w:r>
        <w:rPr>
          <w:sz w:val="28"/>
        </w:rPr>
        <w:br/>
        <w:t>       - использовать данные учителем ориенти</w:t>
      </w:r>
      <w:r>
        <w:rPr>
          <w:sz w:val="28"/>
        </w:rPr>
        <w:t>ры (опорные точки) и в соответствии с ними размещать изображение на листе бумаги;</w:t>
      </w:r>
      <w:r>
        <w:rPr>
          <w:sz w:val="28"/>
        </w:rPr>
        <w:br/>
        <w:t>      -  закрашивать рисунок цветными карандашами, соблюдая контуры изображения, направление штрихов и равномерный характер нажим  на карандаш;</w:t>
      </w:r>
      <w:r>
        <w:rPr>
          <w:sz w:val="28"/>
        </w:rPr>
        <w:br/>
        <w:t>      - рисовать от руки предм</w:t>
      </w:r>
      <w:r>
        <w:rPr>
          <w:sz w:val="28"/>
        </w:rPr>
        <w:t>еты округлой, прямоугольной и треугольной формы;</w:t>
      </w:r>
      <w:r>
        <w:rPr>
          <w:sz w:val="28"/>
        </w:rPr>
        <w:br/>
        <w:t>     - понимать принцип повторения или чередования элементов в узоре (по форме и цвету);</w:t>
      </w:r>
      <w:r>
        <w:rPr>
          <w:sz w:val="28"/>
        </w:rPr>
        <w:br/>
        <w:t>     - различать и знать названия цветов;</w:t>
      </w:r>
      <w:r>
        <w:rPr>
          <w:sz w:val="28"/>
        </w:rPr>
        <w:br/>
        <w:t>    - узнавать в иллюстрациях персонажей народных сказок, проявлять эмоциона</w:t>
      </w:r>
      <w:r>
        <w:rPr>
          <w:sz w:val="28"/>
        </w:rPr>
        <w:t>льно-эстетическое отношение к ним.  </w:t>
      </w:r>
    </w:p>
    <w:p w:rsidR="00E617B2" w:rsidRDefault="00E468A1">
      <w:pPr>
        <w:pStyle w:val="afffa"/>
        <w:spacing w:before="0" w:after="0" w:line="240" w:lineRule="auto"/>
        <w:ind w:firstLine="709"/>
        <w:rPr>
          <w:b/>
          <w:sz w:val="28"/>
        </w:rPr>
      </w:pPr>
      <w:r>
        <w:rPr>
          <w:b/>
          <w:sz w:val="28"/>
        </w:rPr>
        <w:t>Личностными результатами изучения курса являются:</w:t>
      </w:r>
    </w:p>
    <w:p w:rsidR="00E617B2" w:rsidRDefault="00E468A1">
      <w:pPr>
        <w:pStyle w:val="afffa"/>
        <w:numPr>
          <w:ilvl w:val="0"/>
          <w:numId w:val="42"/>
        </w:numPr>
        <w:tabs>
          <w:tab w:val="clear" w:pos="720"/>
          <w:tab w:val="left" w:pos="0"/>
        </w:tabs>
        <w:spacing w:before="0" w:after="0" w:line="240" w:lineRule="auto"/>
        <w:ind w:left="0" w:firstLine="709"/>
        <w:rPr>
          <w:sz w:val="28"/>
        </w:rPr>
      </w:pPr>
      <w:r>
        <w:rPr>
          <w:sz w:val="28"/>
        </w:rPr>
        <w:t xml:space="preserve">развитие образного восприятия и освоение способов художественного, творческого </w:t>
      </w:r>
    </w:p>
    <w:p w:rsidR="00E617B2" w:rsidRDefault="00E468A1">
      <w:pPr>
        <w:pStyle w:val="afffa"/>
        <w:tabs>
          <w:tab w:val="left" w:pos="0"/>
        </w:tabs>
        <w:spacing w:before="0" w:after="0" w:line="240" w:lineRule="auto"/>
        <w:rPr>
          <w:sz w:val="28"/>
        </w:rPr>
      </w:pPr>
      <w:r>
        <w:rPr>
          <w:sz w:val="28"/>
        </w:rPr>
        <w:t>самовыражения личности:</w:t>
      </w:r>
    </w:p>
    <w:p w:rsidR="00E617B2" w:rsidRDefault="00E468A1">
      <w:pPr>
        <w:pStyle w:val="afffa"/>
        <w:numPr>
          <w:ilvl w:val="0"/>
          <w:numId w:val="42"/>
        </w:numPr>
        <w:tabs>
          <w:tab w:val="clear" w:pos="720"/>
          <w:tab w:val="left" w:pos="0"/>
        </w:tabs>
        <w:spacing w:before="0" w:after="0" w:line="240" w:lineRule="auto"/>
        <w:ind w:left="0" w:firstLine="709"/>
        <w:rPr>
          <w:sz w:val="28"/>
        </w:rPr>
      </w:pPr>
      <w:r>
        <w:rPr>
          <w:sz w:val="28"/>
        </w:rPr>
        <w:t>гармонизация интеллектуального и эмоционального развития;</w:t>
      </w:r>
    </w:p>
    <w:p w:rsidR="00E617B2" w:rsidRDefault="00E468A1">
      <w:pPr>
        <w:pStyle w:val="afffa"/>
        <w:numPr>
          <w:ilvl w:val="0"/>
          <w:numId w:val="42"/>
        </w:numPr>
        <w:tabs>
          <w:tab w:val="clear" w:pos="720"/>
          <w:tab w:val="left" w:pos="0"/>
        </w:tabs>
        <w:spacing w:before="0" w:after="0" w:line="240" w:lineRule="auto"/>
        <w:ind w:left="0" w:firstLine="709"/>
        <w:rPr>
          <w:sz w:val="28"/>
        </w:rPr>
      </w:pPr>
      <w:r>
        <w:rPr>
          <w:sz w:val="28"/>
        </w:rPr>
        <w:t xml:space="preserve">формирование мировоззрения, целостного представления о мире, о формах </w:t>
      </w:r>
    </w:p>
    <w:p w:rsidR="00E617B2" w:rsidRDefault="00E468A1">
      <w:pPr>
        <w:pStyle w:val="afffa"/>
        <w:tabs>
          <w:tab w:val="left" w:pos="0"/>
        </w:tabs>
        <w:spacing w:before="0" w:after="0" w:line="240" w:lineRule="auto"/>
        <w:rPr>
          <w:sz w:val="28"/>
        </w:rPr>
      </w:pPr>
      <w:r>
        <w:rPr>
          <w:sz w:val="28"/>
        </w:rPr>
        <w:t>искусства</w:t>
      </w:r>
    </w:p>
    <w:p w:rsidR="00E617B2" w:rsidRDefault="00E468A1">
      <w:pPr>
        <w:pStyle w:val="afffa"/>
        <w:numPr>
          <w:ilvl w:val="0"/>
          <w:numId w:val="42"/>
        </w:numPr>
        <w:tabs>
          <w:tab w:val="clear" w:pos="720"/>
          <w:tab w:val="left" w:pos="0"/>
        </w:tabs>
        <w:spacing w:before="0" w:after="0" w:line="240" w:lineRule="auto"/>
        <w:ind w:left="0" w:firstLine="709"/>
        <w:rPr>
          <w:sz w:val="28"/>
        </w:rPr>
      </w:pPr>
      <w:r>
        <w:rPr>
          <w:sz w:val="28"/>
        </w:rPr>
        <w:t xml:space="preserve">развитие умений и навыков познания и самопознания через искусство, накопление </w:t>
      </w:r>
    </w:p>
    <w:p w:rsidR="00E617B2" w:rsidRDefault="00E468A1">
      <w:pPr>
        <w:pStyle w:val="afffa"/>
        <w:tabs>
          <w:tab w:val="left" w:pos="0"/>
        </w:tabs>
        <w:spacing w:before="0" w:after="0" w:line="240" w:lineRule="auto"/>
        <w:rPr>
          <w:sz w:val="28"/>
        </w:rPr>
      </w:pPr>
      <w:r>
        <w:rPr>
          <w:sz w:val="28"/>
        </w:rPr>
        <w:t>опыта эстетического переживания;</w:t>
      </w:r>
    </w:p>
    <w:p w:rsidR="00E617B2" w:rsidRDefault="00E468A1">
      <w:pPr>
        <w:pStyle w:val="afffa"/>
        <w:numPr>
          <w:ilvl w:val="0"/>
          <w:numId w:val="42"/>
        </w:numPr>
        <w:tabs>
          <w:tab w:val="clear" w:pos="720"/>
          <w:tab w:val="left" w:pos="0"/>
        </w:tabs>
        <w:spacing w:before="0" w:after="0" w:line="240" w:lineRule="auto"/>
        <w:ind w:left="0" w:firstLine="709"/>
        <w:rPr>
          <w:sz w:val="28"/>
        </w:rPr>
      </w:pPr>
      <w:r>
        <w:rPr>
          <w:sz w:val="28"/>
        </w:rPr>
        <w:t>формирование готовности к труду, навыков самостоятельной работы</w:t>
      </w:r>
    </w:p>
    <w:p w:rsidR="00E617B2" w:rsidRDefault="00E468A1">
      <w:pPr>
        <w:pStyle w:val="afffa"/>
        <w:numPr>
          <w:ilvl w:val="0"/>
          <w:numId w:val="42"/>
        </w:numPr>
        <w:tabs>
          <w:tab w:val="clear" w:pos="720"/>
          <w:tab w:val="left" w:pos="0"/>
        </w:tabs>
        <w:spacing w:before="0" w:after="0" w:line="240" w:lineRule="auto"/>
        <w:ind w:left="0" w:firstLine="709"/>
        <w:rPr>
          <w:sz w:val="28"/>
        </w:rPr>
      </w:pPr>
      <w:r>
        <w:rPr>
          <w:sz w:val="28"/>
        </w:rPr>
        <w:t>умение познавать мир через образы и формы изобразительного искусства</w:t>
      </w:r>
    </w:p>
    <w:p w:rsidR="00E617B2" w:rsidRDefault="00E468A1">
      <w:pPr>
        <w:pStyle w:val="afffa"/>
        <w:spacing w:before="0" w:after="0" w:line="240" w:lineRule="auto"/>
        <w:ind w:firstLine="709"/>
        <w:rPr>
          <w:sz w:val="28"/>
        </w:rPr>
      </w:pPr>
      <w:r>
        <w:rPr>
          <w:b/>
          <w:i/>
          <w:sz w:val="28"/>
        </w:rPr>
        <w:t>Метапредметные результаты изучения изобразительного искусства проявляются:</w:t>
      </w:r>
    </w:p>
    <w:p w:rsidR="00E617B2" w:rsidRDefault="00E468A1">
      <w:pPr>
        <w:pStyle w:val="afffa"/>
        <w:numPr>
          <w:ilvl w:val="0"/>
          <w:numId w:val="43"/>
        </w:numPr>
        <w:tabs>
          <w:tab w:val="clear" w:pos="720"/>
          <w:tab w:val="left" w:pos="0"/>
        </w:tabs>
        <w:spacing w:before="0" w:after="0" w:line="240" w:lineRule="auto"/>
        <w:ind w:left="0" w:firstLine="709"/>
        <w:rPr>
          <w:sz w:val="28"/>
        </w:rPr>
      </w:pPr>
      <w:r>
        <w:rPr>
          <w:sz w:val="28"/>
        </w:rPr>
        <w:t xml:space="preserve">в  развитии художественно образного, эстетического типа мышления, </w:t>
      </w:r>
    </w:p>
    <w:p w:rsidR="00E617B2" w:rsidRDefault="00E468A1">
      <w:pPr>
        <w:pStyle w:val="afffa"/>
        <w:tabs>
          <w:tab w:val="left" w:pos="0"/>
        </w:tabs>
        <w:spacing w:before="0" w:after="0" w:line="240" w:lineRule="auto"/>
        <w:rPr>
          <w:sz w:val="28"/>
        </w:rPr>
      </w:pPr>
      <w:r>
        <w:rPr>
          <w:sz w:val="28"/>
        </w:rPr>
        <w:t>формировании целостного восприятия мира;</w:t>
      </w:r>
    </w:p>
    <w:p w:rsidR="00E617B2" w:rsidRDefault="00E468A1">
      <w:pPr>
        <w:pStyle w:val="afffa"/>
        <w:numPr>
          <w:ilvl w:val="0"/>
          <w:numId w:val="43"/>
        </w:numPr>
        <w:tabs>
          <w:tab w:val="clear" w:pos="720"/>
          <w:tab w:val="left" w:pos="0"/>
        </w:tabs>
        <w:spacing w:before="0" w:after="0" w:line="240" w:lineRule="auto"/>
        <w:ind w:left="0" w:firstLine="709"/>
        <w:rPr>
          <w:sz w:val="28"/>
        </w:rPr>
      </w:pPr>
      <w:r>
        <w:rPr>
          <w:sz w:val="28"/>
        </w:rPr>
        <w:t xml:space="preserve">в развитии зрительной памяти, фантазии, воображения, художественной </w:t>
      </w:r>
    </w:p>
    <w:p w:rsidR="00E617B2" w:rsidRDefault="00E468A1">
      <w:pPr>
        <w:pStyle w:val="afffa"/>
        <w:tabs>
          <w:tab w:val="left" w:pos="0"/>
        </w:tabs>
        <w:spacing w:before="0" w:after="0" w:line="240" w:lineRule="auto"/>
        <w:rPr>
          <w:sz w:val="28"/>
        </w:rPr>
      </w:pPr>
      <w:r>
        <w:rPr>
          <w:sz w:val="28"/>
        </w:rPr>
        <w:t>интуиции;</w:t>
      </w:r>
    </w:p>
    <w:p w:rsidR="00E617B2" w:rsidRDefault="00E468A1">
      <w:pPr>
        <w:pStyle w:val="afffa"/>
        <w:numPr>
          <w:ilvl w:val="0"/>
          <w:numId w:val="43"/>
        </w:numPr>
        <w:tabs>
          <w:tab w:val="clear" w:pos="720"/>
          <w:tab w:val="left" w:pos="0"/>
        </w:tabs>
        <w:spacing w:before="0" w:after="0" w:line="240" w:lineRule="auto"/>
        <w:ind w:left="0" w:firstLine="709"/>
        <w:rPr>
          <w:sz w:val="28"/>
        </w:rPr>
      </w:pPr>
      <w:r>
        <w:rPr>
          <w:sz w:val="28"/>
        </w:rPr>
        <w:t xml:space="preserve">в формировании умения выделять главное, устанавливать взаимосвязь между </w:t>
      </w:r>
    </w:p>
    <w:p w:rsidR="00E617B2" w:rsidRDefault="00E468A1">
      <w:pPr>
        <w:pStyle w:val="afffa"/>
        <w:tabs>
          <w:tab w:val="left" w:pos="0"/>
        </w:tabs>
        <w:spacing w:before="0" w:after="0" w:line="240" w:lineRule="auto"/>
        <w:rPr>
          <w:sz w:val="28"/>
        </w:rPr>
      </w:pPr>
      <w:r>
        <w:rPr>
          <w:sz w:val="28"/>
        </w:rPr>
        <w:t>общим и частным; планировать свою работу, осуществлять самоконтроль;</w:t>
      </w:r>
    </w:p>
    <w:p w:rsidR="00E617B2" w:rsidRDefault="00E468A1">
      <w:pPr>
        <w:pStyle w:val="afffa"/>
        <w:numPr>
          <w:ilvl w:val="0"/>
          <w:numId w:val="43"/>
        </w:numPr>
        <w:tabs>
          <w:tab w:val="clear" w:pos="720"/>
          <w:tab w:val="left" w:pos="0"/>
        </w:tabs>
        <w:spacing w:before="0" w:after="0" w:line="240" w:lineRule="auto"/>
        <w:ind w:left="0" w:firstLine="709"/>
        <w:rPr>
          <w:sz w:val="28"/>
        </w:rPr>
      </w:pPr>
      <w:r>
        <w:rPr>
          <w:sz w:val="28"/>
        </w:rPr>
        <w:t>в совершенствовании зрительно-двига</w:t>
      </w:r>
      <w:r>
        <w:rPr>
          <w:sz w:val="28"/>
        </w:rPr>
        <w:t>тельной координации, эмоционально-</w:t>
      </w:r>
    </w:p>
    <w:p w:rsidR="00E617B2" w:rsidRDefault="00E468A1">
      <w:pPr>
        <w:pStyle w:val="afffa"/>
        <w:tabs>
          <w:tab w:val="left" w:pos="0"/>
        </w:tabs>
        <w:spacing w:before="0" w:after="0" w:line="240" w:lineRule="auto"/>
        <w:rPr>
          <w:sz w:val="28"/>
        </w:rPr>
      </w:pPr>
      <w:r>
        <w:rPr>
          <w:sz w:val="28"/>
        </w:rPr>
        <w:t>волевой сферы, глазомерных навыков.</w:t>
      </w:r>
    </w:p>
    <w:p w:rsidR="00E617B2" w:rsidRDefault="00E468A1">
      <w:pPr>
        <w:pStyle w:val="afffa"/>
        <w:spacing w:before="0" w:after="0" w:line="240" w:lineRule="auto"/>
        <w:ind w:firstLine="709"/>
        <w:rPr>
          <w:sz w:val="28"/>
        </w:rPr>
      </w:pPr>
      <w:r>
        <w:rPr>
          <w:b/>
          <w:sz w:val="28"/>
        </w:rPr>
        <w:t>В области предметных результатов обучающемуся предоставляется возможность научиться:</w:t>
      </w:r>
    </w:p>
    <w:p w:rsidR="00E617B2" w:rsidRDefault="00E468A1">
      <w:pPr>
        <w:pStyle w:val="afffa"/>
        <w:numPr>
          <w:ilvl w:val="0"/>
          <w:numId w:val="44"/>
        </w:numPr>
        <w:spacing w:before="0" w:after="0" w:line="240" w:lineRule="auto"/>
        <w:ind w:left="0" w:firstLine="709"/>
        <w:rPr>
          <w:b/>
          <w:sz w:val="28"/>
        </w:rPr>
      </w:pPr>
      <w:r>
        <w:rPr>
          <w:b/>
          <w:sz w:val="28"/>
        </w:rPr>
        <w:t>в познавательной сфере:</w:t>
      </w:r>
    </w:p>
    <w:p w:rsidR="00E617B2" w:rsidRDefault="00E468A1">
      <w:pPr>
        <w:pStyle w:val="afffa"/>
        <w:spacing w:before="0" w:after="0" w:line="240" w:lineRule="auto"/>
        <w:ind w:firstLine="709"/>
        <w:rPr>
          <w:sz w:val="28"/>
        </w:rPr>
      </w:pPr>
      <w:r>
        <w:rPr>
          <w:sz w:val="28"/>
        </w:rPr>
        <w:t xml:space="preserve">- познавать мир через визуальный художественный образ, представлять место и </w:t>
      </w:r>
      <w:r>
        <w:rPr>
          <w:sz w:val="28"/>
        </w:rPr>
        <w:t>роль изобразительного искусства в жизни человека и общества;</w:t>
      </w:r>
    </w:p>
    <w:p w:rsidR="00E617B2" w:rsidRDefault="00E468A1">
      <w:pPr>
        <w:pStyle w:val="afffa"/>
        <w:spacing w:before="0" w:after="0" w:line="240" w:lineRule="auto"/>
        <w:ind w:firstLine="709"/>
        <w:rPr>
          <w:sz w:val="28"/>
        </w:rPr>
      </w:pPr>
      <w:r>
        <w:rPr>
          <w:sz w:val="28"/>
        </w:rPr>
        <w:t>- осваивать основы изобразительной грамотности, художественных средств выразительности, понимать особенности разных видов изобразительного искусства;</w:t>
      </w:r>
    </w:p>
    <w:p w:rsidR="00E617B2" w:rsidRDefault="00E468A1">
      <w:pPr>
        <w:pStyle w:val="afffa"/>
        <w:spacing w:before="0" w:after="0" w:line="240" w:lineRule="auto"/>
        <w:ind w:firstLine="709"/>
        <w:rPr>
          <w:sz w:val="28"/>
        </w:rPr>
      </w:pPr>
      <w:r>
        <w:rPr>
          <w:sz w:val="28"/>
        </w:rPr>
        <w:t>-различать изученные виды и жанры искусств;</w:t>
      </w:r>
    </w:p>
    <w:p w:rsidR="00E617B2" w:rsidRDefault="00E468A1">
      <w:pPr>
        <w:pStyle w:val="afffa"/>
        <w:spacing w:before="0" w:after="0" w:line="240" w:lineRule="auto"/>
        <w:ind w:firstLine="709"/>
        <w:rPr>
          <w:sz w:val="28"/>
        </w:rPr>
      </w:pPr>
      <w:r>
        <w:rPr>
          <w:sz w:val="28"/>
        </w:rPr>
        <w:t>-</w:t>
      </w:r>
      <w:r>
        <w:rPr>
          <w:sz w:val="28"/>
        </w:rPr>
        <w:t xml:space="preserve"> приобретать практические навыки и умения в изобразительной деятельности;</w:t>
      </w:r>
    </w:p>
    <w:p w:rsidR="00E617B2" w:rsidRDefault="00E468A1">
      <w:pPr>
        <w:pStyle w:val="afffa"/>
        <w:spacing w:before="0" w:after="0" w:line="240" w:lineRule="auto"/>
        <w:ind w:firstLine="709"/>
        <w:rPr>
          <w:sz w:val="28"/>
        </w:rPr>
      </w:pPr>
      <w:r>
        <w:rPr>
          <w:sz w:val="28"/>
        </w:rPr>
        <w:lastRenderedPageBreak/>
        <w:t>- наблюдать объекты и явления искусства, воспринимать смысл художественного образа, произведения искусства</w:t>
      </w:r>
    </w:p>
    <w:p w:rsidR="00E617B2" w:rsidRDefault="00E468A1">
      <w:pPr>
        <w:pStyle w:val="afffa"/>
        <w:spacing w:before="0" w:after="0" w:line="240" w:lineRule="auto"/>
        <w:ind w:firstLine="709"/>
        <w:rPr>
          <w:sz w:val="28"/>
        </w:rPr>
      </w:pPr>
      <w:r>
        <w:rPr>
          <w:sz w:val="28"/>
        </w:rPr>
        <w:t>- формировать умения выделять признаки и свойства объектов; основные мыслит</w:t>
      </w:r>
      <w:r>
        <w:rPr>
          <w:sz w:val="28"/>
        </w:rPr>
        <w:t>ельные операции: сравнение, анализ, синтез; развивать способности к обобщению и конкретизации</w:t>
      </w:r>
    </w:p>
    <w:p w:rsidR="00E617B2" w:rsidRDefault="00E468A1">
      <w:pPr>
        <w:pStyle w:val="afffa"/>
        <w:spacing w:before="0" w:after="0" w:line="240" w:lineRule="auto"/>
        <w:ind w:firstLine="709"/>
        <w:rPr>
          <w:sz w:val="28"/>
        </w:rPr>
      </w:pPr>
      <w:r>
        <w:rPr>
          <w:sz w:val="28"/>
        </w:rPr>
        <w:t>- создавать условия для коррекции памяти, внимания и других психических функций.</w:t>
      </w:r>
    </w:p>
    <w:p w:rsidR="00E617B2" w:rsidRDefault="00E468A1">
      <w:pPr>
        <w:pStyle w:val="afffa"/>
        <w:numPr>
          <w:ilvl w:val="0"/>
          <w:numId w:val="45"/>
        </w:numPr>
        <w:spacing w:before="0" w:after="0" w:line="240" w:lineRule="auto"/>
        <w:ind w:left="0" w:firstLine="709"/>
        <w:rPr>
          <w:sz w:val="28"/>
        </w:rPr>
      </w:pPr>
      <w:r>
        <w:rPr>
          <w:b/>
          <w:sz w:val="28"/>
        </w:rPr>
        <w:t>в ценностно-ориентационной сфере:</w:t>
      </w:r>
    </w:p>
    <w:p w:rsidR="00E617B2" w:rsidRDefault="00E468A1">
      <w:pPr>
        <w:pStyle w:val="afffa"/>
        <w:spacing w:before="0" w:after="0" w:line="240" w:lineRule="auto"/>
        <w:ind w:firstLine="709"/>
        <w:rPr>
          <w:sz w:val="28"/>
        </w:rPr>
      </w:pPr>
      <w:r>
        <w:rPr>
          <w:sz w:val="28"/>
        </w:rPr>
        <w:t>- формировать эмоционально-ценностное отношение</w:t>
      </w:r>
      <w:r>
        <w:rPr>
          <w:sz w:val="28"/>
        </w:rPr>
        <w:t xml:space="preserve"> к искусству и к жизни, представлять систему общечеловеческих ценностей;</w:t>
      </w:r>
    </w:p>
    <w:p w:rsidR="00E617B2" w:rsidRDefault="00E468A1">
      <w:pPr>
        <w:pStyle w:val="afffa"/>
        <w:spacing w:before="0" w:after="0" w:line="240" w:lineRule="auto"/>
        <w:ind w:firstLine="709"/>
        <w:rPr>
          <w:sz w:val="28"/>
        </w:rPr>
      </w:pPr>
      <w:r>
        <w:rPr>
          <w:sz w:val="28"/>
        </w:rPr>
        <w:t>- развивать эстетический (художественный) вкус как способность чувствовать и воспринимать пластические искусства во всем многообразии их видов и жанров;</w:t>
      </w:r>
    </w:p>
    <w:p w:rsidR="00E617B2" w:rsidRDefault="00E468A1">
      <w:pPr>
        <w:pStyle w:val="afffa"/>
        <w:spacing w:before="0" w:after="0" w:line="240" w:lineRule="auto"/>
        <w:ind w:firstLine="709"/>
        <w:rPr>
          <w:sz w:val="28"/>
        </w:rPr>
      </w:pPr>
      <w:r>
        <w:rPr>
          <w:sz w:val="28"/>
        </w:rPr>
        <w:t>- уважать культуру другого нар</w:t>
      </w:r>
      <w:r>
        <w:rPr>
          <w:sz w:val="28"/>
        </w:rPr>
        <w:t>ода, осваивать духовно-нравственный потенциал, накопленный в произведениях искусства, проявлять эмоционально-ценностное отношение к искусству и к жизни, ориентироваться в системе моральных норм и ценностей, представленных в произведениях искусства.</w:t>
      </w:r>
    </w:p>
    <w:p w:rsidR="00E617B2" w:rsidRDefault="00E468A1">
      <w:pPr>
        <w:pStyle w:val="afffa"/>
        <w:numPr>
          <w:ilvl w:val="0"/>
          <w:numId w:val="46"/>
        </w:numPr>
        <w:spacing w:before="0" w:after="0" w:line="240" w:lineRule="auto"/>
        <w:ind w:left="0" w:firstLine="709"/>
        <w:rPr>
          <w:sz w:val="28"/>
        </w:rPr>
      </w:pPr>
      <w:r>
        <w:rPr>
          <w:b/>
          <w:sz w:val="28"/>
        </w:rPr>
        <w:t>в комму</w:t>
      </w:r>
      <w:r>
        <w:rPr>
          <w:b/>
          <w:sz w:val="28"/>
        </w:rPr>
        <w:t>никативной сфере:</w:t>
      </w:r>
    </w:p>
    <w:p w:rsidR="00E617B2" w:rsidRDefault="00E468A1">
      <w:pPr>
        <w:pStyle w:val="afffa"/>
        <w:spacing w:before="0" w:after="0" w:line="240" w:lineRule="auto"/>
        <w:ind w:firstLine="709"/>
        <w:rPr>
          <w:sz w:val="28"/>
        </w:rPr>
      </w:pPr>
      <w:r>
        <w:rPr>
          <w:sz w:val="28"/>
        </w:rPr>
        <w:t>- формировать коммуникативную, информационную и социально-эстетическую компетентности, в том числе овладевать культурой устной и письменной речи (: школьники учатся комментировать свою деятельность (сначала по образцу учителя),</w:t>
      </w:r>
    </w:p>
    <w:p w:rsidR="00E617B2" w:rsidRDefault="00E468A1">
      <w:pPr>
        <w:pStyle w:val="afffa"/>
        <w:spacing w:before="0" w:after="0" w:line="240" w:lineRule="auto"/>
        <w:ind w:firstLine="709"/>
        <w:rPr>
          <w:sz w:val="28"/>
        </w:rPr>
      </w:pPr>
      <w:r>
        <w:rPr>
          <w:sz w:val="28"/>
        </w:rPr>
        <w:t xml:space="preserve">-  давать </w:t>
      </w:r>
      <w:r>
        <w:rPr>
          <w:sz w:val="28"/>
        </w:rPr>
        <w:t>полный словесный отчет о выполненных действиях, выполнении графических действий или задания по декоративно-прикладному изображению, формулировать (при помощи учителя) вопросы и ответы в ходе выполнения задания, доказательства верности или неверности выполн</w:t>
      </w:r>
      <w:r>
        <w:rPr>
          <w:sz w:val="28"/>
        </w:rPr>
        <w:t xml:space="preserve">енного действия, обосновывают этапы выполнения работы). </w:t>
      </w:r>
    </w:p>
    <w:p w:rsidR="00E617B2" w:rsidRDefault="00E468A1">
      <w:pPr>
        <w:pStyle w:val="afffa"/>
        <w:numPr>
          <w:ilvl w:val="0"/>
          <w:numId w:val="47"/>
        </w:numPr>
        <w:spacing w:before="0" w:after="0" w:line="240" w:lineRule="auto"/>
        <w:ind w:left="0" w:firstLine="709"/>
        <w:rPr>
          <w:sz w:val="28"/>
        </w:rPr>
      </w:pPr>
      <w:r>
        <w:rPr>
          <w:b/>
          <w:sz w:val="28"/>
        </w:rPr>
        <w:t>в эстетической сфере:</w:t>
      </w:r>
    </w:p>
    <w:p w:rsidR="00E617B2" w:rsidRDefault="00E468A1">
      <w:pPr>
        <w:pStyle w:val="afffa"/>
        <w:spacing w:before="0" w:after="0" w:line="240" w:lineRule="auto"/>
        <w:ind w:firstLine="709"/>
        <w:rPr>
          <w:sz w:val="28"/>
        </w:rPr>
      </w:pPr>
      <w:r>
        <w:rPr>
          <w:sz w:val="28"/>
        </w:rPr>
        <w:t>- реализовывать творческий потенциал в собственной художественно-творческой деятельности;</w:t>
      </w:r>
    </w:p>
    <w:p w:rsidR="00E617B2" w:rsidRDefault="00E468A1">
      <w:pPr>
        <w:pStyle w:val="afffa"/>
        <w:spacing w:before="0" w:after="0" w:line="240" w:lineRule="auto"/>
        <w:ind w:firstLine="709"/>
        <w:rPr>
          <w:sz w:val="28"/>
        </w:rPr>
      </w:pPr>
      <w:r>
        <w:rPr>
          <w:sz w:val="28"/>
        </w:rPr>
        <w:t>- развивать художественное мышление, вкус, воображение и фантазию;</w:t>
      </w:r>
    </w:p>
    <w:p w:rsidR="00E617B2" w:rsidRDefault="00E468A1">
      <w:pPr>
        <w:pStyle w:val="afffa"/>
        <w:spacing w:before="0" w:after="0" w:line="240" w:lineRule="auto"/>
        <w:ind w:firstLine="709"/>
        <w:rPr>
          <w:sz w:val="28"/>
        </w:rPr>
      </w:pPr>
      <w:r>
        <w:rPr>
          <w:sz w:val="28"/>
        </w:rPr>
        <w:t>- воспринимать эстет</w:t>
      </w:r>
      <w:r>
        <w:rPr>
          <w:sz w:val="28"/>
        </w:rPr>
        <w:t>ические ценности, проявлять устойчивый интерес к искусству, художественным традициям своего народа; формировать эстетический кругозор</w:t>
      </w:r>
    </w:p>
    <w:p w:rsidR="00E617B2" w:rsidRDefault="00E468A1">
      <w:pPr>
        <w:pStyle w:val="afffa"/>
        <w:numPr>
          <w:ilvl w:val="0"/>
          <w:numId w:val="48"/>
        </w:numPr>
        <w:spacing w:before="0" w:after="0" w:line="240" w:lineRule="auto"/>
        <w:ind w:left="0" w:firstLine="709"/>
        <w:rPr>
          <w:sz w:val="28"/>
        </w:rPr>
      </w:pPr>
      <w:r>
        <w:rPr>
          <w:b/>
          <w:sz w:val="28"/>
        </w:rPr>
        <w:t>в трудовой сфере:</w:t>
      </w:r>
    </w:p>
    <w:p w:rsidR="00E617B2" w:rsidRDefault="00E468A1">
      <w:pPr>
        <w:pStyle w:val="afffa"/>
        <w:spacing w:before="0" w:after="0" w:line="240" w:lineRule="auto"/>
        <w:ind w:firstLine="709"/>
        <w:rPr>
          <w:sz w:val="28"/>
        </w:rPr>
      </w:pPr>
      <w:r>
        <w:rPr>
          <w:sz w:val="28"/>
        </w:rPr>
        <w:t>- применять различные выразительные средства, художественные материалы и техники в своей творческой деят</w:t>
      </w:r>
      <w:r>
        <w:rPr>
          <w:sz w:val="28"/>
        </w:rPr>
        <w:t>ельности</w:t>
      </w:r>
    </w:p>
    <w:p w:rsidR="00E617B2" w:rsidRDefault="00E468A1">
      <w:pPr>
        <w:pStyle w:val="afffa"/>
        <w:spacing w:before="0" w:after="0" w:line="240" w:lineRule="auto"/>
        <w:ind w:firstLine="709"/>
        <w:rPr>
          <w:sz w:val="28"/>
        </w:rPr>
      </w:pPr>
      <w:r>
        <w:rPr>
          <w:sz w:val="28"/>
        </w:rPr>
        <w:t xml:space="preserve">- овладевать свойствами графических, изобразительных действий, существующими между ними связями, отношениями, зависимостями. </w:t>
      </w:r>
    </w:p>
    <w:p w:rsidR="00E617B2" w:rsidRDefault="00E617B2">
      <w:pPr>
        <w:widowControl w:val="0"/>
        <w:spacing w:after="0" w:line="240" w:lineRule="auto"/>
        <w:ind w:firstLine="540"/>
        <w:rPr>
          <w:rFonts w:ascii="Times New Roman" w:hAnsi="Times New Roman"/>
          <w:color w:val="000000"/>
          <w:sz w:val="28"/>
        </w:rPr>
      </w:pPr>
    </w:p>
    <w:p w:rsidR="00E617B2" w:rsidRDefault="00E468A1">
      <w:pPr>
        <w:widowControl w:val="0"/>
        <w:spacing w:after="0" w:line="240" w:lineRule="auto"/>
        <w:ind w:firstLine="540"/>
        <w:outlineLvl w:val="2"/>
        <w:rPr>
          <w:rFonts w:ascii="Times New Roman" w:hAnsi="Times New Roman"/>
          <w:b/>
          <w:color w:val="000000"/>
          <w:sz w:val="28"/>
        </w:rPr>
      </w:pPr>
      <w:r>
        <w:rPr>
          <w:rFonts w:ascii="Times New Roman" w:hAnsi="Times New Roman"/>
          <w:b/>
          <w:color w:val="000000"/>
          <w:sz w:val="28"/>
        </w:rPr>
        <w:t xml:space="preserve">3.7 "Ручной труд" предметной области "Технология", </w:t>
      </w:r>
    </w:p>
    <w:p w:rsidR="00E617B2" w:rsidRDefault="00E468A1">
      <w:pPr>
        <w:spacing w:after="0" w:line="240" w:lineRule="auto"/>
        <w:ind w:firstLine="708"/>
        <w:rPr>
          <w:rFonts w:ascii="Times New Roman" w:hAnsi="Times New Roman"/>
          <w:color w:val="1D1B11" w:themeColor="background2" w:themeShade="1A"/>
          <w:sz w:val="28"/>
        </w:rPr>
      </w:pPr>
      <w:r>
        <w:rPr>
          <w:rFonts w:ascii="Times New Roman" w:hAnsi="Times New Roman"/>
          <w:color w:val="1D1B11" w:themeColor="background2" w:themeShade="1A"/>
          <w:sz w:val="28"/>
        </w:rPr>
        <w:t xml:space="preserve">Рабочая программа учебного предмета «Ручной труд» для 2 класса составлена на основе следующих нормативных документов: </w:t>
      </w:r>
    </w:p>
    <w:p w:rsidR="00E617B2" w:rsidRDefault="00E468A1">
      <w:pPr>
        <w:spacing w:after="0" w:line="240" w:lineRule="auto"/>
        <w:rPr>
          <w:rFonts w:ascii="Times New Roman" w:hAnsi="Times New Roman"/>
          <w:color w:val="1D1B11" w:themeColor="background2" w:themeShade="1A"/>
          <w:sz w:val="28"/>
        </w:rPr>
      </w:pPr>
      <w:r>
        <w:rPr>
          <w:rFonts w:ascii="Times New Roman" w:hAnsi="Times New Roman"/>
          <w:color w:val="1D1B11" w:themeColor="background2" w:themeShade="1A"/>
          <w:sz w:val="28"/>
        </w:rPr>
        <w:t xml:space="preserve"> </w:t>
      </w:r>
      <w:r>
        <w:rPr>
          <w:rFonts w:ascii="Times New Roman" w:hAnsi="Times New Roman"/>
          <w:color w:val="1D1B11" w:themeColor="background2" w:themeShade="1A"/>
          <w:sz w:val="28"/>
        </w:rPr>
        <w:tab/>
        <w:t xml:space="preserve">Федерального государственного образовательного стандарта образования обучающихся с умственной отсталостью (интеллектуальными </w:t>
      </w:r>
      <w:r>
        <w:rPr>
          <w:rFonts w:ascii="Times New Roman" w:hAnsi="Times New Roman"/>
          <w:color w:val="1D1B11" w:themeColor="background2" w:themeShade="1A"/>
          <w:sz w:val="28"/>
        </w:rPr>
        <w:t xml:space="preserve">нарушениями)  (Приказ Министерства образования и науки РФ  от 19.12.2014г. № 1599 «Об утверждении </w:t>
      </w:r>
      <w:r>
        <w:rPr>
          <w:rFonts w:ascii="Times New Roman" w:hAnsi="Times New Roman"/>
          <w:color w:val="1D1B11" w:themeColor="background2" w:themeShade="1A"/>
          <w:sz w:val="28"/>
        </w:rPr>
        <w:lastRenderedPageBreak/>
        <w:t>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E617B2" w:rsidRDefault="00E468A1">
      <w:pPr>
        <w:spacing w:after="0" w:line="240" w:lineRule="auto"/>
        <w:ind w:firstLine="708"/>
        <w:rPr>
          <w:rFonts w:ascii="Times New Roman" w:hAnsi="Times New Roman"/>
          <w:color w:val="1D1B11" w:themeColor="background2" w:themeShade="1A"/>
          <w:sz w:val="28"/>
        </w:rPr>
      </w:pPr>
      <w:r>
        <w:rPr>
          <w:rFonts w:ascii="Times New Roman" w:hAnsi="Times New Roman"/>
          <w:color w:val="1D1B11" w:themeColor="background2" w:themeShade="1A"/>
          <w:sz w:val="28"/>
        </w:rPr>
        <w:t>Примерной адаптиров</w:t>
      </w:r>
      <w:r>
        <w:rPr>
          <w:rFonts w:ascii="Times New Roman" w:hAnsi="Times New Roman"/>
          <w:color w:val="1D1B11" w:themeColor="background2" w:themeShade="1A"/>
          <w:sz w:val="28"/>
        </w:rPr>
        <w:t>анной основной общеобразовательной программы образования обучающихся с умственной отсталостью (интеллектуальными  (одобрена решением федерального учебно-методического объединения по общему образованию (протокол  от 22 декабря  2015 г. № 4/15)</w:t>
      </w:r>
    </w:p>
    <w:p w:rsidR="00E617B2" w:rsidRDefault="00E468A1">
      <w:pPr>
        <w:spacing w:after="0" w:line="240" w:lineRule="auto"/>
        <w:ind w:firstLine="708"/>
        <w:rPr>
          <w:rFonts w:ascii="Times New Roman" w:hAnsi="Times New Roman"/>
          <w:color w:val="1D1B11" w:themeColor="background2" w:themeShade="1A"/>
          <w:sz w:val="28"/>
        </w:rPr>
      </w:pPr>
      <w:r>
        <w:rPr>
          <w:rFonts w:ascii="Times New Roman" w:hAnsi="Times New Roman"/>
          <w:color w:val="1D1B11" w:themeColor="background2" w:themeShade="1A"/>
          <w:sz w:val="28"/>
        </w:rPr>
        <w:t xml:space="preserve">Федерального </w:t>
      </w:r>
      <w:r>
        <w:rPr>
          <w:rFonts w:ascii="Times New Roman" w:hAnsi="Times New Roman"/>
          <w:color w:val="1D1B11" w:themeColor="background2" w:themeShade="1A"/>
          <w:sz w:val="28"/>
        </w:rPr>
        <w:t>перечня учебников, утвержденного приказом Министерства просвещения Российской Федерации от 20.05.2020г. № 254 (в ред. приказа Министерства просвещения Российской Федерации от 23.12.2020г. № 766).</w:t>
      </w:r>
    </w:p>
    <w:p w:rsidR="00E617B2" w:rsidRDefault="00E468A1">
      <w:pPr>
        <w:pStyle w:val="a9"/>
        <w:ind w:firstLine="708"/>
        <w:rPr>
          <w:rFonts w:ascii="Times New Roman" w:hAnsi="Times New Roman"/>
          <w:color w:val="1D1B11" w:themeColor="background2" w:themeShade="1A"/>
          <w:sz w:val="28"/>
        </w:rPr>
      </w:pPr>
      <w:r>
        <w:rPr>
          <w:rFonts w:ascii="Times New Roman" w:hAnsi="Times New Roman"/>
          <w:color w:val="1D1B11" w:themeColor="background2" w:themeShade="1A"/>
          <w:sz w:val="28"/>
        </w:rPr>
        <w:t>Для реализации данной программы используется учебник  О.А.Ку</w:t>
      </w:r>
      <w:r>
        <w:rPr>
          <w:rFonts w:ascii="Times New Roman" w:hAnsi="Times New Roman"/>
          <w:color w:val="1D1B11" w:themeColor="background2" w:themeShade="1A"/>
          <w:sz w:val="28"/>
        </w:rPr>
        <w:t>знецова. «Технология. Ручной труд»  Санкт – Петербург. Филиал издательства «Просвещение», 2018.</w:t>
      </w:r>
    </w:p>
    <w:p w:rsidR="00E617B2" w:rsidRDefault="00E468A1">
      <w:pPr>
        <w:spacing w:line="240" w:lineRule="auto"/>
        <w:ind w:firstLine="708"/>
        <w:rPr>
          <w:rFonts w:ascii="Times New Roman" w:hAnsi="Times New Roman"/>
          <w:color w:val="000000"/>
          <w:sz w:val="28"/>
        </w:rPr>
      </w:pPr>
      <w:r>
        <w:rPr>
          <w:rFonts w:ascii="Times New Roman" w:hAnsi="Times New Roman"/>
          <w:color w:val="1D1B11" w:themeColor="background2" w:themeShade="1A"/>
          <w:sz w:val="28"/>
        </w:rPr>
        <w:t>Рабочая программа рассчитана на 1 час в неделю, 34 часа в год.</w:t>
      </w:r>
    </w:p>
    <w:p w:rsidR="00E617B2" w:rsidRDefault="00E468A1">
      <w:pPr>
        <w:pStyle w:val="ConsTitle"/>
        <w:widowControl/>
        <w:tabs>
          <w:tab w:val="left" w:pos="180"/>
        </w:tabs>
        <w:ind w:left="844" w:right="0"/>
        <w:rPr>
          <w:rFonts w:ascii="Times New Roman" w:hAnsi="Times New Roman"/>
          <w:b w:val="0"/>
          <w:sz w:val="28"/>
        </w:rPr>
      </w:pPr>
      <w:r>
        <w:rPr>
          <w:rFonts w:ascii="Times New Roman" w:hAnsi="Times New Roman"/>
          <w:sz w:val="28"/>
        </w:rPr>
        <w:t xml:space="preserve">Целью уроков «Ручного труда» является: </w:t>
      </w:r>
      <w:r>
        <w:rPr>
          <w:rFonts w:ascii="Times New Roman" w:hAnsi="Times New Roman"/>
          <w:b w:val="0"/>
          <w:sz w:val="28"/>
        </w:rPr>
        <w:t>формирование и совершенствование практических умений и нав</w:t>
      </w:r>
      <w:r>
        <w:rPr>
          <w:rFonts w:ascii="Times New Roman" w:hAnsi="Times New Roman"/>
          <w:b w:val="0"/>
          <w:sz w:val="28"/>
        </w:rPr>
        <w:t>ыков, необходимых для повседневной жизни.</w:t>
      </w:r>
    </w:p>
    <w:p w:rsidR="00E617B2" w:rsidRDefault="00E468A1">
      <w:pPr>
        <w:pStyle w:val="ConsTitle"/>
        <w:widowControl/>
        <w:tabs>
          <w:tab w:val="left" w:pos="180"/>
        </w:tabs>
        <w:ind w:left="844" w:right="0"/>
        <w:rPr>
          <w:rFonts w:ascii="Times New Roman" w:hAnsi="Times New Roman"/>
          <w:sz w:val="28"/>
        </w:rPr>
      </w:pPr>
      <w:r>
        <w:rPr>
          <w:rFonts w:ascii="Times New Roman" w:hAnsi="Times New Roman"/>
          <w:sz w:val="28"/>
        </w:rPr>
        <w:t>Основные задачи:</w:t>
      </w:r>
    </w:p>
    <w:p w:rsidR="00E617B2" w:rsidRDefault="00E468A1">
      <w:pPr>
        <w:pStyle w:val="ConsTitle"/>
        <w:widowControl/>
        <w:numPr>
          <w:ilvl w:val="0"/>
          <w:numId w:val="49"/>
        </w:numPr>
        <w:tabs>
          <w:tab w:val="left" w:pos="180"/>
        </w:tabs>
        <w:ind w:right="0"/>
        <w:rPr>
          <w:rFonts w:ascii="Times New Roman" w:hAnsi="Times New Roman"/>
          <w:b w:val="0"/>
          <w:sz w:val="28"/>
        </w:rPr>
      </w:pPr>
      <w:r>
        <w:rPr>
          <w:rFonts w:ascii="Times New Roman" w:hAnsi="Times New Roman"/>
          <w:b w:val="0"/>
          <w:sz w:val="28"/>
        </w:rPr>
        <w:t xml:space="preserve">сообщение элементарных знаний по видам труда. Формирование трудовых навыков, обучение доступным приемам труда, знаний о различных </w:t>
      </w:r>
    </w:p>
    <w:p w:rsidR="00E617B2" w:rsidRDefault="00E468A1">
      <w:pPr>
        <w:pStyle w:val="ConsTitle"/>
        <w:widowControl/>
        <w:tabs>
          <w:tab w:val="left" w:pos="180"/>
        </w:tabs>
        <w:ind w:right="0"/>
        <w:rPr>
          <w:rFonts w:ascii="Times New Roman" w:hAnsi="Times New Roman"/>
          <w:b w:val="0"/>
          <w:sz w:val="28"/>
        </w:rPr>
      </w:pPr>
      <w:r>
        <w:rPr>
          <w:rFonts w:ascii="Times New Roman" w:hAnsi="Times New Roman"/>
          <w:b w:val="0"/>
          <w:sz w:val="28"/>
        </w:rPr>
        <w:t>материалах и умения выбирать способы обработки, в зависимости от с</w:t>
      </w:r>
      <w:r>
        <w:rPr>
          <w:rFonts w:ascii="Times New Roman" w:hAnsi="Times New Roman"/>
          <w:b w:val="0"/>
          <w:sz w:val="28"/>
        </w:rPr>
        <w:t>войств материалов, развитие элементарной самостоятельности в труде, привитие интереса к труду;</w:t>
      </w:r>
    </w:p>
    <w:p w:rsidR="00E617B2" w:rsidRDefault="00E468A1">
      <w:pPr>
        <w:pStyle w:val="afffa"/>
        <w:numPr>
          <w:ilvl w:val="0"/>
          <w:numId w:val="50"/>
        </w:numPr>
        <w:spacing w:before="0" w:after="0" w:line="240" w:lineRule="auto"/>
        <w:rPr>
          <w:sz w:val="28"/>
        </w:rPr>
      </w:pPr>
      <w:r>
        <w:rPr>
          <w:sz w:val="28"/>
        </w:rPr>
        <w:t xml:space="preserve">формирование организационных умений: вовремя приходить на занятия по труду, организованно входить в класс ручного труда, работать только </w:t>
      </w:r>
    </w:p>
    <w:p w:rsidR="00E617B2" w:rsidRDefault="00E468A1">
      <w:pPr>
        <w:pStyle w:val="afffa"/>
        <w:spacing w:before="0" w:after="0" w:line="240" w:lineRule="auto"/>
        <w:rPr>
          <w:sz w:val="28"/>
        </w:rPr>
      </w:pPr>
      <w:r>
        <w:rPr>
          <w:sz w:val="28"/>
        </w:rPr>
        <w:t>на своем рабочем месте,</w:t>
      </w:r>
      <w:r>
        <w:rPr>
          <w:sz w:val="28"/>
        </w:rPr>
        <w:t xml:space="preserve"> правильно располагать на нем материалы и инструменты, убирать их по окончании работы, знать и выполнять правила внутреннего распорядка и безопасной работы, санитарно-гигиенические требования;</w:t>
      </w:r>
    </w:p>
    <w:p w:rsidR="00E617B2" w:rsidRDefault="00E468A1">
      <w:pPr>
        <w:pStyle w:val="afffa"/>
        <w:numPr>
          <w:ilvl w:val="0"/>
          <w:numId w:val="50"/>
        </w:numPr>
        <w:spacing w:before="0" w:after="0" w:line="240" w:lineRule="auto"/>
        <w:rPr>
          <w:sz w:val="28"/>
        </w:rPr>
      </w:pPr>
      <w:r>
        <w:rPr>
          <w:sz w:val="28"/>
        </w:rPr>
        <w:t>обогащение представлений об окружающем процессе труда;</w:t>
      </w:r>
    </w:p>
    <w:p w:rsidR="00E617B2" w:rsidRDefault="00E468A1">
      <w:pPr>
        <w:pStyle w:val="afffa"/>
        <w:numPr>
          <w:ilvl w:val="0"/>
          <w:numId w:val="50"/>
        </w:numPr>
        <w:spacing w:before="0" w:after="0" w:line="240" w:lineRule="auto"/>
        <w:rPr>
          <w:sz w:val="28"/>
        </w:rPr>
      </w:pPr>
      <w:r>
        <w:rPr>
          <w:sz w:val="28"/>
        </w:rPr>
        <w:t>воспитан</w:t>
      </w:r>
      <w:r>
        <w:rPr>
          <w:sz w:val="28"/>
        </w:rPr>
        <w:t>ие потребностей и готовности работать в коллективе;</w:t>
      </w:r>
    </w:p>
    <w:p w:rsidR="00E617B2" w:rsidRDefault="00E468A1">
      <w:pPr>
        <w:pStyle w:val="afffa"/>
        <w:numPr>
          <w:ilvl w:val="0"/>
          <w:numId w:val="50"/>
        </w:numPr>
        <w:spacing w:before="0" w:after="0" w:line="240" w:lineRule="auto"/>
        <w:rPr>
          <w:sz w:val="28"/>
        </w:rPr>
      </w:pPr>
      <w:r>
        <w:rPr>
          <w:sz w:val="28"/>
        </w:rPr>
        <w:t xml:space="preserve">умственное воспитание (развитие восприятия, представлений, овладение элементарными действиями с орудиями, приобретения учения </w:t>
      </w:r>
    </w:p>
    <w:p w:rsidR="00E617B2" w:rsidRDefault="00E468A1">
      <w:pPr>
        <w:pStyle w:val="afffa"/>
        <w:spacing w:before="0" w:after="0" w:line="240" w:lineRule="auto"/>
        <w:rPr>
          <w:sz w:val="28"/>
        </w:rPr>
      </w:pPr>
      <w:r>
        <w:rPr>
          <w:sz w:val="28"/>
        </w:rPr>
        <w:t>планировать и предвидеть результаты работы;</w:t>
      </w:r>
    </w:p>
    <w:p w:rsidR="00E617B2" w:rsidRDefault="00E468A1">
      <w:pPr>
        <w:pStyle w:val="afffa"/>
        <w:numPr>
          <w:ilvl w:val="0"/>
          <w:numId w:val="50"/>
        </w:numPr>
        <w:spacing w:before="0" w:after="0" w:line="240" w:lineRule="auto"/>
        <w:rPr>
          <w:sz w:val="28"/>
        </w:rPr>
      </w:pPr>
      <w:r>
        <w:rPr>
          <w:sz w:val="28"/>
        </w:rPr>
        <w:t>нравственное воспитание, воспитан</w:t>
      </w:r>
      <w:r>
        <w:rPr>
          <w:sz w:val="28"/>
        </w:rPr>
        <w:t xml:space="preserve">ие коллективизма, взаимопомощи, готовности трудиться, умения довести начатое дело до конца, формировать </w:t>
      </w:r>
    </w:p>
    <w:p w:rsidR="00E617B2" w:rsidRDefault="00E468A1">
      <w:pPr>
        <w:pStyle w:val="afffa"/>
        <w:spacing w:before="0" w:after="0" w:line="240" w:lineRule="auto"/>
        <w:rPr>
          <w:sz w:val="28"/>
        </w:rPr>
      </w:pPr>
      <w:r>
        <w:rPr>
          <w:sz w:val="28"/>
        </w:rPr>
        <w:t>положительного отношения к труду взрослых;</w:t>
      </w:r>
    </w:p>
    <w:p w:rsidR="00E617B2" w:rsidRDefault="00E468A1">
      <w:pPr>
        <w:pStyle w:val="afffa"/>
        <w:numPr>
          <w:ilvl w:val="0"/>
          <w:numId w:val="50"/>
        </w:numPr>
        <w:spacing w:before="0" w:after="0" w:line="240" w:lineRule="auto"/>
        <w:rPr>
          <w:sz w:val="28"/>
        </w:rPr>
      </w:pPr>
      <w:r>
        <w:rPr>
          <w:sz w:val="28"/>
        </w:rPr>
        <w:t>физическое воспитание: физическое развитие, развитие зрительно-двигательной координации мелкой моторики, коо</w:t>
      </w:r>
      <w:r>
        <w:rPr>
          <w:sz w:val="28"/>
        </w:rPr>
        <w:t>рдинированности движений рук, четкость и ловкость рабочих движений, правильность выполнения рабочих приемов, правильную хватку инструментов;</w:t>
      </w:r>
    </w:p>
    <w:p w:rsidR="00E617B2" w:rsidRDefault="00E468A1">
      <w:pPr>
        <w:pStyle w:val="afffa"/>
        <w:numPr>
          <w:ilvl w:val="0"/>
          <w:numId w:val="50"/>
        </w:numPr>
        <w:spacing w:before="0" w:after="0" w:line="240" w:lineRule="auto"/>
        <w:rPr>
          <w:sz w:val="28"/>
        </w:rPr>
      </w:pPr>
      <w:r>
        <w:rPr>
          <w:sz w:val="28"/>
        </w:rPr>
        <w:t xml:space="preserve">речевое развитие: расширение и обогащение словаря, развитие речевого содержания, полноте и последовательности изложения, грамматическому </w:t>
      </w:r>
    </w:p>
    <w:p w:rsidR="00E617B2" w:rsidRDefault="00E468A1">
      <w:pPr>
        <w:pStyle w:val="afffa"/>
        <w:spacing w:before="0" w:after="0" w:line="240" w:lineRule="auto"/>
        <w:rPr>
          <w:sz w:val="28"/>
        </w:rPr>
      </w:pPr>
      <w:r>
        <w:rPr>
          <w:sz w:val="28"/>
        </w:rPr>
        <w:t>строю;</w:t>
      </w:r>
    </w:p>
    <w:p w:rsidR="00E617B2" w:rsidRDefault="00E468A1">
      <w:pPr>
        <w:pStyle w:val="afffa"/>
        <w:numPr>
          <w:ilvl w:val="0"/>
          <w:numId w:val="50"/>
        </w:numPr>
        <w:spacing w:before="0" w:after="0" w:line="240" w:lineRule="auto"/>
        <w:rPr>
          <w:sz w:val="28"/>
        </w:rPr>
      </w:pPr>
      <w:r>
        <w:rPr>
          <w:sz w:val="28"/>
        </w:rPr>
        <w:t>эстетическое воспитание: воспитание работать не только быстро, но и правильно, и красиво, понять и почувствоват</w:t>
      </w:r>
      <w:r>
        <w:rPr>
          <w:sz w:val="28"/>
        </w:rPr>
        <w:t xml:space="preserve">ь красоту изделия, красоту </w:t>
      </w:r>
    </w:p>
    <w:p w:rsidR="00E617B2" w:rsidRDefault="00E468A1">
      <w:pPr>
        <w:pStyle w:val="afffa"/>
        <w:spacing w:before="0" w:after="0" w:line="240" w:lineRule="auto"/>
        <w:rPr>
          <w:sz w:val="28"/>
        </w:rPr>
      </w:pPr>
      <w:r>
        <w:rPr>
          <w:sz w:val="28"/>
        </w:rPr>
        <w:lastRenderedPageBreak/>
        <w:t>материала, особенности его фактуры.</w:t>
      </w:r>
    </w:p>
    <w:p w:rsidR="00E617B2" w:rsidRDefault="00E468A1">
      <w:pPr>
        <w:pStyle w:val="afffa"/>
        <w:spacing w:before="0" w:after="0" w:line="240" w:lineRule="auto"/>
        <w:ind w:firstLine="708"/>
        <w:rPr>
          <w:sz w:val="28"/>
        </w:rPr>
      </w:pPr>
      <w:r>
        <w:rPr>
          <w:sz w:val="28"/>
        </w:rPr>
        <w:t>Коррекционная работа выражается в формировании умений:</w:t>
      </w:r>
      <w:r>
        <w:rPr>
          <w:sz w:val="28"/>
        </w:rPr>
        <w:br/>
        <w:t>      - ориентироваться в задании (анализировать объект, условия работы);</w:t>
      </w:r>
      <w:r>
        <w:rPr>
          <w:sz w:val="28"/>
        </w:rPr>
        <w:br/>
        <w:t>      - предварительно планировать ход работы над изделием (уст</w:t>
      </w:r>
      <w:r>
        <w:rPr>
          <w:sz w:val="28"/>
        </w:rPr>
        <w:t>анавливать логическую последовательность изготовления поделки, определять приемы работы и инструменты, нужные для их выполнения);</w:t>
      </w:r>
      <w:r>
        <w:rPr>
          <w:sz w:val="28"/>
        </w:rPr>
        <w:br/>
        <w:t>      - контролировать свою работу (определять правильность действий и результатов, оценивать качество готовых изделий).</w:t>
      </w:r>
      <w:r>
        <w:rPr>
          <w:sz w:val="28"/>
        </w:rPr>
        <w:br/>
        <w:t>     </w:t>
      </w:r>
      <w:r>
        <w:rPr>
          <w:sz w:val="28"/>
        </w:rPr>
        <w:t> В процессе трудового обучения осуществляется исправление недостатков познавательной деятельности: наблюдательности, воображения, речи, пространственной ориентировки, а также недостатков физического развития, особенно мелкой моторики рук.</w:t>
      </w:r>
      <w:r>
        <w:rPr>
          <w:sz w:val="28"/>
        </w:rPr>
        <w:br/>
        <w:t xml:space="preserve">      Вся работа </w:t>
      </w:r>
      <w:r>
        <w:rPr>
          <w:sz w:val="28"/>
        </w:rPr>
        <w:t>на уроках должна носить целенаправленный характер, способствовать развитию самостоятельности учащихся при выполнении трудовых заданий, подготавливать их к общетехническому труду, который осуществляется на базе школьных мастерских.</w:t>
      </w:r>
      <w:r>
        <w:rPr>
          <w:sz w:val="28"/>
        </w:rPr>
        <w:br/>
        <w:t xml:space="preserve">      Уроки труда должны </w:t>
      </w:r>
      <w:r>
        <w:rPr>
          <w:sz w:val="28"/>
        </w:rPr>
        <w:t>быть тесно связаны с уроками чтения и развития речи, рисования, математики.</w:t>
      </w:r>
    </w:p>
    <w:p w:rsidR="00E617B2" w:rsidRDefault="00E468A1">
      <w:pPr>
        <w:spacing w:after="0" w:line="240" w:lineRule="auto"/>
        <w:ind w:firstLine="708"/>
        <w:rPr>
          <w:rFonts w:ascii="Times New Roman" w:hAnsi="Times New Roman"/>
          <w:color w:val="000000"/>
          <w:sz w:val="28"/>
        </w:rPr>
      </w:pPr>
      <w:r>
        <w:rPr>
          <w:rFonts w:ascii="Times New Roman" w:hAnsi="Times New Roman"/>
          <w:b/>
          <w:color w:val="000000"/>
          <w:spacing w:val="-4"/>
          <w:sz w:val="28"/>
          <w:highlight w:val="white"/>
        </w:rPr>
        <w:tab/>
      </w:r>
      <w:r>
        <w:rPr>
          <w:rFonts w:ascii="Times New Roman" w:hAnsi="Times New Roman"/>
          <w:b/>
          <w:sz w:val="28"/>
        </w:rPr>
        <w:t xml:space="preserve">Содержание учебного предмета </w:t>
      </w:r>
    </w:p>
    <w:p w:rsidR="00E617B2" w:rsidRDefault="00E468A1">
      <w:pPr>
        <w:widowControl w:val="0"/>
        <w:spacing w:after="0" w:line="240" w:lineRule="auto"/>
        <w:ind w:firstLine="425"/>
        <w:rPr>
          <w:rFonts w:ascii="Times New Roman" w:hAnsi="Times New Roman"/>
          <w:b/>
          <w:i/>
          <w:color w:val="000000"/>
          <w:spacing w:val="2"/>
          <w:sz w:val="28"/>
        </w:rPr>
      </w:pPr>
      <w:r>
        <w:rPr>
          <w:rFonts w:ascii="Times New Roman" w:hAnsi="Times New Roman"/>
          <w:b/>
          <w:i/>
          <w:color w:val="000000"/>
          <w:spacing w:val="2"/>
          <w:sz w:val="28"/>
        </w:rPr>
        <w:t>Работа с природным материалам</w:t>
      </w:r>
    </w:p>
    <w:p w:rsidR="00E617B2" w:rsidRDefault="00E468A1">
      <w:pPr>
        <w:widowControl w:val="0"/>
        <w:spacing w:after="0" w:line="240" w:lineRule="auto"/>
        <w:ind w:firstLine="425"/>
        <w:rPr>
          <w:rFonts w:ascii="Times New Roman" w:hAnsi="Times New Roman"/>
          <w:color w:val="000000"/>
          <w:spacing w:val="2"/>
          <w:sz w:val="28"/>
        </w:rPr>
      </w:pPr>
      <w:r>
        <w:rPr>
          <w:rFonts w:ascii="Times New Roman" w:hAnsi="Times New Roman"/>
          <w:color w:val="000000"/>
          <w:spacing w:val="2"/>
          <w:sz w:val="28"/>
        </w:rPr>
        <w:t>Экскурсия в природу, сбор природных материалов.</w:t>
      </w:r>
    </w:p>
    <w:p w:rsidR="00E617B2" w:rsidRDefault="00E468A1">
      <w:pPr>
        <w:widowControl w:val="0"/>
        <w:spacing w:after="0" w:line="240" w:lineRule="auto"/>
        <w:ind w:left="20" w:right="20" w:firstLine="425"/>
        <w:rPr>
          <w:rFonts w:ascii="Times New Roman" w:hAnsi="Times New Roman"/>
          <w:color w:val="000000"/>
          <w:spacing w:val="2"/>
          <w:sz w:val="28"/>
        </w:rPr>
      </w:pPr>
      <w:r>
        <w:rPr>
          <w:rFonts w:ascii="Times New Roman" w:hAnsi="Times New Roman"/>
          <w:b/>
          <w:color w:val="000000"/>
          <w:sz w:val="28"/>
        </w:rPr>
        <w:t xml:space="preserve">Практические работы. </w:t>
      </w:r>
      <w:r>
        <w:rPr>
          <w:rFonts w:ascii="Times New Roman" w:hAnsi="Times New Roman"/>
          <w:color w:val="000000"/>
          <w:sz w:val="28"/>
        </w:rPr>
        <w:t>Игрушки, выполненные из скорлупок грецких орехов и</w:t>
      </w:r>
      <w:r>
        <w:rPr>
          <w:rFonts w:ascii="Times New Roman" w:hAnsi="Times New Roman"/>
          <w:color w:val="000000"/>
          <w:sz w:val="28"/>
        </w:rPr>
        <w:t xml:space="preserve"> других материалов: гриб, кораблик, рыбка.</w:t>
      </w:r>
      <w:r>
        <w:rPr>
          <w:rFonts w:ascii="Times New Roman" w:hAnsi="Times New Roman"/>
          <w:color w:val="000000"/>
          <w:spacing w:val="2"/>
          <w:sz w:val="28"/>
        </w:rPr>
        <w:t xml:space="preserve"> Выполнение стилизованных фигурок животных из разных косточек с применением пластилина. Игра «Зоопарк».</w:t>
      </w:r>
    </w:p>
    <w:p w:rsidR="00E617B2" w:rsidRDefault="00E468A1">
      <w:pPr>
        <w:widowControl w:val="0"/>
        <w:spacing w:after="0" w:line="240" w:lineRule="auto"/>
        <w:ind w:left="20" w:right="20" w:firstLine="425"/>
        <w:rPr>
          <w:rFonts w:ascii="Times New Roman" w:hAnsi="Times New Roman"/>
          <w:color w:val="000000"/>
          <w:spacing w:val="2"/>
          <w:sz w:val="28"/>
        </w:rPr>
      </w:pPr>
      <w:r>
        <w:rPr>
          <w:rFonts w:ascii="Times New Roman" w:hAnsi="Times New Roman"/>
          <w:b/>
          <w:color w:val="000000"/>
          <w:sz w:val="28"/>
        </w:rPr>
        <w:t xml:space="preserve">Технические сведения. </w:t>
      </w:r>
      <w:r>
        <w:rPr>
          <w:rFonts w:ascii="Times New Roman" w:hAnsi="Times New Roman"/>
          <w:color w:val="000000"/>
          <w:sz w:val="28"/>
        </w:rPr>
        <w:t xml:space="preserve">Названия используемых природных материалов, их свойства. Определение формы деталей и их </w:t>
      </w:r>
      <w:r>
        <w:rPr>
          <w:rFonts w:ascii="Times New Roman" w:hAnsi="Times New Roman"/>
          <w:color w:val="000000"/>
          <w:sz w:val="28"/>
        </w:rPr>
        <w:t>соотнесение с формой реального объекта.</w:t>
      </w:r>
    </w:p>
    <w:p w:rsidR="00E617B2" w:rsidRDefault="00E468A1">
      <w:pPr>
        <w:widowControl w:val="0"/>
        <w:spacing w:after="0" w:line="240" w:lineRule="auto"/>
        <w:ind w:left="20" w:firstLine="425"/>
        <w:rPr>
          <w:rFonts w:ascii="Times New Roman" w:hAnsi="Times New Roman"/>
          <w:color w:val="000000"/>
          <w:spacing w:val="2"/>
          <w:sz w:val="28"/>
        </w:rPr>
      </w:pPr>
      <w:r>
        <w:rPr>
          <w:rFonts w:ascii="Times New Roman" w:hAnsi="Times New Roman"/>
          <w:b/>
          <w:color w:val="000000"/>
          <w:sz w:val="28"/>
        </w:rPr>
        <w:t xml:space="preserve">Приемы работы. </w:t>
      </w:r>
      <w:r>
        <w:rPr>
          <w:rFonts w:ascii="Times New Roman" w:hAnsi="Times New Roman"/>
          <w:color w:val="000000"/>
          <w:spacing w:val="2"/>
          <w:sz w:val="28"/>
        </w:rPr>
        <w:t xml:space="preserve">Подбор деталей для игрушки. Подбор природного материала для композиции. </w:t>
      </w:r>
    </w:p>
    <w:p w:rsidR="00E617B2" w:rsidRDefault="00E468A1">
      <w:pPr>
        <w:widowControl w:val="0"/>
        <w:spacing w:after="0" w:line="240" w:lineRule="auto"/>
        <w:ind w:firstLine="425"/>
        <w:rPr>
          <w:rFonts w:ascii="Times New Roman" w:hAnsi="Times New Roman"/>
          <w:b/>
          <w:i/>
          <w:color w:val="000000"/>
          <w:spacing w:val="2"/>
          <w:sz w:val="28"/>
        </w:rPr>
      </w:pPr>
      <w:r>
        <w:rPr>
          <w:rFonts w:ascii="Times New Roman" w:hAnsi="Times New Roman"/>
          <w:b/>
          <w:i/>
          <w:color w:val="000000"/>
          <w:spacing w:val="2"/>
          <w:sz w:val="28"/>
        </w:rPr>
        <w:t>Работа с нитками</w:t>
      </w:r>
    </w:p>
    <w:p w:rsidR="00E617B2" w:rsidRDefault="00E468A1">
      <w:pPr>
        <w:widowControl w:val="0"/>
        <w:spacing w:after="0" w:line="240" w:lineRule="auto"/>
        <w:ind w:left="20" w:right="20" w:firstLine="425"/>
        <w:rPr>
          <w:rFonts w:ascii="Times New Roman" w:hAnsi="Times New Roman"/>
          <w:color w:val="000000"/>
          <w:spacing w:val="2"/>
          <w:sz w:val="28"/>
        </w:rPr>
      </w:pPr>
      <w:r>
        <w:rPr>
          <w:rFonts w:ascii="Times New Roman" w:hAnsi="Times New Roman"/>
          <w:b/>
          <w:color w:val="000000"/>
          <w:sz w:val="28"/>
        </w:rPr>
        <w:t xml:space="preserve">Практические работы. </w:t>
      </w:r>
      <w:r>
        <w:rPr>
          <w:rFonts w:ascii="Times New Roman" w:hAnsi="Times New Roman"/>
          <w:color w:val="000000"/>
          <w:spacing w:val="2"/>
          <w:sz w:val="28"/>
        </w:rPr>
        <w:t xml:space="preserve">Выполнение кисточки. Выполнение сувениров – стилизованных фигурок человечков. </w:t>
      </w:r>
    </w:p>
    <w:p w:rsidR="00E617B2" w:rsidRDefault="00E468A1">
      <w:pPr>
        <w:widowControl w:val="0"/>
        <w:spacing w:after="0" w:line="240" w:lineRule="auto"/>
        <w:ind w:left="20" w:right="20" w:firstLine="425"/>
        <w:rPr>
          <w:rFonts w:ascii="Times New Roman" w:hAnsi="Times New Roman"/>
          <w:color w:val="000000"/>
          <w:spacing w:val="2"/>
          <w:sz w:val="28"/>
        </w:rPr>
      </w:pPr>
      <w:r>
        <w:rPr>
          <w:rFonts w:ascii="Times New Roman" w:hAnsi="Times New Roman"/>
          <w:b/>
          <w:color w:val="000000"/>
          <w:sz w:val="28"/>
        </w:rPr>
        <w:t>Технические</w:t>
      </w:r>
      <w:r>
        <w:rPr>
          <w:rFonts w:ascii="Times New Roman" w:hAnsi="Times New Roman"/>
          <w:b/>
          <w:color w:val="000000"/>
          <w:sz w:val="28"/>
        </w:rPr>
        <w:t xml:space="preserve"> сведения. </w:t>
      </w:r>
      <w:r>
        <w:rPr>
          <w:rFonts w:ascii="Times New Roman" w:hAnsi="Times New Roman"/>
          <w:color w:val="000000"/>
          <w:spacing w:val="2"/>
          <w:sz w:val="28"/>
        </w:rPr>
        <w:t xml:space="preserve">Название изделий. Способы использования изделий в быту. Простейшие понятия о сочетании цветов. </w:t>
      </w:r>
    </w:p>
    <w:p w:rsidR="00E617B2" w:rsidRDefault="00E468A1">
      <w:pPr>
        <w:widowControl w:val="0"/>
        <w:spacing w:after="0" w:line="240" w:lineRule="auto"/>
        <w:ind w:left="20" w:right="20" w:firstLine="425"/>
        <w:rPr>
          <w:rFonts w:ascii="Times New Roman" w:hAnsi="Times New Roman"/>
          <w:b/>
          <w:color w:val="000000"/>
          <w:spacing w:val="1"/>
          <w:sz w:val="28"/>
        </w:rPr>
      </w:pPr>
      <w:r>
        <w:rPr>
          <w:rFonts w:ascii="Times New Roman" w:hAnsi="Times New Roman"/>
          <w:b/>
          <w:color w:val="000000"/>
          <w:sz w:val="28"/>
        </w:rPr>
        <w:t xml:space="preserve">Приемы работы. </w:t>
      </w:r>
      <w:r>
        <w:rPr>
          <w:rFonts w:ascii="Times New Roman" w:hAnsi="Times New Roman"/>
          <w:color w:val="000000"/>
          <w:spacing w:val="2"/>
          <w:sz w:val="28"/>
        </w:rPr>
        <w:t xml:space="preserve">Начало работы: завязывание узла, изготовление кисточки, закрепление нити. Приемы завершения работы. Подравнивание концов завязывающих </w:t>
      </w:r>
      <w:r>
        <w:rPr>
          <w:rFonts w:ascii="Times New Roman" w:hAnsi="Times New Roman"/>
          <w:color w:val="000000"/>
          <w:spacing w:val="2"/>
          <w:sz w:val="28"/>
        </w:rPr>
        <w:t xml:space="preserve">нитей ножницами. </w:t>
      </w:r>
      <w:r>
        <w:rPr>
          <w:rFonts w:ascii="Times New Roman" w:hAnsi="Times New Roman"/>
          <w:b/>
          <w:color w:val="000000"/>
          <w:spacing w:val="1"/>
          <w:sz w:val="28"/>
        </w:rPr>
        <w:t xml:space="preserve"> </w:t>
      </w:r>
    </w:p>
    <w:p w:rsidR="00E617B2" w:rsidRDefault="00E468A1">
      <w:pPr>
        <w:widowControl w:val="0"/>
        <w:spacing w:after="0" w:line="240" w:lineRule="auto"/>
        <w:ind w:right="140" w:firstLine="425"/>
        <w:rPr>
          <w:rFonts w:ascii="Times New Roman" w:hAnsi="Times New Roman"/>
          <w:b/>
          <w:i/>
          <w:color w:val="000000"/>
          <w:spacing w:val="2"/>
          <w:sz w:val="28"/>
        </w:rPr>
      </w:pPr>
      <w:r>
        <w:rPr>
          <w:rFonts w:ascii="Times New Roman" w:hAnsi="Times New Roman"/>
          <w:b/>
          <w:i/>
          <w:color w:val="000000"/>
          <w:spacing w:val="2"/>
          <w:sz w:val="28"/>
        </w:rPr>
        <w:t>Работа с бумагой</w:t>
      </w:r>
    </w:p>
    <w:p w:rsidR="00E617B2" w:rsidRDefault="00E468A1">
      <w:pPr>
        <w:widowControl w:val="0"/>
        <w:spacing w:after="0" w:line="240" w:lineRule="auto"/>
        <w:ind w:left="20" w:right="20" w:firstLine="425"/>
        <w:rPr>
          <w:rFonts w:ascii="Times New Roman" w:hAnsi="Times New Roman"/>
          <w:color w:val="000000"/>
          <w:spacing w:val="2"/>
          <w:sz w:val="28"/>
        </w:rPr>
      </w:pPr>
      <w:r>
        <w:rPr>
          <w:rFonts w:ascii="Times New Roman" w:hAnsi="Times New Roman"/>
          <w:b/>
          <w:color w:val="000000"/>
          <w:sz w:val="28"/>
        </w:rPr>
        <w:t xml:space="preserve">Практические работы. </w:t>
      </w:r>
      <w:r>
        <w:rPr>
          <w:rFonts w:ascii="Times New Roman" w:hAnsi="Times New Roman"/>
          <w:color w:val="000000"/>
          <w:spacing w:val="2"/>
          <w:sz w:val="28"/>
        </w:rPr>
        <w:t>Изготовление елочных игрушек. Гирлянды - из одной полосы, из двух полос, цепь. Вырезание снежинок. Выполнение сложных игрушек из 3-4 деталей круглой, треугольной, квадратной формы.</w:t>
      </w:r>
    </w:p>
    <w:p w:rsidR="00E617B2" w:rsidRDefault="00E468A1">
      <w:pPr>
        <w:widowControl w:val="0"/>
        <w:spacing w:after="0" w:line="240" w:lineRule="auto"/>
        <w:ind w:left="20" w:right="20" w:firstLine="425"/>
        <w:rPr>
          <w:rFonts w:ascii="Times New Roman" w:hAnsi="Times New Roman"/>
          <w:color w:val="000000"/>
          <w:spacing w:val="2"/>
          <w:sz w:val="28"/>
        </w:rPr>
      </w:pPr>
      <w:r>
        <w:rPr>
          <w:rFonts w:ascii="Times New Roman" w:hAnsi="Times New Roman"/>
          <w:b/>
          <w:color w:val="000000"/>
          <w:sz w:val="28"/>
        </w:rPr>
        <w:t xml:space="preserve">Технические </w:t>
      </w:r>
      <w:r>
        <w:rPr>
          <w:rFonts w:ascii="Times New Roman" w:hAnsi="Times New Roman"/>
          <w:b/>
          <w:color w:val="000000"/>
          <w:sz w:val="28"/>
        </w:rPr>
        <w:t>сведения.</w:t>
      </w:r>
      <w:r>
        <w:rPr>
          <w:rFonts w:ascii="Times New Roman" w:hAnsi="Times New Roman"/>
          <w:color w:val="000000"/>
          <w:spacing w:val="2"/>
          <w:sz w:val="28"/>
        </w:rPr>
        <w:t xml:space="preserve"> Складывание бумаги-заготовки для вырезания снежинки.</w:t>
      </w:r>
    </w:p>
    <w:p w:rsidR="00E617B2" w:rsidRDefault="00E468A1">
      <w:pPr>
        <w:widowControl w:val="0"/>
        <w:spacing w:after="0" w:line="240" w:lineRule="auto"/>
        <w:ind w:left="20" w:right="20" w:firstLine="425"/>
        <w:rPr>
          <w:rFonts w:ascii="Times New Roman" w:hAnsi="Times New Roman"/>
          <w:b/>
          <w:color w:val="000000"/>
          <w:spacing w:val="2"/>
          <w:sz w:val="28"/>
        </w:rPr>
      </w:pPr>
      <w:r>
        <w:rPr>
          <w:rFonts w:ascii="Times New Roman" w:hAnsi="Times New Roman"/>
          <w:b/>
          <w:color w:val="000000"/>
          <w:sz w:val="28"/>
        </w:rPr>
        <w:t xml:space="preserve">Приемы работы. </w:t>
      </w:r>
      <w:r>
        <w:rPr>
          <w:rFonts w:ascii="Times New Roman" w:hAnsi="Times New Roman"/>
          <w:color w:val="000000"/>
          <w:spacing w:val="2"/>
          <w:sz w:val="28"/>
        </w:rPr>
        <w:t>Последовательное перекладывание полос при выполнении гирлянды. Надрезание сторон полосы.</w:t>
      </w:r>
      <w:r>
        <w:rPr>
          <w:rFonts w:ascii="Times New Roman" w:hAnsi="Times New Roman"/>
          <w:b/>
          <w:color w:val="000000"/>
          <w:spacing w:val="2"/>
          <w:sz w:val="28"/>
        </w:rPr>
        <w:t xml:space="preserve"> </w:t>
      </w:r>
    </w:p>
    <w:p w:rsidR="00E617B2" w:rsidRDefault="00E468A1">
      <w:pPr>
        <w:spacing w:after="0" w:line="240" w:lineRule="auto"/>
        <w:ind w:firstLine="445"/>
        <w:rPr>
          <w:rFonts w:ascii="Times New Roman" w:hAnsi="Times New Roman"/>
          <w:b/>
          <w:i/>
          <w:sz w:val="28"/>
        </w:rPr>
      </w:pPr>
      <w:r>
        <w:rPr>
          <w:rFonts w:ascii="Times New Roman" w:hAnsi="Times New Roman"/>
          <w:b/>
          <w:i/>
          <w:sz w:val="28"/>
        </w:rPr>
        <w:lastRenderedPageBreak/>
        <w:t>Работа с пластилином</w:t>
      </w:r>
    </w:p>
    <w:p w:rsidR="00E617B2" w:rsidRDefault="00E468A1">
      <w:pPr>
        <w:spacing w:after="0" w:line="240" w:lineRule="auto"/>
        <w:rPr>
          <w:rFonts w:ascii="Times New Roman" w:hAnsi="Times New Roman"/>
          <w:sz w:val="28"/>
        </w:rPr>
      </w:pPr>
      <w:r>
        <w:rPr>
          <w:rFonts w:ascii="Times New Roman" w:hAnsi="Times New Roman"/>
          <w:b/>
          <w:sz w:val="28"/>
        </w:rPr>
        <w:t xml:space="preserve">   Практические работы</w:t>
      </w:r>
      <w:r>
        <w:rPr>
          <w:rFonts w:ascii="Times New Roman" w:hAnsi="Times New Roman"/>
          <w:sz w:val="28"/>
        </w:rPr>
        <w:br/>
        <w:t xml:space="preserve">      Лепка на плоскости форм прямоугольных </w:t>
      </w:r>
      <w:r>
        <w:rPr>
          <w:rFonts w:ascii="Times New Roman" w:hAnsi="Times New Roman"/>
          <w:sz w:val="28"/>
        </w:rPr>
        <w:t>геометрических тел (куб, параллелепипед). Складывание из вылепленных деталей башни, дома.</w:t>
      </w:r>
      <w:r>
        <w:rPr>
          <w:rFonts w:ascii="Times New Roman" w:hAnsi="Times New Roman"/>
          <w:sz w:val="28"/>
        </w:rPr>
        <w:br/>
        <w:t>      Лепка столярных инструментов, имеющих прямоугольные геометрические формы: киянки (деревянный молоток), рубанка, молотка с квадратным бойком. Первое изделие выпо</w:t>
      </w:r>
      <w:r>
        <w:rPr>
          <w:rFonts w:ascii="Times New Roman" w:hAnsi="Times New Roman"/>
          <w:sz w:val="28"/>
        </w:rPr>
        <w:t>лняется по образцу, остальные с натуры.</w:t>
      </w:r>
      <w:r>
        <w:rPr>
          <w:rFonts w:ascii="Times New Roman" w:hAnsi="Times New Roman"/>
          <w:sz w:val="28"/>
        </w:rPr>
        <w:br/>
        <w:t>      </w:t>
      </w:r>
      <w:r>
        <w:rPr>
          <w:rFonts w:ascii="Times New Roman" w:hAnsi="Times New Roman"/>
          <w:spacing w:val="48"/>
          <w:sz w:val="28"/>
        </w:rPr>
        <w:t xml:space="preserve"> Технические сведения</w:t>
      </w:r>
      <w:r>
        <w:rPr>
          <w:rFonts w:ascii="Times New Roman" w:hAnsi="Times New Roman"/>
          <w:sz w:val="28"/>
        </w:rPr>
        <w:t>. Назначение глины и применение этого материала в промышленности. Глина - строительный материал (кирпич, черепица). Назначение инструментов: киянки, рубанка, молотка. Организация рабочего м</w:t>
      </w:r>
      <w:r>
        <w:rPr>
          <w:rFonts w:ascii="Times New Roman" w:hAnsi="Times New Roman"/>
          <w:sz w:val="28"/>
        </w:rPr>
        <w:t>еста при выполнении лепки.</w:t>
      </w:r>
      <w:r>
        <w:rPr>
          <w:rFonts w:ascii="Times New Roman" w:hAnsi="Times New Roman"/>
          <w:sz w:val="28"/>
        </w:rPr>
        <w:br/>
        <w:t>      </w:t>
      </w:r>
      <w:r>
        <w:rPr>
          <w:rFonts w:ascii="Times New Roman" w:hAnsi="Times New Roman"/>
          <w:spacing w:val="48"/>
          <w:sz w:val="28"/>
        </w:rPr>
        <w:t>Приемы работы</w:t>
      </w:r>
      <w:r>
        <w:rPr>
          <w:rFonts w:ascii="Times New Roman" w:hAnsi="Times New Roman"/>
          <w:sz w:val="28"/>
        </w:rPr>
        <w:t>. Обработка материала с применением резака. Обработка стекой плоскостей и ребер геометрических тел. Соединение деталей способом промазывания. Определение на глаз и с помощью линейки высоты, длины и ширины издел</w:t>
      </w:r>
      <w:r>
        <w:rPr>
          <w:rFonts w:ascii="Times New Roman" w:hAnsi="Times New Roman"/>
          <w:sz w:val="28"/>
        </w:rPr>
        <w:t>ия.</w:t>
      </w:r>
    </w:p>
    <w:p w:rsidR="00E617B2" w:rsidRDefault="00E468A1">
      <w:pPr>
        <w:widowControl w:val="0"/>
        <w:tabs>
          <w:tab w:val="left" w:pos="1479"/>
          <w:tab w:val="left" w:pos="2048"/>
        </w:tabs>
        <w:spacing w:after="0" w:line="240" w:lineRule="auto"/>
        <w:rPr>
          <w:rFonts w:ascii="Times New Roman" w:hAnsi="Times New Roman"/>
          <w:b/>
          <w:color w:val="000000"/>
          <w:spacing w:val="-4"/>
          <w:sz w:val="28"/>
          <w:highlight w:val="white"/>
        </w:rPr>
      </w:pPr>
      <w:r>
        <w:rPr>
          <w:rFonts w:ascii="Times New Roman" w:hAnsi="Times New Roman"/>
          <w:b/>
          <w:color w:val="000000"/>
          <w:spacing w:val="-4"/>
          <w:sz w:val="28"/>
          <w:highlight w:val="white"/>
        </w:rPr>
        <w:t>Требования к уровню подготовки обучающихся</w:t>
      </w:r>
    </w:p>
    <w:p w:rsidR="00E617B2" w:rsidRDefault="00E468A1">
      <w:pPr>
        <w:widowControl w:val="0"/>
        <w:spacing w:after="0" w:line="240" w:lineRule="auto"/>
        <w:ind w:right="20" w:firstLine="708"/>
        <w:rPr>
          <w:rFonts w:ascii="Times New Roman" w:hAnsi="Times New Roman"/>
          <w:b/>
          <w:color w:val="000000"/>
          <w:spacing w:val="1"/>
          <w:sz w:val="28"/>
        </w:rPr>
      </w:pPr>
      <w:r>
        <w:rPr>
          <w:rFonts w:ascii="Times New Roman" w:hAnsi="Times New Roman"/>
          <w:b/>
          <w:color w:val="000000"/>
          <w:spacing w:val="1"/>
          <w:sz w:val="28"/>
        </w:rPr>
        <w:t>Минимальный уровень:</w:t>
      </w:r>
    </w:p>
    <w:p w:rsidR="00E617B2" w:rsidRDefault="00E468A1">
      <w:pPr>
        <w:widowControl w:val="0"/>
        <w:numPr>
          <w:ilvl w:val="0"/>
          <w:numId w:val="51"/>
        </w:numPr>
        <w:spacing w:after="0" w:line="240" w:lineRule="auto"/>
        <w:ind w:right="20"/>
        <w:contextualSpacing/>
        <w:rPr>
          <w:rFonts w:ascii="Times New Roman" w:hAnsi="Times New Roman"/>
          <w:color w:val="000000"/>
          <w:spacing w:val="1"/>
          <w:sz w:val="28"/>
        </w:rPr>
      </w:pPr>
      <w:r>
        <w:rPr>
          <w:rFonts w:ascii="Times New Roman" w:hAnsi="Times New Roman"/>
          <w:color w:val="000000"/>
          <w:spacing w:val="1"/>
          <w:sz w:val="28"/>
        </w:rPr>
        <w:t>называть материалы для поделок и их свойства;</w:t>
      </w:r>
    </w:p>
    <w:p w:rsidR="00E617B2" w:rsidRDefault="00E468A1">
      <w:pPr>
        <w:widowControl w:val="0"/>
        <w:numPr>
          <w:ilvl w:val="0"/>
          <w:numId w:val="51"/>
        </w:numPr>
        <w:spacing w:after="0" w:line="240" w:lineRule="auto"/>
        <w:ind w:right="20"/>
        <w:contextualSpacing/>
        <w:rPr>
          <w:rFonts w:ascii="Times New Roman" w:hAnsi="Times New Roman"/>
          <w:color w:val="000000"/>
          <w:spacing w:val="1"/>
          <w:sz w:val="28"/>
        </w:rPr>
      </w:pPr>
      <w:r>
        <w:rPr>
          <w:rFonts w:ascii="Times New Roman" w:hAnsi="Times New Roman"/>
          <w:color w:val="000000"/>
          <w:spacing w:val="1"/>
          <w:sz w:val="28"/>
        </w:rPr>
        <w:t>возможности использования изученных материалов;</w:t>
      </w:r>
    </w:p>
    <w:p w:rsidR="00E617B2" w:rsidRDefault="00E468A1">
      <w:pPr>
        <w:widowControl w:val="0"/>
        <w:numPr>
          <w:ilvl w:val="0"/>
          <w:numId w:val="51"/>
        </w:numPr>
        <w:spacing w:after="0" w:line="240" w:lineRule="auto"/>
        <w:ind w:right="20"/>
        <w:contextualSpacing/>
        <w:rPr>
          <w:rFonts w:ascii="Times New Roman" w:hAnsi="Times New Roman"/>
          <w:color w:val="000000"/>
          <w:spacing w:val="2"/>
          <w:sz w:val="28"/>
        </w:rPr>
      </w:pPr>
      <w:r>
        <w:rPr>
          <w:rFonts w:ascii="Times New Roman" w:hAnsi="Times New Roman"/>
          <w:color w:val="000000"/>
          <w:spacing w:val="1"/>
          <w:sz w:val="28"/>
        </w:rPr>
        <w:t>называть объекты работы;</w:t>
      </w:r>
    </w:p>
    <w:p w:rsidR="00E617B2" w:rsidRDefault="00E468A1">
      <w:pPr>
        <w:widowControl w:val="0"/>
        <w:numPr>
          <w:ilvl w:val="0"/>
          <w:numId w:val="51"/>
        </w:numPr>
        <w:spacing w:after="0" w:line="240" w:lineRule="auto"/>
        <w:ind w:right="20"/>
        <w:contextualSpacing/>
        <w:rPr>
          <w:rFonts w:ascii="Times New Roman" w:hAnsi="Times New Roman"/>
          <w:color w:val="000000"/>
          <w:spacing w:val="2"/>
          <w:sz w:val="28"/>
        </w:rPr>
      </w:pPr>
      <w:r>
        <w:rPr>
          <w:rFonts w:ascii="Times New Roman" w:hAnsi="Times New Roman"/>
          <w:color w:val="000000"/>
          <w:spacing w:val="1"/>
          <w:sz w:val="28"/>
        </w:rPr>
        <w:t xml:space="preserve">называть инструменты, используемые для выполнения поделок из </w:t>
      </w:r>
      <w:r>
        <w:rPr>
          <w:rFonts w:ascii="Times New Roman" w:hAnsi="Times New Roman"/>
          <w:color w:val="000000"/>
          <w:spacing w:val="1"/>
          <w:sz w:val="28"/>
        </w:rPr>
        <w:t>различных материалов;</w:t>
      </w:r>
    </w:p>
    <w:p w:rsidR="00E617B2" w:rsidRDefault="00E468A1">
      <w:pPr>
        <w:widowControl w:val="0"/>
        <w:numPr>
          <w:ilvl w:val="0"/>
          <w:numId w:val="51"/>
        </w:numPr>
        <w:spacing w:after="0" w:line="240" w:lineRule="auto"/>
        <w:ind w:right="20"/>
        <w:contextualSpacing/>
        <w:rPr>
          <w:rFonts w:ascii="Times New Roman" w:hAnsi="Times New Roman"/>
          <w:color w:val="000000"/>
          <w:spacing w:val="1"/>
          <w:sz w:val="28"/>
        </w:rPr>
      </w:pPr>
      <w:r>
        <w:rPr>
          <w:rFonts w:ascii="Times New Roman" w:hAnsi="Times New Roman"/>
          <w:color w:val="000000"/>
          <w:spacing w:val="1"/>
          <w:sz w:val="28"/>
        </w:rPr>
        <w:t>выбирать и называть операции, специфические для обработки данного материала;</w:t>
      </w:r>
    </w:p>
    <w:p w:rsidR="00E617B2" w:rsidRDefault="00E468A1">
      <w:pPr>
        <w:widowControl w:val="0"/>
        <w:numPr>
          <w:ilvl w:val="0"/>
          <w:numId w:val="51"/>
        </w:numPr>
        <w:spacing w:after="0" w:line="240" w:lineRule="auto"/>
        <w:ind w:right="20"/>
        <w:contextualSpacing/>
        <w:rPr>
          <w:rFonts w:ascii="Times New Roman" w:hAnsi="Times New Roman"/>
          <w:color w:val="000000"/>
          <w:spacing w:val="1"/>
          <w:sz w:val="28"/>
        </w:rPr>
      </w:pPr>
      <w:r>
        <w:rPr>
          <w:rFonts w:ascii="Times New Roman" w:hAnsi="Times New Roman"/>
          <w:color w:val="000000"/>
          <w:spacing w:val="1"/>
          <w:sz w:val="28"/>
        </w:rPr>
        <w:t>самостоятельно организовывать свои действия с опорой на образец поделки, натуральный образец, предметную карту;</w:t>
      </w:r>
    </w:p>
    <w:p w:rsidR="00E617B2" w:rsidRDefault="00E468A1">
      <w:pPr>
        <w:widowControl w:val="0"/>
        <w:numPr>
          <w:ilvl w:val="0"/>
          <w:numId w:val="51"/>
        </w:numPr>
        <w:spacing w:after="0" w:line="240" w:lineRule="auto"/>
        <w:ind w:right="20"/>
        <w:contextualSpacing/>
        <w:rPr>
          <w:rFonts w:ascii="Times New Roman" w:hAnsi="Times New Roman"/>
          <w:color w:val="000000"/>
          <w:spacing w:val="1"/>
          <w:sz w:val="28"/>
        </w:rPr>
      </w:pPr>
      <w:r>
        <w:rPr>
          <w:rFonts w:ascii="Times New Roman" w:hAnsi="Times New Roman"/>
          <w:color w:val="000000"/>
          <w:spacing w:val="1"/>
          <w:sz w:val="28"/>
        </w:rPr>
        <w:t>составлять простейший эскиз как элемент плани</w:t>
      </w:r>
      <w:r>
        <w:rPr>
          <w:rFonts w:ascii="Times New Roman" w:hAnsi="Times New Roman"/>
          <w:color w:val="000000"/>
          <w:spacing w:val="1"/>
          <w:sz w:val="28"/>
        </w:rPr>
        <w:t>рования;</w:t>
      </w:r>
    </w:p>
    <w:p w:rsidR="00E617B2" w:rsidRDefault="00E468A1">
      <w:pPr>
        <w:widowControl w:val="0"/>
        <w:spacing w:after="0" w:line="240" w:lineRule="auto"/>
        <w:ind w:right="20"/>
        <w:rPr>
          <w:rFonts w:ascii="Times New Roman" w:hAnsi="Times New Roman"/>
          <w:color w:val="000000"/>
          <w:spacing w:val="1"/>
          <w:sz w:val="28"/>
        </w:rPr>
      </w:pPr>
      <w:r>
        <w:rPr>
          <w:rFonts w:ascii="Times New Roman" w:hAnsi="Times New Roman"/>
          <w:color w:val="000000"/>
          <w:spacing w:val="1"/>
          <w:sz w:val="28"/>
        </w:rPr>
        <w:t>-</w:t>
      </w:r>
      <w:r>
        <w:rPr>
          <w:rFonts w:ascii="Times New Roman" w:hAnsi="Times New Roman"/>
          <w:color w:val="000000"/>
          <w:spacing w:val="1"/>
          <w:sz w:val="28"/>
        </w:rPr>
        <w:tab/>
        <w:t>-  делать отчет о проделанной работе.</w:t>
      </w:r>
    </w:p>
    <w:p w:rsidR="00E617B2" w:rsidRDefault="00E468A1">
      <w:pPr>
        <w:widowControl w:val="0"/>
        <w:spacing w:after="0" w:line="240" w:lineRule="auto"/>
        <w:ind w:right="20" w:firstLine="708"/>
        <w:rPr>
          <w:rFonts w:ascii="Times New Roman" w:hAnsi="Times New Roman"/>
          <w:color w:val="000000"/>
          <w:spacing w:val="1"/>
          <w:sz w:val="28"/>
        </w:rPr>
      </w:pPr>
      <w:r>
        <w:rPr>
          <w:rFonts w:ascii="Times New Roman" w:hAnsi="Times New Roman"/>
          <w:b/>
          <w:color w:val="000000"/>
          <w:spacing w:val="1"/>
          <w:sz w:val="28"/>
        </w:rPr>
        <w:t>Достаточный уровень:</w:t>
      </w:r>
    </w:p>
    <w:p w:rsidR="00E617B2" w:rsidRDefault="00E468A1">
      <w:pPr>
        <w:widowControl w:val="0"/>
        <w:tabs>
          <w:tab w:val="left" w:pos="1479"/>
          <w:tab w:val="left" w:pos="2048"/>
        </w:tabs>
        <w:spacing w:after="0" w:line="240" w:lineRule="auto"/>
        <w:ind w:left="1146"/>
        <w:rPr>
          <w:rFonts w:ascii="Times New Roman" w:hAnsi="Times New Roman"/>
          <w:spacing w:val="1"/>
          <w:sz w:val="28"/>
        </w:rPr>
      </w:pPr>
      <w:r>
        <w:rPr>
          <w:rFonts w:ascii="Times New Roman" w:hAnsi="Times New Roman"/>
          <w:spacing w:val="1"/>
          <w:sz w:val="28"/>
        </w:rPr>
        <w:t>- называть основные материалы для поделок и их свойства;</w:t>
      </w:r>
    </w:p>
    <w:p w:rsidR="00E617B2" w:rsidRDefault="00E468A1">
      <w:pPr>
        <w:widowControl w:val="0"/>
        <w:tabs>
          <w:tab w:val="left" w:pos="1479"/>
          <w:tab w:val="left" w:pos="2048"/>
        </w:tabs>
        <w:spacing w:after="0" w:line="240" w:lineRule="auto"/>
        <w:ind w:left="1146"/>
        <w:rPr>
          <w:rFonts w:ascii="Times New Roman" w:hAnsi="Times New Roman"/>
          <w:spacing w:val="1"/>
          <w:sz w:val="28"/>
        </w:rPr>
      </w:pPr>
      <w:r>
        <w:rPr>
          <w:rFonts w:ascii="Times New Roman" w:hAnsi="Times New Roman"/>
          <w:spacing w:val="1"/>
          <w:sz w:val="28"/>
        </w:rPr>
        <w:t>устанавливать соответствие поделки натуральному образцу;</w:t>
      </w:r>
    </w:p>
    <w:p w:rsidR="00E617B2" w:rsidRDefault="00E468A1">
      <w:pPr>
        <w:widowControl w:val="0"/>
        <w:numPr>
          <w:ilvl w:val="0"/>
          <w:numId w:val="52"/>
        </w:numPr>
        <w:tabs>
          <w:tab w:val="left" w:pos="1479"/>
          <w:tab w:val="left" w:pos="2048"/>
        </w:tabs>
        <w:spacing w:after="0" w:line="240" w:lineRule="auto"/>
        <w:contextualSpacing/>
        <w:rPr>
          <w:rFonts w:ascii="Times New Roman" w:hAnsi="Times New Roman"/>
          <w:spacing w:val="1"/>
          <w:sz w:val="28"/>
        </w:rPr>
      </w:pPr>
      <w:r>
        <w:rPr>
          <w:rFonts w:ascii="Times New Roman" w:hAnsi="Times New Roman"/>
          <w:spacing w:val="1"/>
          <w:sz w:val="28"/>
        </w:rPr>
        <w:t>повторять показанные учителем приемы выполнения работы;</w:t>
      </w:r>
    </w:p>
    <w:p w:rsidR="00E617B2" w:rsidRDefault="00E468A1">
      <w:pPr>
        <w:widowControl w:val="0"/>
        <w:numPr>
          <w:ilvl w:val="0"/>
          <w:numId w:val="52"/>
        </w:numPr>
        <w:tabs>
          <w:tab w:val="left" w:pos="1479"/>
          <w:tab w:val="left" w:pos="2048"/>
        </w:tabs>
        <w:spacing w:after="0" w:line="240" w:lineRule="auto"/>
        <w:contextualSpacing/>
        <w:rPr>
          <w:rFonts w:ascii="Times New Roman" w:hAnsi="Times New Roman"/>
          <w:spacing w:val="1"/>
          <w:sz w:val="28"/>
        </w:rPr>
      </w:pPr>
      <w:r>
        <w:rPr>
          <w:rFonts w:ascii="Times New Roman" w:hAnsi="Times New Roman"/>
          <w:spacing w:val="1"/>
          <w:sz w:val="28"/>
        </w:rPr>
        <w:t>выполнять простейшие операции по устной инструкции учител</w:t>
      </w:r>
    </w:p>
    <w:p w:rsidR="00E617B2" w:rsidRDefault="00E617B2">
      <w:pPr>
        <w:widowControl w:val="0"/>
        <w:tabs>
          <w:tab w:val="left" w:pos="1479"/>
          <w:tab w:val="left" w:pos="2048"/>
        </w:tabs>
        <w:spacing w:after="0" w:line="240" w:lineRule="auto"/>
        <w:ind w:left="1146"/>
        <w:rPr>
          <w:rFonts w:ascii="Times New Roman" w:hAnsi="Times New Roman"/>
          <w:spacing w:val="1"/>
          <w:sz w:val="28"/>
        </w:rPr>
      </w:pPr>
    </w:p>
    <w:p w:rsidR="00E617B2" w:rsidRDefault="00E468A1">
      <w:pPr>
        <w:spacing w:after="0" w:line="240" w:lineRule="auto"/>
        <w:ind w:firstLine="708"/>
        <w:rPr>
          <w:rFonts w:ascii="Times New Roman" w:hAnsi="Times New Roman"/>
          <w:b/>
          <w:sz w:val="28"/>
        </w:rPr>
      </w:pPr>
      <w:r>
        <w:rPr>
          <w:rFonts w:ascii="Times New Roman" w:hAnsi="Times New Roman"/>
          <w:b/>
          <w:sz w:val="28"/>
        </w:rPr>
        <w:t xml:space="preserve">Планируемые результаты освоения предмета  </w:t>
      </w:r>
    </w:p>
    <w:p w:rsidR="00E617B2" w:rsidRDefault="00E468A1">
      <w:pPr>
        <w:spacing w:after="0" w:line="240" w:lineRule="auto"/>
        <w:ind w:firstLine="708"/>
        <w:rPr>
          <w:rFonts w:ascii="Times New Roman" w:hAnsi="Times New Roman"/>
          <w:b/>
          <w:sz w:val="28"/>
        </w:rPr>
      </w:pPr>
      <w:r>
        <w:rPr>
          <w:rFonts w:ascii="Times New Roman" w:hAnsi="Times New Roman"/>
          <w:b/>
          <w:sz w:val="28"/>
        </w:rPr>
        <w:t>Предметные результаты.</w:t>
      </w:r>
    </w:p>
    <w:p w:rsidR="00E617B2" w:rsidRDefault="00E468A1">
      <w:pPr>
        <w:spacing w:after="0" w:line="240" w:lineRule="auto"/>
        <w:rPr>
          <w:rFonts w:ascii="Times New Roman" w:hAnsi="Times New Roman"/>
          <w:b/>
          <w:sz w:val="28"/>
        </w:rPr>
      </w:pPr>
      <w:r>
        <w:rPr>
          <w:rFonts w:ascii="Times New Roman" w:hAnsi="Times New Roman"/>
          <w:b/>
          <w:sz w:val="28"/>
        </w:rPr>
        <w:t>Минимальный уровень:</w:t>
      </w:r>
    </w:p>
    <w:p w:rsidR="00E617B2" w:rsidRDefault="00E468A1">
      <w:pPr>
        <w:spacing w:after="0" w:line="240" w:lineRule="auto"/>
        <w:rPr>
          <w:rFonts w:ascii="Times New Roman" w:hAnsi="Times New Roman"/>
          <w:sz w:val="28"/>
        </w:rPr>
      </w:pPr>
      <w:r>
        <w:rPr>
          <w:rFonts w:ascii="Times New Roman" w:hAnsi="Times New Roman"/>
          <w:sz w:val="28"/>
        </w:rPr>
        <w:t>- знание правил организации рабочего места и умение самостоятельно его организовать в зависимости от характера</w:t>
      </w:r>
      <w:r>
        <w:rPr>
          <w:rFonts w:ascii="Times New Roman" w:hAnsi="Times New Roman"/>
          <w:sz w:val="28"/>
        </w:rPr>
        <w:t xml:space="preserve"> выполняемой работы (рационально располагать инструменты, материалы и приспособления на рабочем столе, сохранять порядок на рабочем месте); </w:t>
      </w:r>
    </w:p>
    <w:p w:rsidR="00E617B2" w:rsidRDefault="00E468A1">
      <w:pPr>
        <w:spacing w:after="0" w:line="240" w:lineRule="auto"/>
        <w:rPr>
          <w:rFonts w:ascii="Times New Roman" w:hAnsi="Times New Roman"/>
          <w:sz w:val="28"/>
        </w:rPr>
      </w:pPr>
      <w:r>
        <w:rPr>
          <w:rFonts w:ascii="Times New Roman" w:hAnsi="Times New Roman"/>
          <w:sz w:val="28"/>
        </w:rPr>
        <w:t>- знание видов трудовых работ; знание названий и некоторых свойств поделочных материалов, используемых на уроках ру</w:t>
      </w:r>
      <w:r>
        <w:rPr>
          <w:rFonts w:ascii="Times New Roman" w:hAnsi="Times New Roman"/>
          <w:sz w:val="28"/>
        </w:rPr>
        <w:t xml:space="preserve">чного труда; знание и соблюдение правил их хранения, санитарно-гигиенических требований при работе с ними; </w:t>
      </w:r>
    </w:p>
    <w:p w:rsidR="00E617B2" w:rsidRDefault="00E468A1">
      <w:pPr>
        <w:spacing w:after="0" w:line="240" w:lineRule="auto"/>
        <w:rPr>
          <w:rFonts w:ascii="Times New Roman" w:hAnsi="Times New Roman"/>
          <w:sz w:val="28"/>
        </w:rPr>
      </w:pPr>
      <w:r>
        <w:rPr>
          <w:rFonts w:ascii="Times New Roman" w:hAnsi="Times New Roman"/>
          <w:sz w:val="28"/>
        </w:rPr>
        <w:lastRenderedPageBreak/>
        <w:t>- знание названий инструментов, необходимых на уроках ручного труда, их устройства, правил техники безопасной работы с колющими и режущими инструмен</w:t>
      </w:r>
      <w:r>
        <w:rPr>
          <w:rFonts w:ascii="Times New Roman" w:hAnsi="Times New Roman"/>
          <w:sz w:val="28"/>
        </w:rPr>
        <w:t xml:space="preserve">тами; </w:t>
      </w:r>
    </w:p>
    <w:p w:rsidR="00E617B2" w:rsidRDefault="00E468A1">
      <w:pPr>
        <w:spacing w:after="0" w:line="240" w:lineRule="auto"/>
        <w:rPr>
          <w:rFonts w:ascii="Times New Roman" w:hAnsi="Times New Roman"/>
          <w:sz w:val="28"/>
        </w:rPr>
      </w:pPr>
      <w:r>
        <w:rPr>
          <w:rFonts w:ascii="Times New Roman" w:hAnsi="Times New Roman"/>
          <w:sz w:val="28"/>
        </w:rPr>
        <w:t>- 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 анализ объекта, подлежащего изготовлению, выделение и называние его признаков и с</w:t>
      </w:r>
      <w:r>
        <w:rPr>
          <w:rFonts w:ascii="Times New Roman" w:hAnsi="Times New Roman"/>
          <w:sz w:val="28"/>
        </w:rPr>
        <w:t xml:space="preserve">войств; определение способов соединения деталей; </w:t>
      </w:r>
    </w:p>
    <w:p w:rsidR="00E617B2" w:rsidRDefault="00E468A1">
      <w:pPr>
        <w:spacing w:after="0" w:line="240" w:lineRule="auto"/>
        <w:rPr>
          <w:rFonts w:ascii="Times New Roman" w:hAnsi="Times New Roman"/>
          <w:sz w:val="28"/>
        </w:rPr>
      </w:pPr>
      <w:r>
        <w:rPr>
          <w:rFonts w:ascii="Times New Roman" w:hAnsi="Times New Roman"/>
          <w:sz w:val="28"/>
        </w:rPr>
        <w:t>- составление стандартного плана работы по пунктам; владение некоторыми технологическими приемами ручной обработки материалов; использование в работе доступных материалов (глина и пластилин; природные матер</w:t>
      </w:r>
      <w:r>
        <w:rPr>
          <w:rFonts w:ascii="Times New Roman" w:hAnsi="Times New Roman"/>
          <w:sz w:val="28"/>
        </w:rPr>
        <w:t>иалы; бумага и картон; нитки и ткань).</w:t>
      </w:r>
    </w:p>
    <w:p w:rsidR="00E617B2" w:rsidRDefault="00E468A1">
      <w:pPr>
        <w:spacing w:after="0" w:line="240" w:lineRule="auto"/>
        <w:rPr>
          <w:rFonts w:ascii="Times New Roman" w:hAnsi="Times New Roman"/>
          <w:b/>
          <w:sz w:val="28"/>
        </w:rPr>
      </w:pPr>
      <w:r>
        <w:rPr>
          <w:rFonts w:ascii="Times New Roman" w:hAnsi="Times New Roman"/>
          <w:b/>
          <w:sz w:val="28"/>
        </w:rPr>
        <w:t>Достаточный уровень:</w:t>
      </w:r>
    </w:p>
    <w:p w:rsidR="00E617B2" w:rsidRDefault="00E468A1">
      <w:pPr>
        <w:spacing w:after="0" w:line="240" w:lineRule="auto"/>
        <w:rPr>
          <w:rFonts w:ascii="Times New Roman" w:hAnsi="Times New Roman"/>
          <w:sz w:val="28"/>
        </w:rPr>
      </w:pPr>
      <w:r>
        <w:rPr>
          <w:rFonts w:ascii="Times New Roman" w:hAnsi="Times New Roman"/>
          <w:sz w:val="28"/>
        </w:rPr>
        <w:t>- знание правил рациональной организации труда, включающих упорядоченность действий и самодисциплину;</w:t>
      </w:r>
    </w:p>
    <w:p w:rsidR="00E617B2" w:rsidRDefault="00E468A1">
      <w:pPr>
        <w:spacing w:after="0" w:line="240" w:lineRule="auto"/>
        <w:rPr>
          <w:rFonts w:ascii="Times New Roman" w:hAnsi="Times New Roman"/>
          <w:sz w:val="28"/>
        </w:rPr>
      </w:pPr>
      <w:r>
        <w:rPr>
          <w:rFonts w:ascii="Times New Roman" w:hAnsi="Times New Roman"/>
          <w:sz w:val="28"/>
        </w:rPr>
        <w:t>-знание и использование правил безопасной работы с режущими и колющими инструментами, соблюден</w:t>
      </w:r>
      <w:r>
        <w:rPr>
          <w:rFonts w:ascii="Times New Roman" w:hAnsi="Times New Roman"/>
          <w:sz w:val="28"/>
        </w:rPr>
        <w:t xml:space="preserve">ие санитарно-гигиенических требований при выполнении трудовых работ; </w:t>
      </w:r>
    </w:p>
    <w:p w:rsidR="00E617B2" w:rsidRDefault="00E468A1">
      <w:pPr>
        <w:spacing w:after="0" w:line="240" w:lineRule="auto"/>
        <w:rPr>
          <w:rFonts w:ascii="Times New Roman" w:hAnsi="Times New Roman"/>
          <w:sz w:val="28"/>
        </w:rPr>
      </w:pPr>
      <w:r>
        <w:rPr>
          <w:rFonts w:ascii="Times New Roman" w:hAnsi="Times New Roman"/>
          <w:sz w:val="28"/>
        </w:rPr>
        <w:t xml:space="preserve">- осознанный подбор материалов по их физическим, декоративно –художественным и конструктивным свойствам; </w:t>
      </w:r>
    </w:p>
    <w:p w:rsidR="00E617B2" w:rsidRDefault="00E468A1">
      <w:pPr>
        <w:spacing w:after="0" w:line="240" w:lineRule="auto"/>
        <w:rPr>
          <w:rFonts w:ascii="Times New Roman" w:hAnsi="Times New Roman"/>
          <w:sz w:val="28"/>
        </w:rPr>
      </w:pPr>
      <w:r>
        <w:rPr>
          <w:rFonts w:ascii="Times New Roman" w:hAnsi="Times New Roman"/>
          <w:sz w:val="28"/>
        </w:rPr>
        <w:t>- отбор оптимальных и доступных технологических приемов ручной обработки в завис</w:t>
      </w:r>
      <w:r>
        <w:rPr>
          <w:rFonts w:ascii="Times New Roman" w:hAnsi="Times New Roman"/>
          <w:sz w:val="28"/>
        </w:rPr>
        <w:t xml:space="preserve">имости от свойств материалов и поставленных целей; экономное расходование материалов; </w:t>
      </w:r>
    </w:p>
    <w:p w:rsidR="00E617B2" w:rsidRDefault="00E468A1">
      <w:pPr>
        <w:spacing w:after="0" w:line="240" w:lineRule="auto"/>
        <w:rPr>
          <w:rFonts w:ascii="Times New Roman" w:hAnsi="Times New Roman"/>
          <w:sz w:val="28"/>
        </w:rPr>
      </w:pPr>
      <w:r>
        <w:rPr>
          <w:rFonts w:ascii="Times New Roman" w:hAnsi="Times New Roman"/>
          <w:sz w:val="28"/>
        </w:rPr>
        <w:t xml:space="preserve">- использование в работе наглядности: осуществление текущего самоконтроля выполняемых практических действий; оценка своих изделий (красиво, некрасиво, аккуратно, похоже </w:t>
      </w:r>
      <w:r>
        <w:rPr>
          <w:rFonts w:ascii="Times New Roman" w:hAnsi="Times New Roman"/>
          <w:sz w:val="28"/>
        </w:rPr>
        <w:t xml:space="preserve">на образец); </w:t>
      </w:r>
    </w:p>
    <w:p w:rsidR="00E617B2" w:rsidRDefault="00E468A1">
      <w:pPr>
        <w:spacing w:after="0" w:line="240" w:lineRule="auto"/>
        <w:rPr>
          <w:rFonts w:ascii="Times New Roman" w:hAnsi="Times New Roman"/>
          <w:sz w:val="28"/>
        </w:rPr>
      </w:pPr>
      <w:r>
        <w:rPr>
          <w:rFonts w:ascii="Times New Roman" w:hAnsi="Times New Roman"/>
          <w:sz w:val="28"/>
        </w:rPr>
        <w:t xml:space="preserve">- установление причинно-следственных связей между выполняемыми действиями и их результатами; выполнение общественных </w:t>
      </w:r>
    </w:p>
    <w:p w:rsidR="00E617B2" w:rsidRDefault="00E468A1">
      <w:pPr>
        <w:spacing w:after="0" w:line="240" w:lineRule="auto"/>
        <w:rPr>
          <w:rFonts w:ascii="Times New Roman" w:hAnsi="Times New Roman"/>
          <w:sz w:val="28"/>
        </w:rPr>
      </w:pPr>
      <w:r>
        <w:rPr>
          <w:rFonts w:ascii="Times New Roman" w:hAnsi="Times New Roman"/>
          <w:sz w:val="28"/>
        </w:rPr>
        <w:t>поручений по уборке класса после уроков трудового обучения.</w:t>
      </w:r>
    </w:p>
    <w:p w:rsidR="00E617B2" w:rsidRDefault="00E468A1">
      <w:pPr>
        <w:spacing w:after="0" w:line="240" w:lineRule="auto"/>
        <w:rPr>
          <w:rFonts w:ascii="Times New Roman" w:hAnsi="Times New Roman"/>
          <w:sz w:val="28"/>
        </w:rPr>
      </w:pPr>
      <w:r>
        <w:rPr>
          <w:rFonts w:ascii="Times New Roman" w:hAnsi="Times New Roman"/>
          <w:sz w:val="28"/>
        </w:rPr>
        <w:t>Личностные результаты:</w:t>
      </w:r>
    </w:p>
    <w:p w:rsidR="00E617B2" w:rsidRDefault="00E468A1">
      <w:pPr>
        <w:spacing w:after="0" w:line="240" w:lineRule="auto"/>
        <w:rPr>
          <w:rFonts w:ascii="Times New Roman" w:hAnsi="Times New Roman"/>
          <w:sz w:val="28"/>
        </w:rPr>
      </w:pPr>
      <w:r>
        <w:rPr>
          <w:rFonts w:ascii="Times New Roman" w:hAnsi="Times New Roman"/>
          <w:sz w:val="28"/>
        </w:rPr>
        <w:t xml:space="preserve">–осознание себя как ученика, заинтересованного посещением школы, обучением, занятиями, как члена семьи, одноклассника, друга; </w:t>
      </w:r>
    </w:p>
    <w:p w:rsidR="00E617B2" w:rsidRDefault="00E468A1">
      <w:pPr>
        <w:spacing w:after="0" w:line="240" w:lineRule="auto"/>
        <w:rPr>
          <w:rFonts w:ascii="Times New Roman" w:hAnsi="Times New Roman"/>
          <w:sz w:val="28"/>
        </w:rPr>
      </w:pPr>
      <w:r>
        <w:rPr>
          <w:rFonts w:ascii="Times New Roman" w:hAnsi="Times New Roman"/>
          <w:sz w:val="28"/>
        </w:rPr>
        <w:t xml:space="preserve">–способность к осмыслению социального окружения, своего места в нем, принятие соответствующих возрасту ценностей и социальных </w:t>
      </w:r>
      <w:r>
        <w:rPr>
          <w:rFonts w:ascii="Times New Roman" w:hAnsi="Times New Roman"/>
          <w:sz w:val="28"/>
        </w:rPr>
        <w:t>ролей;</w:t>
      </w:r>
    </w:p>
    <w:p w:rsidR="00E617B2" w:rsidRDefault="00E468A1">
      <w:pPr>
        <w:spacing w:after="0" w:line="240" w:lineRule="auto"/>
        <w:rPr>
          <w:rFonts w:ascii="Times New Roman" w:hAnsi="Times New Roman"/>
          <w:sz w:val="28"/>
        </w:rPr>
      </w:pPr>
      <w:r>
        <w:rPr>
          <w:rFonts w:ascii="Times New Roman" w:hAnsi="Times New Roman"/>
          <w:sz w:val="28"/>
        </w:rPr>
        <w:t xml:space="preserve">–положительное отношение к окружающей действительности, готовность к организации взаимодействия с ней и эстетическому ее восприятию; </w:t>
      </w:r>
    </w:p>
    <w:p w:rsidR="00E617B2" w:rsidRDefault="00E468A1">
      <w:pPr>
        <w:spacing w:after="0" w:line="240" w:lineRule="auto"/>
        <w:rPr>
          <w:rFonts w:ascii="Times New Roman" w:hAnsi="Times New Roman"/>
          <w:sz w:val="28"/>
        </w:rPr>
      </w:pPr>
      <w:r>
        <w:rPr>
          <w:rFonts w:ascii="Times New Roman" w:hAnsi="Times New Roman"/>
          <w:sz w:val="28"/>
        </w:rPr>
        <w:t xml:space="preserve">–целостный, социально ориентированный взгляд на мир в единстве его природной и социальной частей; </w:t>
      </w:r>
    </w:p>
    <w:p w:rsidR="00E617B2" w:rsidRDefault="00E468A1">
      <w:pPr>
        <w:spacing w:after="0" w:line="240" w:lineRule="auto"/>
        <w:rPr>
          <w:rFonts w:ascii="Times New Roman" w:hAnsi="Times New Roman"/>
          <w:sz w:val="28"/>
        </w:rPr>
      </w:pPr>
      <w:r>
        <w:rPr>
          <w:rFonts w:ascii="Times New Roman" w:hAnsi="Times New Roman"/>
          <w:sz w:val="28"/>
        </w:rPr>
        <w:t>–самостоятельнос</w:t>
      </w:r>
      <w:r>
        <w:rPr>
          <w:rFonts w:ascii="Times New Roman" w:hAnsi="Times New Roman"/>
          <w:sz w:val="28"/>
        </w:rPr>
        <w:t xml:space="preserve">ть в выполнении учебных заданий, поручений, договоренностей; </w:t>
      </w:r>
    </w:p>
    <w:p w:rsidR="00E617B2" w:rsidRDefault="00E468A1">
      <w:pPr>
        <w:spacing w:after="0" w:line="240" w:lineRule="auto"/>
        <w:rPr>
          <w:rFonts w:ascii="Times New Roman" w:hAnsi="Times New Roman"/>
          <w:sz w:val="28"/>
        </w:rPr>
      </w:pPr>
      <w:r>
        <w:rPr>
          <w:rFonts w:ascii="Times New Roman" w:hAnsi="Times New Roman"/>
          <w:sz w:val="28"/>
        </w:rPr>
        <w:t xml:space="preserve">–понимание личной ответственности за свои поступки на основе представлений об этических нормах и правилах поведения в современном обществе; </w:t>
      </w:r>
    </w:p>
    <w:p w:rsidR="00E617B2" w:rsidRDefault="00E468A1">
      <w:pPr>
        <w:spacing w:after="0" w:line="240" w:lineRule="auto"/>
        <w:rPr>
          <w:rFonts w:ascii="Times New Roman" w:hAnsi="Times New Roman"/>
          <w:sz w:val="28"/>
        </w:rPr>
      </w:pPr>
      <w:r>
        <w:rPr>
          <w:rFonts w:ascii="Times New Roman" w:hAnsi="Times New Roman"/>
          <w:sz w:val="28"/>
        </w:rPr>
        <w:t>–готовность к безопасному и бережному поведению в при</w:t>
      </w:r>
      <w:r>
        <w:rPr>
          <w:rFonts w:ascii="Times New Roman" w:hAnsi="Times New Roman"/>
          <w:sz w:val="28"/>
        </w:rPr>
        <w:t>роде и обществе.</w:t>
      </w:r>
    </w:p>
    <w:p w:rsidR="00E617B2" w:rsidRDefault="00E468A1">
      <w:pPr>
        <w:spacing w:after="0" w:line="240" w:lineRule="auto"/>
        <w:rPr>
          <w:rFonts w:ascii="Times New Roman" w:hAnsi="Times New Roman"/>
          <w:sz w:val="28"/>
        </w:rPr>
      </w:pPr>
      <w:r>
        <w:rPr>
          <w:rFonts w:ascii="Times New Roman" w:hAnsi="Times New Roman"/>
          <w:sz w:val="28"/>
        </w:rPr>
        <w:t>Метапредметные результаты</w:t>
      </w:r>
    </w:p>
    <w:p w:rsidR="00E617B2" w:rsidRDefault="00E468A1">
      <w:pPr>
        <w:spacing w:after="0" w:line="240" w:lineRule="auto"/>
        <w:rPr>
          <w:rFonts w:ascii="Times New Roman" w:hAnsi="Times New Roman"/>
          <w:sz w:val="28"/>
        </w:rPr>
      </w:pPr>
      <w:r>
        <w:rPr>
          <w:rFonts w:ascii="Times New Roman" w:hAnsi="Times New Roman"/>
          <w:sz w:val="28"/>
        </w:rPr>
        <w:t>Формирование следующих универсальных действий:</w:t>
      </w:r>
    </w:p>
    <w:p w:rsidR="00E617B2" w:rsidRDefault="00E468A1">
      <w:pPr>
        <w:spacing w:after="0" w:line="240" w:lineRule="auto"/>
        <w:rPr>
          <w:rFonts w:ascii="Times New Roman" w:hAnsi="Times New Roman"/>
          <w:sz w:val="28"/>
        </w:rPr>
      </w:pPr>
      <w:r>
        <w:rPr>
          <w:rFonts w:ascii="Times New Roman" w:hAnsi="Times New Roman"/>
          <w:sz w:val="28"/>
        </w:rPr>
        <w:t xml:space="preserve">Регулятивные БУД: </w:t>
      </w:r>
    </w:p>
    <w:p w:rsidR="00E617B2" w:rsidRDefault="00E468A1">
      <w:pPr>
        <w:spacing w:after="0" w:line="240" w:lineRule="auto"/>
        <w:rPr>
          <w:rFonts w:ascii="Times New Roman" w:hAnsi="Times New Roman"/>
          <w:sz w:val="28"/>
        </w:rPr>
      </w:pPr>
      <w:r>
        <w:rPr>
          <w:rFonts w:ascii="Times New Roman" w:hAnsi="Times New Roman"/>
          <w:sz w:val="28"/>
        </w:rPr>
        <w:lastRenderedPageBreak/>
        <w:t>–адекватно соблюдать ритуалы школьного поведения (поднимать руку, вставать и выходить из-за парты и т.д.);</w:t>
      </w:r>
    </w:p>
    <w:p w:rsidR="00E617B2" w:rsidRDefault="00E468A1">
      <w:pPr>
        <w:spacing w:after="0" w:line="240" w:lineRule="auto"/>
        <w:rPr>
          <w:rFonts w:ascii="Times New Roman" w:hAnsi="Times New Roman"/>
          <w:sz w:val="28"/>
        </w:rPr>
      </w:pPr>
      <w:r>
        <w:rPr>
          <w:rFonts w:ascii="Times New Roman" w:hAnsi="Times New Roman"/>
          <w:sz w:val="28"/>
        </w:rPr>
        <w:t>–принимать цели и произвольно включаться</w:t>
      </w:r>
      <w:r>
        <w:rPr>
          <w:rFonts w:ascii="Times New Roman" w:hAnsi="Times New Roman"/>
          <w:sz w:val="28"/>
        </w:rPr>
        <w:t xml:space="preserve"> в деятельность, следовать предложенному плану и работать в общем темпе; </w:t>
      </w:r>
    </w:p>
    <w:p w:rsidR="00E617B2" w:rsidRDefault="00E468A1">
      <w:pPr>
        <w:spacing w:after="0" w:line="240" w:lineRule="auto"/>
        <w:rPr>
          <w:rFonts w:ascii="Times New Roman" w:hAnsi="Times New Roman"/>
          <w:sz w:val="28"/>
        </w:rPr>
      </w:pPr>
      <w:r>
        <w:rPr>
          <w:rFonts w:ascii="Times New Roman" w:hAnsi="Times New Roman"/>
          <w:sz w:val="28"/>
        </w:rPr>
        <w:t xml:space="preserve">–активно участвовать в деятельности, контролировать и оценивать свои действия и действия одноклассников; </w:t>
      </w:r>
    </w:p>
    <w:p w:rsidR="00E617B2" w:rsidRDefault="00E468A1">
      <w:pPr>
        <w:spacing w:after="0" w:line="240" w:lineRule="auto"/>
        <w:rPr>
          <w:rFonts w:ascii="Times New Roman" w:hAnsi="Times New Roman"/>
          <w:sz w:val="28"/>
        </w:rPr>
      </w:pPr>
      <w:r>
        <w:rPr>
          <w:rFonts w:ascii="Times New Roman" w:hAnsi="Times New Roman"/>
          <w:sz w:val="28"/>
        </w:rPr>
        <w:t>–соотносить свои действия и их результаты с заданными образцами, принимать о</w:t>
      </w:r>
      <w:r>
        <w:rPr>
          <w:rFonts w:ascii="Times New Roman" w:hAnsi="Times New Roman"/>
          <w:sz w:val="28"/>
        </w:rPr>
        <w:t xml:space="preserve">ценку деятельности, оценивать ее с учетом предложенных </w:t>
      </w:r>
    </w:p>
    <w:p w:rsidR="00E617B2" w:rsidRDefault="00E468A1">
      <w:pPr>
        <w:spacing w:after="0" w:line="240" w:lineRule="auto"/>
        <w:rPr>
          <w:rFonts w:ascii="Times New Roman" w:hAnsi="Times New Roman"/>
          <w:sz w:val="28"/>
        </w:rPr>
      </w:pPr>
      <w:r>
        <w:rPr>
          <w:rFonts w:ascii="Times New Roman" w:hAnsi="Times New Roman"/>
          <w:sz w:val="28"/>
        </w:rPr>
        <w:t>критериев, корректировать свою деятельность с учетом выявленных недочетов.</w:t>
      </w:r>
    </w:p>
    <w:p w:rsidR="00E617B2" w:rsidRDefault="00E468A1">
      <w:pPr>
        <w:spacing w:after="0" w:line="240" w:lineRule="auto"/>
        <w:rPr>
          <w:rFonts w:ascii="Times New Roman" w:hAnsi="Times New Roman"/>
          <w:sz w:val="28"/>
        </w:rPr>
      </w:pPr>
      <w:r>
        <w:rPr>
          <w:rFonts w:ascii="Times New Roman" w:hAnsi="Times New Roman"/>
          <w:sz w:val="28"/>
        </w:rPr>
        <w:t xml:space="preserve">Познавательные БУД: </w:t>
      </w:r>
    </w:p>
    <w:p w:rsidR="00E617B2" w:rsidRDefault="00E468A1">
      <w:pPr>
        <w:spacing w:after="0" w:line="240" w:lineRule="auto"/>
        <w:rPr>
          <w:rFonts w:ascii="Times New Roman" w:hAnsi="Times New Roman"/>
          <w:sz w:val="28"/>
        </w:rPr>
      </w:pPr>
      <w:r>
        <w:rPr>
          <w:rFonts w:ascii="Times New Roman" w:hAnsi="Times New Roman"/>
          <w:sz w:val="28"/>
        </w:rPr>
        <w:t xml:space="preserve">–выделять некоторые существенные, общие и отличительные свойства хорошо знакомых предметов; </w:t>
      </w:r>
    </w:p>
    <w:p w:rsidR="00E617B2" w:rsidRDefault="00E468A1">
      <w:pPr>
        <w:spacing w:after="0" w:line="240" w:lineRule="auto"/>
        <w:rPr>
          <w:rFonts w:ascii="Times New Roman" w:hAnsi="Times New Roman"/>
          <w:sz w:val="28"/>
        </w:rPr>
      </w:pPr>
      <w:r>
        <w:rPr>
          <w:rFonts w:ascii="Times New Roman" w:hAnsi="Times New Roman"/>
          <w:sz w:val="28"/>
        </w:rPr>
        <w:t>–устанавлив</w:t>
      </w:r>
      <w:r>
        <w:rPr>
          <w:rFonts w:ascii="Times New Roman" w:hAnsi="Times New Roman"/>
          <w:sz w:val="28"/>
        </w:rPr>
        <w:t xml:space="preserve">ать видо-родовые отношения предметов; </w:t>
      </w:r>
    </w:p>
    <w:p w:rsidR="00E617B2" w:rsidRDefault="00E468A1">
      <w:pPr>
        <w:spacing w:after="0" w:line="240" w:lineRule="auto"/>
        <w:rPr>
          <w:rFonts w:ascii="Times New Roman" w:hAnsi="Times New Roman"/>
          <w:sz w:val="28"/>
        </w:rPr>
      </w:pPr>
      <w:r>
        <w:rPr>
          <w:rFonts w:ascii="Times New Roman" w:hAnsi="Times New Roman"/>
          <w:sz w:val="28"/>
        </w:rPr>
        <w:t xml:space="preserve">–делать простейшие обобщения, сравнивать, классифицировать на наглядном материале; </w:t>
      </w:r>
    </w:p>
    <w:p w:rsidR="00E617B2" w:rsidRDefault="00E468A1">
      <w:pPr>
        <w:spacing w:after="0" w:line="240" w:lineRule="auto"/>
        <w:rPr>
          <w:rFonts w:ascii="Times New Roman" w:hAnsi="Times New Roman"/>
          <w:sz w:val="28"/>
        </w:rPr>
      </w:pPr>
      <w:r>
        <w:rPr>
          <w:rFonts w:ascii="Times New Roman" w:hAnsi="Times New Roman"/>
          <w:sz w:val="28"/>
        </w:rPr>
        <w:t xml:space="preserve">–пользоваться знаками, символами, предметами-заместителями; </w:t>
      </w:r>
    </w:p>
    <w:p w:rsidR="00E617B2" w:rsidRDefault="00E468A1">
      <w:pPr>
        <w:spacing w:after="0" w:line="240" w:lineRule="auto"/>
        <w:rPr>
          <w:rFonts w:ascii="Times New Roman" w:hAnsi="Times New Roman"/>
          <w:sz w:val="28"/>
        </w:rPr>
      </w:pPr>
      <w:r>
        <w:rPr>
          <w:rFonts w:ascii="Times New Roman" w:hAnsi="Times New Roman"/>
          <w:sz w:val="28"/>
        </w:rPr>
        <w:t xml:space="preserve">–читать; </w:t>
      </w:r>
    </w:p>
    <w:p w:rsidR="00E617B2" w:rsidRDefault="00E468A1">
      <w:pPr>
        <w:spacing w:after="0" w:line="240" w:lineRule="auto"/>
        <w:rPr>
          <w:rFonts w:ascii="Times New Roman" w:hAnsi="Times New Roman"/>
          <w:sz w:val="28"/>
        </w:rPr>
      </w:pPr>
      <w:r>
        <w:rPr>
          <w:rFonts w:ascii="Times New Roman" w:hAnsi="Times New Roman"/>
          <w:sz w:val="28"/>
        </w:rPr>
        <w:t>–наблюдать под руководством взрослого за предметами и явлениям</w:t>
      </w:r>
      <w:r>
        <w:rPr>
          <w:rFonts w:ascii="Times New Roman" w:hAnsi="Times New Roman"/>
          <w:sz w:val="28"/>
        </w:rPr>
        <w:t xml:space="preserve">и окружающей действительности; </w:t>
      </w:r>
    </w:p>
    <w:p w:rsidR="00E617B2" w:rsidRDefault="00E468A1">
      <w:pPr>
        <w:spacing w:after="0" w:line="240" w:lineRule="auto"/>
        <w:rPr>
          <w:rFonts w:ascii="Times New Roman" w:hAnsi="Times New Roman"/>
          <w:sz w:val="28"/>
        </w:rPr>
      </w:pPr>
      <w:r>
        <w:rPr>
          <w:rFonts w:ascii="Times New Roman" w:hAnsi="Times New Roman"/>
          <w:sz w:val="28"/>
        </w:rPr>
        <w:t xml:space="preserve">–работать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 </w:t>
      </w:r>
    </w:p>
    <w:p w:rsidR="00E617B2" w:rsidRDefault="00E468A1">
      <w:pPr>
        <w:spacing w:after="0" w:line="240" w:lineRule="auto"/>
        <w:rPr>
          <w:rFonts w:ascii="Times New Roman" w:hAnsi="Times New Roman"/>
          <w:sz w:val="28"/>
        </w:rPr>
      </w:pPr>
      <w:r>
        <w:rPr>
          <w:rFonts w:ascii="Times New Roman" w:hAnsi="Times New Roman"/>
          <w:sz w:val="28"/>
        </w:rPr>
        <w:t>Ко</w:t>
      </w:r>
      <w:r>
        <w:rPr>
          <w:rFonts w:ascii="Times New Roman" w:hAnsi="Times New Roman"/>
          <w:sz w:val="28"/>
        </w:rPr>
        <w:t xml:space="preserve">ммуникативные БУД: </w:t>
      </w:r>
    </w:p>
    <w:p w:rsidR="00E617B2" w:rsidRDefault="00E468A1">
      <w:pPr>
        <w:spacing w:after="0" w:line="240" w:lineRule="auto"/>
        <w:rPr>
          <w:rFonts w:ascii="Times New Roman" w:hAnsi="Times New Roman"/>
          <w:sz w:val="28"/>
        </w:rPr>
      </w:pPr>
      <w:r>
        <w:rPr>
          <w:rFonts w:ascii="Times New Roman" w:hAnsi="Times New Roman"/>
          <w:sz w:val="28"/>
        </w:rPr>
        <w:t xml:space="preserve">–вступать в контакт и работать в коллективе (учитель−ученик, ученик–ученик, ученик–класс, учитель−класс); </w:t>
      </w:r>
    </w:p>
    <w:p w:rsidR="00E617B2" w:rsidRDefault="00E468A1">
      <w:pPr>
        <w:spacing w:after="0" w:line="240" w:lineRule="auto"/>
        <w:rPr>
          <w:rFonts w:ascii="Times New Roman" w:hAnsi="Times New Roman"/>
          <w:sz w:val="28"/>
        </w:rPr>
      </w:pPr>
      <w:r>
        <w:rPr>
          <w:rFonts w:ascii="Times New Roman" w:hAnsi="Times New Roman"/>
          <w:sz w:val="28"/>
        </w:rPr>
        <w:t xml:space="preserve">–использовать принятые ритуалы социального взаимодействия с одноклассниками и учителем; </w:t>
      </w:r>
    </w:p>
    <w:p w:rsidR="00E617B2" w:rsidRDefault="00E468A1">
      <w:pPr>
        <w:spacing w:after="0" w:line="240" w:lineRule="auto"/>
        <w:rPr>
          <w:rFonts w:ascii="Times New Roman" w:hAnsi="Times New Roman"/>
          <w:sz w:val="28"/>
        </w:rPr>
      </w:pPr>
      <w:r>
        <w:rPr>
          <w:rFonts w:ascii="Times New Roman" w:hAnsi="Times New Roman"/>
          <w:sz w:val="28"/>
        </w:rPr>
        <w:t>–обращаться за помощью и принимать помощ</w:t>
      </w:r>
      <w:r>
        <w:rPr>
          <w:rFonts w:ascii="Times New Roman" w:hAnsi="Times New Roman"/>
          <w:sz w:val="28"/>
        </w:rPr>
        <w:t xml:space="preserve">ь; </w:t>
      </w:r>
    </w:p>
    <w:p w:rsidR="00E617B2" w:rsidRDefault="00E468A1">
      <w:pPr>
        <w:spacing w:after="0" w:line="240" w:lineRule="auto"/>
        <w:rPr>
          <w:rFonts w:ascii="Times New Roman" w:hAnsi="Times New Roman"/>
          <w:sz w:val="28"/>
        </w:rPr>
      </w:pPr>
      <w:r>
        <w:rPr>
          <w:rFonts w:ascii="Times New Roman" w:hAnsi="Times New Roman"/>
          <w:sz w:val="28"/>
        </w:rPr>
        <w:t xml:space="preserve">–слушать и понимать инструкцию к учебному заданию в разных видах деятельности и быту; </w:t>
      </w:r>
    </w:p>
    <w:p w:rsidR="00E617B2" w:rsidRDefault="00E468A1">
      <w:pPr>
        <w:spacing w:after="0" w:line="240" w:lineRule="auto"/>
        <w:rPr>
          <w:rFonts w:ascii="Times New Roman" w:hAnsi="Times New Roman"/>
          <w:sz w:val="28"/>
        </w:rPr>
      </w:pPr>
      <w:r>
        <w:rPr>
          <w:rFonts w:ascii="Times New Roman" w:hAnsi="Times New Roman"/>
          <w:sz w:val="28"/>
        </w:rPr>
        <w:t xml:space="preserve">–сотрудничать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 </w:t>
      </w:r>
    </w:p>
    <w:p w:rsidR="00E617B2" w:rsidRDefault="00E468A1">
      <w:pPr>
        <w:spacing w:after="0" w:line="240" w:lineRule="auto"/>
        <w:rPr>
          <w:rFonts w:ascii="Times New Roman" w:hAnsi="Times New Roman"/>
          <w:sz w:val="28"/>
        </w:rPr>
      </w:pPr>
      <w:r>
        <w:rPr>
          <w:rFonts w:ascii="Times New Roman" w:hAnsi="Times New Roman"/>
          <w:sz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3.8 Основы социальной жизни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Планируемые результаты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i/>
          <w:sz w:val="28"/>
          <w:highlight w:val="white"/>
        </w:rPr>
        <w:t>Личная гигиена.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знать: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правила</w:t>
      </w:r>
      <w:r>
        <w:rPr>
          <w:rFonts w:ascii="Times New Roman" w:hAnsi="Times New Roman"/>
          <w:sz w:val="28"/>
          <w:highlight w:val="white"/>
        </w:rPr>
        <w:t xml:space="preserve"> ухода за кожей лица;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приемы нанесения косметических средств на лицо, шею.</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lastRenderedPageBreak/>
        <w:t>Обучающиеся должны уметь: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-правильно ухаживать за кожей лица, шеи, рук, ног.</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-использовать подручные средства дополнительно к кремам, лосьонам.</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-в меру пользоваться косметикой.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i/>
          <w:sz w:val="28"/>
          <w:highlight w:val="white"/>
        </w:rPr>
        <w:t>Одежда и обувь.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знать: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-правила стирки к сушки одежды из шерстяных и синтетических тканей;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-правила и последовательность глажения изделий;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виды предприятий по химической чистке одежды, их назначение;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виды оказываемых ими услуг;</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пра</w:t>
      </w:r>
      <w:r>
        <w:rPr>
          <w:rFonts w:ascii="Times New Roman" w:hAnsi="Times New Roman"/>
          <w:sz w:val="28"/>
          <w:highlight w:val="white"/>
        </w:rPr>
        <w:t>вила подготовки вещей к сдаче в чистку.</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уметь: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-стирать и сушить изделия из шерстяных и синтетических тканей;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-гладить блузки, рубашки, платья.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i/>
          <w:sz w:val="28"/>
          <w:highlight w:val="white"/>
        </w:rPr>
        <w:t>Питание.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знать: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-виды теста;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-способы приготовления изделий из теста;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-спо</w:t>
      </w:r>
      <w:r>
        <w:rPr>
          <w:rFonts w:ascii="Times New Roman" w:hAnsi="Times New Roman"/>
          <w:sz w:val="28"/>
          <w:highlight w:val="white"/>
        </w:rPr>
        <w:t>собы заготовки продуктов впрок из овощей, фруктов, ягод, зелени.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уметь: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-приготовить пресное тесто и изделия из него - лапшу, печенье;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-нашинковать морковь, петрушку, сельдерей, укроп;</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-заготовит ягоды без тепловой обработки;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xml:space="preserve">-записать </w:t>
      </w:r>
      <w:r>
        <w:rPr>
          <w:rFonts w:ascii="Times New Roman" w:hAnsi="Times New Roman"/>
          <w:sz w:val="28"/>
          <w:highlight w:val="white"/>
        </w:rPr>
        <w:t>рецепт соления, варенья, консервирования.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i/>
          <w:sz w:val="28"/>
          <w:highlight w:val="white"/>
        </w:rPr>
        <w:t>Семья.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знать: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правила ухода за грудным ребенком: правила и периодичность кормления ребенка из соски и с ложечки, купания;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правила и последовательность одевания и пеленания грудного ребенка;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w:t>
      </w:r>
      <w:r>
        <w:rPr>
          <w:rFonts w:ascii="Times New Roman" w:hAnsi="Times New Roman"/>
          <w:sz w:val="28"/>
          <w:highlight w:val="white"/>
        </w:rPr>
        <w:t>санитарно-гигиенические требования к содержанию детской постели, посуды, игрушек.</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lastRenderedPageBreak/>
        <w:t>Обучающиеся должны уметь: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купать, одевать, пеленать куклу;</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-кормить куклу из соски и с ложечки;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-содержать в порядке детскую постель, посуду, игрушки.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i/>
          <w:sz w:val="28"/>
          <w:highlight w:val="white"/>
        </w:rPr>
        <w:t>Культура поведения.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w:t>
      </w:r>
      <w:r>
        <w:rPr>
          <w:rFonts w:ascii="Times New Roman" w:hAnsi="Times New Roman"/>
          <w:sz w:val="28"/>
          <w:highlight w:val="white"/>
          <w:u w:val="single" w:color="000000"/>
        </w:rPr>
        <w:t>бучающиеся должны знать: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-правила поведения юноши и девушки при знакомстве в общественных местах и дома, требования к внешнему виду молодых людей.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уметь: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-культурно и вежливо вести себя при знакомстве в кино, на танцах и т.д.), дома;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в</w:t>
      </w:r>
      <w:r>
        <w:rPr>
          <w:rFonts w:ascii="Times New Roman" w:hAnsi="Times New Roman"/>
          <w:sz w:val="28"/>
          <w:highlight w:val="white"/>
        </w:rPr>
        <w:t>ыбирать косметические средства, украшения, прическу, одежду, учитывая свой возраст, индивидуальные особенности, для турпохода и посещения танцев.</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i/>
          <w:sz w:val="28"/>
          <w:highlight w:val="white"/>
        </w:rPr>
        <w:t>Жилище.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знать: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-правила и периодичность уборки кухни, санузла, ванны;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xml:space="preserve">-моющие средства, </w:t>
      </w:r>
      <w:r>
        <w:rPr>
          <w:rFonts w:ascii="Times New Roman" w:hAnsi="Times New Roman"/>
          <w:sz w:val="28"/>
          <w:highlight w:val="white"/>
        </w:rPr>
        <w:t>используемые при уборке кухни, санузла;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санитарно-гигиенические требования и правила техники безопасности при уборке кухни и санузла.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уметь: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-мыть кафельные стены, чистить раковины;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пользоваться печатными инструкциями к моющим средст</w:t>
      </w:r>
      <w:r>
        <w:rPr>
          <w:rFonts w:ascii="Times New Roman" w:hAnsi="Times New Roman"/>
          <w:sz w:val="28"/>
          <w:highlight w:val="white"/>
        </w:rPr>
        <w:t>вам, используемым</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-при уборке кухни санузла, ванны.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i/>
          <w:sz w:val="28"/>
          <w:highlight w:val="white"/>
        </w:rPr>
        <w:t>Транспорт.</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знать: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основные автобусные маршруты;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основные маршруты водного транспорта;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правила безопасной поездки на речном и морском виде транспорта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уметь: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-пользоваться расписанием;</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-определять стоимость проезда;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-покупать билет;</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lastRenderedPageBreak/>
        <w:t>-обращаться за справкой;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-выполнять правила безопасности при поездке на речном, морском, автобусном видах транспорта;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i/>
          <w:sz w:val="28"/>
          <w:highlight w:val="white"/>
        </w:rPr>
        <w:t>Торговля.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знать: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-рынок, его виды;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-основные</w:t>
      </w:r>
      <w:r>
        <w:rPr>
          <w:rFonts w:ascii="Times New Roman" w:hAnsi="Times New Roman"/>
          <w:sz w:val="28"/>
          <w:highlight w:val="white"/>
        </w:rPr>
        <w:t xml:space="preserve"> отличия его от магазина;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-правила поведения на рынке;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права покупателя на рынке;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цены на основные овощи: картофель, капусту, морковь и др., а также и фрукты, ягоды и промышленные товары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уметь: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выбрать месторасположения нужных това</w:t>
      </w:r>
      <w:r>
        <w:rPr>
          <w:rFonts w:ascii="Times New Roman" w:hAnsi="Times New Roman"/>
          <w:sz w:val="28"/>
          <w:highlight w:val="white"/>
        </w:rPr>
        <w:t>ров;</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-выбрать продукцию в соответствии с её качеством (внешний вид, вкус и др,),</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-количества, цены.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i/>
          <w:sz w:val="28"/>
          <w:highlight w:val="white"/>
        </w:rPr>
        <w:t>Средства связи.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знать: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-виды телефонной связи;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-правила пользования ими, телефонным справочником;</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-номера срочных вызовов пожарной службы</w:t>
      </w:r>
      <w:r>
        <w:rPr>
          <w:rFonts w:ascii="Times New Roman" w:hAnsi="Times New Roman"/>
          <w:sz w:val="28"/>
          <w:highlight w:val="white"/>
        </w:rPr>
        <w:t>, милиции, скорой помощи, службы газа;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-периодичность оплаты телефона;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-виды междугородней связи, правила пользования автоматической телефонной связью;</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-тарифы на телефонные разговоры с учетом времени суток, праздничных дней и дальности расстояния;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-оплата</w:t>
      </w:r>
      <w:r>
        <w:rPr>
          <w:rFonts w:ascii="Times New Roman" w:hAnsi="Times New Roman"/>
          <w:sz w:val="28"/>
          <w:highlight w:val="white"/>
        </w:rPr>
        <w:t xml:space="preserve"> за телефон;</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-порядок заказа междугороднего разговора по адресу;</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-правила культурного краткого разговора.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уметь: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кратко объяснить причину звонка по телефону срочного вызова;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-узнать время;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-получить по телефону справку;</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lastRenderedPageBreak/>
        <w:t xml:space="preserve">-культурно </w:t>
      </w:r>
      <w:r>
        <w:rPr>
          <w:rFonts w:ascii="Times New Roman" w:hAnsi="Times New Roman"/>
          <w:sz w:val="28"/>
          <w:highlight w:val="white"/>
        </w:rPr>
        <w:t>разговаривать по телефону.</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i/>
          <w:sz w:val="28"/>
          <w:highlight w:val="white"/>
        </w:rPr>
        <w:t>Медицинская помощь.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знать: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-меры по предупреждению несчастных случаев в быту;</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-правила и приемы оказания первой помощи при несчастных случаях: выведение из состояние теплового и солнечного удара, обработки повр</w:t>
      </w:r>
      <w:r>
        <w:rPr>
          <w:rFonts w:ascii="Times New Roman" w:hAnsi="Times New Roman"/>
          <w:sz w:val="28"/>
          <w:highlight w:val="white"/>
        </w:rPr>
        <w:t>ежденного участка кожи при ожоге, при обморожении разных степеней, промывание желудка при отравлении;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-приемы оказания помощи спасенному из водоема.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уметь: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-оказать первую помощь при ожоге, обморожении;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оказать первую помощь утопающему</w:t>
      </w:r>
      <w:r>
        <w:rPr>
          <w:rFonts w:ascii="Times New Roman" w:hAnsi="Times New Roman"/>
          <w:sz w:val="28"/>
          <w:highlight w:val="white"/>
        </w:rPr>
        <w:t>.</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i/>
          <w:sz w:val="28"/>
          <w:highlight w:val="white"/>
        </w:rPr>
        <w:t>Учреждения, организации, предприятия.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знать: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-куда и к кому обращаться в случае необходимой помощи;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-адрес местной префектуры;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-отделы по учету распределения жилой площади, соцобеспечения, народного образования, комиссий по делам несов</w:t>
      </w:r>
      <w:r>
        <w:rPr>
          <w:rFonts w:ascii="Times New Roman" w:hAnsi="Times New Roman"/>
          <w:sz w:val="28"/>
          <w:highlight w:val="white"/>
        </w:rPr>
        <w:t>ершеннолетних, по трудоустройству молодежи.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уметь: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-обращаться с вопросами и просьбами к работникам префектуры и других учреждений.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i/>
          <w:sz w:val="28"/>
          <w:highlight w:val="white"/>
        </w:rPr>
        <w:t>Экономика домашнего хозяйства.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знать: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-составные части бюджета семьи и их размер;</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-основные статьи расходов в семье: размер квартплаты, тарифы, порядок и периодичность оплаты электроэнергии, газа, телефона и др.;</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-стоимость крупных покупок (одежды, обуви, мебели и др.);</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-правила экономии (учет реальных возможностей, контроль расходов, а</w:t>
      </w:r>
      <w:r>
        <w:rPr>
          <w:rFonts w:ascii="Times New Roman" w:hAnsi="Times New Roman"/>
          <w:sz w:val="28"/>
          <w:highlight w:val="white"/>
        </w:rPr>
        <w:t>ккуратность в обращении с вещами, экономия электроэнергии, виды преобразования вещей (перелицовка, реставрация, покраска и др.);</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виды и цели сбережений: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уметь: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подсчитать бюджет семьи;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-составить доверенность на получение зарплаты, п</w:t>
      </w:r>
      <w:r>
        <w:rPr>
          <w:rFonts w:ascii="Times New Roman" w:hAnsi="Times New Roman"/>
          <w:sz w:val="28"/>
          <w:highlight w:val="white"/>
        </w:rPr>
        <w:t>енсии и др.;</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lastRenderedPageBreak/>
        <w:t>-подсчитать расходы, планируя расходы на месяц, полмесяца, неделю, день;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-снимать показатели счетчика и подсчитывать стоимость израсходованной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электроэнергии, газа, воды и т.п., заполнять квитанции;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планировать и подсчитывать расходы на куль</w:t>
      </w:r>
      <w:r>
        <w:rPr>
          <w:rFonts w:ascii="Times New Roman" w:hAnsi="Times New Roman"/>
          <w:sz w:val="28"/>
          <w:highlight w:val="white"/>
        </w:rPr>
        <w:t>турные и текущие потребности, крупные покупки;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соблюдать правила экономии в семье, и порядок помещения сбережений в Сбербанк.</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Данная рабочая программа по СБО разработана на основании базовой программы специальных (коррекционных) общеобразовательных учреж</w:t>
      </w:r>
      <w:r>
        <w:rPr>
          <w:rFonts w:ascii="Times New Roman" w:hAnsi="Times New Roman"/>
          <w:sz w:val="28"/>
          <w:highlight w:val="white"/>
        </w:rPr>
        <w:t>дений VIII вида под редакцией Воронковой В.В. М: ВЛАДОС 2001г.</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Специальные коррекционные занятия по СБО направлены на практическую подготовку детей к самостоятельной жизни и труду, на формирование у них знаний и умений, способствующих социальной адаптации,</w:t>
      </w:r>
      <w:r>
        <w:rPr>
          <w:rFonts w:ascii="Times New Roman" w:hAnsi="Times New Roman"/>
          <w:sz w:val="28"/>
          <w:highlight w:val="white"/>
        </w:rPr>
        <w:t xml:space="preserve"> на повышение уровня общего развития учащихся.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Место учебного предмета в учебном (образовательном) плане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Согласно индивидуальному учебному плану на изучение предмета «СБО» отводится 0,5 учебных часа в неделю</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u w:val="single" w:color="000000"/>
        </w:rPr>
        <w:t>Структура программы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xml:space="preserve">Программа по СБО состоит из </w:t>
      </w:r>
      <w:r>
        <w:rPr>
          <w:rFonts w:ascii="Times New Roman" w:hAnsi="Times New Roman"/>
          <w:sz w:val="28"/>
          <w:highlight w:val="white"/>
        </w:rPr>
        <w:t>7 разделов:</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-пояснительная записка;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-основные требования к знаниям, умениям учащихся;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-учебно-тематический план;</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-календарно-тематический план;</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-содержание программы;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-формы и средства контроля;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w:t>
      </w:r>
      <w:r>
        <w:rPr>
          <w:rFonts w:ascii="Times New Roman" w:hAnsi="Times New Roman"/>
          <w:sz w:val="28"/>
          <w:highlight w:val="white"/>
        </w:rPr>
        <w:t>критерии и нормы оценки знаний обучающихся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-перечень учебно-</w:t>
      </w:r>
      <w:r>
        <w:rPr>
          <w:rFonts w:ascii="Times New Roman" w:hAnsi="Times New Roman"/>
          <w:sz w:val="28"/>
          <w:highlight w:val="white"/>
        </w:rPr>
        <w:t>методических средств.</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Раздел </w:t>
      </w:r>
      <w:r>
        <w:rPr>
          <w:rFonts w:ascii="Times New Roman" w:hAnsi="Times New Roman"/>
          <w:sz w:val="28"/>
          <w:highlight w:val="white"/>
          <w:u w:val="single" w:color="000000"/>
        </w:rPr>
        <w:t>содержание программы</w:t>
      </w:r>
      <w:r>
        <w:rPr>
          <w:rFonts w:ascii="Times New Roman" w:hAnsi="Times New Roman"/>
          <w:sz w:val="28"/>
          <w:highlight w:val="white"/>
        </w:rPr>
        <w:t> включает в себя минимальный объем материала, обязательного для изучения.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Раздел </w:t>
      </w:r>
      <w:r>
        <w:rPr>
          <w:rFonts w:ascii="Times New Roman" w:hAnsi="Times New Roman"/>
          <w:sz w:val="28"/>
          <w:highlight w:val="white"/>
          <w:u w:val="single" w:color="000000"/>
        </w:rPr>
        <w:t>основные требования к знаниям, умениям учащихся определяет</w:t>
      </w:r>
      <w:r>
        <w:rPr>
          <w:rFonts w:ascii="Times New Roman" w:hAnsi="Times New Roman"/>
          <w:sz w:val="28"/>
          <w:highlight w:val="white"/>
        </w:rPr>
        <w:t> итоговый уровень умений и навыков, которыми учащиеся должны владеть</w:t>
      </w:r>
      <w:r>
        <w:rPr>
          <w:rFonts w:ascii="Times New Roman" w:hAnsi="Times New Roman"/>
          <w:sz w:val="28"/>
          <w:highlight w:val="white"/>
        </w:rPr>
        <w:t xml:space="preserve"> по окончании данного этапа обучения.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Разделы </w:t>
      </w:r>
      <w:r>
        <w:rPr>
          <w:rFonts w:ascii="Times New Roman" w:hAnsi="Times New Roman"/>
          <w:sz w:val="28"/>
          <w:highlight w:val="white"/>
          <w:u w:val="single" w:color="000000"/>
        </w:rPr>
        <w:t>учебно-тематический план</w:t>
      </w:r>
      <w:r>
        <w:rPr>
          <w:rFonts w:ascii="Times New Roman" w:hAnsi="Times New Roman"/>
          <w:sz w:val="28"/>
          <w:highlight w:val="white"/>
        </w:rPr>
        <w:t> и </w:t>
      </w:r>
      <w:r>
        <w:rPr>
          <w:rFonts w:ascii="Times New Roman" w:hAnsi="Times New Roman"/>
          <w:sz w:val="28"/>
          <w:highlight w:val="white"/>
          <w:u w:val="single" w:color="000000"/>
        </w:rPr>
        <w:t>календарно-тематический план</w:t>
      </w:r>
      <w:r>
        <w:rPr>
          <w:rFonts w:ascii="Times New Roman" w:hAnsi="Times New Roman"/>
          <w:sz w:val="28"/>
          <w:highlight w:val="white"/>
        </w:rPr>
        <w:t> приводят конкретное планирование, ориентированное на учебники СБО</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lastRenderedPageBreak/>
        <w:t>Раздел ф</w:t>
      </w:r>
      <w:r>
        <w:rPr>
          <w:rFonts w:ascii="Times New Roman" w:hAnsi="Times New Roman"/>
          <w:sz w:val="28"/>
          <w:highlight w:val="white"/>
          <w:u w:val="single" w:color="000000"/>
        </w:rPr>
        <w:t>ормы и средства контроля</w:t>
      </w:r>
      <w:r>
        <w:rPr>
          <w:rFonts w:ascii="Times New Roman" w:hAnsi="Times New Roman"/>
          <w:sz w:val="28"/>
          <w:highlight w:val="white"/>
        </w:rPr>
        <w:t> показывает осуществление контроля за</w:t>
      </w:r>
      <w:r>
        <w:rPr>
          <w:rFonts w:ascii="Times New Roman" w:hAnsi="Times New Roman"/>
          <w:sz w:val="28"/>
          <w:highlight w:val="white"/>
        </w:rPr>
        <w:t xml:space="preserve"> знаниями и умениями учащихся.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Раздел </w:t>
      </w:r>
      <w:r>
        <w:rPr>
          <w:rFonts w:ascii="Times New Roman" w:hAnsi="Times New Roman"/>
          <w:sz w:val="28"/>
          <w:highlight w:val="white"/>
          <w:u w:val="single" w:color="000000"/>
        </w:rPr>
        <w:t>перечень учебно-методических средств</w:t>
      </w:r>
      <w:r>
        <w:rPr>
          <w:rFonts w:ascii="Times New Roman" w:hAnsi="Times New Roman"/>
          <w:sz w:val="28"/>
          <w:highlight w:val="white"/>
        </w:rPr>
        <w:t> включат в себя список учебников и методической литературы.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u w:val="single" w:color="000000"/>
        </w:rPr>
        <w:t>Цели и задачи изучения предмета в школе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Цель:</w:t>
      </w:r>
      <w:r>
        <w:rPr>
          <w:rFonts w:ascii="Times New Roman" w:hAnsi="Times New Roman"/>
          <w:sz w:val="28"/>
          <w:highlight w:val="white"/>
        </w:rPr>
        <w:t> Расширение социального пространства детей с умственной отсталостью на основе</w:t>
      </w:r>
      <w:r>
        <w:rPr>
          <w:rFonts w:ascii="Times New Roman" w:hAnsi="Times New Roman"/>
          <w:sz w:val="28"/>
          <w:highlight w:val="white"/>
        </w:rPr>
        <w:t xml:space="preserve"> реализации программы «Социально-бытовая ориентировка».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Задачи: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-формирование знаний и умений, способствующих их социальной адаптации, повышению уровня общего развития.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-коррекция речемыслительной деятельности путем вовлечения в сюжетно- ролевые игры, позн</w:t>
      </w:r>
      <w:r>
        <w:rPr>
          <w:rFonts w:ascii="Times New Roman" w:hAnsi="Times New Roman"/>
          <w:sz w:val="28"/>
          <w:highlight w:val="white"/>
        </w:rPr>
        <w:t>авательные экскурсии. -Воспитание положительных качеств личности.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Настоящая программа составлена с учетом возрастных и психофизических особенностей развития учащихся, уровня их знаний, умений и возможностей. Материал программы расположен, по принципу услож</w:t>
      </w:r>
      <w:r>
        <w:rPr>
          <w:rFonts w:ascii="Times New Roman" w:hAnsi="Times New Roman"/>
          <w:sz w:val="28"/>
          <w:highlight w:val="white"/>
        </w:rPr>
        <w:t xml:space="preserve">нения и увеличения объема сведений. Последовательное изучение тем обеспечивает возможность систематизировано формировать и совершенствовать у детей с нарушением интеллекта необходимые им навыки самообслуживания, ведения домашнего хозяйства, ориентировки в </w:t>
      </w:r>
      <w:r>
        <w:rPr>
          <w:rFonts w:ascii="Times New Roman" w:hAnsi="Times New Roman"/>
          <w:sz w:val="28"/>
          <w:highlight w:val="white"/>
        </w:rPr>
        <w:t>окружающем, а также практически знакомиться с предприятиями, организациями и учреждениями, в которые им придется обращаться по различным вопросам, начав самостоятельную жизнь. Большое значение имеют разделы, направленные на формирование умений пользоваться</w:t>
      </w:r>
      <w:r>
        <w:rPr>
          <w:rFonts w:ascii="Times New Roman" w:hAnsi="Times New Roman"/>
          <w:sz w:val="28"/>
          <w:highlight w:val="white"/>
        </w:rPr>
        <w:t xml:space="preserve"> услугами предприятий службы быта, торговли, связи, транспорта, медицинской помощи. Кроме того, данные занятия должны способствовать усвоению морально-этических норм поведения, выработке навыков общения с людьми, развитию художественного вкуса детей и т.д.</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«Питание» — один из важнейших разделов, который решает очень нужные задачи: </w:t>
      </w:r>
      <w:r>
        <w:rPr>
          <w:rFonts w:ascii="Times New Roman" w:hAnsi="Times New Roman"/>
          <w:b/>
          <w:sz w:val="28"/>
          <w:highlight w:val="white"/>
        </w:rPr>
        <w:t>расширение кругозора</w:t>
      </w:r>
      <w:r>
        <w:rPr>
          <w:rFonts w:ascii="Times New Roman" w:hAnsi="Times New Roman"/>
          <w:sz w:val="28"/>
          <w:highlight w:val="white"/>
        </w:rPr>
        <w:t> детей о значении питания в жизни и деятельности человека; формирование знаний о разнообразии пищи, её целебных свойствах, о необходимости пищи для роста и раз</w:t>
      </w:r>
      <w:r>
        <w:rPr>
          <w:rFonts w:ascii="Times New Roman" w:hAnsi="Times New Roman"/>
          <w:sz w:val="28"/>
          <w:highlight w:val="white"/>
        </w:rPr>
        <w:t>вития детского организма, о культуре питания; формирование умений определить простейшими приемами экологически чистые продукты; приготовить блюда, эстетически оформить, проявить элементы творчества при создании новых вариантов кулинарных рецептов и украшен</w:t>
      </w:r>
      <w:r>
        <w:rPr>
          <w:rFonts w:ascii="Times New Roman" w:hAnsi="Times New Roman"/>
          <w:sz w:val="28"/>
          <w:highlight w:val="white"/>
        </w:rPr>
        <w:t>ие их.</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Содержание программы по СБО</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Личная гигиена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Значение косметики для девушки и юноши.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Правила и приемы ухода за кожей лица.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Значение здоровья для жизни и деятельности человека.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lastRenderedPageBreak/>
        <w:t>Средства и способы сбережения здоровья.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Практические работы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Упражнение в пр</w:t>
      </w:r>
      <w:r>
        <w:rPr>
          <w:rFonts w:ascii="Times New Roman" w:hAnsi="Times New Roman"/>
          <w:sz w:val="28"/>
          <w:highlight w:val="white"/>
        </w:rPr>
        <w:t>отирании кожи лица косметическими средствами, использование масок.</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Культура поведения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Культура общения юноши и девушки.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Внешний вид молодых людей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Практические работы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Сюжетная игра «Встреча молодых людей»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Одежда и обувь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xml:space="preserve">Особенности ухода за одеждой, </w:t>
      </w:r>
      <w:r>
        <w:rPr>
          <w:rFonts w:ascii="Times New Roman" w:hAnsi="Times New Roman"/>
          <w:sz w:val="28"/>
          <w:highlight w:val="white"/>
        </w:rPr>
        <w:t>изготовленных из шерстяных и синтетических тканей.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Стирка изделий из шерстяных и синтетических тканей.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Химчистка – правила пользования.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Практические работы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Стирка изделий из шерстяных и синтетических тканей.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Питание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Виды теста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xml:space="preserve">Приготовление изделия из </w:t>
      </w:r>
      <w:r>
        <w:rPr>
          <w:rFonts w:ascii="Times New Roman" w:hAnsi="Times New Roman"/>
          <w:sz w:val="28"/>
          <w:highlight w:val="white"/>
        </w:rPr>
        <w:t>теста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Заготовка продуктов (соленья, варенья и т.д.)</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Запись рецептов</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Практические работы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Чтение рецептов и самостоятельный подбор продуктов.</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Запись рецептов</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Приготовление овощного салата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Семья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Грудной ребенок в семье.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Правила содержания в чистоте детской по</w:t>
      </w:r>
      <w:r>
        <w:rPr>
          <w:rFonts w:ascii="Times New Roman" w:hAnsi="Times New Roman"/>
          <w:sz w:val="28"/>
          <w:highlight w:val="white"/>
        </w:rPr>
        <w:t>стели, посуды, игрушек.</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Практические работы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Упражнения в пеленании и кормлении куклы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Мытье детской посуды игрушек.</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Жилище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lastRenderedPageBreak/>
        <w:t>Уборка кухни, санузла, ванны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Моющие средства, используемые при уборке кухни и санузла, ванны.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Техника безопасности при работе с моющим</w:t>
      </w:r>
      <w:r>
        <w:rPr>
          <w:rFonts w:ascii="Times New Roman" w:hAnsi="Times New Roman"/>
          <w:sz w:val="28"/>
          <w:highlight w:val="white"/>
        </w:rPr>
        <w:t>и средствами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Торговля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Рынки. Виды рынков.</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Различия рынка от магазина.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Практические работы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Сравнение рыночных цен и магазинов на одно и тоже название товара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Транспорт</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Междугородний автотранспорт, автовокзал.</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Маршруты автобусов</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Расписание автобусов</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xml:space="preserve">Порядок </w:t>
      </w:r>
      <w:r>
        <w:rPr>
          <w:rFonts w:ascii="Times New Roman" w:hAnsi="Times New Roman"/>
          <w:sz w:val="28"/>
          <w:highlight w:val="white"/>
        </w:rPr>
        <w:t>приобретение билетов</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Значение водного транспорта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Средства связи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Виды телефонной связи. Правила пользования телефоном.</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Правила пользование телефонным справочником</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Культура разговора по телефону</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Вызов полиции, скорой помощи, газовой службы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xml:space="preserve">Получение справок </w:t>
      </w:r>
      <w:r>
        <w:rPr>
          <w:rFonts w:ascii="Times New Roman" w:hAnsi="Times New Roman"/>
          <w:sz w:val="28"/>
          <w:highlight w:val="white"/>
        </w:rPr>
        <w:t>по телефону</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Практическая работа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Сюжетно-ролевая игра «телефонная справочная служба»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Учреждения, организации и предприятия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Департамент, муниципалитет, префектура, полиция, их назначение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Медицинская помощь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Первая помощь при несчастном случае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Меры по предупре</w:t>
      </w:r>
      <w:r>
        <w:rPr>
          <w:rFonts w:ascii="Times New Roman" w:hAnsi="Times New Roman"/>
          <w:sz w:val="28"/>
          <w:highlight w:val="white"/>
        </w:rPr>
        <w:t>ждению несчастных случаев в быту</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Практическая работа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Сюжетная игра – оказание помощи при несчастном случае.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Экономика домашнего хозяйства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lastRenderedPageBreak/>
        <w:t>Бюджет семьи. Виды источников дохода. Условия и порядок их получения.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xml:space="preserve">Основные статьи расходов(оплата жилья, питание, </w:t>
      </w:r>
      <w:r>
        <w:rPr>
          <w:rFonts w:ascii="Times New Roman" w:hAnsi="Times New Roman"/>
          <w:sz w:val="28"/>
          <w:highlight w:val="white"/>
        </w:rPr>
        <w:t>проезд).</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Оздоровление организма. Содержание домашней аптечки. Предметы личной гигиены. Покупка одежды и обуви.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Критерии и нормы оценки знаний обучающихся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Исходя из поставленных целей и возрастных особенностей учащихся, необходимо учитывать:</w:t>
      </w:r>
    </w:p>
    <w:p w:rsidR="00E617B2" w:rsidRDefault="00E468A1">
      <w:pPr>
        <w:numPr>
          <w:ilvl w:val="0"/>
          <w:numId w:val="53"/>
        </w:numPr>
        <w:spacing w:after="150" w:line="240" w:lineRule="auto"/>
        <w:ind w:left="0" w:firstLine="0"/>
        <w:rPr>
          <w:rFonts w:ascii="Times New Roman" w:hAnsi="Times New Roman"/>
          <w:sz w:val="28"/>
          <w:highlight w:val="white"/>
        </w:rPr>
      </w:pPr>
      <w:r>
        <w:rPr>
          <w:rFonts w:ascii="Times New Roman" w:hAnsi="Times New Roman"/>
          <w:sz w:val="28"/>
          <w:highlight w:val="white"/>
        </w:rPr>
        <w:t xml:space="preserve">правильность и </w:t>
      </w:r>
      <w:r>
        <w:rPr>
          <w:rFonts w:ascii="Times New Roman" w:hAnsi="Times New Roman"/>
          <w:sz w:val="28"/>
          <w:highlight w:val="white"/>
        </w:rPr>
        <w:t>осознанность изложения материала, полноту раскрытия понятий, правильность выполнения практических работ;</w:t>
      </w:r>
    </w:p>
    <w:p w:rsidR="00E617B2" w:rsidRDefault="00E468A1">
      <w:pPr>
        <w:numPr>
          <w:ilvl w:val="0"/>
          <w:numId w:val="53"/>
        </w:numPr>
        <w:spacing w:after="150" w:line="240" w:lineRule="auto"/>
        <w:ind w:left="0" w:firstLine="0"/>
        <w:rPr>
          <w:rFonts w:ascii="Times New Roman" w:hAnsi="Times New Roman"/>
          <w:sz w:val="28"/>
          <w:highlight w:val="white"/>
        </w:rPr>
      </w:pPr>
      <w:r>
        <w:rPr>
          <w:rFonts w:ascii="Times New Roman" w:hAnsi="Times New Roman"/>
          <w:sz w:val="28"/>
          <w:highlight w:val="white"/>
        </w:rPr>
        <w:t>самостоятельность ответа;</w:t>
      </w:r>
    </w:p>
    <w:p w:rsidR="00E617B2" w:rsidRDefault="00E468A1">
      <w:pPr>
        <w:numPr>
          <w:ilvl w:val="0"/>
          <w:numId w:val="53"/>
        </w:numPr>
        <w:spacing w:after="150" w:line="240" w:lineRule="auto"/>
        <w:ind w:left="0" w:firstLine="0"/>
        <w:rPr>
          <w:rFonts w:ascii="Times New Roman" w:hAnsi="Times New Roman"/>
          <w:sz w:val="28"/>
          <w:highlight w:val="white"/>
        </w:rPr>
      </w:pPr>
      <w:r>
        <w:rPr>
          <w:rFonts w:ascii="Times New Roman" w:hAnsi="Times New Roman"/>
          <w:sz w:val="28"/>
          <w:highlight w:val="white"/>
        </w:rPr>
        <w:t>умение переносить полученные знания на практику;</w:t>
      </w:r>
    </w:p>
    <w:p w:rsidR="00E617B2" w:rsidRDefault="00E468A1">
      <w:pPr>
        <w:numPr>
          <w:ilvl w:val="0"/>
          <w:numId w:val="53"/>
        </w:numPr>
        <w:spacing w:after="150" w:line="240" w:lineRule="auto"/>
        <w:ind w:left="0" w:firstLine="0"/>
        <w:rPr>
          <w:rFonts w:ascii="Times New Roman" w:hAnsi="Times New Roman"/>
          <w:sz w:val="28"/>
          <w:highlight w:val="white"/>
        </w:rPr>
      </w:pPr>
      <w:r>
        <w:rPr>
          <w:rFonts w:ascii="Times New Roman" w:hAnsi="Times New Roman"/>
          <w:sz w:val="28"/>
          <w:highlight w:val="white"/>
        </w:rPr>
        <w:t xml:space="preserve">степень сформированности интеллектуальных, общеучебных, специфических </w:t>
      </w:r>
      <w:r>
        <w:rPr>
          <w:rFonts w:ascii="Times New Roman" w:hAnsi="Times New Roman"/>
          <w:sz w:val="28"/>
          <w:highlight w:val="white"/>
        </w:rPr>
        <w:t>умений.</w:t>
      </w:r>
    </w:p>
    <w:p w:rsidR="00E617B2" w:rsidRDefault="00E617B2">
      <w:pPr>
        <w:numPr>
          <w:ilvl w:val="0"/>
          <w:numId w:val="53"/>
        </w:numPr>
        <w:spacing w:after="150" w:line="240" w:lineRule="auto"/>
        <w:ind w:left="0" w:firstLine="0"/>
        <w:rPr>
          <w:rFonts w:ascii="Times New Roman" w:hAnsi="Times New Roman"/>
          <w:sz w:val="28"/>
          <w:highlight w:val="white"/>
        </w:rPr>
      </w:pP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Отметка «5» - </w:t>
      </w:r>
      <w:r>
        <w:rPr>
          <w:rFonts w:ascii="Times New Roman" w:hAnsi="Times New Roman"/>
          <w:sz w:val="28"/>
          <w:highlight w:val="white"/>
        </w:rPr>
        <w:t>ответ полный, правильный, отражающий основной материал курса; правильно раскрыто содержание понятий, ответ самостоятельный с опорой на ранее приобретенные знания.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Отметка «4» - </w:t>
      </w:r>
      <w:r>
        <w:rPr>
          <w:rFonts w:ascii="Times New Roman" w:hAnsi="Times New Roman"/>
          <w:sz w:val="28"/>
          <w:highlight w:val="white"/>
        </w:rPr>
        <w:t>ответ полный, правильный, но нарушена последовательность</w:t>
      </w:r>
      <w:r>
        <w:rPr>
          <w:rFonts w:ascii="Times New Roman" w:hAnsi="Times New Roman"/>
          <w:sz w:val="28"/>
          <w:highlight w:val="white"/>
        </w:rPr>
        <w:t xml:space="preserve"> изложения, не точно сделан вывод, по дополнительным вопросам последовательность восстанавливается.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Отметка «3» - </w:t>
      </w:r>
      <w:r>
        <w:rPr>
          <w:rFonts w:ascii="Times New Roman" w:hAnsi="Times New Roman"/>
          <w:sz w:val="28"/>
          <w:highlight w:val="white"/>
        </w:rPr>
        <w:t>ответ не полный, но правильный, нарушена последовательность изложения материала, по дополнительным вопросам затрудняется ответить, допускает о</w:t>
      </w:r>
      <w:r>
        <w:rPr>
          <w:rFonts w:ascii="Times New Roman" w:hAnsi="Times New Roman"/>
          <w:sz w:val="28"/>
          <w:highlight w:val="white"/>
        </w:rPr>
        <w:t>шибки при использовании учебных пособий при ответе.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Отметка «2» - </w:t>
      </w:r>
      <w:r>
        <w:rPr>
          <w:rFonts w:ascii="Times New Roman" w:hAnsi="Times New Roman"/>
          <w:sz w:val="28"/>
          <w:highlight w:val="white"/>
        </w:rPr>
        <w:t>ответ неправильный, основное содержание не раскрыто, не даются ответы на вспомогательные вопросы учителя, неумение работать с учебным материалом.</w:t>
      </w:r>
    </w:p>
    <w:p w:rsidR="00E617B2" w:rsidRDefault="00E468A1">
      <w:pPr>
        <w:widowControl w:val="0"/>
        <w:spacing w:after="0" w:line="240" w:lineRule="auto"/>
        <w:jc w:val="center"/>
        <w:outlineLvl w:val="2"/>
        <w:rPr>
          <w:rFonts w:ascii="Times New Roman" w:hAnsi="Times New Roman"/>
          <w:b/>
          <w:color w:val="000000"/>
          <w:sz w:val="28"/>
        </w:rPr>
      </w:pPr>
      <w:r>
        <w:rPr>
          <w:rFonts w:ascii="Times New Roman" w:hAnsi="Times New Roman"/>
          <w:b/>
          <w:color w:val="000000"/>
          <w:sz w:val="28"/>
        </w:rPr>
        <w:t>4. Программа формирования базовых учебных де</w:t>
      </w:r>
      <w:r>
        <w:rPr>
          <w:rFonts w:ascii="Times New Roman" w:hAnsi="Times New Roman"/>
          <w:b/>
          <w:color w:val="000000"/>
          <w:sz w:val="28"/>
        </w:rPr>
        <w:t>йствий обучающихся с умственной отсталостью (далее - программа формирования БУД) реализуется в процессе всего периода обучения, в процессе учебной и внеурочной деятельности и конкретизирует требования Стандарта к личностным и предметным результатам освоени</w:t>
      </w:r>
      <w:r>
        <w:rPr>
          <w:rFonts w:ascii="Times New Roman" w:hAnsi="Times New Roman"/>
          <w:b/>
          <w:color w:val="000000"/>
          <w:sz w:val="28"/>
        </w:rPr>
        <w:t>я АООП.</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умственной отсталостью (интеллектуальными нарушениями).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БУД обеспечивают становление учебной деят</w:t>
      </w:r>
      <w:r>
        <w:rPr>
          <w:rFonts w:ascii="Times New Roman" w:hAnsi="Times New Roman"/>
          <w:color w:val="000000"/>
          <w:sz w:val="28"/>
        </w:rPr>
        <w:t>ельности обучающегося с умственной отсталостью в основных ее составляющих: познавательной, регулятивной, коммуникативной, личностной.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b/>
          <w:color w:val="000000"/>
          <w:sz w:val="28"/>
        </w:rPr>
        <w:t>Цель</w:t>
      </w:r>
      <w:r>
        <w:rPr>
          <w:rFonts w:ascii="Times New Roman" w:hAnsi="Times New Roman"/>
          <w:color w:val="000000"/>
          <w:sz w:val="28"/>
        </w:rPr>
        <w:t xml:space="preserve"> реализации программы формирования БУД состоит в формировании основ </w:t>
      </w:r>
      <w:r>
        <w:rPr>
          <w:rFonts w:ascii="Times New Roman" w:hAnsi="Times New Roman"/>
          <w:color w:val="000000"/>
          <w:sz w:val="28"/>
        </w:rPr>
        <w:lastRenderedPageBreak/>
        <w:t>учебной деятельности обучающихся с легкой умственн</w:t>
      </w:r>
      <w:r>
        <w:rPr>
          <w:rFonts w:ascii="Times New Roman" w:hAnsi="Times New Roman"/>
          <w:color w:val="000000"/>
          <w:sz w:val="28"/>
        </w:rPr>
        <w:t>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b/>
          <w:color w:val="000000"/>
          <w:sz w:val="28"/>
        </w:rPr>
        <w:t>Задачи</w:t>
      </w:r>
      <w:r>
        <w:rPr>
          <w:rFonts w:ascii="Times New Roman" w:hAnsi="Times New Roman"/>
          <w:color w:val="000000"/>
          <w:sz w:val="28"/>
        </w:rPr>
        <w:t xml:space="preserve"> реализации программы:</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1) Формирование мотивационного компонента учебной </w:t>
      </w:r>
      <w:r>
        <w:rPr>
          <w:rFonts w:ascii="Times New Roman" w:hAnsi="Times New Roman"/>
          <w:color w:val="000000"/>
          <w:sz w:val="28"/>
        </w:rPr>
        <w:t>деятельности.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2) Овладение комплексом базовых учебных действий, составляющих операционный компонент учебной деятельности.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3) Развитие умений принимать цель и готовый план деятельности, планировать знакомую деятельность, контролировать и оценивать ее резуль</w:t>
      </w:r>
      <w:r>
        <w:rPr>
          <w:rFonts w:ascii="Times New Roman" w:hAnsi="Times New Roman"/>
          <w:color w:val="000000"/>
          <w:sz w:val="28"/>
        </w:rPr>
        <w:t>таты в опоре на организационную помощь педагогического работника.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Для реализации поставленной цели и соответствующих ей задач необходимо:</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определить функции и состав базовых учебных действий, учитывая психофизические особенности и своеобразие учебной деяте</w:t>
      </w:r>
      <w:r>
        <w:rPr>
          <w:rFonts w:ascii="Times New Roman" w:hAnsi="Times New Roman"/>
          <w:color w:val="000000"/>
          <w:sz w:val="28"/>
        </w:rPr>
        <w:t>льности обучающихся;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определить связи базовых учебных действий с содержанием учебных предметов.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Согласно требованиям </w:t>
      </w:r>
      <w:r>
        <w:rPr>
          <w:rFonts w:ascii="Times New Roman" w:hAnsi="Times New Roman"/>
          <w:color w:val="000000" w:themeColor="text1"/>
          <w:sz w:val="28"/>
        </w:rPr>
        <w:t xml:space="preserve">Стандарта </w:t>
      </w:r>
      <w:r>
        <w:rPr>
          <w:rFonts w:ascii="Times New Roman" w:hAnsi="Times New Roman"/>
          <w:color w:val="000000"/>
          <w:sz w:val="28"/>
        </w:rPr>
        <w:t>уровень сформированности базовых учебных действий обучающихся с умственной отсталостью (интеллектуальными нарушениями) определяет</w:t>
      </w:r>
      <w:r>
        <w:rPr>
          <w:rFonts w:ascii="Times New Roman" w:hAnsi="Times New Roman"/>
          <w:color w:val="000000"/>
          <w:sz w:val="28"/>
        </w:rPr>
        <w:t>ся на момент завершения обучения образовательной организации.</w:t>
      </w:r>
    </w:p>
    <w:p w:rsidR="00E617B2" w:rsidRDefault="00E468A1">
      <w:pPr>
        <w:widowControl w:val="0"/>
        <w:spacing w:after="0" w:line="240" w:lineRule="auto"/>
        <w:outlineLvl w:val="3"/>
        <w:rPr>
          <w:rFonts w:ascii="Times New Roman" w:hAnsi="Times New Roman"/>
          <w:b/>
          <w:color w:val="000000"/>
          <w:sz w:val="28"/>
        </w:rPr>
      </w:pPr>
      <w:r>
        <w:rPr>
          <w:rFonts w:ascii="Times New Roman" w:hAnsi="Times New Roman"/>
          <w:b/>
          <w:color w:val="000000"/>
          <w:sz w:val="28"/>
        </w:rPr>
        <w:t>Функции, состав и характеристика БУД обучающихся с умственной отсталостью (интеллектуальными нарушениями).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 качестве БУД рассматриваются операционные, мотивационные, целевые и оценочные.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Функции БУД:</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обеспечение успешности (эффективности) изучения содержания любой предметной области;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реализация преемственности обучения на всех ступенях образования;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формирование готовности обучающегося с умственной отсталостью (интеллектуальными нарушениями</w:t>
      </w:r>
      <w:r>
        <w:rPr>
          <w:rFonts w:ascii="Times New Roman" w:hAnsi="Times New Roman"/>
          <w:color w:val="000000"/>
          <w:sz w:val="28"/>
        </w:rPr>
        <w:t>) к дальнейшей трудовой деятельности;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обеспечение целостности развития личности обучающегося.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w:t>
      </w:r>
      <w:r>
        <w:rPr>
          <w:rFonts w:ascii="Times New Roman" w:hAnsi="Times New Roman"/>
          <w:color w:val="000000"/>
          <w:sz w:val="28"/>
        </w:rPr>
        <w:t>ичных этапах обучения.</w:t>
      </w:r>
    </w:p>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 xml:space="preserve">     БУД, формируемые у младших обучающихся I - IV и дополнительный классы,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w:t>
      </w:r>
      <w:r>
        <w:rPr>
          <w:rFonts w:ascii="Times New Roman" w:hAnsi="Times New Roman"/>
          <w:color w:val="000000"/>
          <w:sz w:val="28"/>
        </w:rPr>
        <w:t>сах более сложных действий, которые содействуют дальнейшему становлению обучающегося как субъекта осознанной активной учебной деятельности на доступном для него уровне.</w:t>
      </w:r>
    </w:p>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 xml:space="preserve">    Личностные учебные действия обеспечивают готовность обучающегося к принятию новой р</w:t>
      </w:r>
      <w:r>
        <w:rPr>
          <w:rFonts w:ascii="Times New Roman" w:hAnsi="Times New Roman"/>
          <w:color w:val="000000"/>
          <w:sz w:val="28"/>
        </w:rPr>
        <w:t>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Осознание себя в роли обучающегося, заинтересованного посещением образовательной организации, обучением, занят</w:t>
      </w:r>
      <w:r>
        <w:rPr>
          <w:rFonts w:ascii="Times New Roman" w:hAnsi="Times New Roman"/>
          <w:color w:val="000000"/>
          <w:sz w:val="28"/>
        </w:rPr>
        <w:t xml:space="preserve">иями, осознание себя в роли члена семьи, одноклассника, друга, способность к осмыслению социального окружения, своего места в </w:t>
      </w:r>
      <w:r>
        <w:rPr>
          <w:rFonts w:ascii="Times New Roman" w:hAnsi="Times New Roman"/>
          <w:color w:val="000000"/>
          <w:sz w:val="28"/>
        </w:rPr>
        <w:lastRenderedPageBreak/>
        <w:t>нем, принятие соответствующих возрасту ценностей и социальных ролей, положительное отношение к окружающей действительности, готовн</w:t>
      </w:r>
      <w:r>
        <w:rPr>
          <w:rFonts w:ascii="Times New Roman" w:hAnsi="Times New Roman"/>
          <w:color w:val="000000"/>
          <w:sz w:val="28"/>
        </w:rPr>
        <w:t>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w:t>
      </w:r>
      <w:r>
        <w:rPr>
          <w:rFonts w:ascii="Times New Roman" w:hAnsi="Times New Roman"/>
          <w:color w:val="000000"/>
          <w:sz w:val="28"/>
        </w:rPr>
        <w:t>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Коммуникативные учебные действия обеспечивают способность вс</w:t>
      </w:r>
      <w:r>
        <w:rPr>
          <w:rFonts w:ascii="Times New Roman" w:hAnsi="Times New Roman"/>
          <w:color w:val="000000"/>
          <w:sz w:val="28"/>
        </w:rPr>
        <w:t>тупать в коммуникацию с взрослыми и сверстниками в процессе обучения.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Коммуникативные учебные действия включают следующие умения: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вступать в контакт и работать в коллективе ("учитель - ученик", "ученик - ученик", "ученик - класс", "учитель - класс");</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испол</w:t>
      </w:r>
      <w:r>
        <w:rPr>
          <w:rFonts w:ascii="Times New Roman" w:hAnsi="Times New Roman"/>
          <w:color w:val="000000"/>
          <w:sz w:val="28"/>
        </w:rPr>
        <w:t>ьзовать принятые ритуалы социального взаимодействия с одноклассниками и учителем;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обращаться за помощью и принимать помощь;</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слушать и понимать инструкцию к учебному заданию в разных видах деятельности и быту;</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сотрудничать с взрослыми и сверстниками в разны</w:t>
      </w:r>
      <w:r>
        <w:rPr>
          <w:rFonts w:ascii="Times New Roman" w:hAnsi="Times New Roman"/>
          <w:color w:val="000000"/>
          <w:sz w:val="28"/>
        </w:rPr>
        <w:t>х социальных ситуациях; доброжелательно относиться, сопереживать, конструктивно взаимодействовать с людьми;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w:t>
      </w:r>
      <w:r>
        <w:rPr>
          <w:rFonts w:ascii="Times New Roman" w:hAnsi="Times New Roman"/>
          <w:color w:val="000000"/>
          <w:sz w:val="28"/>
        </w:rPr>
        <w:t>ими.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Регулятивные учебные действия включают следующие умения: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соб</w:t>
      </w:r>
      <w:r>
        <w:rPr>
          <w:rFonts w:ascii="Times New Roman" w:hAnsi="Times New Roman"/>
          <w:color w:val="000000"/>
          <w:sz w:val="28"/>
        </w:rPr>
        <w:t>людать правила внутреннего распорядка (поднимать руку, вставать и выходить из-за парты);</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выполнять учебный план, посещать предусмотренные учебным планом учебные занятия, осуществлять самостоятельную подготовку к занятиям, выполнять задания, данные педагоги</w:t>
      </w:r>
      <w:r>
        <w:rPr>
          <w:rFonts w:ascii="Times New Roman" w:hAnsi="Times New Roman"/>
          <w:color w:val="000000"/>
          <w:sz w:val="28"/>
        </w:rPr>
        <w:t>ческими работниками в рамках образовательной программы;</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активно участвовать в деятельности, контролировать и оценивать свои действия и действия других обучающихся;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соотносить свои действия и их результаты с заданными образцами, принимать оценку деятельност</w:t>
      </w:r>
      <w:r>
        <w:rPr>
          <w:rFonts w:ascii="Times New Roman" w:hAnsi="Times New Roman"/>
          <w:color w:val="000000"/>
          <w:sz w:val="28"/>
        </w:rPr>
        <w:t>и, оценивать ее с учетом предложенных критериев, корректировать свою деятельность с учетом выявленных недочетов.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 Познавательные учебные действия представлены комплексом начальных логических операций, которые необходимы для усвоения и использования знаний </w:t>
      </w:r>
      <w:r>
        <w:rPr>
          <w:rFonts w:ascii="Times New Roman" w:hAnsi="Times New Roman"/>
          <w:color w:val="000000"/>
          <w:sz w:val="28"/>
        </w:rPr>
        <w:t>и умений в различных условиях, составляют основу для дальнейшего формирования логического мышления обучающихся.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Познавательные учебные действия включают следующие умения: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выделять некоторые существенные, общие и отличительные свойства хорошо </w:t>
      </w:r>
      <w:r>
        <w:rPr>
          <w:rFonts w:ascii="Times New Roman" w:hAnsi="Times New Roman"/>
          <w:color w:val="000000"/>
          <w:sz w:val="28"/>
        </w:rPr>
        <w:lastRenderedPageBreak/>
        <w:t>знакомых предм</w:t>
      </w:r>
      <w:r>
        <w:rPr>
          <w:rFonts w:ascii="Times New Roman" w:hAnsi="Times New Roman"/>
          <w:color w:val="000000"/>
          <w:sz w:val="28"/>
        </w:rPr>
        <w:t>етов;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устанавливать видо-родовые отношения предметов;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делать простейшие обобщения, сравнивать, классифицировать на наглядном материале;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пользоваться знаками, символами, предметами-заместителями;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читать; писать; выполнять арифметические действия;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наблюдать </w:t>
      </w:r>
      <w:r>
        <w:rPr>
          <w:rFonts w:ascii="Times New Roman" w:hAnsi="Times New Roman"/>
          <w:color w:val="000000"/>
          <w:sz w:val="28"/>
        </w:rPr>
        <w:t>под руководством взрослого за предметами и явлениями окружающей действительности;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w:t>
      </w:r>
      <w:r>
        <w:rPr>
          <w:rFonts w:ascii="Times New Roman" w:hAnsi="Times New Roman"/>
          <w:color w:val="000000"/>
          <w:sz w:val="28"/>
        </w:rPr>
        <w:t>а бумажных и электронных и других носителях).</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Умение использовать все группы действий в различных образовательных ситуациях является показателем их сформированности.</w:t>
      </w:r>
    </w:p>
    <w:p w:rsidR="00E617B2" w:rsidRDefault="00E468A1">
      <w:pPr>
        <w:widowControl w:val="0"/>
        <w:spacing w:after="0" w:line="240" w:lineRule="auto"/>
        <w:ind w:firstLine="540"/>
        <w:outlineLvl w:val="3"/>
        <w:rPr>
          <w:rFonts w:ascii="Times New Roman" w:hAnsi="Times New Roman"/>
          <w:b/>
          <w:color w:val="000000"/>
          <w:sz w:val="28"/>
        </w:rPr>
      </w:pPr>
      <w:r>
        <w:rPr>
          <w:rFonts w:ascii="Times New Roman" w:hAnsi="Times New Roman"/>
          <w:b/>
          <w:color w:val="000000"/>
          <w:sz w:val="28"/>
        </w:rPr>
        <w:t>Связи БУД с содержанием учебных предметов.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В программе БУД достаточным является отражение </w:t>
      </w:r>
      <w:r>
        <w:rPr>
          <w:rFonts w:ascii="Times New Roman" w:hAnsi="Times New Roman"/>
          <w:color w:val="000000"/>
          <w:sz w:val="28"/>
        </w:rPr>
        <w:t>их связи с содержанием учебных предметов в виде схемы, таблиц.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w:t>
      </w:r>
      <w:r>
        <w:rPr>
          <w:rFonts w:ascii="Times New Roman" w:hAnsi="Times New Roman"/>
          <w:color w:val="000000"/>
          <w:sz w:val="28"/>
        </w:rPr>
        <w:t>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В процессе обучения необходимо осуществлять </w:t>
      </w:r>
      <w:r>
        <w:rPr>
          <w:rFonts w:ascii="Times New Roman" w:hAnsi="Times New Roman"/>
          <w:color w:val="000000"/>
          <w:sz w:val="28"/>
        </w:rPr>
        <w:t>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w:t>
      </w:r>
      <w:r>
        <w:rPr>
          <w:rFonts w:ascii="Times New Roman" w:hAnsi="Times New Roman"/>
          <w:color w:val="000000"/>
          <w:sz w:val="28"/>
        </w:rPr>
        <w:t>тему оценки: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0 баллов - действие отсутствует, обучающийся не понимает его смысла, не включается в процесс выполнения вместе с учителем;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1 балл - смысл действия понимает, связывает с конкретной ситуацией, выполняет действие только по прямому указанию педаго</w:t>
      </w:r>
      <w:r>
        <w:rPr>
          <w:rFonts w:ascii="Times New Roman" w:hAnsi="Times New Roman"/>
          <w:color w:val="000000"/>
          <w:sz w:val="28"/>
        </w:rPr>
        <w:t>гического работника, при необходимости требуется оказание помощи;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2 балла - преимущественно выполняет действие по указанию педагогического работника, в отдельных ситуациях способен выполнить его самостоятельно;</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3 балла - способен самостоятельно выполнять д</w:t>
      </w:r>
      <w:r>
        <w:rPr>
          <w:rFonts w:ascii="Times New Roman" w:hAnsi="Times New Roman"/>
          <w:color w:val="000000"/>
          <w:sz w:val="28"/>
        </w:rPr>
        <w:t>ействие в определенных ситуациях, нередко допускает ошибки, которые исправляет по прямому указанию педагогического работника;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4 балла - способен самостоятельно применять действие, но иногда допускает ошибки, которые исправляет по замечанию педагогического </w:t>
      </w:r>
      <w:r>
        <w:rPr>
          <w:rFonts w:ascii="Times New Roman" w:hAnsi="Times New Roman"/>
          <w:color w:val="000000"/>
          <w:sz w:val="28"/>
        </w:rPr>
        <w:t>работника;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5 баллов - самостоятельно применяет действие в любой ситуации.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w:t>
      </w:r>
      <w:r>
        <w:rPr>
          <w:rFonts w:ascii="Times New Roman" w:hAnsi="Times New Roman"/>
          <w:color w:val="000000"/>
          <w:sz w:val="28"/>
        </w:rPr>
        <w:t xml:space="preserve">мированности учебных действий у всех обучающихся, и на этой основе осуществить корректировку процесса их формирования на протяжении </w:t>
      </w:r>
      <w:r>
        <w:rPr>
          <w:rFonts w:ascii="Times New Roman" w:hAnsi="Times New Roman"/>
          <w:color w:val="000000"/>
          <w:sz w:val="28"/>
        </w:rPr>
        <w:lastRenderedPageBreak/>
        <w:t xml:space="preserve">всего времени обучения. В соответствии с требованиями </w:t>
      </w:r>
      <w:r>
        <w:rPr>
          <w:rFonts w:ascii="Times New Roman" w:hAnsi="Times New Roman"/>
          <w:color w:val="000000" w:themeColor="text1"/>
          <w:sz w:val="28"/>
        </w:rPr>
        <w:t>Стандарта</w:t>
      </w:r>
      <w:r>
        <w:rPr>
          <w:rFonts w:ascii="Times New Roman" w:hAnsi="Times New Roman"/>
          <w:color w:val="000000"/>
          <w:sz w:val="28"/>
        </w:rPr>
        <w:t xml:space="preserve"> обучающихся с умственной отсталостью (интеллектуальными нару</w:t>
      </w:r>
      <w:r>
        <w:rPr>
          <w:rFonts w:ascii="Times New Roman" w:hAnsi="Times New Roman"/>
          <w:color w:val="000000"/>
          <w:sz w:val="28"/>
        </w:rPr>
        <w:t>шениями) Организация самостоятельно определяет содержание и процедуру оценки БУД.</w:t>
      </w:r>
    </w:p>
    <w:p w:rsidR="00E617B2" w:rsidRDefault="00E617B2">
      <w:pPr>
        <w:spacing w:after="0" w:line="240" w:lineRule="auto"/>
        <w:ind w:firstLine="709"/>
        <w:rPr>
          <w:rFonts w:ascii="Times New Roman" w:hAnsi="Times New Roman"/>
          <w:b/>
          <w:color w:val="FF0000"/>
          <w:sz w:val="28"/>
        </w:rPr>
      </w:pPr>
    </w:p>
    <w:p w:rsidR="00E617B2" w:rsidRDefault="00E468A1">
      <w:pPr>
        <w:pStyle w:val="14TexstOSNOVA1012"/>
        <w:spacing w:line="240" w:lineRule="auto"/>
        <w:ind w:firstLine="567"/>
        <w:jc w:val="left"/>
        <w:rPr>
          <w:rFonts w:ascii="Times New Roman" w:hAnsi="Times New Roman"/>
          <w:b/>
          <w:i/>
          <w:sz w:val="28"/>
        </w:rPr>
      </w:pPr>
      <w:r>
        <w:rPr>
          <w:rFonts w:ascii="Times New Roman" w:hAnsi="Times New Roman"/>
          <w:b/>
          <w:i/>
          <w:sz w:val="28"/>
        </w:rPr>
        <w:t>Типовые задачи формирования БУД</w:t>
      </w:r>
    </w:p>
    <w:p w:rsidR="00E617B2" w:rsidRDefault="00E468A1">
      <w:pPr>
        <w:pStyle w:val="14TexstOSNOVA1012"/>
        <w:spacing w:line="240" w:lineRule="auto"/>
        <w:ind w:firstLine="567"/>
        <w:jc w:val="left"/>
        <w:rPr>
          <w:rFonts w:ascii="Times New Roman" w:hAnsi="Times New Roman"/>
          <w:b/>
          <w:i/>
          <w:sz w:val="28"/>
        </w:rPr>
      </w:pPr>
      <w:r>
        <w:rPr>
          <w:rFonts w:ascii="Times New Roman" w:hAnsi="Times New Roman"/>
          <w:b/>
          <w:i/>
          <w:sz w:val="28"/>
        </w:rPr>
        <w:t>Типовые задания, нацеленные на личностные результаты</w:t>
      </w:r>
    </w:p>
    <w:p w:rsidR="00E617B2" w:rsidRDefault="00E468A1">
      <w:pPr>
        <w:pStyle w:val="14TexstOSNOVA1012"/>
        <w:spacing w:line="240" w:lineRule="auto"/>
        <w:ind w:firstLine="567"/>
        <w:jc w:val="left"/>
        <w:rPr>
          <w:rFonts w:ascii="Times New Roman" w:hAnsi="Times New Roman"/>
          <w:b/>
          <w:sz w:val="28"/>
        </w:rPr>
      </w:pPr>
      <w:r>
        <w:rPr>
          <w:rFonts w:ascii="Times New Roman" w:hAnsi="Times New Roman"/>
          <w:b/>
          <w:sz w:val="28"/>
        </w:rPr>
        <w:t>Русский язык</w:t>
      </w:r>
    </w:p>
    <w:p w:rsidR="00E617B2" w:rsidRDefault="00E468A1">
      <w:pPr>
        <w:pStyle w:val="14TexstOSNOVA1012"/>
        <w:spacing w:line="240" w:lineRule="auto"/>
        <w:ind w:firstLine="567"/>
        <w:jc w:val="left"/>
        <w:rPr>
          <w:rFonts w:ascii="Times New Roman" w:hAnsi="Times New Roman"/>
          <w:sz w:val="28"/>
        </w:rPr>
      </w:pPr>
      <w:r>
        <w:rPr>
          <w:rFonts w:ascii="Times New Roman" w:hAnsi="Times New Roman"/>
          <w:sz w:val="28"/>
        </w:rPr>
        <w:t>Многие тексты упражнений учебников несут духовно-нравственный смысл и, рабо</w:t>
      </w:r>
      <w:r>
        <w:rPr>
          <w:rFonts w:ascii="Times New Roman" w:hAnsi="Times New Roman"/>
          <w:sz w:val="28"/>
        </w:rPr>
        <w:t>тая с ним, учитель не может пройти мимо нравственной оценки поступков героев. «Подходит ли заглавие к тексту? Почему? Докажи». «Прочитай текст. Озаглавь. Запиши заглавие».</w:t>
      </w:r>
    </w:p>
    <w:p w:rsidR="00E617B2" w:rsidRDefault="00E468A1">
      <w:pPr>
        <w:pStyle w:val="14TexstOSNOVA1012"/>
        <w:spacing w:line="240" w:lineRule="auto"/>
        <w:ind w:firstLine="567"/>
        <w:jc w:val="left"/>
        <w:rPr>
          <w:rFonts w:ascii="Times New Roman" w:hAnsi="Times New Roman"/>
          <w:sz w:val="28"/>
        </w:rPr>
      </w:pPr>
      <w:r>
        <w:rPr>
          <w:rFonts w:ascii="Times New Roman" w:hAnsi="Times New Roman"/>
          <w:sz w:val="28"/>
        </w:rPr>
        <w:t>Умение доказывать свою позицию. «п</w:t>
      </w:r>
      <w:r>
        <w:rPr>
          <w:rFonts w:ascii="Times New Roman" w:hAnsi="Times New Roman"/>
          <w:sz w:val="28"/>
        </w:rPr>
        <w:t>рочитай текст. С какими утверждениями автора ты согласен?» Также посредством текстов учебника используется воспитательный потенциал русского языка; обучающиеся приходят к пониманию необходимости беречь свой родной язык как часть русской национальной культу</w:t>
      </w:r>
      <w:r>
        <w:rPr>
          <w:rFonts w:ascii="Times New Roman" w:hAnsi="Times New Roman"/>
          <w:sz w:val="28"/>
        </w:rPr>
        <w:t>ры; работать над развитием и совершенствованием собственной речи (система речевых упражнений: зрительные и слуховые диктанты).</w:t>
      </w:r>
    </w:p>
    <w:p w:rsidR="00E617B2" w:rsidRDefault="00E617B2">
      <w:pPr>
        <w:pStyle w:val="14TexstOSNOVA1012"/>
        <w:spacing w:line="240" w:lineRule="auto"/>
        <w:ind w:firstLine="567"/>
        <w:jc w:val="left"/>
        <w:rPr>
          <w:rFonts w:ascii="Times New Roman" w:hAnsi="Times New Roman"/>
          <w:b/>
          <w:sz w:val="28"/>
        </w:rPr>
      </w:pPr>
    </w:p>
    <w:p w:rsidR="00E617B2" w:rsidRDefault="00E468A1">
      <w:pPr>
        <w:pStyle w:val="14TexstOSNOVA1012"/>
        <w:spacing w:line="240" w:lineRule="auto"/>
        <w:ind w:firstLine="567"/>
        <w:jc w:val="left"/>
        <w:rPr>
          <w:rFonts w:ascii="Times New Roman" w:hAnsi="Times New Roman"/>
          <w:b/>
          <w:sz w:val="28"/>
        </w:rPr>
      </w:pPr>
      <w:r>
        <w:rPr>
          <w:rFonts w:ascii="Times New Roman" w:hAnsi="Times New Roman"/>
          <w:b/>
          <w:sz w:val="28"/>
        </w:rPr>
        <w:t>Чтение</w:t>
      </w:r>
    </w:p>
    <w:p w:rsidR="00E617B2" w:rsidRDefault="00E468A1">
      <w:pPr>
        <w:pStyle w:val="14TexstOSNOVA1012"/>
        <w:spacing w:line="240" w:lineRule="auto"/>
        <w:ind w:firstLine="567"/>
        <w:jc w:val="left"/>
        <w:rPr>
          <w:rFonts w:ascii="Times New Roman" w:hAnsi="Times New Roman"/>
          <w:sz w:val="28"/>
        </w:rPr>
      </w:pPr>
      <w:r>
        <w:rPr>
          <w:rFonts w:ascii="Times New Roman" w:hAnsi="Times New Roman"/>
          <w:sz w:val="28"/>
        </w:rPr>
        <w:t>В курсе чтения на достижение личностных результатов направлены задания:</w:t>
      </w:r>
    </w:p>
    <w:p w:rsidR="00E617B2" w:rsidRDefault="00E468A1">
      <w:pPr>
        <w:pStyle w:val="14TexstOSNOVA1012"/>
        <w:numPr>
          <w:ilvl w:val="0"/>
          <w:numId w:val="54"/>
        </w:numPr>
        <w:spacing w:line="240" w:lineRule="auto"/>
        <w:jc w:val="left"/>
        <w:rPr>
          <w:rFonts w:ascii="Times New Roman" w:hAnsi="Times New Roman"/>
          <w:sz w:val="28"/>
        </w:rPr>
      </w:pPr>
      <w:r>
        <w:rPr>
          <w:rFonts w:ascii="Times New Roman" w:hAnsi="Times New Roman"/>
          <w:sz w:val="28"/>
        </w:rPr>
        <w:t>на интерпретацию текста;</w:t>
      </w:r>
    </w:p>
    <w:p w:rsidR="00E617B2" w:rsidRDefault="00E468A1">
      <w:pPr>
        <w:pStyle w:val="14TexstOSNOVA1012"/>
        <w:numPr>
          <w:ilvl w:val="0"/>
          <w:numId w:val="54"/>
        </w:numPr>
        <w:spacing w:line="240" w:lineRule="auto"/>
        <w:jc w:val="left"/>
        <w:rPr>
          <w:rFonts w:ascii="Times New Roman" w:hAnsi="Times New Roman"/>
          <w:sz w:val="28"/>
        </w:rPr>
      </w:pPr>
      <w:r>
        <w:rPr>
          <w:rFonts w:ascii="Times New Roman" w:hAnsi="Times New Roman"/>
          <w:sz w:val="28"/>
        </w:rPr>
        <w:t>высказывание своего отношения к прочитанному с аргументацией;</w:t>
      </w:r>
    </w:p>
    <w:p w:rsidR="00E617B2" w:rsidRDefault="00E468A1">
      <w:pPr>
        <w:pStyle w:val="14TexstOSNOVA1012"/>
        <w:numPr>
          <w:ilvl w:val="0"/>
          <w:numId w:val="54"/>
        </w:numPr>
        <w:spacing w:line="240" w:lineRule="auto"/>
        <w:jc w:val="left"/>
        <w:rPr>
          <w:rFonts w:ascii="Times New Roman" w:hAnsi="Times New Roman"/>
          <w:sz w:val="28"/>
        </w:rPr>
      </w:pPr>
      <w:r>
        <w:rPr>
          <w:rFonts w:ascii="Times New Roman" w:hAnsi="Times New Roman"/>
          <w:sz w:val="28"/>
        </w:rPr>
        <w:t>анализ характеров и поступков героев;</w:t>
      </w:r>
    </w:p>
    <w:p w:rsidR="00E617B2" w:rsidRDefault="00E468A1">
      <w:pPr>
        <w:pStyle w:val="14TexstOSNOVA1012"/>
        <w:numPr>
          <w:ilvl w:val="0"/>
          <w:numId w:val="54"/>
        </w:numPr>
        <w:spacing w:line="240" w:lineRule="auto"/>
        <w:jc w:val="left"/>
        <w:rPr>
          <w:rFonts w:ascii="Times New Roman" w:hAnsi="Times New Roman"/>
          <w:sz w:val="28"/>
        </w:rPr>
      </w:pPr>
      <w:r>
        <w:rPr>
          <w:rFonts w:ascii="Times New Roman" w:hAnsi="Times New Roman"/>
          <w:sz w:val="28"/>
        </w:rPr>
        <w:t>формулирование концептуальной информации теста (в чем мудрость этой сказки? Для чего писатель решил рассказать своим читателям эту историю?) и т.д.</w:t>
      </w:r>
    </w:p>
    <w:p w:rsidR="00E617B2" w:rsidRDefault="00E468A1">
      <w:pPr>
        <w:pStyle w:val="14TexstOSNOVA1012"/>
        <w:spacing w:line="240" w:lineRule="auto"/>
        <w:ind w:firstLine="567"/>
        <w:jc w:val="left"/>
        <w:rPr>
          <w:rFonts w:ascii="Times New Roman" w:hAnsi="Times New Roman"/>
          <w:b/>
          <w:sz w:val="28"/>
        </w:rPr>
      </w:pPr>
      <w:r>
        <w:rPr>
          <w:rFonts w:ascii="Times New Roman" w:hAnsi="Times New Roman"/>
          <w:b/>
          <w:sz w:val="28"/>
        </w:rPr>
        <w:t>Математи</w:t>
      </w:r>
      <w:r>
        <w:rPr>
          <w:rFonts w:ascii="Times New Roman" w:hAnsi="Times New Roman"/>
          <w:b/>
          <w:sz w:val="28"/>
        </w:rPr>
        <w:t>ка</w:t>
      </w:r>
    </w:p>
    <w:p w:rsidR="00E617B2" w:rsidRDefault="00E468A1">
      <w:pPr>
        <w:pStyle w:val="14TexstOSNOVA1012"/>
        <w:spacing w:line="240" w:lineRule="auto"/>
        <w:ind w:firstLine="567"/>
        <w:jc w:val="left"/>
        <w:rPr>
          <w:rFonts w:ascii="Times New Roman" w:hAnsi="Times New Roman"/>
          <w:sz w:val="28"/>
        </w:rPr>
      </w:pPr>
      <w:r>
        <w:rPr>
          <w:rFonts w:ascii="Times New Roman" w:hAnsi="Times New Roman"/>
          <w:sz w:val="28"/>
        </w:rPr>
        <w:t xml:space="preserve">Роль математики как важнейшего средства коммуникации в формировании речевых умений неразрывно связана с личностными результатами, так как основой формирования человека как личности является развитие речи и мышления. С этой точки зрения задания учебника </w:t>
      </w:r>
      <w:r>
        <w:rPr>
          <w:rFonts w:ascii="Times New Roman" w:hAnsi="Times New Roman"/>
          <w:sz w:val="28"/>
        </w:rPr>
        <w:t>ориентированы на достижение личностных результатов, так как они предлагают не только найти решение, но и обосновать его, основываясь только на фактах (задания, сопровождаемые инструкцией «Объясни …»).</w:t>
      </w:r>
    </w:p>
    <w:p w:rsidR="00E617B2" w:rsidRDefault="00E468A1">
      <w:pPr>
        <w:pStyle w:val="14TexstOSNOVA1012"/>
        <w:spacing w:line="240" w:lineRule="auto"/>
        <w:ind w:firstLine="567"/>
        <w:jc w:val="left"/>
        <w:rPr>
          <w:rFonts w:ascii="Times New Roman" w:hAnsi="Times New Roman"/>
          <w:sz w:val="28"/>
        </w:rPr>
      </w:pPr>
      <w:r>
        <w:rPr>
          <w:rFonts w:ascii="Times New Roman" w:hAnsi="Times New Roman"/>
          <w:sz w:val="28"/>
        </w:rPr>
        <w:t>Работа с математическим содержанием учит уважать и прин</w:t>
      </w:r>
      <w:r>
        <w:rPr>
          <w:rFonts w:ascii="Times New Roman" w:hAnsi="Times New Roman"/>
          <w:sz w:val="28"/>
        </w:rPr>
        <w:t>имать чужое мнение (все задания, сопровождаемые инструкцией «Сравни свою работу с работами других ребят»).</w:t>
      </w:r>
    </w:p>
    <w:p w:rsidR="00E617B2" w:rsidRDefault="00E468A1">
      <w:pPr>
        <w:pStyle w:val="14TexstOSNOVA1012"/>
        <w:spacing w:line="240" w:lineRule="auto"/>
        <w:ind w:firstLine="567"/>
        <w:jc w:val="left"/>
        <w:rPr>
          <w:rFonts w:ascii="Times New Roman" w:hAnsi="Times New Roman"/>
          <w:sz w:val="28"/>
        </w:rPr>
      </w:pPr>
      <w:r>
        <w:rPr>
          <w:rFonts w:ascii="Times New Roman" w:hAnsi="Times New Roman"/>
          <w:sz w:val="28"/>
        </w:rPr>
        <w:t xml:space="preserve">Таким образом, работать с математическим содержанием позволяет поднимать самооценку обучающихся, формировать у них чувство собственного достоинства, </w:t>
      </w:r>
      <w:r>
        <w:rPr>
          <w:rFonts w:ascii="Times New Roman" w:hAnsi="Times New Roman"/>
          <w:sz w:val="28"/>
        </w:rPr>
        <w:t xml:space="preserve">понимание ценности своей и чужой личности. Так как рассматриваемый курс математики серьезнейшим образом ориентирован на развитие коммуникативных умений, на уроках запланированы ситуации тесного межличностного общения, предполагающие формирование важнейших </w:t>
      </w:r>
      <w:r>
        <w:rPr>
          <w:rFonts w:ascii="Times New Roman" w:hAnsi="Times New Roman"/>
          <w:sz w:val="28"/>
        </w:rPr>
        <w:t>этических норм.</w:t>
      </w:r>
    </w:p>
    <w:p w:rsidR="00E617B2" w:rsidRDefault="00E468A1">
      <w:pPr>
        <w:pStyle w:val="14TexstOSNOVA1012"/>
        <w:spacing w:line="240" w:lineRule="auto"/>
        <w:ind w:firstLine="567"/>
        <w:jc w:val="left"/>
        <w:rPr>
          <w:rFonts w:ascii="Times New Roman" w:hAnsi="Times New Roman"/>
          <w:sz w:val="28"/>
        </w:rPr>
      </w:pPr>
      <w:r>
        <w:rPr>
          <w:rFonts w:ascii="Times New Roman" w:hAnsi="Times New Roman"/>
          <w:sz w:val="28"/>
        </w:rPr>
        <w:t xml:space="preserve">Эти нормы общения позволяют научить ребенка грамотно и корректно взаимодействовать с другими. Такая работа развивает у детей представление о толерантности, учит терпению во взаимоотношениях и в то же время умению не терять </w:t>
      </w:r>
      <w:r>
        <w:rPr>
          <w:rFonts w:ascii="Times New Roman" w:hAnsi="Times New Roman"/>
          <w:sz w:val="28"/>
        </w:rPr>
        <w:lastRenderedPageBreak/>
        <w:t xml:space="preserve">при общении свою </w:t>
      </w:r>
      <w:r>
        <w:rPr>
          <w:rFonts w:ascii="Times New Roman" w:hAnsi="Times New Roman"/>
          <w:sz w:val="28"/>
        </w:rPr>
        <w:t>индивидуальность, т.е. также способствует формированию представлений о ценности человеческой личности. (Все задания, относящиеся к работе на этапе первичного закрепления нового, работа с текстовыми задачами в классе и т.д.).</w:t>
      </w:r>
    </w:p>
    <w:p w:rsidR="00E617B2" w:rsidRDefault="00E468A1">
      <w:pPr>
        <w:pStyle w:val="14TexstOSNOVA1012"/>
        <w:spacing w:line="240" w:lineRule="auto"/>
        <w:ind w:firstLine="567"/>
        <w:jc w:val="left"/>
        <w:rPr>
          <w:rFonts w:ascii="Times New Roman" w:hAnsi="Times New Roman"/>
          <w:b/>
          <w:sz w:val="28"/>
        </w:rPr>
      </w:pPr>
      <w:r>
        <w:rPr>
          <w:rFonts w:ascii="Times New Roman" w:hAnsi="Times New Roman"/>
          <w:b/>
          <w:sz w:val="28"/>
        </w:rPr>
        <w:t>Мир природы и человека</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Одна из </w:t>
      </w:r>
      <w:r>
        <w:rPr>
          <w:rFonts w:ascii="Times New Roman" w:hAnsi="Times New Roman"/>
          <w:color w:val="000000"/>
          <w:sz w:val="28"/>
        </w:rPr>
        <w:t>целей предмета «Мир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 Курс «Мир природы и человека» является начальным звеном форм</w:t>
      </w:r>
      <w:r>
        <w:rPr>
          <w:rFonts w:ascii="Times New Roman" w:hAnsi="Times New Roman"/>
          <w:color w:val="000000"/>
          <w:sz w:val="28"/>
        </w:rPr>
        <w:t xml:space="preserve">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Примеры заданий на объяснение своего отношения к миру (в скобках приведено конкретное умение, на ф</w:t>
      </w:r>
      <w:r>
        <w:rPr>
          <w:rFonts w:ascii="Times New Roman" w:hAnsi="Times New Roman"/>
          <w:color w:val="000000"/>
          <w:sz w:val="28"/>
        </w:rPr>
        <w:t xml:space="preserve">ормирование которого наряду с предметным нацелено данное задание):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На каких рисунках человек ведёт себя как разумное существо? Где он ведёт себя неразумно? Объясни, почему ты так считаешь. (Оценивать простые ситуации и однозначные поступки как «хорошие» и</w:t>
      </w:r>
      <w:r>
        <w:rPr>
          <w:rFonts w:ascii="Times New Roman" w:hAnsi="Times New Roman"/>
          <w:color w:val="000000"/>
          <w:sz w:val="28"/>
        </w:rPr>
        <w:t xml:space="preserve">ли «плохие» с позиции общепринятых нравственных правил.)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Объясни, что означают для тебя слова: «Моя Родина — Россия!». (Осознавать себя гражданином России, испытывать чувство гордости за свой народ, свою Родину.)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 Сформулируй свои собственные правила здо</w:t>
      </w:r>
      <w:r>
        <w:rPr>
          <w:rFonts w:ascii="Times New Roman" w:hAnsi="Times New Roman"/>
          <w:color w:val="000000"/>
          <w:sz w:val="28"/>
        </w:rPr>
        <w:t xml:space="preserve">рового питания и объясни их смысл. (Оценивать простые ситуации и однозначные поступки как хорошие» или «плохие» с позиции важности бережного отношения к здоровью человека и к природе.) </w:t>
      </w:r>
    </w:p>
    <w:p w:rsidR="00E617B2" w:rsidRDefault="00E468A1">
      <w:pPr>
        <w:spacing w:after="0" w:line="240" w:lineRule="auto"/>
        <w:ind w:firstLine="709"/>
        <w:rPr>
          <w:rFonts w:ascii="Times New Roman" w:hAnsi="Times New Roman"/>
          <w:i/>
          <w:color w:val="000000"/>
          <w:sz w:val="28"/>
        </w:rPr>
      </w:pPr>
      <w:r>
        <w:rPr>
          <w:rFonts w:ascii="Times New Roman" w:hAnsi="Times New Roman"/>
          <w:i/>
          <w:color w:val="000000"/>
          <w:sz w:val="28"/>
        </w:rPr>
        <w:t>Типовые задания, нацеленные на регулятивные БУД</w:t>
      </w:r>
    </w:p>
    <w:p w:rsidR="00E617B2" w:rsidRDefault="00E468A1">
      <w:pPr>
        <w:spacing w:after="0" w:line="240" w:lineRule="auto"/>
        <w:rPr>
          <w:rFonts w:ascii="Times New Roman" w:hAnsi="Times New Roman"/>
          <w:color w:val="000000"/>
          <w:sz w:val="28"/>
        </w:rPr>
      </w:pPr>
      <w:r>
        <w:rPr>
          <w:rFonts w:ascii="Times New Roman" w:hAnsi="Times New Roman"/>
          <w:b/>
          <w:color w:val="000000"/>
          <w:sz w:val="28"/>
        </w:rPr>
        <w:t xml:space="preserve">Русский язык </w:t>
      </w:r>
    </w:p>
    <w:p w:rsidR="00E617B2" w:rsidRDefault="00E468A1">
      <w:pPr>
        <w:spacing w:after="0" w:line="240" w:lineRule="auto"/>
        <w:ind w:firstLine="567"/>
        <w:rPr>
          <w:rFonts w:ascii="Times New Roman" w:hAnsi="Times New Roman"/>
          <w:color w:val="000000"/>
          <w:sz w:val="28"/>
        </w:rPr>
      </w:pPr>
      <w:r>
        <w:rPr>
          <w:rFonts w:ascii="Times New Roman" w:hAnsi="Times New Roman"/>
          <w:color w:val="000000"/>
          <w:sz w:val="28"/>
        </w:rPr>
        <w:t>В учебни</w:t>
      </w:r>
      <w:r>
        <w:rPr>
          <w:rFonts w:ascii="Times New Roman" w:hAnsi="Times New Roman"/>
          <w:color w:val="000000"/>
          <w:sz w:val="28"/>
        </w:rPr>
        <w:t xml:space="preserve">ках содержатся задания, помогающие открывать новые знания: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xml:space="preserve">Наблюдение за ролью признаков предметов и действий в речи. «Прочитай тексты. … Одинаковые ли эти картины? Сравни тексты. Чем они отличаются?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Какие слова «оживили» картину? Почему? Чем похожи эт</w:t>
      </w:r>
      <w:r>
        <w:rPr>
          <w:rFonts w:ascii="Times New Roman" w:hAnsi="Times New Roman"/>
          <w:color w:val="000000"/>
          <w:sz w:val="28"/>
        </w:rPr>
        <w:t xml:space="preserve">и слова?» Актуализация знаний о словах признаках. Обращение к опыту детей.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xml:space="preserve">«Подбери и запиши к названиям предметов как можно больше слов признаков: по цвету, вкусу, форме».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Умение находить название</w:t>
      </w:r>
      <w:r>
        <w:rPr>
          <w:rFonts w:ascii="Times New Roman" w:hAnsi="Times New Roman"/>
          <w:color w:val="000000"/>
          <w:sz w:val="28"/>
        </w:rPr>
        <w:t xml:space="preserve"> предметов и признаки в тексте. «Найди слова названия признаков. Как будешь действовать? Выпиши названия предметов и признаков, напиши вопросы к ним.»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Прочитай определение в рамке. (Умение соотносить полученный результат с образцом, находить и исправлять </w:t>
      </w:r>
      <w:r>
        <w:rPr>
          <w:rFonts w:ascii="Times New Roman" w:hAnsi="Times New Roman"/>
          <w:color w:val="000000"/>
          <w:sz w:val="28"/>
        </w:rPr>
        <w:t xml:space="preserve">ошибки.) «Всё ли было верно в твоем рассказе?» (Дети читают правило). </w:t>
      </w:r>
    </w:p>
    <w:p w:rsidR="00E617B2" w:rsidRDefault="00E468A1">
      <w:pPr>
        <w:spacing w:after="0" w:line="240" w:lineRule="auto"/>
        <w:rPr>
          <w:rFonts w:ascii="Times New Roman" w:hAnsi="Times New Roman"/>
          <w:color w:val="000000"/>
          <w:sz w:val="28"/>
        </w:rPr>
      </w:pPr>
      <w:r>
        <w:rPr>
          <w:rFonts w:ascii="Times New Roman" w:hAnsi="Times New Roman"/>
          <w:b/>
          <w:color w:val="000000"/>
          <w:sz w:val="28"/>
        </w:rPr>
        <w:t xml:space="preserve">Литературное чтение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Регулятивные универсальные учебные действия развиваются с помощью заданий: 1) на составление плана (план текста, план устного рассказа); 2) на проведение самопровер</w:t>
      </w:r>
      <w:r>
        <w:rPr>
          <w:rFonts w:ascii="Times New Roman" w:hAnsi="Times New Roman"/>
          <w:color w:val="000000"/>
          <w:sz w:val="28"/>
        </w:rPr>
        <w:t xml:space="preserve">ки;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lastRenderedPageBreak/>
        <w:t xml:space="preserve">На уроках происходит освоение технологии продуктивного чтения, которая обеспечивает ребёнка алгоритмом самостоятельного освоения текста (до начала чтения, во время чтения, после чтения). </w:t>
      </w:r>
    </w:p>
    <w:p w:rsidR="00E617B2" w:rsidRDefault="00E468A1">
      <w:pPr>
        <w:spacing w:after="0" w:line="240" w:lineRule="auto"/>
        <w:rPr>
          <w:rFonts w:ascii="Times New Roman" w:hAnsi="Times New Roman"/>
          <w:color w:val="000000"/>
          <w:sz w:val="28"/>
        </w:rPr>
      </w:pPr>
      <w:r>
        <w:rPr>
          <w:rFonts w:ascii="Times New Roman" w:hAnsi="Times New Roman"/>
          <w:b/>
          <w:color w:val="000000"/>
          <w:sz w:val="28"/>
        </w:rPr>
        <w:t xml:space="preserve">Математика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алгоритм работы по достижению поставленной цели</w:t>
      </w:r>
      <w:r>
        <w:rPr>
          <w:rFonts w:ascii="Times New Roman" w:hAnsi="Times New Roman"/>
          <w:color w:val="000000"/>
          <w:sz w:val="28"/>
        </w:rPr>
        <w:t xml:space="preserve">: «Поставь вопрос, чтобы задача решалась в одно действие. Поставь вопрос, чтобы задача решалась в два действия»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Следующим этапом развития организационных умений является работа над системой учебных заданий (учебной задачей). Для этого в учебнике предлагаю</w:t>
      </w:r>
      <w:r>
        <w:rPr>
          <w:rFonts w:ascii="Times New Roman" w:hAnsi="Times New Roman"/>
          <w:color w:val="000000"/>
          <w:sz w:val="28"/>
        </w:rPr>
        <w:t xml:space="preserve">тся проблемные вопросы для обсуждения учеников и выводы, позволяющие проверить правильность собственных умозаключений. Таким образом, школьники учатся сверять свои действия с целью. </w:t>
      </w:r>
    </w:p>
    <w:p w:rsidR="00E617B2" w:rsidRDefault="00E468A1">
      <w:pPr>
        <w:spacing w:after="0" w:line="240" w:lineRule="auto"/>
        <w:rPr>
          <w:rFonts w:ascii="Times New Roman" w:hAnsi="Times New Roman"/>
          <w:color w:val="000000"/>
          <w:sz w:val="28"/>
        </w:rPr>
      </w:pPr>
      <w:r>
        <w:rPr>
          <w:rFonts w:ascii="Times New Roman" w:hAnsi="Times New Roman"/>
          <w:b/>
          <w:color w:val="000000"/>
          <w:sz w:val="28"/>
        </w:rPr>
        <w:t xml:space="preserve">Мир природы и человека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В учебнике предлагаются проблемные вопросы для об</w:t>
      </w:r>
      <w:r>
        <w:rPr>
          <w:rFonts w:ascii="Times New Roman" w:hAnsi="Times New Roman"/>
          <w:color w:val="000000"/>
          <w:sz w:val="28"/>
        </w:rPr>
        <w:t xml:space="preserve">суждения учениками и выводы в рамке для проверки правильности и эффективности действий. Таким образом, школьники учатся регулятивным универсальным учебным действиям: высказывать своё предположение (версию) и определять успешность выполнения своего задания </w:t>
      </w:r>
      <w:r>
        <w:rPr>
          <w:rFonts w:ascii="Times New Roman" w:hAnsi="Times New Roman"/>
          <w:color w:val="000000"/>
          <w:sz w:val="28"/>
        </w:rPr>
        <w:t xml:space="preserve">в диалоге с учителем; учиться отличать верно выполненное задание от неверного и др. (Предупреждение заболеваний и травм. Безопасное поведение в природе.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Правила поведения с незнакомыми людьми, в незнакомом месте. Правила безопасного использование учебных </w:t>
      </w:r>
      <w:r>
        <w:rPr>
          <w:rFonts w:ascii="Times New Roman" w:hAnsi="Times New Roman"/>
          <w:color w:val="000000"/>
          <w:sz w:val="28"/>
        </w:rPr>
        <w:t xml:space="preserve">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 </w:t>
      </w:r>
    </w:p>
    <w:p w:rsidR="00E617B2" w:rsidRDefault="00E468A1">
      <w:pPr>
        <w:spacing w:after="0" w:line="240" w:lineRule="auto"/>
        <w:rPr>
          <w:rFonts w:ascii="Times New Roman" w:hAnsi="Times New Roman"/>
          <w:color w:val="000000"/>
          <w:sz w:val="28"/>
        </w:rPr>
      </w:pPr>
      <w:r>
        <w:rPr>
          <w:rFonts w:ascii="Times New Roman" w:hAnsi="Times New Roman"/>
          <w:b/>
          <w:i/>
          <w:color w:val="000000"/>
          <w:sz w:val="28"/>
        </w:rPr>
        <w:t xml:space="preserve">Познавательные базовые учебные действия </w:t>
      </w:r>
      <w:r>
        <w:rPr>
          <w:rFonts w:ascii="Times New Roman" w:hAnsi="Times New Roman"/>
          <w:color w:val="000000"/>
          <w:sz w:val="28"/>
        </w:rPr>
        <w:t xml:space="preserve">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Наглядно-образное мышление, </w:t>
      </w:r>
      <w:r>
        <w:rPr>
          <w:rFonts w:ascii="Times New Roman" w:hAnsi="Times New Roman"/>
          <w:color w:val="000000"/>
          <w:sz w:val="28"/>
        </w:rPr>
        <w:t xml:space="preserve">свойственное детям младшего школьного возраста, позволяет сформировать целостную, но предварительную картину мира, основанную на фактах, явлениях, образах и простых понятиях.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Развитие интеллектуальных умений осуществляется под руководством учителя в 1-4 к</w:t>
      </w:r>
      <w:r>
        <w:rPr>
          <w:rFonts w:ascii="Times New Roman" w:hAnsi="Times New Roman"/>
          <w:color w:val="000000"/>
          <w:sz w:val="28"/>
        </w:rPr>
        <w:t xml:space="preserve">лассе. </w:t>
      </w:r>
    </w:p>
    <w:p w:rsidR="00E617B2" w:rsidRDefault="00E468A1">
      <w:pPr>
        <w:spacing w:after="0" w:line="240" w:lineRule="auto"/>
        <w:rPr>
          <w:rFonts w:ascii="Times New Roman" w:hAnsi="Times New Roman"/>
          <w:i/>
          <w:color w:val="000000"/>
          <w:sz w:val="28"/>
        </w:rPr>
      </w:pPr>
      <w:r>
        <w:rPr>
          <w:rFonts w:ascii="Times New Roman" w:hAnsi="Times New Roman"/>
          <w:i/>
          <w:color w:val="000000"/>
          <w:sz w:val="28"/>
        </w:rPr>
        <w:t>Типовые задания, нацеленные на развитие познавательных БУД</w:t>
      </w:r>
    </w:p>
    <w:p w:rsidR="00E617B2" w:rsidRDefault="00E468A1">
      <w:pPr>
        <w:spacing w:after="0" w:line="240" w:lineRule="auto"/>
        <w:rPr>
          <w:rFonts w:ascii="Times New Roman" w:hAnsi="Times New Roman"/>
          <w:color w:val="000000"/>
          <w:sz w:val="28"/>
        </w:rPr>
      </w:pPr>
      <w:r>
        <w:rPr>
          <w:rFonts w:ascii="Times New Roman" w:hAnsi="Times New Roman"/>
          <w:b/>
          <w:color w:val="000000"/>
          <w:sz w:val="28"/>
        </w:rPr>
        <w:t xml:space="preserve">Русский язык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Прежде всего это задания на извлечение, преобразование и использование текстовой информации.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«Составь самостоятельно инструкцию (правило) «Как нужно действовать, чтобы правил</w:t>
      </w:r>
      <w:r>
        <w:rPr>
          <w:rFonts w:ascii="Times New Roman" w:hAnsi="Times New Roman"/>
          <w:color w:val="000000"/>
          <w:sz w:val="28"/>
        </w:rPr>
        <w:t>ьно написать парную согласную на конце слова». 1. Произнесу слово и …2. Изменю слово(один-много) чтобы... 3. Пишу букву, которая слышится чётко … Сравни свою инструкцию с той, которая дана в учебнике на с... Пользуйся инструкцией при выполнении следующих у</w:t>
      </w:r>
      <w:r>
        <w:rPr>
          <w:rFonts w:ascii="Times New Roman" w:hAnsi="Times New Roman"/>
          <w:color w:val="000000"/>
          <w:sz w:val="28"/>
        </w:rPr>
        <w:t xml:space="preserve">пражнений.»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Правила, определения и т.п. в видеграфических схем, таблиц, алгоритмов, разного рода визуальных подсказок и ключей, «иллюстративного» визуального ряда (даны в </w:t>
      </w:r>
      <w:r>
        <w:rPr>
          <w:rFonts w:ascii="Times New Roman" w:hAnsi="Times New Roman"/>
          <w:color w:val="000000"/>
          <w:sz w:val="28"/>
        </w:rPr>
        <w:lastRenderedPageBreak/>
        <w:t>учебнике или составляются детьми). Например. «Подбери к каждой схеме слова, запиши»;</w:t>
      </w:r>
      <w:r>
        <w:rPr>
          <w:rFonts w:ascii="Times New Roman" w:hAnsi="Times New Roman"/>
          <w:color w:val="000000"/>
          <w:sz w:val="28"/>
        </w:rPr>
        <w:t xml:space="preserve"> 3 класс с. 130 «Что обозначают схемы. Объясни»;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xml:space="preserve">Система работы с различными словарями. Например, «Запиши слова в алфавитном порядке и проверь по словарю»; «…А где можно уточнить, что означают эти слова?». </w:t>
      </w:r>
    </w:p>
    <w:p w:rsidR="00E617B2" w:rsidRDefault="00E468A1">
      <w:pPr>
        <w:spacing w:after="0" w:line="240" w:lineRule="auto"/>
        <w:rPr>
          <w:rFonts w:ascii="Times New Roman" w:hAnsi="Times New Roman"/>
          <w:color w:val="000000"/>
          <w:sz w:val="28"/>
        </w:rPr>
      </w:pPr>
      <w:r>
        <w:rPr>
          <w:rFonts w:ascii="Times New Roman" w:hAnsi="Times New Roman"/>
          <w:b/>
          <w:color w:val="000000"/>
          <w:sz w:val="28"/>
        </w:rPr>
        <w:t xml:space="preserve">Литературное чтение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Развитие читательских умени</w:t>
      </w:r>
      <w:r>
        <w:rPr>
          <w:rFonts w:ascii="Times New Roman" w:hAnsi="Times New Roman"/>
          <w:color w:val="000000"/>
          <w:sz w:val="28"/>
        </w:rPr>
        <w:t xml:space="preserve">й обеспечивает технология формирования типа правильной читательской деятельности (продуктивного чтения).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этап 1 (работа с текстом до чтения, на основе заглавия, фамилии автора, ключевых слов, иллюстрации) – обеспечивает развитие механизма прогнозирования </w:t>
      </w:r>
      <w:r>
        <w:rPr>
          <w:rFonts w:ascii="Times New Roman" w:hAnsi="Times New Roman"/>
          <w:color w:val="000000"/>
          <w:sz w:val="28"/>
        </w:rPr>
        <w:t xml:space="preserve">и приёмов просмотрового и ознакомительного чтения;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этап 2 (работа с текстом во время чтения) – обеспечивает интерпретацию текста учениками как результат изучающего чтения;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этап 3 (после чтения) – это развитие умений рефлексивного чтения в ходе выполнения</w:t>
      </w:r>
      <w:r>
        <w:rPr>
          <w:rFonts w:ascii="Times New Roman" w:hAnsi="Times New Roman"/>
          <w:color w:val="000000"/>
          <w:sz w:val="28"/>
        </w:rPr>
        <w:t xml:space="preserve"> творческих заданий. </w:t>
      </w:r>
    </w:p>
    <w:p w:rsidR="00E617B2" w:rsidRDefault="00E468A1">
      <w:pPr>
        <w:spacing w:after="0" w:line="240" w:lineRule="auto"/>
        <w:rPr>
          <w:rFonts w:ascii="Times New Roman" w:hAnsi="Times New Roman"/>
          <w:color w:val="000000"/>
          <w:sz w:val="28"/>
        </w:rPr>
      </w:pPr>
      <w:r>
        <w:rPr>
          <w:rFonts w:ascii="Times New Roman" w:hAnsi="Times New Roman"/>
          <w:b/>
          <w:color w:val="000000"/>
          <w:sz w:val="28"/>
        </w:rPr>
        <w:t xml:space="preserve">Математика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Возрастные психологические особенности школьников делают необходимым формирование моделирования как базового учебного действия. Оно осуществляется в рамках практически всех учебных предметов школы, но для математики это </w:t>
      </w:r>
      <w:r>
        <w:rPr>
          <w:rFonts w:ascii="Times New Roman" w:hAnsi="Times New Roman"/>
          <w:color w:val="000000"/>
          <w:sz w:val="28"/>
        </w:rPr>
        <w:t>действие представляется наиболее важным, так как создаёт важнейший инструментарий для развития у детей познавательных базовых действий. Так, например, большое количество математических задач может быть понято и решено школьниками только после создания адек</w:t>
      </w:r>
      <w:r>
        <w:rPr>
          <w:rFonts w:ascii="Times New Roman" w:hAnsi="Times New Roman"/>
          <w:color w:val="000000"/>
          <w:sz w:val="28"/>
        </w:rPr>
        <w:t xml:space="preserve">ватной их восприятию вспомогательной модели. </w:t>
      </w:r>
    </w:p>
    <w:p w:rsidR="00E617B2" w:rsidRDefault="00E468A1">
      <w:pPr>
        <w:spacing w:after="0" w:line="240" w:lineRule="auto"/>
        <w:rPr>
          <w:rFonts w:ascii="Times New Roman" w:hAnsi="Times New Roman"/>
          <w:color w:val="000000"/>
          <w:sz w:val="28"/>
        </w:rPr>
      </w:pPr>
      <w:r>
        <w:rPr>
          <w:rFonts w:ascii="Times New Roman" w:hAnsi="Times New Roman"/>
          <w:b/>
          <w:color w:val="000000"/>
          <w:sz w:val="28"/>
        </w:rPr>
        <w:t xml:space="preserve">Мир природы и человека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Одна из ведущих целей предмета – научить школьников объяснять окружающий мир. Такой подход позволяет ученикам систематизировать свой опыт, превращая его в элементарную, но целостную сист</w:t>
      </w:r>
      <w:r>
        <w:rPr>
          <w:rFonts w:ascii="Times New Roman" w:hAnsi="Times New Roman"/>
          <w:color w:val="000000"/>
          <w:sz w:val="28"/>
        </w:rPr>
        <w:t xml:space="preserve">ему.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Примеры заданий на объяснение окружающего мира (в скобках приведено конкретное познавательное умение, на формирование которого наряду с предметным нацелено данное задание): Найди и назови съедобные и несъедобные грибы? А какими свойствами они не обла</w:t>
      </w:r>
      <w:r>
        <w:rPr>
          <w:rFonts w:ascii="Times New Roman" w:hAnsi="Times New Roman"/>
          <w:color w:val="000000"/>
          <w:sz w:val="28"/>
        </w:rPr>
        <w:t xml:space="preserve">дают? Найди общие черты и различия в каждой паре рисунков. (Сравнивать и группировать предметы.)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xml:space="preserve">«Почему тает снег» (Наблюдать и делать самостоятельные выводы.) </w:t>
      </w:r>
    </w:p>
    <w:p w:rsidR="00E617B2" w:rsidRDefault="00E468A1">
      <w:pPr>
        <w:spacing w:after="0" w:line="240" w:lineRule="auto"/>
        <w:rPr>
          <w:rFonts w:ascii="Times New Roman" w:hAnsi="Times New Roman"/>
          <w:i/>
          <w:color w:val="000000"/>
          <w:sz w:val="28"/>
        </w:rPr>
      </w:pPr>
      <w:r>
        <w:rPr>
          <w:rFonts w:ascii="Times New Roman" w:hAnsi="Times New Roman"/>
          <w:i/>
          <w:color w:val="000000"/>
          <w:sz w:val="28"/>
        </w:rPr>
        <w:t>Типовые задания, нацеленные на коммуникативные БУД</w:t>
      </w:r>
    </w:p>
    <w:p w:rsidR="00E617B2" w:rsidRDefault="00E468A1">
      <w:pPr>
        <w:spacing w:after="0" w:line="240" w:lineRule="auto"/>
        <w:rPr>
          <w:rFonts w:ascii="Times New Roman" w:hAnsi="Times New Roman"/>
          <w:color w:val="000000"/>
          <w:sz w:val="28"/>
        </w:rPr>
      </w:pPr>
      <w:r>
        <w:rPr>
          <w:rFonts w:ascii="Times New Roman" w:hAnsi="Times New Roman"/>
          <w:b/>
          <w:color w:val="000000"/>
          <w:sz w:val="28"/>
        </w:rPr>
        <w:t xml:space="preserve">Русский язык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Примеры заданий: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«Подготовь</w:t>
      </w:r>
      <w:r>
        <w:rPr>
          <w:rFonts w:ascii="Times New Roman" w:hAnsi="Times New Roman"/>
          <w:color w:val="000000"/>
          <w:sz w:val="28"/>
        </w:rPr>
        <w:t xml:space="preserve"> связный рассказ на тему «Что я знаю о предложении».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Построить свой рассказ тебе поможет план. Не забудь, что каждую свою мысль нужно подтверждать примером».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«Закончи и запиши вопросительные предложения.» «Прочитай слова.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Найди и выпиши слова, которые …</w:t>
      </w:r>
      <w:r>
        <w:rPr>
          <w:rFonts w:ascii="Times New Roman" w:hAnsi="Times New Roman"/>
          <w:color w:val="000000"/>
          <w:sz w:val="28"/>
        </w:rPr>
        <w:t xml:space="preserve"> Прочитай их».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w:t>
      </w:r>
      <w:r>
        <w:rPr>
          <w:rFonts w:ascii="Times New Roman" w:hAnsi="Times New Roman"/>
          <w:color w:val="000000"/>
          <w:sz w:val="28"/>
        </w:rPr>
        <w:lastRenderedPageBreak/>
        <w:t>грамма</w:t>
      </w:r>
      <w:r>
        <w:rPr>
          <w:rFonts w:ascii="Times New Roman" w:hAnsi="Times New Roman"/>
          <w:color w:val="000000"/>
          <w:sz w:val="28"/>
        </w:rPr>
        <w:t xml:space="preserve">тического строя речи, развитие связной устной и письменной речи. Предусмотрено выполнение заданий в группах при изучении каждой темы. </w:t>
      </w:r>
    </w:p>
    <w:p w:rsidR="00E617B2" w:rsidRDefault="00E468A1">
      <w:pPr>
        <w:spacing w:after="0" w:line="240" w:lineRule="auto"/>
        <w:rPr>
          <w:rFonts w:ascii="Times New Roman" w:hAnsi="Times New Roman"/>
          <w:color w:val="000000"/>
          <w:sz w:val="28"/>
        </w:rPr>
      </w:pPr>
      <w:r>
        <w:rPr>
          <w:rFonts w:ascii="Times New Roman" w:hAnsi="Times New Roman"/>
          <w:b/>
          <w:color w:val="000000"/>
          <w:sz w:val="28"/>
        </w:rPr>
        <w:t xml:space="preserve">Чтение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Примеры заданий на развитие коммуникативных БУД: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1) слушание чтения (рассказа) учителя, фиксирование его темы, ключевых слов; подготовка устных рассказов (о литературных героях, о личных впечатлениях по прочитанному); инсценирование и драматизация; устное словесное рисование; </w:t>
      </w:r>
    </w:p>
    <w:p w:rsidR="00E617B2" w:rsidRDefault="00E468A1">
      <w:pPr>
        <w:spacing w:after="0" w:line="240" w:lineRule="auto"/>
        <w:rPr>
          <w:rFonts w:ascii="Times New Roman" w:hAnsi="Times New Roman"/>
          <w:color w:val="000000"/>
          <w:sz w:val="28"/>
        </w:rPr>
      </w:pPr>
      <w:r>
        <w:rPr>
          <w:rFonts w:ascii="Times New Roman" w:hAnsi="Times New Roman"/>
          <w:b/>
          <w:color w:val="000000"/>
          <w:sz w:val="28"/>
        </w:rPr>
        <w:t xml:space="preserve">Математика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В курсе математ</w:t>
      </w:r>
      <w:r>
        <w:rPr>
          <w:rFonts w:ascii="Times New Roman" w:hAnsi="Times New Roman"/>
          <w:color w:val="000000"/>
          <w:sz w:val="28"/>
        </w:rPr>
        <w:t xml:space="preserve">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 </w:t>
      </w:r>
    </w:p>
    <w:p w:rsidR="00E617B2" w:rsidRDefault="00E468A1">
      <w:pPr>
        <w:spacing w:after="42" w:line="240" w:lineRule="auto"/>
        <w:ind w:firstLine="709"/>
        <w:rPr>
          <w:rFonts w:ascii="Times New Roman" w:hAnsi="Times New Roman"/>
          <w:color w:val="000000"/>
          <w:sz w:val="28"/>
        </w:rPr>
      </w:pPr>
      <w:r>
        <w:rPr>
          <w:rFonts w:ascii="Times New Roman" w:hAnsi="Times New Roman"/>
          <w:color w:val="000000"/>
          <w:sz w:val="28"/>
        </w:rPr>
        <w:t>1. К первому направлению можно отнести все зада</w:t>
      </w:r>
      <w:r>
        <w:rPr>
          <w:rFonts w:ascii="Times New Roman" w:hAnsi="Times New Roman"/>
          <w:color w:val="000000"/>
          <w:sz w:val="28"/>
        </w:rPr>
        <w:t xml:space="preserve">ния, сопровождающиеся инструкциями «Расскажи», «Объясни по рисунку»;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2. Ко второму направлению формированию коммуникативных базовых учебных действий относится система заданий, нацеленных на организацию общения учеников в паре или группе.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Основой развития</w:t>
      </w:r>
      <w:r>
        <w:rPr>
          <w:rFonts w:ascii="Times New Roman" w:hAnsi="Times New Roman"/>
          <w:color w:val="000000"/>
          <w:sz w:val="28"/>
        </w:rPr>
        <w:t xml:space="preserve"> коммуникативных умений в данном курсе математики является систематическое использование на уроках трёх видов диалога: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xml:space="preserve">а) диалог в большой группе (учитель – ученики);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б) диалог в небольшой группе (ученик – ученики);</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xml:space="preserve">в) диалог в паре (ученик – ученик). </w:t>
      </w:r>
    </w:p>
    <w:p w:rsidR="00E617B2" w:rsidRDefault="00E468A1">
      <w:pPr>
        <w:spacing w:after="0" w:line="240" w:lineRule="auto"/>
        <w:rPr>
          <w:rFonts w:ascii="Times New Roman" w:hAnsi="Times New Roman"/>
          <w:color w:val="000000"/>
          <w:sz w:val="28"/>
        </w:rPr>
      </w:pPr>
      <w:r>
        <w:rPr>
          <w:rFonts w:ascii="Times New Roman" w:hAnsi="Times New Roman"/>
          <w:b/>
          <w:color w:val="000000"/>
          <w:sz w:val="28"/>
        </w:rPr>
        <w:t>М</w:t>
      </w:r>
      <w:r>
        <w:rPr>
          <w:rFonts w:ascii="Times New Roman" w:hAnsi="Times New Roman"/>
          <w:b/>
          <w:color w:val="000000"/>
          <w:sz w:val="28"/>
        </w:rPr>
        <w:t xml:space="preserve">ир природы и человека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Формированию коммуникативных базовых учебных действий посвящена система заданий, нацеленная на организацию общения в паре или группе учеников.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Примеры заданий на объяснение окружающего мира (в скобках приведено конкретное умение, на формирование которого, наряду с предметным, нацелено данное задание): Постройте город из кубиков. А теперь давайте поиграем в водителя и штурмана гоночной машины. Шту</w:t>
      </w:r>
      <w:r>
        <w:rPr>
          <w:rFonts w:ascii="Times New Roman" w:hAnsi="Times New Roman"/>
          <w:color w:val="000000"/>
          <w:sz w:val="28"/>
        </w:rPr>
        <w:t xml:space="preserve">рман прокладывает маршрут и объясняет водителю, куда он должен ехать. (Совместно договариваться о правилах общения и поведения в школе и следовать им.)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Учебник учит школьников открывать знания в процессе диалога с учителем. Для этой цели в каждой теме важ</w:t>
      </w:r>
      <w:r>
        <w:rPr>
          <w:rFonts w:ascii="Times New Roman" w:hAnsi="Times New Roman"/>
          <w:color w:val="000000"/>
          <w:sz w:val="28"/>
        </w:rPr>
        <w:t xml:space="preserve">нейший материал организован в виде диалога. Ученики слушают конкретный вопрос по рисунку, пытаются ответить на него и сравнивают свой ответ с более общим ответом учебника.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(Оформлять свои мысли в устной и письменной речи с учётом своих учебных и жизненных</w:t>
      </w:r>
      <w:r>
        <w:rPr>
          <w:rFonts w:ascii="Times New Roman" w:hAnsi="Times New Roman"/>
          <w:color w:val="000000"/>
          <w:sz w:val="28"/>
        </w:rPr>
        <w:t xml:space="preserve"> речевых ситуаций, высказывать свою точку зрения и пытаться её обосновать, приводя аргументы.)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Заданные стандартом БУД определяют акценты в отборе содержания, планировании и организации образовательного процесса с учетом возрастно- психологических особенн</w:t>
      </w:r>
      <w:r>
        <w:rPr>
          <w:rFonts w:ascii="Times New Roman" w:hAnsi="Times New Roman"/>
          <w:color w:val="000000"/>
          <w:sz w:val="28"/>
        </w:rPr>
        <w:t xml:space="preserve">остей обучающихся.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Работа над формированием конкретных БУД каждого вида указывается в тематическом планировании.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lastRenderedPageBreak/>
        <w:t>В процессе обучения необходимо осуществлять мониторинг всех групп БУД, который будет отражать индивидуальные достижения обучающихся и позволи</w:t>
      </w:r>
      <w:r>
        <w:rPr>
          <w:rFonts w:ascii="Times New Roman" w:hAnsi="Times New Roman"/>
          <w:color w:val="000000"/>
          <w:sz w:val="28"/>
        </w:rPr>
        <w:t xml:space="preserve">т делать выводы об эффективности проводимой в этом направлении работы. Для оценки сформированности каждого действия используется следующая система оценки: </w:t>
      </w:r>
    </w:p>
    <w:p w:rsidR="00E617B2" w:rsidRDefault="00E468A1">
      <w:pPr>
        <w:spacing w:after="37" w:line="240" w:lineRule="auto"/>
        <w:ind w:firstLine="709"/>
        <w:rPr>
          <w:rFonts w:ascii="Times New Roman" w:hAnsi="Times New Roman"/>
          <w:color w:val="000000"/>
          <w:sz w:val="28"/>
        </w:rPr>
      </w:pPr>
      <w:r>
        <w:rPr>
          <w:rFonts w:ascii="Times New Roman" w:hAnsi="Times New Roman"/>
          <w:color w:val="000000"/>
          <w:sz w:val="28"/>
        </w:rPr>
        <w:t>0 баллов ― действие отсутствует, обучающийся не понимает его смысла, не включается в процесс выполне</w:t>
      </w:r>
      <w:r>
        <w:rPr>
          <w:rFonts w:ascii="Times New Roman" w:hAnsi="Times New Roman"/>
          <w:color w:val="000000"/>
          <w:sz w:val="28"/>
        </w:rPr>
        <w:t xml:space="preserve">ния вместе с учителем; </w:t>
      </w:r>
    </w:p>
    <w:p w:rsidR="00E617B2" w:rsidRDefault="00E468A1">
      <w:pPr>
        <w:spacing w:after="37" w:line="240" w:lineRule="auto"/>
        <w:ind w:firstLine="709"/>
        <w:rPr>
          <w:rFonts w:ascii="Times New Roman" w:hAnsi="Times New Roman"/>
          <w:color w:val="000000"/>
          <w:sz w:val="28"/>
        </w:rPr>
      </w:pPr>
      <w:r>
        <w:rPr>
          <w:rFonts w:ascii="Times New Roman" w:hAnsi="Times New Roman"/>
          <w:color w:val="000000"/>
          <w:sz w:val="28"/>
        </w:rPr>
        <w:t xml:space="preserve">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 </w:t>
      </w:r>
    </w:p>
    <w:p w:rsidR="00E617B2" w:rsidRDefault="00E468A1">
      <w:pPr>
        <w:spacing w:after="37" w:line="240" w:lineRule="auto"/>
        <w:ind w:firstLine="709"/>
        <w:rPr>
          <w:rFonts w:ascii="Times New Roman" w:hAnsi="Times New Roman"/>
          <w:color w:val="000000"/>
          <w:sz w:val="28"/>
        </w:rPr>
      </w:pPr>
      <w:r>
        <w:rPr>
          <w:rFonts w:ascii="Times New Roman" w:hAnsi="Times New Roman"/>
          <w:color w:val="000000"/>
          <w:sz w:val="28"/>
        </w:rPr>
        <w:t>2 балла ― преимущественно выполняет действие по указанию учител</w:t>
      </w:r>
      <w:r>
        <w:rPr>
          <w:rFonts w:ascii="Times New Roman" w:hAnsi="Times New Roman"/>
          <w:color w:val="000000"/>
          <w:sz w:val="28"/>
        </w:rPr>
        <w:t xml:space="preserve">я, в отдельных ситуациях способен выполнить его самостоятельно; </w:t>
      </w:r>
    </w:p>
    <w:p w:rsidR="00E617B2" w:rsidRDefault="00E468A1">
      <w:pPr>
        <w:spacing w:after="37" w:line="240" w:lineRule="auto"/>
        <w:ind w:firstLine="709"/>
        <w:rPr>
          <w:rFonts w:ascii="Times New Roman" w:hAnsi="Times New Roman"/>
          <w:color w:val="000000"/>
          <w:sz w:val="28"/>
        </w:rPr>
      </w:pPr>
      <w:r>
        <w:rPr>
          <w:rFonts w:ascii="Times New Roman" w:hAnsi="Times New Roman"/>
          <w:color w:val="000000"/>
          <w:sz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E617B2" w:rsidRDefault="00E468A1">
      <w:pPr>
        <w:spacing w:after="37" w:line="240" w:lineRule="auto"/>
        <w:ind w:firstLine="709"/>
        <w:rPr>
          <w:rFonts w:ascii="Times New Roman" w:hAnsi="Times New Roman"/>
          <w:color w:val="000000"/>
          <w:sz w:val="28"/>
        </w:rPr>
      </w:pPr>
      <w:r>
        <w:rPr>
          <w:rFonts w:ascii="Times New Roman" w:hAnsi="Times New Roman"/>
          <w:color w:val="000000"/>
          <w:sz w:val="28"/>
        </w:rPr>
        <w:t>4 балла ― способен самостоятельно при</w:t>
      </w:r>
      <w:r>
        <w:rPr>
          <w:rFonts w:ascii="Times New Roman" w:hAnsi="Times New Roman"/>
          <w:color w:val="000000"/>
          <w:sz w:val="28"/>
        </w:rPr>
        <w:t xml:space="preserve">менять действие, но иногда допускает ошибки, которые исправляет по замечанию учителя;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5 баллов ― самостоятельно применяет действие в любой ситуации.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Балльная система оценки позволяет объективно оценить промежуточные и итоговые достижения каждого учащегос</w:t>
      </w:r>
      <w:r>
        <w:rPr>
          <w:rFonts w:ascii="Times New Roman" w:hAnsi="Times New Roman"/>
          <w:color w:val="000000"/>
          <w:sz w:val="28"/>
        </w:rPr>
        <w:t>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w:t>
      </w:r>
    </w:p>
    <w:p w:rsidR="00E617B2" w:rsidRDefault="00E617B2">
      <w:pPr>
        <w:pStyle w:val="14TexstOSNOVA1012"/>
        <w:spacing w:line="240" w:lineRule="auto"/>
        <w:ind w:firstLine="567"/>
        <w:jc w:val="center"/>
        <w:rPr>
          <w:rFonts w:ascii="Times New Roman" w:hAnsi="Times New Roman"/>
          <w:b/>
          <w:sz w:val="28"/>
        </w:rPr>
      </w:pPr>
    </w:p>
    <w:p w:rsidR="00E617B2" w:rsidRDefault="00E468A1">
      <w:pPr>
        <w:widowControl w:val="0"/>
        <w:spacing w:after="0" w:line="240" w:lineRule="auto"/>
        <w:ind w:right="482"/>
        <w:jc w:val="center"/>
        <w:rPr>
          <w:rFonts w:ascii="Times New Roman" w:hAnsi="Times New Roman"/>
          <w:b/>
          <w:color w:val="000000"/>
          <w:sz w:val="28"/>
        </w:rPr>
      </w:pPr>
      <w:r>
        <w:rPr>
          <w:rFonts w:ascii="Times New Roman" w:hAnsi="Times New Roman"/>
          <w:b/>
          <w:color w:val="000000"/>
          <w:sz w:val="28"/>
        </w:rPr>
        <w:t>5. Календарный план</w:t>
      </w:r>
      <w:r>
        <w:rPr>
          <w:rFonts w:ascii="Times New Roman" w:hAnsi="Times New Roman"/>
          <w:b/>
          <w:color w:val="000000"/>
          <w:spacing w:val="2"/>
          <w:sz w:val="28"/>
        </w:rPr>
        <w:t xml:space="preserve"> </w:t>
      </w:r>
      <w:r>
        <w:rPr>
          <w:rFonts w:ascii="Times New Roman" w:hAnsi="Times New Roman"/>
          <w:b/>
          <w:color w:val="000000"/>
          <w:sz w:val="28"/>
        </w:rPr>
        <w:t>воспитат</w:t>
      </w:r>
      <w:r>
        <w:rPr>
          <w:rFonts w:ascii="Times New Roman" w:hAnsi="Times New Roman"/>
          <w:b/>
          <w:color w:val="000000"/>
          <w:sz w:val="28"/>
        </w:rPr>
        <w:t>ельной работы</w:t>
      </w:r>
    </w:p>
    <w:p w:rsidR="00E617B2" w:rsidRDefault="00E468A1">
      <w:pPr>
        <w:widowControl w:val="0"/>
        <w:spacing w:after="0" w:line="240" w:lineRule="auto"/>
        <w:ind w:right="482"/>
        <w:jc w:val="center"/>
        <w:rPr>
          <w:rFonts w:ascii="Times New Roman" w:hAnsi="Times New Roman"/>
          <w:b/>
          <w:color w:val="000000"/>
          <w:sz w:val="28"/>
        </w:rPr>
      </w:pPr>
      <w:r>
        <w:rPr>
          <w:rFonts w:ascii="Times New Roman" w:hAnsi="Times New Roman"/>
          <w:b/>
          <w:color w:val="000000"/>
          <w:sz w:val="28"/>
        </w:rPr>
        <w:t>1-4 классы 2023</w:t>
      </w:r>
      <w:r>
        <w:rPr>
          <w:rFonts w:ascii="Times New Roman" w:hAnsi="Times New Roman"/>
          <w:b/>
          <w:color w:val="000000"/>
          <w:spacing w:val="-1"/>
          <w:sz w:val="28"/>
        </w:rPr>
        <w:t xml:space="preserve"> </w:t>
      </w:r>
      <w:r>
        <w:rPr>
          <w:rFonts w:ascii="Times New Roman" w:hAnsi="Times New Roman"/>
          <w:b/>
          <w:color w:val="000000"/>
          <w:sz w:val="28"/>
        </w:rPr>
        <w:t>– 2024 уч.год</w:t>
      </w:r>
    </w:p>
    <w:p w:rsidR="00E617B2" w:rsidRDefault="00E617B2">
      <w:pPr>
        <w:widowControl w:val="0"/>
        <w:spacing w:after="0" w:line="240" w:lineRule="auto"/>
        <w:ind w:right="482"/>
        <w:jc w:val="center"/>
        <w:rPr>
          <w:rFonts w:ascii="Times New Roman" w:hAnsi="Times New Roman"/>
          <w:b/>
          <w:color w:val="000000"/>
          <w:sz w:val="28"/>
        </w:rPr>
      </w:pPr>
    </w:p>
    <w:tbl>
      <w:tblPr>
        <w:tblStyle w:val="TableNormal3"/>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
        <w:gridCol w:w="4126"/>
        <w:gridCol w:w="1922"/>
        <w:gridCol w:w="235"/>
        <w:gridCol w:w="3005"/>
      </w:tblGrid>
      <w:tr w:rsidR="00E617B2">
        <w:trPr>
          <w:trHeight w:val="275"/>
        </w:trPr>
        <w:tc>
          <w:tcPr>
            <w:tcW w:w="10265" w:type="dxa"/>
            <w:gridSpan w:val="5"/>
          </w:tcPr>
          <w:p w:rsidR="00E617B2" w:rsidRDefault="00E468A1">
            <w:pPr>
              <w:spacing w:after="0" w:line="240" w:lineRule="auto"/>
              <w:ind w:left="2149" w:right="2143"/>
              <w:jc w:val="center"/>
              <w:rPr>
                <w:rFonts w:ascii="Times New Roman" w:hAnsi="Times New Roman"/>
                <w:b/>
                <w:color w:val="000000"/>
                <w:sz w:val="28"/>
              </w:rPr>
            </w:pPr>
            <w:r>
              <w:rPr>
                <w:rFonts w:ascii="Times New Roman" w:hAnsi="Times New Roman"/>
                <w:b/>
                <w:color w:val="000000"/>
                <w:sz w:val="28"/>
              </w:rPr>
              <w:t>Модуль</w:t>
            </w:r>
            <w:r>
              <w:rPr>
                <w:rFonts w:ascii="Times New Roman" w:hAnsi="Times New Roman"/>
                <w:b/>
                <w:color w:val="000000"/>
                <w:spacing w:val="-2"/>
                <w:sz w:val="28"/>
              </w:rPr>
              <w:t xml:space="preserve"> </w:t>
            </w:r>
            <w:r>
              <w:rPr>
                <w:rFonts w:ascii="Times New Roman" w:hAnsi="Times New Roman"/>
                <w:b/>
                <w:color w:val="000000"/>
                <w:sz w:val="28"/>
              </w:rPr>
              <w:t>«Классное</w:t>
            </w:r>
            <w:r>
              <w:rPr>
                <w:rFonts w:ascii="Times New Roman" w:hAnsi="Times New Roman"/>
                <w:b/>
                <w:color w:val="000000"/>
                <w:spacing w:val="-2"/>
                <w:sz w:val="28"/>
              </w:rPr>
              <w:t xml:space="preserve"> </w:t>
            </w:r>
            <w:r>
              <w:rPr>
                <w:rFonts w:ascii="Times New Roman" w:hAnsi="Times New Roman"/>
                <w:b/>
                <w:color w:val="000000"/>
                <w:sz w:val="28"/>
              </w:rPr>
              <w:t>руководство»</w:t>
            </w:r>
          </w:p>
        </w:tc>
      </w:tr>
      <w:tr w:rsidR="00E617B2">
        <w:trPr>
          <w:trHeight w:val="275"/>
        </w:trPr>
        <w:tc>
          <w:tcPr>
            <w:tcW w:w="977" w:type="dxa"/>
          </w:tcPr>
          <w:p w:rsidR="00E617B2" w:rsidRDefault="00E468A1">
            <w:pPr>
              <w:spacing w:after="0" w:line="240" w:lineRule="auto"/>
              <w:ind w:right="363"/>
              <w:jc w:val="right"/>
              <w:rPr>
                <w:rFonts w:ascii="Times New Roman" w:hAnsi="Times New Roman"/>
                <w:color w:val="000000"/>
                <w:sz w:val="28"/>
              </w:rPr>
            </w:pPr>
            <w:r>
              <w:rPr>
                <w:rFonts w:ascii="Times New Roman" w:hAnsi="Times New Roman"/>
                <w:color w:val="000000"/>
                <w:sz w:val="28"/>
              </w:rPr>
              <w:t>№</w:t>
            </w:r>
          </w:p>
        </w:tc>
        <w:tc>
          <w:tcPr>
            <w:tcW w:w="4126" w:type="dxa"/>
          </w:tcPr>
          <w:p w:rsidR="00E617B2" w:rsidRDefault="00E468A1">
            <w:pPr>
              <w:spacing w:after="0" w:line="240" w:lineRule="auto"/>
              <w:ind w:left="1367"/>
              <w:rPr>
                <w:rFonts w:ascii="Times New Roman" w:hAnsi="Times New Roman"/>
                <w:color w:val="000000"/>
                <w:sz w:val="28"/>
              </w:rPr>
            </w:pPr>
            <w:r>
              <w:rPr>
                <w:rFonts w:ascii="Times New Roman" w:hAnsi="Times New Roman"/>
                <w:color w:val="000000"/>
                <w:sz w:val="28"/>
              </w:rPr>
              <w:t>Мероприятие</w:t>
            </w:r>
          </w:p>
        </w:tc>
        <w:tc>
          <w:tcPr>
            <w:tcW w:w="1922" w:type="dxa"/>
          </w:tcPr>
          <w:p w:rsidR="00E617B2" w:rsidRDefault="00E468A1">
            <w:pPr>
              <w:spacing w:after="0" w:line="240" w:lineRule="auto"/>
              <w:ind w:left="96" w:right="87"/>
              <w:jc w:val="center"/>
              <w:rPr>
                <w:rFonts w:ascii="Times New Roman" w:hAnsi="Times New Roman"/>
                <w:color w:val="000000"/>
                <w:sz w:val="28"/>
              </w:rPr>
            </w:pPr>
            <w:r>
              <w:rPr>
                <w:rFonts w:ascii="Times New Roman" w:hAnsi="Times New Roman"/>
                <w:color w:val="000000"/>
                <w:sz w:val="28"/>
              </w:rPr>
              <w:t>Дата</w:t>
            </w:r>
            <w:r>
              <w:rPr>
                <w:rFonts w:ascii="Times New Roman" w:hAnsi="Times New Roman"/>
                <w:color w:val="000000"/>
                <w:spacing w:val="-3"/>
                <w:sz w:val="28"/>
              </w:rPr>
              <w:t xml:space="preserve"> </w:t>
            </w:r>
            <w:r>
              <w:rPr>
                <w:rFonts w:ascii="Times New Roman" w:hAnsi="Times New Roman"/>
                <w:color w:val="000000"/>
                <w:sz w:val="28"/>
              </w:rPr>
              <w:t>проведения</w:t>
            </w:r>
          </w:p>
        </w:tc>
        <w:tc>
          <w:tcPr>
            <w:tcW w:w="3240" w:type="dxa"/>
            <w:gridSpan w:val="2"/>
          </w:tcPr>
          <w:p w:rsidR="00E617B2" w:rsidRDefault="00E468A1">
            <w:pPr>
              <w:spacing w:after="0" w:line="240" w:lineRule="auto"/>
              <w:ind w:left="722"/>
              <w:rPr>
                <w:rFonts w:ascii="Times New Roman" w:hAnsi="Times New Roman"/>
                <w:color w:val="000000"/>
                <w:sz w:val="28"/>
              </w:rPr>
            </w:pPr>
            <w:r>
              <w:rPr>
                <w:rFonts w:ascii="Times New Roman" w:hAnsi="Times New Roman"/>
                <w:color w:val="000000"/>
                <w:sz w:val="28"/>
              </w:rPr>
              <w:t>Ответственные</w:t>
            </w:r>
          </w:p>
        </w:tc>
      </w:tr>
      <w:tr w:rsidR="00E617B2">
        <w:trPr>
          <w:trHeight w:val="275"/>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1</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Месячник</w:t>
            </w:r>
            <w:r>
              <w:rPr>
                <w:rFonts w:ascii="Times New Roman" w:hAnsi="Times New Roman"/>
                <w:color w:val="000000"/>
                <w:spacing w:val="-4"/>
                <w:sz w:val="28"/>
              </w:rPr>
              <w:t xml:space="preserve"> </w:t>
            </w:r>
            <w:r>
              <w:rPr>
                <w:rFonts w:ascii="Times New Roman" w:hAnsi="Times New Roman"/>
                <w:color w:val="000000"/>
                <w:sz w:val="28"/>
              </w:rPr>
              <w:t>безопасности</w:t>
            </w:r>
          </w:p>
        </w:tc>
        <w:tc>
          <w:tcPr>
            <w:tcW w:w="192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Сентябрь</w:t>
            </w:r>
          </w:p>
        </w:tc>
        <w:tc>
          <w:tcPr>
            <w:tcW w:w="3240" w:type="dxa"/>
            <w:gridSpan w:val="2"/>
            <w:vMerge w:val="restart"/>
          </w:tcPr>
          <w:p w:rsidR="00E617B2" w:rsidRDefault="00E468A1">
            <w:pPr>
              <w:spacing w:after="0" w:line="240" w:lineRule="auto"/>
              <w:ind w:left="106"/>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4"/>
                <w:sz w:val="28"/>
              </w:rPr>
              <w:t xml:space="preserve"> </w:t>
            </w:r>
            <w:r>
              <w:rPr>
                <w:rFonts w:ascii="Times New Roman" w:hAnsi="Times New Roman"/>
                <w:color w:val="000000"/>
                <w:sz w:val="28"/>
              </w:rPr>
              <w:t>часы:</w:t>
            </w:r>
          </w:p>
          <w:p w:rsidR="00E617B2" w:rsidRDefault="00E468A1">
            <w:pPr>
              <w:tabs>
                <w:tab w:val="left" w:pos="1068"/>
                <w:tab w:val="left" w:pos="1324"/>
                <w:tab w:val="left" w:pos="1871"/>
                <w:tab w:val="left" w:pos="1913"/>
                <w:tab w:val="left" w:pos="2082"/>
                <w:tab w:val="left" w:pos="2272"/>
              </w:tabs>
              <w:spacing w:after="0" w:line="240" w:lineRule="auto"/>
              <w:ind w:left="106" w:right="95"/>
              <w:rPr>
                <w:rFonts w:ascii="Times New Roman" w:hAnsi="Times New Roman"/>
                <w:color w:val="000000"/>
                <w:sz w:val="28"/>
              </w:rPr>
            </w:pPr>
            <w:r>
              <w:rPr>
                <w:rFonts w:ascii="Times New Roman" w:hAnsi="Times New Roman"/>
                <w:color w:val="000000"/>
                <w:sz w:val="28"/>
              </w:rPr>
              <w:t>-</w:t>
            </w:r>
            <w:r>
              <w:rPr>
                <w:rFonts w:ascii="Times New Roman" w:hAnsi="Times New Roman"/>
                <w:b/>
                <w:color w:val="000000"/>
                <w:sz w:val="28"/>
              </w:rPr>
              <w:t>тематические</w:t>
            </w:r>
            <w:r>
              <w:rPr>
                <w:rFonts w:ascii="Times New Roman" w:hAnsi="Times New Roman"/>
                <w:b/>
                <w:color w:val="000000"/>
                <w:sz w:val="28"/>
              </w:rPr>
              <w:tab/>
            </w:r>
            <w:r>
              <w:rPr>
                <w:rFonts w:ascii="Times New Roman" w:hAnsi="Times New Roman"/>
                <w:b/>
                <w:color w:val="000000"/>
                <w:sz w:val="28"/>
              </w:rPr>
              <w:tab/>
            </w:r>
            <w:r>
              <w:rPr>
                <w:rFonts w:ascii="Times New Roman" w:hAnsi="Times New Roman"/>
                <w:color w:val="000000"/>
                <w:spacing w:val="-1"/>
                <w:sz w:val="28"/>
              </w:rPr>
              <w:t>(согласно</w:t>
            </w:r>
            <w:r>
              <w:rPr>
                <w:rFonts w:ascii="Times New Roman" w:hAnsi="Times New Roman"/>
                <w:color w:val="000000"/>
                <w:spacing w:val="-57"/>
                <w:sz w:val="28"/>
              </w:rPr>
              <w:t xml:space="preserve"> </w:t>
            </w:r>
            <w:r>
              <w:rPr>
                <w:rFonts w:ascii="Times New Roman" w:hAnsi="Times New Roman"/>
                <w:color w:val="000000"/>
                <w:sz w:val="28"/>
              </w:rPr>
              <w:t>плану</w:t>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pacing w:val="-1"/>
                <w:sz w:val="28"/>
              </w:rPr>
              <w:t>классного</w:t>
            </w:r>
            <w:r>
              <w:rPr>
                <w:rFonts w:ascii="Times New Roman" w:hAnsi="Times New Roman"/>
                <w:color w:val="000000"/>
                <w:spacing w:val="-57"/>
                <w:sz w:val="28"/>
              </w:rPr>
              <w:t xml:space="preserve"> </w:t>
            </w:r>
            <w:r>
              <w:rPr>
                <w:rFonts w:ascii="Times New Roman" w:hAnsi="Times New Roman"/>
                <w:color w:val="000000"/>
                <w:sz w:val="28"/>
              </w:rPr>
              <w:t>руководителя,</w:t>
            </w:r>
            <w:r>
              <w:rPr>
                <w:rFonts w:ascii="Times New Roman" w:hAnsi="Times New Roman"/>
                <w:color w:val="000000"/>
                <w:spacing w:val="1"/>
                <w:sz w:val="28"/>
              </w:rPr>
              <w:t xml:space="preserve"> </w:t>
            </w:r>
            <w:r>
              <w:rPr>
                <w:rFonts w:ascii="Times New Roman" w:hAnsi="Times New Roman"/>
                <w:color w:val="000000"/>
                <w:sz w:val="28"/>
              </w:rPr>
              <w:t>посвященные</w:t>
            </w:r>
            <w:r>
              <w:rPr>
                <w:rFonts w:ascii="Times New Roman" w:hAnsi="Times New Roman"/>
                <w:color w:val="000000"/>
                <w:spacing w:val="41"/>
                <w:sz w:val="28"/>
              </w:rPr>
              <w:t xml:space="preserve"> </w:t>
            </w:r>
            <w:r>
              <w:rPr>
                <w:rFonts w:ascii="Times New Roman" w:hAnsi="Times New Roman"/>
                <w:color w:val="000000"/>
                <w:sz w:val="28"/>
              </w:rPr>
              <w:t>юбилейным</w:t>
            </w:r>
            <w:r>
              <w:rPr>
                <w:rFonts w:ascii="Times New Roman" w:hAnsi="Times New Roman"/>
                <w:color w:val="000000"/>
                <w:spacing w:val="-57"/>
                <w:sz w:val="28"/>
              </w:rPr>
              <w:t xml:space="preserve"> </w:t>
            </w:r>
            <w:r>
              <w:rPr>
                <w:rFonts w:ascii="Times New Roman" w:hAnsi="Times New Roman"/>
                <w:color w:val="000000"/>
                <w:sz w:val="28"/>
              </w:rPr>
              <w:t>датам,</w:t>
            </w:r>
            <w:r>
              <w:rPr>
                <w:rFonts w:ascii="Times New Roman" w:hAnsi="Times New Roman"/>
                <w:color w:val="000000"/>
                <w:sz w:val="28"/>
              </w:rPr>
              <w:tab/>
            </w:r>
            <w:r>
              <w:rPr>
                <w:rFonts w:ascii="Times New Roman" w:hAnsi="Times New Roman"/>
                <w:color w:val="000000"/>
                <w:sz w:val="28"/>
              </w:rPr>
              <w:t>Дням</w:t>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pacing w:val="-1"/>
                <w:sz w:val="28"/>
              </w:rPr>
              <w:t>воинской</w:t>
            </w:r>
            <w:r>
              <w:rPr>
                <w:rFonts w:ascii="Times New Roman" w:hAnsi="Times New Roman"/>
                <w:color w:val="000000"/>
                <w:spacing w:val="-57"/>
                <w:sz w:val="28"/>
              </w:rPr>
              <w:t xml:space="preserve"> </w:t>
            </w:r>
            <w:r>
              <w:rPr>
                <w:rFonts w:ascii="Times New Roman" w:hAnsi="Times New Roman"/>
                <w:color w:val="000000"/>
                <w:sz w:val="28"/>
              </w:rPr>
              <w:t>славы,</w:t>
            </w:r>
            <w:r>
              <w:rPr>
                <w:rFonts w:ascii="Times New Roman" w:hAnsi="Times New Roman"/>
                <w:color w:val="000000"/>
                <w:spacing w:val="2"/>
                <w:sz w:val="28"/>
              </w:rPr>
              <w:t xml:space="preserve"> </w:t>
            </w:r>
            <w:r>
              <w:rPr>
                <w:rFonts w:ascii="Times New Roman" w:hAnsi="Times New Roman"/>
                <w:color w:val="000000"/>
                <w:sz w:val="28"/>
              </w:rPr>
              <w:t>событию</w:t>
            </w:r>
            <w:r>
              <w:rPr>
                <w:rFonts w:ascii="Times New Roman" w:hAnsi="Times New Roman"/>
                <w:color w:val="000000"/>
                <w:spacing w:val="1"/>
                <w:sz w:val="28"/>
              </w:rPr>
              <w:t xml:space="preserve"> </w:t>
            </w:r>
            <w:r>
              <w:rPr>
                <w:rFonts w:ascii="Times New Roman" w:hAnsi="Times New Roman"/>
                <w:color w:val="000000"/>
                <w:sz w:val="28"/>
              </w:rPr>
              <w:t>в</w:t>
            </w:r>
            <w:r>
              <w:rPr>
                <w:rFonts w:ascii="Times New Roman" w:hAnsi="Times New Roman"/>
                <w:color w:val="000000"/>
                <w:spacing w:val="-1"/>
                <w:sz w:val="28"/>
              </w:rPr>
              <w:t xml:space="preserve"> </w:t>
            </w:r>
            <w:r>
              <w:rPr>
                <w:rFonts w:ascii="Times New Roman" w:hAnsi="Times New Roman"/>
                <w:color w:val="000000"/>
                <w:sz w:val="28"/>
              </w:rPr>
              <w:t>классе,</w:t>
            </w:r>
            <w:r>
              <w:rPr>
                <w:rFonts w:ascii="Times New Roman" w:hAnsi="Times New Roman"/>
                <w:color w:val="000000"/>
                <w:spacing w:val="1"/>
                <w:sz w:val="28"/>
              </w:rPr>
              <w:t xml:space="preserve"> </w:t>
            </w:r>
            <w:r>
              <w:rPr>
                <w:rFonts w:ascii="Times New Roman" w:hAnsi="Times New Roman"/>
                <w:color w:val="000000"/>
                <w:sz w:val="28"/>
              </w:rPr>
              <w:t>в</w:t>
            </w:r>
            <w:r>
              <w:rPr>
                <w:rFonts w:ascii="Times New Roman" w:hAnsi="Times New Roman"/>
                <w:color w:val="000000"/>
                <w:spacing w:val="-57"/>
                <w:sz w:val="28"/>
              </w:rPr>
              <w:t xml:space="preserve"> </w:t>
            </w:r>
            <w:r>
              <w:rPr>
                <w:rFonts w:ascii="Times New Roman" w:hAnsi="Times New Roman"/>
                <w:color w:val="000000"/>
                <w:sz w:val="28"/>
              </w:rPr>
              <w:t>городе,</w:t>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pacing w:val="-1"/>
                <w:sz w:val="28"/>
              </w:rPr>
              <w:t>стране),</w:t>
            </w:r>
            <w:r>
              <w:rPr>
                <w:rFonts w:ascii="Times New Roman" w:hAnsi="Times New Roman"/>
                <w:color w:val="000000"/>
                <w:spacing w:val="-57"/>
                <w:sz w:val="28"/>
              </w:rPr>
              <w:t xml:space="preserve"> </w:t>
            </w:r>
            <w:r>
              <w:rPr>
                <w:rFonts w:ascii="Times New Roman" w:hAnsi="Times New Roman"/>
                <w:color w:val="000000"/>
                <w:sz w:val="28"/>
              </w:rPr>
              <w:t>способствующие</w:t>
            </w:r>
            <w:r>
              <w:rPr>
                <w:rFonts w:ascii="Times New Roman" w:hAnsi="Times New Roman"/>
                <w:color w:val="000000"/>
                <w:spacing w:val="1"/>
                <w:sz w:val="28"/>
              </w:rPr>
              <w:t xml:space="preserve"> </w:t>
            </w:r>
            <w:r>
              <w:rPr>
                <w:rFonts w:ascii="Times New Roman" w:hAnsi="Times New Roman"/>
                <w:color w:val="000000"/>
                <w:sz w:val="28"/>
              </w:rPr>
              <w:t>расширению</w:t>
            </w:r>
            <w:r>
              <w:rPr>
                <w:rFonts w:ascii="Times New Roman" w:hAnsi="Times New Roman"/>
                <w:color w:val="000000"/>
                <w:sz w:val="28"/>
              </w:rPr>
              <w:tab/>
            </w:r>
            <w:r>
              <w:rPr>
                <w:rFonts w:ascii="Times New Roman" w:hAnsi="Times New Roman"/>
                <w:color w:val="000000"/>
                <w:spacing w:val="-1"/>
                <w:sz w:val="28"/>
              </w:rPr>
              <w:t>кругозора</w:t>
            </w:r>
            <w:r>
              <w:rPr>
                <w:rFonts w:ascii="Times New Roman" w:hAnsi="Times New Roman"/>
                <w:color w:val="000000"/>
                <w:spacing w:val="-57"/>
                <w:sz w:val="28"/>
              </w:rPr>
              <w:t xml:space="preserve"> </w:t>
            </w:r>
            <w:r>
              <w:rPr>
                <w:rFonts w:ascii="Times New Roman" w:hAnsi="Times New Roman"/>
                <w:color w:val="000000"/>
                <w:sz w:val="28"/>
              </w:rPr>
              <w:lastRenderedPageBreak/>
              <w:t>детей,</w:t>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pacing w:val="-1"/>
                <w:sz w:val="28"/>
              </w:rPr>
              <w:t>формированию</w:t>
            </w:r>
            <w:r>
              <w:rPr>
                <w:rFonts w:ascii="Times New Roman" w:hAnsi="Times New Roman"/>
                <w:color w:val="000000"/>
                <w:spacing w:val="-57"/>
                <w:sz w:val="28"/>
              </w:rPr>
              <w:t xml:space="preserve"> </w:t>
            </w:r>
            <w:r>
              <w:rPr>
                <w:rFonts w:ascii="Times New Roman" w:hAnsi="Times New Roman"/>
                <w:color w:val="000000"/>
                <w:sz w:val="28"/>
              </w:rPr>
              <w:t>эстетического</w:t>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t>вкуса,</w:t>
            </w:r>
          </w:p>
          <w:p w:rsidR="00E617B2" w:rsidRDefault="00E468A1">
            <w:pPr>
              <w:tabs>
                <w:tab w:val="left" w:pos="2245"/>
              </w:tabs>
              <w:spacing w:after="0" w:line="240" w:lineRule="auto"/>
              <w:ind w:left="106" w:right="98"/>
              <w:jc w:val="both"/>
              <w:rPr>
                <w:rFonts w:ascii="Times New Roman" w:hAnsi="Times New Roman"/>
                <w:color w:val="000000"/>
                <w:sz w:val="28"/>
              </w:rPr>
            </w:pPr>
            <w:r>
              <w:rPr>
                <w:rFonts w:ascii="Times New Roman" w:hAnsi="Times New Roman"/>
                <w:color w:val="000000"/>
                <w:sz w:val="28"/>
              </w:rPr>
              <w:t>позволяющие</w:t>
            </w:r>
            <w:r>
              <w:rPr>
                <w:rFonts w:ascii="Times New Roman" w:hAnsi="Times New Roman"/>
                <w:color w:val="000000"/>
                <w:sz w:val="28"/>
              </w:rPr>
              <w:tab/>
            </w:r>
            <w:r>
              <w:rPr>
                <w:rFonts w:ascii="Times New Roman" w:hAnsi="Times New Roman"/>
                <w:color w:val="000000"/>
                <w:spacing w:val="-2"/>
                <w:sz w:val="28"/>
              </w:rPr>
              <w:t>лучше</w:t>
            </w:r>
            <w:r>
              <w:rPr>
                <w:rFonts w:ascii="Times New Roman" w:hAnsi="Times New Roman"/>
                <w:color w:val="000000"/>
                <w:spacing w:val="-58"/>
                <w:sz w:val="28"/>
              </w:rPr>
              <w:t xml:space="preserve"> </w:t>
            </w:r>
            <w:r>
              <w:rPr>
                <w:rFonts w:ascii="Times New Roman" w:hAnsi="Times New Roman"/>
                <w:color w:val="000000"/>
                <w:sz w:val="28"/>
              </w:rPr>
              <w:t>узнать</w:t>
            </w:r>
            <w:r>
              <w:rPr>
                <w:rFonts w:ascii="Times New Roman" w:hAnsi="Times New Roman"/>
                <w:color w:val="000000"/>
                <w:spacing w:val="1"/>
                <w:sz w:val="28"/>
              </w:rPr>
              <w:t xml:space="preserve"> </w:t>
            </w:r>
            <w:r>
              <w:rPr>
                <w:rFonts w:ascii="Times New Roman" w:hAnsi="Times New Roman"/>
                <w:color w:val="000000"/>
                <w:sz w:val="28"/>
              </w:rPr>
              <w:t>и</w:t>
            </w:r>
            <w:r>
              <w:rPr>
                <w:rFonts w:ascii="Times New Roman" w:hAnsi="Times New Roman"/>
                <w:color w:val="000000"/>
                <w:spacing w:val="1"/>
                <w:sz w:val="28"/>
              </w:rPr>
              <w:t xml:space="preserve"> </w:t>
            </w:r>
            <w:r>
              <w:rPr>
                <w:rFonts w:ascii="Times New Roman" w:hAnsi="Times New Roman"/>
                <w:color w:val="000000"/>
                <w:sz w:val="28"/>
              </w:rPr>
              <w:t>полюбить</w:t>
            </w:r>
            <w:r>
              <w:rPr>
                <w:rFonts w:ascii="Times New Roman" w:hAnsi="Times New Roman"/>
                <w:color w:val="000000"/>
                <w:spacing w:val="1"/>
                <w:sz w:val="28"/>
              </w:rPr>
              <w:t xml:space="preserve"> </w:t>
            </w:r>
            <w:r>
              <w:rPr>
                <w:rFonts w:ascii="Times New Roman" w:hAnsi="Times New Roman"/>
                <w:color w:val="000000"/>
                <w:sz w:val="28"/>
              </w:rPr>
              <w:t>свою</w:t>
            </w:r>
            <w:r>
              <w:rPr>
                <w:rFonts w:ascii="Times New Roman" w:hAnsi="Times New Roman"/>
                <w:color w:val="000000"/>
                <w:spacing w:val="1"/>
                <w:sz w:val="28"/>
              </w:rPr>
              <w:t xml:space="preserve"> </w:t>
            </w:r>
            <w:r>
              <w:rPr>
                <w:rFonts w:ascii="Times New Roman" w:hAnsi="Times New Roman"/>
                <w:color w:val="000000"/>
                <w:sz w:val="28"/>
              </w:rPr>
              <w:t>Родину;</w:t>
            </w:r>
          </w:p>
          <w:p w:rsidR="00E617B2" w:rsidRDefault="00E468A1">
            <w:pPr>
              <w:tabs>
                <w:tab w:val="left" w:pos="1676"/>
              </w:tabs>
              <w:spacing w:after="0" w:line="240" w:lineRule="auto"/>
              <w:ind w:left="106" w:right="95"/>
              <w:rPr>
                <w:rFonts w:ascii="Times New Roman" w:hAnsi="Times New Roman"/>
                <w:color w:val="000000"/>
                <w:sz w:val="28"/>
              </w:rPr>
            </w:pPr>
            <w:r>
              <w:rPr>
                <w:rFonts w:ascii="Times New Roman" w:hAnsi="Times New Roman"/>
                <w:color w:val="000000"/>
                <w:sz w:val="28"/>
              </w:rPr>
              <w:t>-</w:t>
            </w:r>
            <w:r>
              <w:rPr>
                <w:rFonts w:ascii="Times New Roman" w:hAnsi="Times New Roman"/>
                <w:b/>
                <w:color w:val="000000"/>
                <w:sz w:val="28"/>
              </w:rPr>
              <w:t>игровые</w:t>
            </w:r>
            <w:r>
              <w:rPr>
                <w:rFonts w:ascii="Times New Roman" w:hAnsi="Times New Roman"/>
                <w:color w:val="000000"/>
                <w:sz w:val="28"/>
              </w:rPr>
              <w:t>,</w:t>
            </w:r>
            <w:r>
              <w:rPr>
                <w:rFonts w:ascii="Times New Roman" w:hAnsi="Times New Roman"/>
                <w:color w:val="000000"/>
                <w:spacing w:val="1"/>
                <w:sz w:val="28"/>
              </w:rPr>
              <w:t xml:space="preserve"> </w:t>
            </w:r>
            <w:r>
              <w:rPr>
                <w:rFonts w:ascii="Times New Roman" w:hAnsi="Times New Roman"/>
                <w:color w:val="000000"/>
                <w:sz w:val="28"/>
              </w:rPr>
              <w:t>способствующие</w:t>
            </w:r>
            <w:r>
              <w:rPr>
                <w:rFonts w:ascii="Times New Roman" w:hAnsi="Times New Roman"/>
                <w:color w:val="000000"/>
                <w:spacing w:val="1"/>
                <w:sz w:val="28"/>
              </w:rPr>
              <w:t xml:space="preserve"> </w:t>
            </w:r>
            <w:r>
              <w:rPr>
                <w:rFonts w:ascii="Times New Roman" w:hAnsi="Times New Roman"/>
                <w:color w:val="000000"/>
                <w:sz w:val="28"/>
              </w:rPr>
              <w:t>сплочению</w:t>
            </w:r>
            <w:r>
              <w:rPr>
                <w:rFonts w:ascii="Times New Roman" w:hAnsi="Times New Roman"/>
                <w:color w:val="000000"/>
                <w:sz w:val="28"/>
              </w:rPr>
              <w:tab/>
            </w:r>
            <w:r>
              <w:rPr>
                <w:rFonts w:ascii="Times New Roman" w:hAnsi="Times New Roman"/>
                <w:color w:val="000000"/>
                <w:spacing w:val="-1"/>
                <w:sz w:val="28"/>
              </w:rPr>
              <w:t>коллектива,</w:t>
            </w:r>
            <w:r>
              <w:rPr>
                <w:rFonts w:ascii="Times New Roman" w:hAnsi="Times New Roman"/>
                <w:color w:val="000000"/>
                <w:spacing w:val="-57"/>
                <w:sz w:val="28"/>
              </w:rPr>
              <w:t xml:space="preserve"> </w:t>
            </w:r>
            <w:r>
              <w:rPr>
                <w:rFonts w:ascii="Times New Roman" w:hAnsi="Times New Roman"/>
                <w:color w:val="000000"/>
                <w:sz w:val="28"/>
              </w:rPr>
              <w:t>поднятию</w:t>
            </w:r>
            <w:r>
              <w:rPr>
                <w:rFonts w:ascii="Times New Roman" w:hAnsi="Times New Roman"/>
                <w:color w:val="000000"/>
                <w:sz w:val="28"/>
              </w:rPr>
              <w:tab/>
            </w:r>
            <w:r>
              <w:rPr>
                <w:rFonts w:ascii="Times New Roman" w:hAnsi="Times New Roman"/>
                <w:color w:val="000000"/>
                <w:spacing w:val="-1"/>
                <w:sz w:val="28"/>
              </w:rPr>
              <w:t>настроения,</w:t>
            </w:r>
            <w:r>
              <w:rPr>
                <w:rFonts w:ascii="Times New Roman" w:hAnsi="Times New Roman"/>
                <w:color w:val="000000"/>
                <w:spacing w:val="-57"/>
                <w:sz w:val="28"/>
              </w:rPr>
              <w:t xml:space="preserve"> </w:t>
            </w:r>
            <w:r>
              <w:rPr>
                <w:rFonts w:ascii="Times New Roman" w:hAnsi="Times New Roman"/>
                <w:color w:val="000000"/>
                <w:sz w:val="28"/>
              </w:rPr>
              <w:t>предупреждающие</w:t>
            </w:r>
            <w:r>
              <w:rPr>
                <w:rFonts w:ascii="Times New Roman" w:hAnsi="Times New Roman"/>
                <w:color w:val="000000"/>
                <w:spacing w:val="1"/>
                <w:sz w:val="28"/>
              </w:rPr>
              <w:t xml:space="preserve"> </w:t>
            </w:r>
            <w:r>
              <w:rPr>
                <w:rFonts w:ascii="Times New Roman" w:hAnsi="Times New Roman"/>
                <w:color w:val="000000"/>
                <w:sz w:val="28"/>
              </w:rPr>
              <w:t>стрессовые</w:t>
            </w:r>
            <w:r>
              <w:rPr>
                <w:rFonts w:ascii="Times New Roman" w:hAnsi="Times New Roman"/>
                <w:color w:val="000000"/>
                <w:spacing w:val="-3"/>
                <w:sz w:val="28"/>
              </w:rPr>
              <w:t xml:space="preserve"> </w:t>
            </w:r>
            <w:r>
              <w:rPr>
                <w:rFonts w:ascii="Times New Roman" w:hAnsi="Times New Roman"/>
                <w:color w:val="000000"/>
                <w:sz w:val="28"/>
              </w:rPr>
              <w:t>ситуации;</w:t>
            </w:r>
          </w:p>
          <w:p w:rsidR="00E617B2" w:rsidRDefault="00E468A1">
            <w:pPr>
              <w:tabs>
                <w:tab w:val="left" w:pos="1496"/>
                <w:tab w:val="left" w:pos="2660"/>
              </w:tabs>
              <w:spacing w:after="0" w:line="240" w:lineRule="auto"/>
              <w:ind w:left="106" w:right="95"/>
              <w:rPr>
                <w:rFonts w:ascii="Times New Roman" w:hAnsi="Times New Roman"/>
                <w:color w:val="000000"/>
                <w:sz w:val="28"/>
              </w:rPr>
            </w:pPr>
            <w:r>
              <w:rPr>
                <w:rFonts w:ascii="Times New Roman" w:hAnsi="Times New Roman"/>
                <w:color w:val="000000"/>
                <w:sz w:val="28"/>
              </w:rPr>
              <w:t>-</w:t>
            </w:r>
            <w:r>
              <w:rPr>
                <w:rFonts w:ascii="Times New Roman" w:hAnsi="Times New Roman"/>
                <w:b/>
                <w:color w:val="000000"/>
                <w:sz w:val="28"/>
              </w:rPr>
              <w:t>проблемные,</w:t>
            </w:r>
            <w:r>
              <w:rPr>
                <w:rFonts w:ascii="Times New Roman" w:hAnsi="Times New Roman"/>
                <w:b/>
                <w:color w:val="000000"/>
                <w:spacing w:val="1"/>
                <w:sz w:val="28"/>
              </w:rPr>
              <w:t xml:space="preserve"> </w:t>
            </w:r>
            <w:r>
              <w:rPr>
                <w:rFonts w:ascii="Times New Roman" w:hAnsi="Times New Roman"/>
                <w:color w:val="000000"/>
                <w:sz w:val="28"/>
              </w:rPr>
              <w:t>направленные</w:t>
            </w:r>
            <w:r>
              <w:rPr>
                <w:rFonts w:ascii="Times New Roman" w:hAnsi="Times New Roman"/>
                <w:color w:val="000000"/>
                <w:sz w:val="28"/>
              </w:rPr>
              <w:tab/>
            </w:r>
            <w:r>
              <w:rPr>
                <w:rFonts w:ascii="Times New Roman" w:hAnsi="Times New Roman"/>
                <w:color w:val="000000"/>
                <w:spacing w:val="-1"/>
                <w:sz w:val="28"/>
              </w:rPr>
              <w:t>на</w:t>
            </w:r>
            <w:r>
              <w:rPr>
                <w:rFonts w:ascii="Times New Roman" w:hAnsi="Times New Roman"/>
                <w:color w:val="000000"/>
                <w:spacing w:val="-57"/>
                <w:sz w:val="28"/>
              </w:rPr>
              <w:t xml:space="preserve"> </w:t>
            </w:r>
            <w:r>
              <w:rPr>
                <w:rFonts w:ascii="Times New Roman" w:hAnsi="Times New Roman"/>
                <w:color w:val="000000"/>
                <w:sz w:val="28"/>
              </w:rPr>
              <w:t>устранение</w:t>
            </w:r>
            <w:r>
              <w:rPr>
                <w:rFonts w:ascii="Times New Roman" w:hAnsi="Times New Roman"/>
                <w:color w:val="000000"/>
                <w:sz w:val="28"/>
              </w:rPr>
              <w:tab/>
            </w:r>
            <w:r>
              <w:rPr>
                <w:rFonts w:ascii="Times New Roman" w:hAnsi="Times New Roman"/>
                <w:color w:val="000000"/>
                <w:spacing w:val="-1"/>
                <w:sz w:val="28"/>
              </w:rPr>
              <w:t>конфликтных</w:t>
            </w:r>
            <w:r>
              <w:rPr>
                <w:rFonts w:ascii="Times New Roman" w:hAnsi="Times New Roman"/>
                <w:color w:val="000000"/>
                <w:spacing w:val="-57"/>
                <w:sz w:val="28"/>
              </w:rPr>
              <w:t xml:space="preserve"> </w:t>
            </w:r>
            <w:r>
              <w:rPr>
                <w:rFonts w:ascii="Times New Roman" w:hAnsi="Times New Roman"/>
                <w:color w:val="000000"/>
                <w:sz w:val="28"/>
              </w:rPr>
              <w:t>ситуаций</w:t>
            </w:r>
            <w:r>
              <w:rPr>
                <w:rFonts w:ascii="Times New Roman" w:hAnsi="Times New Roman"/>
                <w:color w:val="000000"/>
                <w:spacing w:val="-1"/>
                <w:sz w:val="28"/>
              </w:rPr>
              <w:t xml:space="preserve"> </w:t>
            </w:r>
            <w:r>
              <w:rPr>
                <w:rFonts w:ascii="Times New Roman" w:hAnsi="Times New Roman"/>
                <w:color w:val="000000"/>
                <w:sz w:val="28"/>
              </w:rPr>
              <w:t>в</w:t>
            </w:r>
            <w:r>
              <w:rPr>
                <w:rFonts w:ascii="Times New Roman" w:hAnsi="Times New Roman"/>
                <w:color w:val="000000"/>
                <w:spacing w:val="-1"/>
                <w:sz w:val="28"/>
              </w:rPr>
              <w:t xml:space="preserve"> </w:t>
            </w:r>
            <w:r>
              <w:rPr>
                <w:rFonts w:ascii="Times New Roman" w:hAnsi="Times New Roman"/>
                <w:color w:val="000000"/>
                <w:sz w:val="28"/>
              </w:rPr>
              <w:t>классе</w:t>
            </w:r>
          </w:p>
        </w:tc>
      </w:tr>
      <w:tr w:rsidR="00E617B2">
        <w:trPr>
          <w:trHeight w:val="275"/>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2</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Месячник</w:t>
            </w:r>
            <w:r>
              <w:rPr>
                <w:rFonts w:ascii="Times New Roman" w:hAnsi="Times New Roman"/>
                <w:color w:val="000000"/>
                <w:spacing w:val="-4"/>
                <w:sz w:val="28"/>
              </w:rPr>
              <w:t xml:space="preserve"> </w:t>
            </w:r>
            <w:r>
              <w:rPr>
                <w:rFonts w:ascii="Times New Roman" w:hAnsi="Times New Roman"/>
                <w:color w:val="000000"/>
                <w:sz w:val="28"/>
              </w:rPr>
              <w:t>школьных</w:t>
            </w:r>
            <w:r>
              <w:rPr>
                <w:rFonts w:ascii="Times New Roman" w:hAnsi="Times New Roman"/>
                <w:color w:val="000000"/>
                <w:spacing w:val="-2"/>
                <w:sz w:val="28"/>
              </w:rPr>
              <w:t xml:space="preserve"> </w:t>
            </w:r>
            <w:r>
              <w:rPr>
                <w:rFonts w:ascii="Times New Roman" w:hAnsi="Times New Roman"/>
                <w:color w:val="000000"/>
                <w:sz w:val="28"/>
              </w:rPr>
              <w:t>традиций</w:t>
            </w:r>
          </w:p>
        </w:tc>
        <w:tc>
          <w:tcPr>
            <w:tcW w:w="1922" w:type="dxa"/>
          </w:tcPr>
          <w:p w:rsidR="00E617B2" w:rsidRDefault="00E468A1">
            <w:pPr>
              <w:spacing w:after="0" w:line="240" w:lineRule="auto"/>
              <w:ind w:left="96" w:right="84"/>
              <w:jc w:val="center"/>
              <w:rPr>
                <w:rFonts w:ascii="Times New Roman" w:hAnsi="Times New Roman"/>
                <w:color w:val="000000"/>
                <w:sz w:val="28"/>
              </w:rPr>
            </w:pPr>
            <w:r>
              <w:rPr>
                <w:rFonts w:ascii="Times New Roman" w:hAnsi="Times New Roman"/>
                <w:color w:val="000000"/>
                <w:sz w:val="28"/>
              </w:rPr>
              <w:t>Октябрь</w:t>
            </w:r>
          </w:p>
        </w:tc>
        <w:tc>
          <w:tcPr>
            <w:tcW w:w="3240" w:type="dxa"/>
            <w:gridSpan w:val="2"/>
            <w:vMerge/>
          </w:tcPr>
          <w:p w:rsidR="00E617B2" w:rsidRDefault="00E617B2"/>
        </w:tc>
      </w:tr>
      <w:tr w:rsidR="00E617B2">
        <w:trPr>
          <w:trHeight w:val="551"/>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3</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Месячник</w:t>
            </w:r>
            <w:r>
              <w:rPr>
                <w:rFonts w:ascii="Times New Roman" w:hAnsi="Times New Roman"/>
                <w:color w:val="000000"/>
                <w:spacing w:val="-1"/>
                <w:sz w:val="28"/>
              </w:rPr>
              <w:t xml:space="preserve"> </w:t>
            </w:r>
            <w:r>
              <w:rPr>
                <w:rFonts w:ascii="Times New Roman" w:hAnsi="Times New Roman"/>
                <w:color w:val="000000"/>
                <w:sz w:val="28"/>
              </w:rPr>
              <w:t>любви</w:t>
            </w:r>
            <w:r>
              <w:rPr>
                <w:rFonts w:ascii="Times New Roman" w:hAnsi="Times New Roman"/>
                <w:color w:val="000000"/>
                <w:spacing w:val="-3"/>
                <w:sz w:val="28"/>
              </w:rPr>
              <w:t xml:space="preserve"> </w:t>
            </w:r>
            <w:r>
              <w:rPr>
                <w:rFonts w:ascii="Times New Roman" w:hAnsi="Times New Roman"/>
                <w:color w:val="000000"/>
                <w:sz w:val="28"/>
              </w:rPr>
              <w:t>и</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гражданственности</w:t>
            </w:r>
          </w:p>
        </w:tc>
        <w:tc>
          <w:tcPr>
            <w:tcW w:w="1922" w:type="dxa"/>
          </w:tcPr>
          <w:p w:rsidR="00E617B2" w:rsidRDefault="00E468A1">
            <w:pPr>
              <w:spacing w:after="0" w:line="240" w:lineRule="auto"/>
              <w:ind w:left="96" w:right="86"/>
              <w:jc w:val="center"/>
              <w:rPr>
                <w:rFonts w:ascii="Times New Roman" w:hAnsi="Times New Roman"/>
                <w:color w:val="000000"/>
                <w:sz w:val="28"/>
              </w:rPr>
            </w:pPr>
            <w:r>
              <w:rPr>
                <w:rFonts w:ascii="Times New Roman" w:hAnsi="Times New Roman"/>
                <w:color w:val="000000"/>
                <w:sz w:val="28"/>
              </w:rPr>
              <w:t>Ноябрь</w:t>
            </w:r>
          </w:p>
        </w:tc>
        <w:tc>
          <w:tcPr>
            <w:tcW w:w="3240" w:type="dxa"/>
            <w:gridSpan w:val="2"/>
            <w:vMerge/>
          </w:tcPr>
          <w:p w:rsidR="00E617B2" w:rsidRDefault="00E617B2"/>
        </w:tc>
      </w:tr>
      <w:tr w:rsidR="00E617B2">
        <w:trPr>
          <w:trHeight w:val="277"/>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4</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Месячник</w:t>
            </w:r>
            <w:r>
              <w:rPr>
                <w:rFonts w:ascii="Times New Roman" w:hAnsi="Times New Roman"/>
                <w:color w:val="000000"/>
                <w:spacing w:val="-4"/>
                <w:sz w:val="28"/>
              </w:rPr>
              <w:t xml:space="preserve"> </w:t>
            </w:r>
            <w:r>
              <w:rPr>
                <w:rFonts w:ascii="Times New Roman" w:hAnsi="Times New Roman"/>
                <w:color w:val="000000"/>
                <w:sz w:val="28"/>
              </w:rPr>
              <w:t>досуга</w:t>
            </w:r>
          </w:p>
        </w:tc>
        <w:tc>
          <w:tcPr>
            <w:tcW w:w="1922" w:type="dxa"/>
          </w:tcPr>
          <w:p w:rsidR="00E617B2" w:rsidRDefault="00E468A1">
            <w:pPr>
              <w:spacing w:after="0" w:line="240" w:lineRule="auto"/>
              <w:ind w:left="94" w:right="87"/>
              <w:jc w:val="center"/>
              <w:rPr>
                <w:rFonts w:ascii="Times New Roman" w:hAnsi="Times New Roman"/>
                <w:color w:val="000000"/>
                <w:sz w:val="28"/>
              </w:rPr>
            </w:pPr>
            <w:r>
              <w:rPr>
                <w:rFonts w:ascii="Times New Roman" w:hAnsi="Times New Roman"/>
                <w:color w:val="000000"/>
                <w:sz w:val="28"/>
              </w:rPr>
              <w:t>Декабрь</w:t>
            </w:r>
          </w:p>
        </w:tc>
        <w:tc>
          <w:tcPr>
            <w:tcW w:w="3240" w:type="dxa"/>
            <w:gridSpan w:val="2"/>
            <w:vMerge/>
          </w:tcPr>
          <w:p w:rsidR="00E617B2" w:rsidRDefault="00E617B2"/>
        </w:tc>
      </w:tr>
      <w:tr w:rsidR="00E617B2">
        <w:trPr>
          <w:trHeight w:val="551"/>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5</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Месячник</w:t>
            </w:r>
            <w:r>
              <w:rPr>
                <w:rFonts w:ascii="Times New Roman" w:hAnsi="Times New Roman"/>
                <w:color w:val="000000"/>
                <w:spacing w:val="-4"/>
                <w:sz w:val="28"/>
              </w:rPr>
              <w:t xml:space="preserve"> </w:t>
            </w:r>
            <w:r>
              <w:rPr>
                <w:rFonts w:ascii="Times New Roman" w:hAnsi="Times New Roman"/>
                <w:color w:val="000000"/>
                <w:sz w:val="28"/>
              </w:rPr>
              <w:t>оборонно-спортивной</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работы</w:t>
            </w:r>
          </w:p>
        </w:tc>
        <w:tc>
          <w:tcPr>
            <w:tcW w:w="1922" w:type="dxa"/>
          </w:tcPr>
          <w:p w:rsidR="00E617B2" w:rsidRDefault="00E468A1">
            <w:pPr>
              <w:spacing w:after="0" w:line="240" w:lineRule="auto"/>
              <w:ind w:left="96" w:right="84"/>
              <w:jc w:val="center"/>
              <w:rPr>
                <w:rFonts w:ascii="Times New Roman" w:hAnsi="Times New Roman"/>
                <w:color w:val="000000"/>
                <w:sz w:val="28"/>
              </w:rPr>
            </w:pPr>
            <w:r>
              <w:rPr>
                <w:rFonts w:ascii="Times New Roman" w:hAnsi="Times New Roman"/>
                <w:color w:val="000000"/>
                <w:sz w:val="28"/>
              </w:rPr>
              <w:t>Январь</w:t>
            </w:r>
          </w:p>
        </w:tc>
        <w:tc>
          <w:tcPr>
            <w:tcW w:w="3240" w:type="dxa"/>
            <w:gridSpan w:val="2"/>
            <w:vMerge/>
          </w:tcPr>
          <w:p w:rsidR="00E617B2" w:rsidRDefault="00E617B2"/>
        </w:tc>
      </w:tr>
      <w:tr w:rsidR="00E617B2">
        <w:trPr>
          <w:trHeight w:val="551"/>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6</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Месячник</w:t>
            </w:r>
            <w:r>
              <w:rPr>
                <w:rFonts w:ascii="Times New Roman" w:hAnsi="Times New Roman"/>
                <w:color w:val="000000"/>
                <w:spacing w:val="-6"/>
                <w:sz w:val="28"/>
              </w:rPr>
              <w:t xml:space="preserve"> </w:t>
            </w:r>
            <w:r>
              <w:rPr>
                <w:rFonts w:ascii="Times New Roman" w:hAnsi="Times New Roman"/>
                <w:color w:val="000000"/>
                <w:sz w:val="28"/>
              </w:rPr>
              <w:t>военно-патриотического</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воспитания</w:t>
            </w:r>
          </w:p>
        </w:tc>
        <w:tc>
          <w:tcPr>
            <w:tcW w:w="1922" w:type="dxa"/>
          </w:tcPr>
          <w:p w:rsidR="00E617B2" w:rsidRDefault="00E468A1">
            <w:pPr>
              <w:spacing w:after="0" w:line="240" w:lineRule="auto"/>
              <w:ind w:left="94" w:right="87"/>
              <w:jc w:val="center"/>
              <w:rPr>
                <w:rFonts w:ascii="Times New Roman" w:hAnsi="Times New Roman"/>
                <w:color w:val="000000"/>
                <w:sz w:val="28"/>
              </w:rPr>
            </w:pPr>
            <w:r>
              <w:rPr>
                <w:rFonts w:ascii="Times New Roman" w:hAnsi="Times New Roman"/>
                <w:color w:val="000000"/>
                <w:sz w:val="28"/>
              </w:rPr>
              <w:t>Февраль</w:t>
            </w:r>
          </w:p>
        </w:tc>
        <w:tc>
          <w:tcPr>
            <w:tcW w:w="3240" w:type="dxa"/>
            <w:gridSpan w:val="2"/>
            <w:vMerge/>
          </w:tcPr>
          <w:p w:rsidR="00E617B2" w:rsidRDefault="00E617B2"/>
        </w:tc>
      </w:tr>
      <w:tr w:rsidR="00E617B2">
        <w:trPr>
          <w:trHeight w:val="276"/>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7</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Месячник</w:t>
            </w:r>
            <w:r>
              <w:rPr>
                <w:rFonts w:ascii="Times New Roman" w:hAnsi="Times New Roman"/>
                <w:color w:val="000000"/>
                <w:spacing w:val="-6"/>
                <w:sz w:val="28"/>
              </w:rPr>
              <w:t xml:space="preserve"> </w:t>
            </w:r>
            <w:r>
              <w:rPr>
                <w:rFonts w:ascii="Times New Roman" w:hAnsi="Times New Roman"/>
                <w:color w:val="000000"/>
                <w:sz w:val="28"/>
              </w:rPr>
              <w:t>национальных</w:t>
            </w:r>
            <w:r>
              <w:rPr>
                <w:rFonts w:ascii="Times New Roman" w:hAnsi="Times New Roman"/>
                <w:color w:val="000000"/>
                <w:spacing w:val="-4"/>
                <w:sz w:val="28"/>
              </w:rPr>
              <w:t xml:space="preserve"> </w:t>
            </w:r>
            <w:r>
              <w:rPr>
                <w:rFonts w:ascii="Times New Roman" w:hAnsi="Times New Roman"/>
                <w:color w:val="000000"/>
                <w:sz w:val="28"/>
              </w:rPr>
              <w:t>культур</w:t>
            </w:r>
          </w:p>
        </w:tc>
        <w:tc>
          <w:tcPr>
            <w:tcW w:w="1922" w:type="dxa"/>
          </w:tcPr>
          <w:p w:rsidR="00E617B2" w:rsidRDefault="00E468A1">
            <w:pPr>
              <w:spacing w:after="0" w:line="240" w:lineRule="auto"/>
              <w:ind w:left="96" w:right="86"/>
              <w:jc w:val="center"/>
              <w:rPr>
                <w:rFonts w:ascii="Times New Roman" w:hAnsi="Times New Roman"/>
                <w:color w:val="000000"/>
                <w:sz w:val="28"/>
              </w:rPr>
            </w:pPr>
            <w:r>
              <w:rPr>
                <w:rFonts w:ascii="Times New Roman" w:hAnsi="Times New Roman"/>
                <w:color w:val="000000"/>
                <w:sz w:val="28"/>
              </w:rPr>
              <w:t>Март</w:t>
            </w:r>
          </w:p>
        </w:tc>
        <w:tc>
          <w:tcPr>
            <w:tcW w:w="3240" w:type="dxa"/>
            <w:gridSpan w:val="2"/>
            <w:vMerge/>
          </w:tcPr>
          <w:p w:rsidR="00E617B2" w:rsidRDefault="00E617B2"/>
        </w:tc>
      </w:tr>
      <w:tr w:rsidR="00E617B2">
        <w:trPr>
          <w:trHeight w:val="275"/>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8</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Месячник</w:t>
            </w:r>
            <w:r>
              <w:rPr>
                <w:rFonts w:ascii="Times New Roman" w:hAnsi="Times New Roman"/>
                <w:color w:val="000000"/>
                <w:spacing w:val="-2"/>
                <w:sz w:val="28"/>
              </w:rPr>
              <w:t xml:space="preserve"> </w:t>
            </w:r>
            <w:r>
              <w:rPr>
                <w:rFonts w:ascii="Times New Roman" w:hAnsi="Times New Roman"/>
                <w:color w:val="000000"/>
                <w:sz w:val="28"/>
              </w:rPr>
              <w:t>здоровья</w:t>
            </w:r>
          </w:p>
        </w:tc>
        <w:tc>
          <w:tcPr>
            <w:tcW w:w="1922" w:type="dxa"/>
          </w:tcPr>
          <w:p w:rsidR="00E617B2" w:rsidRDefault="00E468A1">
            <w:pPr>
              <w:spacing w:after="0" w:line="240" w:lineRule="auto"/>
              <w:ind w:left="94" w:right="87"/>
              <w:jc w:val="center"/>
              <w:rPr>
                <w:rFonts w:ascii="Times New Roman" w:hAnsi="Times New Roman"/>
                <w:color w:val="000000"/>
                <w:sz w:val="28"/>
              </w:rPr>
            </w:pPr>
            <w:r>
              <w:rPr>
                <w:rFonts w:ascii="Times New Roman" w:hAnsi="Times New Roman"/>
                <w:color w:val="000000"/>
                <w:sz w:val="28"/>
              </w:rPr>
              <w:t>Апрель</w:t>
            </w:r>
          </w:p>
        </w:tc>
        <w:tc>
          <w:tcPr>
            <w:tcW w:w="3240" w:type="dxa"/>
            <w:gridSpan w:val="2"/>
            <w:vMerge/>
          </w:tcPr>
          <w:p w:rsidR="00E617B2" w:rsidRDefault="00E617B2"/>
        </w:tc>
      </w:tr>
      <w:tr w:rsidR="00E617B2">
        <w:trPr>
          <w:trHeight w:val="3784"/>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lastRenderedPageBreak/>
              <w:t>9</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Месячник</w:t>
            </w:r>
            <w:r>
              <w:rPr>
                <w:rFonts w:ascii="Times New Roman" w:hAnsi="Times New Roman"/>
                <w:color w:val="000000"/>
                <w:spacing w:val="-3"/>
                <w:sz w:val="28"/>
              </w:rPr>
              <w:t xml:space="preserve"> </w:t>
            </w:r>
            <w:r>
              <w:rPr>
                <w:rFonts w:ascii="Times New Roman" w:hAnsi="Times New Roman"/>
                <w:color w:val="000000"/>
                <w:sz w:val="28"/>
              </w:rPr>
              <w:t>благодарной</w:t>
            </w:r>
            <w:r>
              <w:rPr>
                <w:rFonts w:ascii="Times New Roman" w:hAnsi="Times New Roman"/>
                <w:color w:val="000000"/>
                <w:spacing w:val="-4"/>
                <w:sz w:val="28"/>
              </w:rPr>
              <w:t xml:space="preserve"> </w:t>
            </w:r>
            <w:r>
              <w:rPr>
                <w:rFonts w:ascii="Times New Roman" w:hAnsi="Times New Roman"/>
                <w:color w:val="000000"/>
                <w:sz w:val="28"/>
              </w:rPr>
              <w:t>памяти</w:t>
            </w:r>
          </w:p>
        </w:tc>
        <w:tc>
          <w:tcPr>
            <w:tcW w:w="1922" w:type="dxa"/>
          </w:tcPr>
          <w:p w:rsidR="00E617B2" w:rsidRDefault="00E468A1">
            <w:pPr>
              <w:spacing w:after="0" w:line="240" w:lineRule="auto"/>
              <w:ind w:left="96" w:right="87"/>
              <w:jc w:val="center"/>
              <w:rPr>
                <w:rFonts w:ascii="Times New Roman" w:hAnsi="Times New Roman"/>
                <w:color w:val="000000"/>
                <w:sz w:val="28"/>
              </w:rPr>
            </w:pPr>
            <w:r>
              <w:rPr>
                <w:rFonts w:ascii="Times New Roman" w:hAnsi="Times New Roman"/>
                <w:color w:val="000000"/>
                <w:sz w:val="28"/>
              </w:rPr>
              <w:t>Май</w:t>
            </w:r>
          </w:p>
        </w:tc>
        <w:tc>
          <w:tcPr>
            <w:tcW w:w="3240" w:type="dxa"/>
            <w:gridSpan w:val="2"/>
            <w:vMerge/>
          </w:tcPr>
          <w:p w:rsidR="00E617B2" w:rsidRDefault="00E617B2"/>
        </w:tc>
      </w:tr>
      <w:tr w:rsidR="00E617B2">
        <w:trPr>
          <w:trHeight w:val="275"/>
        </w:trPr>
        <w:tc>
          <w:tcPr>
            <w:tcW w:w="10265" w:type="dxa"/>
            <w:gridSpan w:val="5"/>
          </w:tcPr>
          <w:p w:rsidR="00E617B2" w:rsidRDefault="00E468A1">
            <w:pPr>
              <w:spacing w:after="0" w:line="240" w:lineRule="auto"/>
              <w:ind w:left="2150" w:right="2143"/>
              <w:jc w:val="center"/>
              <w:rPr>
                <w:rFonts w:ascii="Times New Roman" w:hAnsi="Times New Roman"/>
                <w:b/>
                <w:color w:val="000000"/>
                <w:sz w:val="28"/>
              </w:rPr>
            </w:pPr>
            <w:r>
              <w:rPr>
                <w:rFonts w:ascii="Times New Roman" w:hAnsi="Times New Roman"/>
                <w:b/>
                <w:color w:val="000000"/>
                <w:sz w:val="28"/>
              </w:rPr>
              <w:lastRenderedPageBreak/>
              <w:t>Модуль «Школьный</w:t>
            </w:r>
            <w:r>
              <w:rPr>
                <w:rFonts w:ascii="Times New Roman" w:hAnsi="Times New Roman"/>
                <w:b/>
                <w:color w:val="000000"/>
                <w:spacing w:val="-2"/>
                <w:sz w:val="28"/>
              </w:rPr>
              <w:t xml:space="preserve"> </w:t>
            </w:r>
            <w:r>
              <w:rPr>
                <w:rFonts w:ascii="Times New Roman" w:hAnsi="Times New Roman"/>
                <w:b/>
                <w:color w:val="000000"/>
                <w:sz w:val="28"/>
              </w:rPr>
              <w:t>урок»</w:t>
            </w:r>
          </w:p>
        </w:tc>
      </w:tr>
      <w:tr w:rsidR="00E617B2">
        <w:trPr>
          <w:trHeight w:val="551"/>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1</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3"/>
                <w:sz w:val="28"/>
              </w:rPr>
              <w:t xml:space="preserve"> </w:t>
            </w:r>
            <w:r>
              <w:rPr>
                <w:rFonts w:ascii="Times New Roman" w:hAnsi="Times New Roman"/>
                <w:color w:val="000000"/>
                <w:sz w:val="28"/>
              </w:rPr>
              <w:t>часы</w:t>
            </w:r>
            <w:r>
              <w:rPr>
                <w:rFonts w:ascii="Times New Roman" w:hAnsi="Times New Roman"/>
                <w:color w:val="000000"/>
                <w:spacing w:val="-5"/>
                <w:sz w:val="28"/>
              </w:rPr>
              <w:t xml:space="preserve"> </w:t>
            </w:r>
            <w:r>
              <w:rPr>
                <w:rFonts w:ascii="Times New Roman" w:hAnsi="Times New Roman"/>
                <w:color w:val="000000"/>
                <w:sz w:val="28"/>
              </w:rPr>
              <w:t>о</w:t>
            </w:r>
            <w:r>
              <w:rPr>
                <w:rFonts w:ascii="Times New Roman" w:hAnsi="Times New Roman"/>
                <w:color w:val="000000"/>
                <w:spacing w:val="-5"/>
                <w:sz w:val="28"/>
              </w:rPr>
              <w:t xml:space="preserve"> </w:t>
            </w:r>
            <w:r>
              <w:rPr>
                <w:rFonts w:ascii="Times New Roman" w:hAnsi="Times New Roman"/>
                <w:color w:val="000000"/>
                <w:sz w:val="28"/>
              </w:rPr>
              <w:t>толерантном</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отношении</w:t>
            </w:r>
            <w:r>
              <w:rPr>
                <w:rFonts w:ascii="Times New Roman" w:hAnsi="Times New Roman"/>
                <w:color w:val="000000"/>
                <w:spacing w:val="-5"/>
                <w:sz w:val="28"/>
              </w:rPr>
              <w:t xml:space="preserve"> </w:t>
            </w:r>
            <w:r>
              <w:rPr>
                <w:rFonts w:ascii="Times New Roman" w:hAnsi="Times New Roman"/>
                <w:color w:val="000000"/>
                <w:sz w:val="28"/>
              </w:rPr>
              <w:t>к</w:t>
            </w:r>
            <w:r>
              <w:rPr>
                <w:rFonts w:ascii="Times New Roman" w:hAnsi="Times New Roman"/>
                <w:color w:val="000000"/>
                <w:spacing w:val="-1"/>
                <w:sz w:val="28"/>
              </w:rPr>
              <w:t xml:space="preserve"> </w:t>
            </w:r>
            <w:r>
              <w:rPr>
                <w:rFonts w:ascii="Times New Roman" w:hAnsi="Times New Roman"/>
                <w:color w:val="000000"/>
                <w:sz w:val="28"/>
              </w:rPr>
              <w:t>окружающим.</w:t>
            </w:r>
          </w:p>
        </w:tc>
        <w:tc>
          <w:tcPr>
            <w:tcW w:w="2157" w:type="dxa"/>
            <w:gridSpan w:val="2"/>
          </w:tcPr>
          <w:p w:rsidR="00E617B2" w:rsidRDefault="00E468A1">
            <w:pPr>
              <w:spacing w:after="0" w:line="240" w:lineRule="auto"/>
              <w:ind w:left="96" w:right="84"/>
              <w:jc w:val="center"/>
              <w:rPr>
                <w:rFonts w:ascii="Times New Roman" w:hAnsi="Times New Roman"/>
                <w:color w:val="000000"/>
                <w:sz w:val="28"/>
              </w:rPr>
            </w:pPr>
            <w:r>
              <w:rPr>
                <w:rFonts w:ascii="Times New Roman" w:hAnsi="Times New Roman"/>
                <w:color w:val="000000"/>
                <w:sz w:val="28"/>
              </w:rPr>
              <w:t>Октябрь</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5" w:type="dxa"/>
            <w:vMerge w:val="restart"/>
          </w:tcPr>
          <w:p w:rsidR="00E617B2" w:rsidRDefault="00E617B2">
            <w:pPr>
              <w:spacing w:after="0" w:line="240" w:lineRule="auto"/>
              <w:rPr>
                <w:rFonts w:ascii="Times New Roman" w:hAnsi="Times New Roman"/>
                <w:b/>
                <w:color w:val="000000"/>
                <w:sz w:val="28"/>
              </w:rPr>
            </w:pPr>
          </w:p>
          <w:p w:rsidR="00E617B2" w:rsidRDefault="00E617B2">
            <w:pPr>
              <w:spacing w:after="0" w:line="240" w:lineRule="auto"/>
              <w:rPr>
                <w:rFonts w:ascii="Times New Roman" w:hAnsi="Times New Roman"/>
                <w:b/>
                <w:color w:val="000000"/>
                <w:sz w:val="28"/>
              </w:rPr>
            </w:pPr>
          </w:p>
          <w:p w:rsidR="00E617B2" w:rsidRDefault="00E468A1">
            <w:pPr>
              <w:spacing w:after="0" w:line="240" w:lineRule="auto"/>
              <w:ind w:left="262"/>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5"/>
                <w:sz w:val="28"/>
              </w:rPr>
              <w:t xml:space="preserve"> </w:t>
            </w:r>
            <w:r>
              <w:rPr>
                <w:rFonts w:ascii="Times New Roman" w:hAnsi="Times New Roman"/>
                <w:color w:val="000000"/>
                <w:sz w:val="28"/>
              </w:rPr>
              <w:t>руководители</w:t>
            </w:r>
          </w:p>
        </w:tc>
      </w:tr>
      <w:tr w:rsidR="00E617B2">
        <w:trPr>
          <w:trHeight w:val="551"/>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2</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Всероссийский</w:t>
            </w:r>
            <w:r>
              <w:rPr>
                <w:rFonts w:ascii="Times New Roman" w:hAnsi="Times New Roman"/>
                <w:color w:val="000000"/>
                <w:spacing w:val="-4"/>
                <w:sz w:val="28"/>
              </w:rPr>
              <w:t xml:space="preserve"> </w:t>
            </w:r>
            <w:r>
              <w:rPr>
                <w:rFonts w:ascii="Times New Roman" w:hAnsi="Times New Roman"/>
                <w:color w:val="000000"/>
                <w:sz w:val="28"/>
              </w:rPr>
              <w:t>урок</w:t>
            </w:r>
            <w:r>
              <w:rPr>
                <w:rFonts w:ascii="Times New Roman" w:hAnsi="Times New Roman"/>
                <w:color w:val="000000"/>
                <w:spacing w:val="-2"/>
                <w:sz w:val="28"/>
              </w:rPr>
              <w:t xml:space="preserve"> </w:t>
            </w:r>
            <w:r>
              <w:rPr>
                <w:rFonts w:ascii="Times New Roman" w:hAnsi="Times New Roman"/>
                <w:color w:val="000000"/>
                <w:sz w:val="28"/>
              </w:rPr>
              <w:t>«Безопасность</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школьников</w:t>
            </w:r>
            <w:r>
              <w:rPr>
                <w:rFonts w:ascii="Times New Roman" w:hAnsi="Times New Roman"/>
                <w:color w:val="000000"/>
                <w:spacing w:val="-1"/>
                <w:sz w:val="28"/>
              </w:rPr>
              <w:t xml:space="preserve"> </w:t>
            </w:r>
            <w:r>
              <w:rPr>
                <w:rFonts w:ascii="Times New Roman" w:hAnsi="Times New Roman"/>
                <w:color w:val="000000"/>
                <w:sz w:val="28"/>
              </w:rPr>
              <w:t>в</w:t>
            </w:r>
            <w:r>
              <w:rPr>
                <w:rFonts w:ascii="Times New Roman" w:hAnsi="Times New Roman"/>
                <w:color w:val="000000"/>
                <w:spacing w:val="-2"/>
                <w:sz w:val="28"/>
              </w:rPr>
              <w:t xml:space="preserve"> </w:t>
            </w:r>
            <w:r>
              <w:rPr>
                <w:rFonts w:ascii="Times New Roman" w:hAnsi="Times New Roman"/>
                <w:color w:val="000000"/>
                <w:sz w:val="28"/>
              </w:rPr>
              <w:t>сети Интернет»</w:t>
            </w:r>
          </w:p>
        </w:tc>
        <w:tc>
          <w:tcPr>
            <w:tcW w:w="2157" w:type="dxa"/>
            <w:gridSpan w:val="2"/>
          </w:tcPr>
          <w:p w:rsidR="00E617B2" w:rsidRDefault="00E468A1">
            <w:pPr>
              <w:spacing w:after="0" w:line="240" w:lineRule="auto"/>
              <w:ind w:left="96" w:right="84"/>
              <w:jc w:val="center"/>
              <w:rPr>
                <w:rFonts w:ascii="Times New Roman" w:hAnsi="Times New Roman"/>
                <w:color w:val="000000"/>
                <w:sz w:val="28"/>
              </w:rPr>
            </w:pPr>
            <w:r>
              <w:rPr>
                <w:rFonts w:ascii="Times New Roman" w:hAnsi="Times New Roman"/>
                <w:color w:val="000000"/>
                <w:sz w:val="28"/>
              </w:rPr>
              <w:t>Октябрь</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5" w:type="dxa"/>
            <w:vMerge/>
          </w:tcPr>
          <w:p w:rsidR="00E617B2" w:rsidRDefault="00E617B2"/>
        </w:tc>
      </w:tr>
      <w:tr w:rsidR="00E617B2">
        <w:trPr>
          <w:trHeight w:val="830"/>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3</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Всероссийский</w:t>
            </w:r>
            <w:r>
              <w:rPr>
                <w:rFonts w:ascii="Times New Roman" w:hAnsi="Times New Roman"/>
                <w:color w:val="000000"/>
                <w:spacing w:val="-6"/>
                <w:sz w:val="28"/>
              </w:rPr>
              <w:t xml:space="preserve"> </w:t>
            </w:r>
            <w:r>
              <w:rPr>
                <w:rFonts w:ascii="Times New Roman" w:hAnsi="Times New Roman"/>
                <w:color w:val="000000"/>
                <w:sz w:val="28"/>
              </w:rPr>
              <w:t>физкультурно-</w:t>
            </w:r>
          </w:p>
          <w:p w:rsidR="00E617B2" w:rsidRDefault="00E468A1">
            <w:pPr>
              <w:spacing w:after="0" w:line="240" w:lineRule="auto"/>
              <w:ind w:left="107" w:right="282"/>
              <w:rPr>
                <w:rFonts w:ascii="Times New Roman" w:hAnsi="Times New Roman"/>
                <w:color w:val="000000"/>
                <w:sz w:val="28"/>
              </w:rPr>
            </w:pPr>
            <w:r>
              <w:rPr>
                <w:rFonts w:ascii="Times New Roman" w:hAnsi="Times New Roman"/>
                <w:color w:val="000000"/>
                <w:sz w:val="28"/>
              </w:rPr>
              <w:t>спортивный фестиваль «ГТО – одна</w:t>
            </w:r>
            <w:r>
              <w:rPr>
                <w:rFonts w:ascii="Times New Roman" w:hAnsi="Times New Roman"/>
                <w:color w:val="000000"/>
                <w:spacing w:val="-57"/>
                <w:sz w:val="28"/>
              </w:rPr>
              <w:t xml:space="preserve"> </w:t>
            </w:r>
            <w:r>
              <w:rPr>
                <w:rFonts w:ascii="Times New Roman" w:hAnsi="Times New Roman"/>
                <w:color w:val="000000"/>
                <w:sz w:val="28"/>
              </w:rPr>
              <w:t>страна,</w:t>
            </w:r>
            <w:r>
              <w:rPr>
                <w:rFonts w:ascii="Times New Roman" w:hAnsi="Times New Roman"/>
                <w:color w:val="000000"/>
                <w:spacing w:val="-1"/>
                <w:sz w:val="28"/>
              </w:rPr>
              <w:t xml:space="preserve"> </w:t>
            </w:r>
            <w:r>
              <w:rPr>
                <w:rFonts w:ascii="Times New Roman" w:hAnsi="Times New Roman"/>
                <w:color w:val="000000"/>
                <w:sz w:val="28"/>
              </w:rPr>
              <w:t>одна</w:t>
            </w:r>
            <w:r>
              <w:rPr>
                <w:rFonts w:ascii="Times New Roman" w:hAnsi="Times New Roman"/>
                <w:color w:val="000000"/>
                <w:spacing w:val="-1"/>
                <w:sz w:val="28"/>
              </w:rPr>
              <w:t xml:space="preserve"> </w:t>
            </w:r>
            <w:r>
              <w:rPr>
                <w:rFonts w:ascii="Times New Roman" w:hAnsi="Times New Roman"/>
                <w:color w:val="000000"/>
                <w:sz w:val="28"/>
              </w:rPr>
              <w:t>команда!»</w:t>
            </w:r>
          </w:p>
        </w:tc>
        <w:tc>
          <w:tcPr>
            <w:tcW w:w="2157" w:type="dxa"/>
            <w:gridSpan w:val="2"/>
          </w:tcPr>
          <w:p w:rsidR="00E617B2" w:rsidRDefault="00E468A1">
            <w:pPr>
              <w:spacing w:after="0" w:line="240" w:lineRule="auto"/>
              <w:ind w:left="818" w:right="536" w:hanging="269"/>
              <w:rPr>
                <w:rFonts w:ascii="Times New Roman" w:hAnsi="Times New Roman"/>
                <w:color w:val="000000"/>
                <w:sz w:val="28"/>
              </w:rPr>
            </w:pPr>
            <w:r>
              <w:rPr>
                <w:rFonts w:ascii="Times New Roman" w:hAnsi="Times New Roman"/>
                <w:color w:val="000000"/>
                <w:sz w:val="28"/>
              </w:rPr>
              <w:t>Октябрь</w:t>
            </w:r>
            <w:r>
              <w:rPr>
                <w:rFonts w:ascii="Times New Roman" w:hAnsi="Times New Roman"/>
                <w:color w:val="000000"/>
                <w:spacing w:val="-57"/>
                <w:sz w:val="28"/>
              </w:rPr>
              <w:t xml:space="preserve"> </w:t>
            </w:r>
            <w:r>
              <w:rPr>
                <w:rFonts w:ascii="Times New Roman" w:hAnsi="Times New Roman"/>
                <w:color w:val="000000"/>
                <w:sz w:val="28"/>
              </w:rPr>
              <w:t>1-4</w:t>
            </w:r>
          </w:p>
        </w:tc>
        <w:tc>
          <w:tcPr>
            <w:tcW w:w="3005" w:type="dxa"/>
            <w:vMerge/>
          </w:tcPr>
          <w:p w:rsidR="00E617B2" w:rsidRDefault="00E617B2"/>
        </w:tc>
      </w:tr>
      <w:tr w:rsidR="00E617B2">
        <w:trPr>
          <w:trHeight w:val="551"/>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4</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Урок</w:t>
            </w:r>
            <w:r>
              <w:rPr>
                <w:rFonts w:ascii="Times New Roman" w:hAnsi="Times New Roman"/>
                <w:color w:val="000000"/>
                <w:spacing w:val="-2"/>
                <w:sz w:val="28"/>
              </w:rPr>
              <w:t xml:space="preserve"> </w:t>
            </w:r>
            <w:r>
              <w:rPr>
                <w:rFonts w:ascii="Times New Roman" w:hAnsi="Times New Roman"/>
                <w:color w:val="000000"/>
                <w:sz w:val="28"/>
              </w:rPr>
              <w:t>Мужества</w:t>
            </w:r>
          </w:p>
        </w:tc>
        <w:tc>
          <w:tcPr>
            <w:tcW w:w="2157" w:type="dxa"/>
            <w:gridSpan w:val="2"/>
          </w:tcPr>
          <w:p w:rsidR="00E617B2" w:rsidRDefault="00E468A1">
            <w:pPr>
              <w:spacing w:after="0" w:line="240" w:lineRule="auto"/>
              <w:ind w:left="96" w:right="86"/>
              <w:jc w:val="center"/>
              <w:rPr>
                <w:rFonts w:ascii="Times New Roman" w:hAnsi="Times New Roman"/>
                <w:color w:val="000000"/>
                <w:sz w:val="28"/>
              </w:rPr>
            </w:pPr>
            <w:r>
              <w:rPr>
                <w:rFonts w:ascii="Times New Roman" w:hAnsi="Times New Roman"/>
                <w:color w:val="000000"/>
                <w:sz w:val="28"/>
              </w:rPr>
              <w:t>Ноябрь</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5" w:type="dxa"/>
            <w:vMerge/>
          </w:tcPr>
          <w:p w:rsidR="00E617B2" w:rsidRDefault="00E617B2"/>
        </w:tc>
      </w:tr>
      <w:tr w:rsidR="00E617B2">
        <w:trPr>
          <w:trHeight w:val="827"/>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5</w:t>
            </w:r>
          </w:p>
        </w:tc>
        <w:tc>
          <w:tcPr>
            <w:tcW w:w="4126" w:type="dxa"/>
          </w:tcPr>
          <w:p w:rsidR="00E617B2" w:rsidRDefault="00E468A1">
            <w:pPr>
              <w:spacing w:after="0" w:line="240" w:lineRule="auto"/>
              <w:ind w:left="107" w:right="472"/>
              <w:rPr>
                <w:rFonts w:ascii="Times New Roman" w:hAnsi="Times New Roman"/>
                <w:color w:val="000000"/>
                <w:sz w:val="28"/>
              </w:rPr>
            </w:pPr>
            <w:r>
              <w:rPr>
                <w:rFonts w:ascii="Times New Roman" w:hAnsi="Times New Roman"/>
                <w:color w:val="000000"/>
                <w:sz w:val="28"/>
              </w:rPr>
              <w:t>День</w:t>
            </w:r>
            <w:r>
              <w:rPr>
                <w:rFonts w:ascii="Times New Roman" w:hAnsi="Times New Roman"/>
                <w:color w:val="000000"/>
                <w:spacing w:val="-5"/>
                <w:sz w:val="28"/>
              </w:rPr>
              <w:t xml:space="preserve"> </w:t>
            </w:r>
            <w:r>
              <w:rPr>
                <w:rFonts w:ascii="Times New Roman" w:hAnsi="Times New Roman"/>
                <w:color w:val="000000"/>
                <w:sz w:val="28"/>
              </w:rPr>
              <w:t>народного</w:t>
            </w:r>
            <w:r>
              <w:rPr>
                <w:rFonts w:ascii="Times New Roman" w:hAnsi="Times New Roman"/>
                <w:color w:val="000000"/>
                <w:spacing w:val="-5"/>
                <w:sz w:val="28"/>
              </w:rPr>
              <w:t xml:space="preserve"> </w:t>
            </w:r>
            <w:r>
              <w:rPr>
                <w:rFonts w:ascii="Times New Roman" w:hAnsi="Times New Roman"/>
                <w:color w:val="000000"/>
                <w:sz w:val="28"/>
              </w:rPr>
              <w:t>единства</w:t>
            </w:r>
            <w:r>
              <w:rPr>
                <w:rFonts w:ascii="Times New Roman" w:hAnsi="Times New Roman"/>
                <w:color w:val="000000"/>
                <w:spacing w:val="-2"/>
                <w:sz w:val="28"/>
              </w:rPr>
              <w:t xml:space="preserve"> </w:t>
            </w:r>
            <w:r>
              <w:rPr>
                <w:rFonts w:ascii="Times New Roman" w:hAnsi="Times New Roman"/>
                <w:color w:val="000000"/>
                <w:sz w:val="28"/>
              </w:rPr>
              <w:t>-</w:t>
            </w:r>
            <w:r>
              <w:rPr>
                <w:rFonts w:ascii="Times New Roman" w:hAnsi="Times New Roman"/>
                <w:color w:val="000000"/>
                <w:spacing w:val="-5"/>
                <w:sz w:val="28"/>
              </w:rPr>
              <w:t xml:space="preserve"> </w:t>
            </w:r>
            <w:r>
              <w:rPr>
                <w:rFonts w:ascii="Times New Roman" w:hAnsi="Times New Roman"/>
                <w:color w:val="000000"/>
                <w:sz w:val="28"/>
              </w:rPr>
              <w:t>(урок</w:t>
            </w:r>
            <w:r>
              <w:rPr>
                <w:rFonts w:ascii="Times New Roman" w:hAnsi="Times New Roman"/>
                <w:color w:val="000000"/>
                <w:spacing w:val="-60"/>
                <w:sz w:val="28"/>
              </w:rPr>
              <w:t xml:space="preserve"> </w:t>
            </w:r>
            <w:r>
              <w:rPr>
                <w:rFonts w:ascii="Times New Roman" w:hAnsi="Times New Roman"/>
                <w:color w:val="000000"/>
                <w:sz w:val="28"/>
              </w:rPr>
              <w:t>посвященный</w:t>
            </w:r>
            <w:r>
              <w:rPr>
                <w:rFonts w:ascii="Times New Roman" w:hAnsi="Times New Roman"/>
                <w:color w:val="000000"/>
                <w:spacing w:val="-5"/>
                <w:sz w:val="28"/>
              </w:rPr>
              <w:t xml:space="preserve"> </w:t>
            </w:r>
            <w:r>
              <w:rPr>
                <w:rFonts w:ascii="Times New Roman" w:hAnsi="Times New Roman"/>
                <w:color w:val="000000"/>
                <w:sz w:val="28"/>
              </w:rPr>
              <w:t>присоединению</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Республики</w:t>
            </w:r>
            <w:r>
              <w:rPr>
                <w:rFonts w:ascii="Times New Roman" w:hAnsi="Times New Roman"/>
                <w:color w:val="000000"/>
                <w:spacing w:val="-5"/>
                <w:sz w:val="28"/>
              </w:rPr>
              <w:t xml:space="preserve"> </w:t>
            </w:r>
            <w:r>
              <w:rPr>
                <w:rFonts w:ascii="Times New Roman" w:hAnsi="Times New Roman"/>
                <w:color w:val="000000"/>
                <w:sz w:val="28"/>
              </w:rPr>
              <w:t>Крым</w:t>
            </w:r>
            <w:r>
              <w:rPr>
                <w:rFonts w:ascii="Times New Roman" w:hAnsi="Times New Roman"/>
                <w:color w:val="000000"/>
                <w:spacing w:val="-3"/>
                <w:sz w:val="28"/>
              </w:rPr>
              <w:t xml:space="preserve"> </w:t>
            </w:r>
            <w:r>
              <w:rPr>
                <w:rFonts w:ascii="Times New Roman" w:hAnsi="Times New Roman"/>
                <w:color w:val="000000"/>
                <w:sz w:val="28"/>
              </w:rPr>
              <w:t>к</w:t>
            </w:r>
            <w:r>
              <w:rPr>
                <w:rFonts w:ascii="Times New Roman" w:hAnsi="Times New Roman"/>
                <w:color w:val="000000"/>
                <w:spacing w:val="-5"/>
                <w:sz w:val="28"/>
              </w:rPr>
              <w:t xml:space="preserve"> </w:t>
            </w:r>
            <w:r>
              <w:rPr>
                <w:rFonts w:ascii="Times New Roman" w:hAnsi="Times New Roman"/>
                <w:color w:val="000000"/>
                <w:sz w:val="28"/>
              </w:rPr>
              <w:t>России)</w:t>
            </w:r>
          </w:p>
        </w:tc>
        <w:tc>
          <w:tcPr>
            <w:tcW w:w="2157" w:type="dxa"/>
            <w:gridSpan w:val="2"/>
          </w:tcPr>
          <w:p w:rsidR="00E617B2" w:rsidRDefault="00E468A1">
            <w:pPr>
              <w:spacing w:after="0" w:line="240" w:lineRule="auto"/>
              <w:ind w:left="818" w:right="588" w:hanging="219"/>
              <w:rPr>
                <w:rFonts w:ascii="Times New Roman" w:hAnsi="Times New Roman"/>
                <w:color w:val="000000"/>
                <w:sz w:val="28"/>
              </w:rPr>
            </w:pPr>
            <w:r>
              <w:rPr>
                <w:rFonts w:ascii="Times New Roman" w:hAnsi="Times New Roman"/>
                <w:color w:val="000000"/>
                <w:sz w:val="28"/>
              </w:rPr>
              <w:t>Ноябрь</w:t>
            </w:r>
            <w:r>
              <w:rPr>
                <w:rFonts w:ascii="Times New Roman" w:hAnsi="Times New Roman"/>
                <w:color w:val="000000"/>
                <w:spacing w:val="-57"/>
                <w:sz w:val="28"/>
              </w:rPr>
              <w:t xml:space="preserve"> </w:t>
            </w:r>
            <w:r>
              <w:rPr>
                <w:rFonts w:ascii="Times New Roman" w:hAnsi="Times New Roman"/>
                <w:color w:val="000000"/>
                <w:sz w:val="28"/>
              </w:rPr>
              <w:t>1-4</w:t>
            </w:r>
          </w:p>
        </w:tc>
        <w:tc>
          <w:tcPr>
            <w:tcW w:w="3005" w:type="dxa"/>
            <w:vMerge/>
          </w:tcPr>
          <w:p w:rsidR="00E617B2" w:rsidRDefault="00E617B2"/>
        </w:tc>
      </w:tr>
      <w:tr w:rsidR="00E617B2">
        <w:trPr>
          <w:trHeight w:val="551"/>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6</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Единый</w:t>
            </w:r>
            <w:r>
              <w:rPr>
                <w:rFonts w:ascii="Times New Roman" w:hAnsi="Times New Roman"/>
                <w:color w:val="000000"/>
                <w:spacing w:val="-5"/>
                <w:sz w:val="28"/>
              </w:rPr>
              <w:t xml:space="preserve"> </w:t>
            </w:r>
            <w:r>
              <w:rPr>
                <w:rFonts w:ascii="Times New Roman" w:hAnsi="Times New Roman"/>
                <w:color w:val="000000"/>
                <w:sz w:val="28"/>
              </w:rPr>
              <w:t>урок</w:t>
            </w:r>
            <w:r>
              <w:rPr>
                <w:rFonts w:ascii="Times New Roman" w:hAnsi="Times New Roman"/>
                <w:color w:val="000000"/>
                <w:spacing w:val="-4"/>
                <w:sz w:val="28"/>
              </w:rPr>
              <w:t xml:space="preserve"> </w:t>
            </w:r>
            <w:r>
              <w:rPr>
                <w:rFonts w:ascii="Times New Roman" w:hAnsi="Times New Roman"/>
                <w:color w:val="000000"/>
                <w:sz w:val="28"/>
              </w:rPr>
              <w:t>«Конституции</w:t>
            </w:r>
            <w:r>
              <w:rPr>
                <w:rFonts w:ascii="Times New Roman" w:hAnsi="Times New Roman"/>
                <w:color w:val="000000"/>
                <w:spacing w:val="-3"/>
                <w:sz w:val="28"/>
              </w:rPr>
              <w:t xml:space="preserve"> </w:t>
            </w:r>
            <w:r>
              <w:rPr>
                <w:rFonts w:ascii="Times New Roman" w:hAnsi="Times New Roman"/>
                <w:color w:val="000000"/>
                <w:sz w:val="28"/>
              </w:rPr>
              <w:t>РФ»</w:t>
            </w:r>
          </w:p>
        </w:tc>
        <w:tc>
          <w:tcPr>
            <w:tcW w:w="2157" w:type="dxa"/>
            <w:gridSpan w:val="2"/>
          </w:tcPr>
          <w:p w:rsidR="00E617B2" w:rsidRDefault="00E468A1">
            <w:pPr>
              <w:spacing w:after="0" w:line="240" w:lineRule="auto"/>
              <w:ind w:left="94" w:right="87"/>
              <w:jc w:val="center"/>
              <w:rPr>
                <w:rFonts w:ascii="Times New Roman" w:hAnsi="Times New Roman"/>
                <w:color w:val="000000"/>
                <w:sz w:val="28"/>
              </w:rPr>
            </w:pPr>
            <w:r>
              <w:rPr>
                <w:rFonts w:ascii="Times New Roman" w:hAnsi="Times New Roman"/>
                <w:color w:val="000000"/>
                <w:sz w:val="28"/>
              </w:rPr>
              <w:t>Декабрь</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5" w:type="dxa"/>
            <w:vMerge/>
          </w:tcPr>
          <w:p w:rsidR="00E617B2" w:rsidRDefault="00E617B2"/>
        </w:tc>
      </w:tr>
      <w:tr w:rsidR="00E617B2">
        <w:trPr>
          <w:trHeight w:val="827"/>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7</w:t>
            </w:r>
          </w:p>
        </w:tc>
        <w:tc>
          <w:tcPr>
            <w:tcW w:w="4126" w:type="dxa"/>
          </w:tcPr>
          <w:p w:rsidR="00E617B2" w:rsidRDefault="00E468A1">
            <w:pPr>
              <w:spacing w:after="0" w:line="240" w:lineRule="auto"/>
              <w:ind w:left="107" w:right="442"/>
              <w:rPr>
                <w:rFonts w:ascii="Times New Roman" w:hAnsi="Times New Roman"/>
                <w:color w:val="000000"/>
                <w:sz w:val="28"/>
              </w:rPr>
            </w:pPr>
            <w:r>
              <w:rPr>
                <w:rFonts w:ascii="Times New Roman" w:hAnsi="Times New Roman"/>
                <w:color w:val="000000"/>
                <w:sz w:val="28"/>
              </w:rPr>
              <w:t>Урок спортивного мастерства для</w:t>
            </w:r>
            <w:r>
              <w:rPr>
                <w:rFonts w:ascii="Times New Roman" w:hAnsi="Times New Roman"/>
                <w:color w:val="000000"/>
                <w:spacing w:val="1"/>
                <w:sz w:val="28"/>
              </w:rPr>
              <w:t xml:space="preserve"> </w:t>
            </w:r>
            <w:r>
              <w:rPr>
                <w:rFonts w:ascii="Times New Roman" w:hAnsi="Times New Roman"/>
                <w:color w:val="000000"/>
                <w:sz w:val="28"/>
              </w:rPr>
              <w:t>инвалидов</w:t>
            </w:r>
            <w:r>
              <w:rPr>
                <w:rFonts w:ascii="Times New Roman" w:hAnsi="Times New Roman"/>
                <w:color w:val="000000"/>
                <w:spacing w:val="-4"/>
                <w:sz w:val="28"/>
              </w:rPr>
              <w:t xml:space="preserve"> </w:t>
            </w:r>
            <w:r>
              <w:rPr>
                <w:rFonts w:ascii="Times New Roman" w:hAnsi="Times New Roman"/>
                <w:color w:val="000000"/>
                <w:sz w:val="28"/>
              </w:rPr>
              <w:t>и</w:t>
            </w:r>
            <w:r>
              <w:rPr>
                <w:rFonts w:ascii="Times New Roman" w:hAnsi="Times New Roman"/>
                <w:color w:val="000000"/>
                <w:spacing w:val="-3"/>
                <w:sz w:val="28"/>
              </w:rPr>
              <w:t xml:space="preserve"> </w:t>
            </w:r>
            <w:r>
              <w:rPr>
                <w:rFonts w:ascii="Times New Roman" w:hAnsi="Times New Roman"/>
                <w:color w:val="000000"/>
                <w:sz w:val="28"/>
              </w:rPr>
              <w:t>лиц</w:t>
            </w:r>
            <w:r>
              <w:rPr>
                <w:rFonts w:ascii="Times New Roman" w:hAnsi="Times New Roman"/>
                <w:color w:val="000000"/>
                <w:spacing w:val="-3"/>
                <w:sz w:val="28"/>
              </w:rPr>
              <w:t xml:space="preserve"> </w:t>
            </w:r>
            <w:r>
              <w:rPr>
                <w:rFonts w:ascii="Times New Roman" w:hAnsi="Times New Roman"/>
                <w:color w:val="000000"/>
                <w:sz w:val="28"/>
              </w:rPr>
              <w:t>с</w:t>
            </w:r>
            <w:r>
              <w:rPr>
                <w:rFonts w:ascii="Times New Roman" w:hAnsi="Times New Roman"/>
                <w:color w:val="000000"/>
                <w:spacing w:val="-3"/>
                <w:sz w:val="28"/>
              </w:rPr>
              <w:t xml:space="preserve"> </w:t>
            </w:r>
            <w:r>
              <w:rPr>
                <w:rFonts w:ascii="Times New Roman" w:hAnsi="Times New Roman"/>
                <w:color w:val="000000"/>
                <w:sz w:val="28"/>
              </w:rPr>
              <w:t>ограниченными</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возможностями</w:t>
            </w:r>
            <w:r>
              <w:rPr>
                <w:rFonts w:ascii="Times New Roman" w:hAnsi="Times New Roman"/>
                <w:color w:val="000000"/>
                <w:spacing w:val="-3"/>
                <w:sz w:val="28"/>
              </w:rPr>
              <w:t xml:space="preserve"> </w:t>
            </w:r>
            <w:r>
              <w:rPr>
                <w:rFonts w:ascii="Times New Roman" w:hAnsi="Times New Roman"/>
                <w:color w:val="000000"/>
                <w:sz w:val="28"/>
              </w:rPr>
              <w:t>здоровья</w:t>
            </w:r>
          </w:p>
        </w:tc>
        <w:tc>
          <w:tcPr>
            <w:tcW w:w="2157" w:type="dxa"/>
            <w:gridSpan w:val="2"/>
          </w:tcPr>
          <w:p w:rsidR="00E617B2" w:rsidRDefault="00E468A1">
            <w:pPr>
              <w:spacing w:after="0" w:line="240" w:lineRule="auto"/>
              <w:ind w:left="818" w:right="545" w:hanging="264"/>
              <w:rPr>
                <w:rFonts w:ascii="Times New Roman" w:hAnsi="Times New Roman"/>
                <w:color w:val="000000"/>
                <w:sz w:val="28"/>
              </w:rPr>
            </w:pPr>
            <w:r>
              <w:rPr>
                <w:rFonts w:ascii="Times New Roman" w:hAnsi="Times New Roman"/>
                <w:color w:val="000000"/>
                <w:sz w:val="28"/>
              </w:rPr>
              <w:t>Декабрь</w:t>
            </w:r>
            <w:r>
              <w:rPr>
                <w:rFonts w:ascii="Times New Roman" w:hAnsi="Times New Roman"/>
                <w:color w:val="000000"/>
                <w:spacing w:val="-58"/>
                <w:sz w:val="28"/>
              </w:rPr>
              <w:t xml:space="preserve"> </w:t>
            </w:r>
            <w:r>
              <w:rPr>
                <w:rFonts w:ascii="Times New Roman" w:hAnsi="Times New Roman"/>
                <w:color w:val="000000"/>
                <w:sz w:val="28"/>
              </w:rPr>
              <w:t>1-4</w:t>
            </w:r>
          </w:p>
        </w:tc>
        <w:tc>
          <w:tcPr>
            <w:tcW w:w="3005" w:type="dxa"/>
            <w:vMerge/>
          </w:tcPr>
          <w:p w:rsidR="00E617B2" w:rsidRDefault="00E617B2"/>
        </w:tc>
      </w:tr>
      <w:tr w:rsidR="00E617B2">
        <w:trPr>
          <w:trHeight w:val="551"/>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8</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Всероссийский</w:t>
            </w:r>
            <w:r>
              <w:rPr>
                <w:rFonts w:ascii="Times New Roman" w:hAnsi="Times New Roman"/>
                <w:color w:val="000000"/>
                <w:spacing w:val="-2"/>
                <w:sz w:val="28"/>
              </w:rPr>
              <w:t xml:space="preserve"> </w:t>
            </w:r>
            <w:r>
              <w:rPr>
                <w:rFonts w:ascii="Times New Roman" w:hAnsi="Times New Roman"/>
                <w:color w:val="000000"/>
                <w:sz w:val="28"/>
              </w:rPr>
              <w:t>урок</w:t>
            </w:r>
            <w:r>
              <w:rPr>
                <w:rFonts w:ascii="Times New Roman" w:hAnsi="Times New Roman"/>
                <w:color w:val="000000"/>
                <w:spacing w:val="-4"/>
                <w:sz w:val="28"/>
              </w:rPr>
              <w:t xml:space="preserve"> </w:t>
            </w:r>
            <w:r>
              <w:rPr>
                <w:rFonts w:ascii="Times New Roman" w:hAnsi="Times New Roman"/>
                <w:color w:val="000000"/>
                <w:sz w:val="28"/>
              </w:rPr>
              <w:t>ОБЖ</w:t>
            </w:r>
          </w:p>
        </w:tc>
        <w:tc>
          <w:tcPr>
            <w:tcW w:w="2157" w:type="dxa"/>
            <w:gridSpan w:val="2"/>
          </w:tcPr>
          <w:p w:rsidR="00E617B2" w:rsidRDefault="00E468A1">
            <w:pPr>
              <w:spacing w:after="0" w:line="240" w:lineRule="auto"/>
              <w:ind w:left="94" w:right="87"/>
              <w:jc w:val="center"/>
              <w:rPr>
                <w:rFonts w:ascii="Times New Roman" w:hAnsi="Times New Roman"/>
                <w:color w:val="000000"/>
                <w:sz w:val="28"/>
              </w:rPr>
            </w:pPr>
            <w:r>
              <w:rPr>
                <w:rFonts w:ascii="Times New Roman" w:hAnsi="Times New Roman"/>
                <w:color w:val="000000"/>
                <w:sz w:val="28"/>
              </w:rPr>
              <w:t>Апрель</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5" w:type="dxa"/>
            <w:vMerge/>
          </w:tcPr>
          <w:p w:rsidR="00E617B2" w:rsidRDefault="00E617B2"/>
        </w:tc>
      </w:tr>
      <w:tr w:rsidR="00E617B2">
        <w:trPr>
          <w:trHeight w:val="829"/>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9</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Литературно-музыкальная</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композиция</w:t>
            </w:r>
            <w:r>
              <w:rPr>
                <w:rFonts w:ascii="Times New Roman" w:hAnsi="Times New Roman"/>
                <w:color w:val="000000"/>
                <w:spacing w:val="-5"/>
                <w:sz w:val="28"/>
              </w:rPr>
              <w:t xml:space="preserve"> </w:t>
            </w:r>
            <w:r>
              <w:rPr>
                <w:rFonts w:ascii="Times New Roman" w:hAnsi="Times New Roman"/>
                <w:color w:val="000000"/>
                <w:sz w:val="28"/>
              </w:rPr>
              <w:t>к</w:t>
            </w:r>
            <w:r>
              <w:rPr>
                <w:rFonts w:ascii="Times New Roman" w:hAnsi="Times New Roman"/>
                <w:color w:val="000000"/>
                <w:spacing w:val="-1"/>
                <w:sz w:val="28"/>
              </w:rPr>
              <w:t xml:space="preserve"> </w:t>
            </w:r>
            <w:r>
              <w:rPr>
                <w:rFonts w:ascii="Times New Roman" w:hAnsi="Times New Roman"/>
                <w:color w:val="000000"/>
                <w:sz w:val="28"/>
              </w:rPr>
              <w:t>9</w:t>
            </w:r>
            <w:r>
              <w:rPr>
                <w:rFonts w:ascii="Times New Roman" w:hAnsi="Times New Roman"/>
                <w:color w:val="000000"/>
                <w:spacing w:val="-4"/>
                <w:sz w:val="28"/>
              </w:rPr>
              <w:t xml:space="preserve"> </w:t>
            </w:r>
            <w:r>
              <w:rPr>
                <w:rFonts w:ascii="Times New Roman" w:hAnsi="Times New Roman"/>
                <w:color w:val="000000"/>
                <w:sz w:val="28"/>
              </w:rPr>
              <w:t>Мая</w:t>
            </w:r>
            <w:r>
              <w:rPr>
                <w:rFonts w:ascii="Times New Roman" w:hAnsi="Times New Roman"/>
                <w:color w:val="000000"/>
                <w:spacing w:val="-5"/>
                <w:sz w:val="28"/>
              </w:rPr>
              <w:t xml:space="preserve"> </w:t>
            </w:r>
            <w:r>
              <w:rPr>
                <w:rFonts w:ascii="Times New Roman" w:hAnsi="Times New Roman"/>
                <w:color w:val="000000"/>
                <w:sz w:val="28"/>
              </w:rPr>
              <w:t>«Пусть</w:t>
            </w:r>
            <w:r>
              <w:rPr>
                <w:rFonts w:ascii="Times New Roman" w:hAnsi="Times New Roman"/>
                <w:color w:val="000000"/>
                <w:spacing w:val="-4"/>
                <w:sz w:val="28"/>
              </w:rPr>
              <w:t xml:space="preserve"> </w:t>
            </w:r>
            <w:r>
              <w:rPr>
                <w:rFonts w:ascii="Times New Roman" w:hAnsi="Times New Roman"/>
                <w:color w:val="000000"/>
                <w:sz w:val="28"/>
              </w:rPr>
              <w:t>всегда</w:t>
            </w:r>
            <w:r>
              <w:rPr>
                <w:rFonts w:ascii="Times New Roman" w:hAnsi="Times New Roman"/>
                <w:color w:val="000000"/>
                <w:spacing w:val="-60"/>
                <w:sz w:val="28"/>
              </w:rPr>
              <w:t xml:space="preserve"> </w:t>
            </w:r>
            <w:r>
              <w:rPr>
                <w:rFonts w:ascii="Times New Roman" w:hAnsi="Times New Roman"/>
                <w:color w:val="000000"/>
                <w:sz w:val="28"/>
              </w:rPr>
              <w:t>будет</w:t>
            </w:r>
            <w:r>
              <w:rPr>
                <w:rFonts w:ascii="Times New Roman" w:hAnsi="Times New Roman"/>
                <w:color w:val="000000"/>
                <w:spacing w:val="-1"/>
                <w:sz w:val="28"/>
              </w:rPr>
              <w:t xml:space="preserve"> </w:t>
            </w:r>
            <w:r>
              <w:rPr>
                <w:rFonts w:ascii="Times New Roman" w:hAnsi="Times New Roman"/>
                <w:color w:val="000000"/>
                <w:sz w:val="28"/>
              </w:rPr>
              <w:t>солнце»</w:t>
            </w:r>
          </w:p>
        </w:tc>
        <w:tc>
          <w:tcPr>
            <w:tcW w:w="2157" w:type="dxa"/>
            <w:gridSpan w:val="2"/>
          </w:tcPr>
          <w:p w:rsidR="00E617B2" w:rsidRDefault="00E468A1">
            <w:pPr>
              <w:spacing w:after="0" w:line="240" w:lineRule="auto"/>
              <w:ind w:left="754" w:right="742"/>
              <w:jc w:val="center"/>
              <w:rPr>
                <w:rFonts w:ascii="Times New Roman" w:hAnsi="Times New Roman"/>
                <w:color w:val="000000"/>
                <w:sz w:val="28"/>
              </w:rPr>
            </w:pPr>
            <w:r>
              <w:rPr>
                <w:rFonts w:ascii="Times New Roman" w:hAnsi="Times New Roman"/>
                <w:color w:val="000000"/>
                <w:sz w:val="28"/>
              </w:rPr>
              <w:t>Май 1-4</w:t>
            </w:r>
          </w:p>
        </w:tc>
        <w:tc>
          <w:tcPr>
            <w:tcW w:w="3005" w:type="dxa"/>
            <w:vMerge/>
          </w:tcPr>
          <w:p w:rsidR="00E617B2" w:rsidRDefault="00E617B2"/>
        </w:tc>
      </w:tr>
    </w:tbl>
    <w:p w:rsidR="00E617B2" w:rsidRDefault="00E617B2">
      <w:pPr>
        <w:sectPr w:rsidR="00E617B2">
          <w:headerReference w:type="default" r:id="rId9"/>
          <w:footerReference w:type="default" r:id="rId10"/>
          <w:pgSz w:w="11910" w:h="16840"/>
          <w:pgMar w:top="1040" w:right="180" w:bottom="280" w:left="900" w:header="720" w:footer="720" w:gutter="0"/>
          <w:cols w:space="720"/>
        </w:sectPr>
      </w:pPr>
    </w:p>
    <w:tbl>
      <w:tblPr>
        <w:tblStyle w:val="TableNormal3"/>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4"/>
        <w:gridCol w:w="4126"/>
        <w:gridCol w:w="2095"/>
        <w:gridCol w:w="3005"/>
      </w:tblGrid>
      <w:tr w:rsidR="00E617B2">
        <w:trPr>
          <w:trHeight w:val="554"/>
        </w:trPr>
        <w:tc>
          <w:tcPr>
            <w:tcW w:w="1064" w:type="dxa"/>
          </w:tcPr>
          <w:p w:rsidR="00E617B2" w:rsidRDefault="00E617B2">
            <w:pPr>
              <w:spacing w:after="0" w:line="240" w:lineRule="auto"/>
              <w:rPr>
                <w:rFonts w:ascii="Times New Roman" w:hAnsi="Times New Roman"/>
                <w:color w:val="000000"/>
                <w:sz w:val="28"/>
              </w:rPr>
            </w:pPr>
          </w:p>
        </w:tc>
        <w:tc>
          <w:tcPr>
            <w:tcW w:w="4126" w:type="dxa"/>
          </w:tcPr>
          <w:p w:rsidR="00E617B2" w:rsidRDefault="00E617B2">
            <w:pPr>
              <w:spacing w:after="0" w:line="240" w:lineRule="auto"/>
              <w:rPr>
                <w:rFonts w:ascii="Times New Roman" w:hAnsi="Times New Roman"/>
                <w:color w:val="000000"/>
                <w:sz w:val="28"/>
              </w:rPr>
            </w:pPr>
          </w:p>
        </w:tc>
        <w:tc>
          <w:tcPr>
            <w:tcW w:w="2095" w:type="dxa"/>
          </w:tcPr>
          <w:p w:rsidR="00E617B2" w:rsidRDefault="00E617B2">
            <w:pPr>
              <w:spacing w:after="0" w:line="240" w:lineRule="auto"/>
              <w:rPr>
                <w:rFonts w:ascii="Times New Roman" w:hAnsi="Times New Roman"/>
                <w:color w:val="000000"/>
                <w:sz w:val="28"/>
              </w:rPr>
            </w:pPr>
          </w:p>
        </w:tc>
        <w:tc>
          <w:tcPr>
            <w:tcW w:w="3005" w:type="dxa"/>
          </w:tcPr>
          <w:p w:rsidR="00E617B2" w:rsidRDefault="00E617B2">
            <w:pPr>
              <w:spacing w:after="0" w:line="240" w:lineRule="auto"/>
              <w:rPr>
                <w:rFonts w:ascii="Times New Roman" w:hAnsi="Times New Roman"/>
                <w:color w:val="000000"/>
                <w:sz w:val="28"/>
              </w:rPr>
            </w:pPr>
          </w:p>
        </w:tc>
      </w:tr>
      <w:tr w:rsidR="00E617B2">
        <w:trPr>
          <w:trHeight w:val="551"/>
        </w:trPr>
        <w:tc>
          <w:tcPr>
            <w:tcW w:w="10290" w:type="dxa"/>
            <w:gridSpan w:val="4"/>
          </w:tcPr>
          <w:p w:rsidR="00E617B2" w:rsidRDefault="00E468A1">
            <w:pPr>
              <w:spacing w:after="0" w:line="240" w:lineRule="auto"/>
              <w:ind w:left="2147" w:right="2143"/>
              <w:jc w:val="center"/>
              <w:rPr>
                <w:rFonts w:ascii="Times New Roman" w:hAnsi="Times New Roman"/>
                <w:b/>
                <w:color w:val="FF0000"/>
                <w:sz w:val="28"/>
              </w:rPr>
            </w:pPr>
            <w:r>
              <w:rPr>
                <w:rFonts w:ascii="Times New Roman" w:hAnsi="Times New Roman"/>
                <w:b/>
                <w:color w:val="000000"/>
                <w:sz w:val="28"/>
              </w:rPr>
              <w:t>Модуль</w:t>
            </w:r>
            <w:r>
              <w:rPr>
                <w:rFonts w:ascii="Times New Roman" w:hAnsi="Times New Roman"/>
                <w:b/>
                <w:color w:val="000000"/>
                <w:spacing w:val="-3"/>
                <w:sz w:val="28"/>
              </w:rPr>
              <w:t xml:space="preserve"> </w:t>
            </w:r>
            <w:r>
              <w:rPr>
                <w:rFonts w:ascii="Times New Roman" w:hAnsi="Times New Roman"/>
                <w:b/>
                <w:color w:val="000000"/>
                <w:sz w:val="28"/>
              </w:rPr>
              <w:t>«Курсы</w:t>
            </w:r>
            <w:r>
              <w:rPr>
                <w:rFonts w:ascii="Times New Roman" w:hAnsi="Times New Roman"/>
                <w:b/>
                <w:color w:val="000000"/>
                <w:spacing w:val="-2"/>
                <w:sz w:val="28"/>
              </w:rPr>
              <w:t xml:space="preserve"> </w:t>
            </w:r>
            <w:r>
              <w:rPr>
                <w:rFonts w:ascii="Times New Roman" w:hAnsi="Times New Roman"/>
                <w:b/>
                <w:color w:val="000000"/>
                <w:sz w:val="28"/>
              </w:rPr>
              <w:t>внеурочной</w:t>
            </w:r>
            <w:r>
              <w:rPr>
                <w:rFonts w:ascii="Times New Roman" w:hAnsi="Times New Roman"/>
                <w:b/>
                <w:color w:val="000000"/>
                <w:spacing w:val="-2"/>
                <w:sz w:val="28"/>
              </w:rPr>
              <w:t xml:space="preserve"> </w:t>
            </w:r>
            <w:r>
              <w:rPr>
                <w:rFonts w:ascii="Times New Roman" w:hAnsi="Times New Roman"/>
                <w:b/>
                <w:color w:val="000000"/>
                <w:sz w:val="28"/>
              </w:rPr>
              <w:t>деятельности»</w:t>
            </w:r>
          </w:p>
        </w:tc>
      </w:tr>
      <w:tr w:rsidR="00E617B2">
        <w:trPr>
          <w:trHeight w:val="275"/>
        </w:trPr>
        <w:tc>
          <w:tcPr>
            <w:tcW w:w="1064" w:type="dxa"/>
          </w:tcPr>
          <w:p w:rsidR="00E617B2" w:rsidRDefault="00E468A1">
            <w:pPr>
              <w:spacing w:after="0" w:line="240" w:lineRule="auto"/>
              <w:ind w:left="84" w:right="82"/>
              <w:jc w:val="center"/>
              <w:rPr>
                <w:rFonts w:ascii="Times New Roman" w:hAnsi="Times New Roman"/>
                <w:color w:val="000000"/>
                <w:sz w:val="28"/>
              </w:rPr>
            </w:pPr>
            <w:r>
              <w:rPr>
                <w:rFonts w:ascii="Times New Roman" w:hAnsi="Times New Roman"/>
                <w:color w:val="000000"/>
                <w:sz w:val="28"/>
              </w:rPr>
              <w:t>Классы</w:t>
            </w:r>
          </w:p>
        </w:tc>
        <w:tc>
          <w:tcPr>
            <w:tcW w:w="4126" w:type="dxa"/>
          </w:tcPr>
          <w:p w:rsidR="00E617B2" w:rsidRDefault="00E468A1">
            <w:pPr>
              <w:spacing w:after="0" w:line="240" w:lineRule="auto"/>
              <w:ind w:left="1267"/>
              <w:rPr>
                <w:rFonts w:ascii="Times New Roman" w:hAnsi="Times New Roman"/>
                <w:color w:val="000000"/>
                <w:sz w:val="28"/>
              </w:rPr>
            </w:pPr>
            <w:r>
              <w:rPr>
                <w:rFonts w:ascii="Times New Roman" w:hAnsi="Times New Roman"/>
                <w:color w:val="000000"/>
                <w:sz w:val="28"/>
              </w:rPr>
              <w:t>Название</w:t>
            </w:r>
            <w:r>
              <w:rPr>
                <w:rFonts w:ascii="Times New Roman" w:hAnsi="Times New Roman"/>
                <w:color w:val="000000"/>
                <w:spacing w:val="-4"/>
                <w:sz w:val="28"/>
              </w:rPr>
              <w:t xml:space="preserve"> </w:t>
            </w:r>
            <w:r>
              <w:rPr>
                <w:rFonts w:ascii="Times New Roman" w:hAnsi="Times New Roman"/>
                <w:color w:val="000000"/>
                <w:sz w:val="28"/>
              </w:rPr>
              <w:t>курса</w:t>
            </w:r>
          </w:p>
        </w:tc>
        <w:tc>
          <w:tcPr>
            <w:tcW w:w="2095" w:type="dxa"/>
          </w:tcPr>
          <w:p w:rsidR="00E617B2" w:rsidRDefault="00E468A1">
            <w:pPr>
              <w:spacing w:after="0" w:line="240" w:lineRule="auto"/>
              <w:ind w:left="95" w:right="87"/>
              <w:jc w:val="center"/>
              <w:rPr>
                <w:rFonts w:ascii="Times New Roman" w:hAnsi="Times New Roman"/>
                <w:color w:val="000000"/>
                <w:sz w:val="28"/>
              </w:rPr>
            </w:pPr>
            <w:r>
              <w:rPr>
                <w:rFonts w:ascii="Times New Roman" w:hAnsi="Times New Roman"/>
                <w:color w:val="000000"/>
                <w:sz w:val="28"/>
              </w:rPr>
              <w:t>Количество</w:t>
            </w:r>
          </w:p>
        </w:tc>
        <w:tc>
          <w:tcPr>
            <w:tcW w:w="3005" w:type="dxa"/>
          </w:tcPr>
          <w:p w:rsidR="00E617B2" w:rsidRDefault="00E468A1">
            <w:pPr>
              <w:spacing w:after="0" w:line="240" w:lineRule="auto"/>
              <w:ind w:left="215" w:right="206"/>
              <w:jc w:val="center"/>
              <w:rPr>
                <w:rFonts w:ascii="Times New Roman" w:hAnsi="Times New Roman"/>
                <w:color w:val="000000"/>
                <w:sz w:val="28"/>
              </w:rPr>
            </w:pPr>
            <w:r>
              <w:rPr>
                <w:rFonts w:ascii="Times New Roman" w:hAnsi="Times New Roman"/>
                <w:color w:val="000000"/>
                <w:sz w:val="28"/>
              </w:rPr>
              <w:t>Ответственные</w:t>
            </w:r>
          </w:p>
        </w:tc>
      </w:tr>
      <w:tr w:rsidR="00E617B2">
        <w:trPr>
          <w:trHeight w:val="275"/>
        </w:trPr>
        <w:tc>
          <w:tcPr>
            <w:tcW w:w="1064" w:type="dxa"/>
          </w:tcPr>
          <w:p w:rsidR="00E617B2" w:rsidRDefault="00E468A1">
            <w:pPr>
              <w:spacing w:after="0" w:line="240" w:lineRule="auto"/>
              <w:ind w:left="84" w:right="79"/>
              <w:jc w:val="center"/>
              <w:rPr>
                <w:rFonts w:ascii="Times New Roman" w:hAnsi="Times New Roman"/>
                <w:color w:val="000000"/>
                <w:sz w:val="28"/>
              </w:rPr>
            </w:pPr>
            <w:r>
              <w:rPr>
                <w:rFonts w:ascii="Times New Roman" w:hAnsi="Times New Roman"/>
                <w:color w:val="000000"/>
                <w:sz w:val="28"/>
              </w:rPr>
              <w:t>1-4</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Разговоры о важном</w:t>
            </w:r>
          </w:p>
        </w:tc>
        <w:tc>
          <w:tcPr>
            <w:tcW w:w="2095" w:type="dxa"/>
          </w:tcPr>
          <w:p w:rsidR="00E617B2" w:rsidRDefault="00E468A1">
            <w:pPr>
              <w:spacing w:after="0" w:line="240" w:lineRule="auto"/>
              <w:ind w:left="8"/>
              <w:jc w:val="center"/>
              <w:rPr>
                <w:rFonts w:ascii="Times New Roman" w:hAnsi="Times New Roman"/>
                <w:color w:val="000000"/>
                <w:sz w:val="28"/>
              </w:rPr>
            </w:pPr>
            <w:r>
              <w:rPr>
                <w:rFonts w:ascii="Times New Roman" w:hAnsi="Times New Roman"/>
                <w:color w:val="000000"/>
                <w:sz w:val="28"/>
              </w:rPr>
              <w:t>1</w:t>
            </w:r>
          </w:p>
        </w:tc>
        <w:tc>
          <w:tcPr>
            <w:tcW w:w="3005" w:type="dxa"/>
            <w:vMerge w:val="restart"/>
          </w:tcPr>
          <w:p w:rsidR="00E617B2" w:rsidRDefault="00E468A1">
            <w:pPr>
              <w:spacing w:after="0" w:line="240" w:lineRule="auto"/>
              <w:ind w:left="215" w:right="208"/>
              <w:jc w:val="center"/>
              <w:rPr>
                <w:rFonts w:ascii="Times New Roman" w:hAnsi="Times New Roman"/>
                <w:color w:val="000000"/>
                <w:sz w:val="28"/>
              </w:rPr>
            </w:pPr>
            <w:r>
              <w:rPr>
                <w:rFonts w:ascii="Times New Roman" w:hAnsi="Times New Roman"/>
                <w:color w:val="000000"/>
                <w:sz w:val="28"/>
              </w:rPr>
              <w:t>Классные руководители</w:t>
            </w:r>
          </w:p>
        </w:tc>
      </w:tr>
      <w:tr w:rsidR="00E617B2">
        <w:trPr>
          <w:trHeight w:val="275"/>
        </w:trPr>
        <w:tc>
          <w:tcPr>
            <w:tcW w:w="1064" w:type="dxa"/>
          </w:tcPr>
          <w:p w:rsidR="00E617B2" w:rsidRDefault="00E468A1">
            <w:pPr>
              <w:spacing w:after="0" w:line="240" w:lineRule="auto"/>
              <w:ind w:left="84" w:right="79"/>
              <w:jc w:val="center"/>
              <w:rPr>
                <w:rFonts w:ascii="Times New Roman" w:hAnsi="Times New Roman"/>
                <w:color w:val="000000"/>
                <w:sz w:val="28"/>
              </w:rPr>
            </w:pPr>
            <w:r>
              <w:rPr>
                <w:rFonts w:ascii="Times New Roman" w:hAnsi="Times New Roman"/>
                <w:color w:val="000000"/>
                <w:sz w:val="28"/>
              </w:rPr>
              <w:t>1-4</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 xml:space="preserve">Веселый карандаш </w:t>
            </w:r>
          </w:p>
        </w:tc>
        <w:tc>
          <w:tcPr>
            <w:tcW w:w="2095" w:type="dxa"/>
          </w:tcPr>
          <w:p w:rsidR="00E617B2" w:rsidRDefault="00E468A1">
            <w:pPr>
              <w:spacing w:after="0" w:line="240" w:lineRule="auto"/>
              <w:ind w:left="8"/>
              <w:jc w:val="center"/>
              <w:rPr>
                <w:rFonts w:ascii="Times New Roman" w:hAnsi="Times New Roman"/>
                <w:color w:val="000000"/>
                <w:sz w:val="28"/>
              </w:rPr>
            </w:pPr>
            <w:r>
              <w:rPr>
                <w:rFonts w:ascii="Times New Roman" w:hAnsi="Times New Roman"/>
                <w:color w:val="000000"/>
                <w:sz w:val="28"/>
              </w:rPr>
              <w:t>2</w:t>
            </w:r>
          </w:p>
        </w:tc>
        <w:tc>
          <w:tcPr>
            <w:tcW w:w="3005" w:type="dxa"/>
            <w:vMerge/>
          </w:tcPr>
          <w:p w:rsidR="00E617B2" w:rsidRDefault="00E617B2"/>
        </w:tc>
      </w:tr>
      <w:tr w:rsidR="00E617B2">
        <w:trPr>
          <w:trHeight w:val="275"/>
        </w:trPr>
        <w:tc>
          <w:tcPr>
            <w:tcW w:w="1064"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1-4</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 xml:space="preserve">Город мастеров </w:t>
            </w:r>
          </w:p>
        </w:tc>
        <w:tc>
          <w:tcPr>
            <w:tcW w:w="2095" w:type="dxa"/>
          </w:tcPr>
          <w:p w:rsidR="00E617B2" w:rsidRDefault="00E468A1">
            <w:pPr>
              <w:spacing w:after="0" w:line="240" w:lineRule="auto"/>
              <w:ind w:left="8"/>
              <w:jc w:val="center"/>
              <w:rPr>
                <w:rFonts w:ascii="Times New Roman" w:hAnsi="Times New Roman"/>
                <w:color w:val="000000"/>
                <w:sz w:val="28"/>
              </w:rPr>
            </w:pPr>
            <w:r>
              <w:rPr>
                <w:rFonts w:ascii="Times New Roman" w:hAnsi="Times New Roman"/>
                <w:color w:val="000000"/>
                <w:sz w:val="28"/>
              </w:rPr>
              <w:t>1</w:t>
            </w:r>
          </w:p>
        </w:tc>
        <w:tc>
          <w:tcPr>
            <w:tcW w:w="3005" w:type="dxa"/>
            <w:vMerge/>
          </w:tcPr>
          <w:p w:rsidR="00E617B2" w:rsidRDefault="00E617B2"/>
        </w:tc>
      </w:tr>
      <w:tr w:rsidR="00E617B2">
        <w:trPr>
          <w:trHeight w:val="275"/>
        </w:trPr>
        <w:tc>
          <w:tcPr>
            <w:tcW w:w="10290" w:type="dxa"/>
            <w:gridSpan w:val="4"/>
          </w:tcPr>
          <w:p w:rsidR="00E617B2" w:rsidRDefault="00E468A1">
            <w:pPr>
              <w:spacing w:after="0" w:line="240" w:lineRule="auto"/>
              <w:ind w:left="2148" w:right="2143"/>
              <w:jc w:val="center"/>
              <w:rPr>
                <w:rFonts w:ascii="Times New Roman" w:hAnsi="Times New Roman"/>
                <w:b/>
                <w:color w:val="000000"/>
                <w:sz w:val="28"/>
              </w:rPr>
            </w:pPr>
            <w:r>
              <w:rPr>
                <w:rFonts w:ascii="Times New Roman" w:hAnsi="Times New Roman"/>
                <w:b/>
                <w:color w:val="000000"/>
                <w:sz w:val="28"/>
              </w:rPr>
              <w:t>Модуль</w:t>
            </w:r>
            <w:r>
              <w:rPr>
                <w:rFonts w:ascii="Times New Roman" w:hAnsi="Times New Roman"/>
                <w:b/>
                <w:color w:val="000000"/>
                <w:spacing w:val="-2"/>
                <w:sz w:val="28"/>
              </w:rPr>
              <w:t xml:space="preserve"> </w:t>
            </w:r>
            <w:r>
              <w:rPr>
                <w:rFonts w:ascii="Times New Roman" w:hAnsi="Times New Roman"/>
                <w:b/>
                <w:color w:val="000000"/>
                <w:sz w:val="28"/>
              </w:rPr>
              <w:t>«Самоуправление»</w:t>
            </w:r>
          </w:p>
        </w:tc>
      </w:tr>
      <w:tr w:rsidR="00E617B2">
        <w:trPr>
          <w:trHeight w:val="551"/>
        </w:trPr>
        <w:tc>
          <w:tcPr>
            <w:tcW w:w="1064"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1</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День</w:t>
            </w:r>
            <w:r>
              <w:rPr>
                <w:rFonts w:ascii="Times New Roman" w:hAnsi="Times New Roman"/>
                <w:color w:val="000000"/>
                <w:spacing w:val="-6"/>
                <w:sz w:val="28"/>
              </w:rPr>
              <w:t xml:space="preserve"> </w:t>
            </w:r>
            <w:r>
              <w:rPr>
                <w:rFonts w:ascii="Times New Roman" w:hAnsi="Times New Roman"/>
                <w:color w:val="000000"/>
                <w:sz w:val="28"/>
              </w:rPr>
              <w:t>самоуправления.</w:t>
            </w:r>
            <w:r>
              <w:rPr>
                <w:rFonts w:ascii="Times New Roman" w:hAnsi="Times New Roman"/>
                <w:color w:val="000000"/>
                <w:spacing w:val="-5"/>
                <w:sz w:val="28"/>
              </w:rPr>
              <w:t xml:space="preserve"> </w:t>
            </w:r>
            <w:r>
              <w:rPr>
                <w:rFonts w:ascii="Times New Roman" w:hAnsi="Times New Roman"/>
                <w:color w:val="000000"/>
                <w:sz w:val="28"/>
              </w:rPr>
              <w:t>Концертная</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программа «С Днем</w:t>
            </w:r>
            <w:r>
              <w:rPr>
                <w:rFonts w:ascii="Times New Roman" w:hAnsi="Times New Roman"/>
                <w:color w:val="000000"/>
                <w:spacing w:val="-3"/>
                <w:sz w:val="28"/>
              </w:rPr>
              <w:t xml:space="preserve"> </w:t>
            </w:r>
            <w:r>
              <w:rPr>
                <w:rFonts w:ascii="Times New Roman" w:hAnsi="Times New Roman"/>
                <w:color w:val="000000"/>
                <w:sz w:val="28"/>
              </w:rPr>
              <w:t>Учителя!»</w:t>
            </w:r>
          </w:p>
        </w:tc>
        <w:tc>
          <w:tcPr>
            <w:tcW w:w="2095"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 xml:space="preserve">Октябрь </w:t>
            </w:r>
          </w:p>
        </w:tc>
        <w:tc>
          <w:tcPr>
            <w:tcW w:w="3005"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6"/>
                <w:sz w:val="28"/>
              </w:rPr>
              <w:t xml:space="preserve"> </w:t>
            </w:r>
            <w:r>
              <w:rPr>
                <w:rFonts w:ascii="Times New Roman" w:hAnsi="Times New Roman"/>
                <w:color w:val="000000"/>
                <w:sz w:val="28"/>
              </w:rPr>
              <w:t>руководители</w:t>
            </w:r>
          </w:p>
        </w:tc>
      </w:tr>
      <w:tr w:rsidR="00E617B2">
        <w:trPr>
          <w:trHeight w:val="276"/>
        </w:trPr>
        <w:tc>
          <w:tcPr>
            <w:tcW w:w="10290" w:type="dxa"/>
            <w:gridSpan w:val="4"/>
          </w:tcPr>
          <w:p w:rsidR="00E617B2" w:rsidRDefault="00E468A1">
            <w:pPr>
              <w:spacing w:after="0" w:line="240" w:lineRule="auto"/>
              <w:ind w:left="2149" w:right="2143"/>
              <w:jc w:val="center"/>
              <w:rPr>
                <w:rFonts w:ascii="Times New Roman" w:hAnsi="Times New Roman"/>
                <w:b/>
                <w:color w:val="000000"/>
                <w:sz w:val="28"/>
              </w:rPr>
            </w:pPr>
            <w:r>
              <w:rPr>
                <w:rFonts w:ascii="Times New Roman" w:hAnsi="Times New Roman"/>
                <w:b/>
                <w:color w:val="000000"/>
                <w:sz w:val="28"/>
              </w:rPr>
              <w:t>Модуль</w:t>
            </w:r>
            <w:r>
              <w:rPr>
                <w:rFonts w:ascii="Times New Roman" w:hAnsi="Times New Roman"/>
                <w:b/>
                <w:color w:val="000000"/>
                <w:spacing w:val="-3"/>
                <w:sz w:val="28"/>
              </w:rPr>
              <w:t xml:space="preserve"> </w:t>
            </w:r>
            <w:r>
              <w:rPr>
                <w:rFonts w:ascii="Times New Roman" w:hAnsi="Times New Roman"/>
                <w:b/>
                <w:color w:val="000000"/>
                <w:sz w:val="28"/>
              </w:rPr>
              <w:t>«Профориентация»</w:t>
            </w:r>
          </w:p>
        </w:tc>
      </w:tr>
      <w:tr w:rsidR="00E617B2">
        <w:trPr>
          <w:trHeight w:val="553"/>
        </w:trPr>
        <w:tc>
          <w:tcPr>
            <w:tcW w:w="1064" w:type="dxa"/>
          </w:tcPr>
          <w:p w:rsidR="00E617B2" w:rsidRDefault="00E468A1">
            <w:pPr>
              <w:spacing w:after="0" w:line="240" w:lineRule="auto"/>
              <w:ind w:left="84" w:right="79"/>
              <w:jc w:val="center"/>
              <w:rPr>
                <w:rFonts w:ascii="Times New Roman" w:hAnsi="Times New Roman"/>
                <w:color w:val="000000"/>
                <w:sz w:val="28"/>
              </w:rPr>
            </w:pPr>
            <w:r>
              <w:rPr>
                <w:rFonts w:ascii="Times New Roman" w:hAnsi="Times New Roman"/>
                <w:color w:val="000000"/>
                <w:sz w:val="28"/>
              </w:rPr>
              <w:t>1</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Классный</w:t>
            </w:r>
            <w:r>
              <w:rPr>
                <w:rFonts w:ascii="Times New Roman" w:hAnsi="Times New Roman"/>
                <w:color w:val="000000"/>
                <w:spacing w:val="-3"/>
                <w:sz w:val="28"/>
              </w:rPr>
              <w:t xml:space="preserve"> </w:t>
            </w:r>
            <w:r>
              <w:rPr>
                <w:rFonts w:ascii="Times New Roman" w:hAnsi="Times New Roman"/>
                <w:color w:val="000000"/>
                <w:sz w:val="28"/>
              </w:rPr>
              <w:t>час «Все</w:t>
            </w:r>
            <w:r>
              <w:rPr>
                <w:rFonts w:ascii="Times New Roman" w:hAnsi="Times New Roman"/>
                <w:color w:val="000000"/>
                <w:spacing w:val="-4"/>
                <w:sz w:val="28"/>
              </w:rPr>
              <w:t xml:space="preserve"> </w:t>
            </w:r>
            <w:r>
              <w:rPr>
                <w:rFonts w:ascii="Times New Roman" w:hAnsi="Times New Roman"/>
                <w:color w:val="000000"/>
                <w:sz w:val="28"/>
              </w:rPr>
              <w:t>профессии</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нужны,</w:t>
            </w:r>
            <w:r>
              <w:rPr>
                <w:rFonts w:ascii="Times New Roman" w:hAnsi="Times New Roman"/>
                <w:color w:val="000000"/>
                <w:spacing w:val="-1"/>
                <w:sz w:val="28"/>
              </w:rPr>
              <w:t xml:space="preserve"> </w:t>
            </w:r>
            <w:r>
              <w:rPr>
                <w:rFonts w:ascii="Times New Roman" w:hAnsi="Times New Roman"/>
                <w:color w:val="000000"/>
                <w:sz w:val="28"/>
              </w:rPr>
              <w:t>все</w:t>
            </w:r>
            <w:r>
              <w:rPr>
                <w:rFonts w:ascii="Times New Roman" w:hAnsi="Times New Roman"/>
                <w:color w:val="000000"/>
                <w:spacing w:val="-2"/>
                <w:sz w:val="28"/>
              </w:rPr>
              <w:t xml:space="preserve"> </w:t>
            </w:r>
            <w:r>
              <w:rPr>
                <w:rFonts w:ascii="Times New Roman" w:hAnsi="Times New Roman"/>
                <w:color w:val="000000"/>
                <w:sz w:val="28"/>
              </w:rPr>
              <w:t>профессии</w:t>
            </w:r>
            <w:r>
              <w:rPr>
                <w:rFonts w:ascii="Times New Roman" w:hAnsi="Times New Roman"/>
                <w:color w:val="000000"/>
                <w:spacing w:val="-1"/>
                <w:sz w:val="28"/>
              </w:rPr>
              <w:t xml:space="preserve"> </w:t>
            </w:r>
            <w:r>
              <w:rPr>
                <w:rFonts w:ascii="Times New Roman" w:hAnsi="Times New Roman"/>
                <w:color w:val="000000"/>
                <w:sz w:val="28"/>
              </w:rPr>
              <w:t>важны»</w:t>
            </w:r>
          </w:p>
        </w:tc>
        <w:tc>
          <w:tcPr>
            <w:tcW w:w="2095"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 xml:space="preserve">Ноябрь </w:t>
            </w:r>
          </w:p>
        </w:tc>
        <w:tc>
          <w:tcPr>
            <w:tcW w:w="3005"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6"/>
                <w:sz w:val="28"/>
              </w:rPr>
              <w:t xml:space="preserve"> </w:t>
            </w:r>
            <w:r>
              <w:rPr>
                <w:rFonts w:ascii="Times New Roman" w:hAnsi="Times New Roman"/>
                <w:color w:val="000000"/>
                <w:sz w:val="28"/>
              </w:rPr>
              <w:t>руководители</w:t>
            </w:r>
          </w:p>
        </w:tc>
      </w:tr>
      <w:tr w:rsidR="00E617B2">
        <w:trPr>
          <w:trHeight w:val="551"/>
        </w:trPr>
        <w:tc>
          <w:tcPr>
            <w:tcW w:w="1064" w:type="dxa"/>
          </w:tcPr>
          <w:p w:rsidR="00E617B2" w:rsidRDefault="00E468A1">
            <w:pPr>
              <w:spacing w:after="0" w:line="240" w:lineRule="auto"/>
              <w:ind w:left="84" w:right="79"/>
              <w:jc w:val="center"/>
              <w:rPr>
                <w:rFonts w:ascii="Times New Roman" w:hAnsi="Times New Roman"/>
                <w:color w:val="000000"/>
                <w:sz w:val="28"/>
              </w:rPr>
            </w:pPr>
            <w:r>
              <w:rPr>
                <w:rFonts w:ascii="Times New Roman" w:hAnsi="Times New Roman"/>
                <w:color w:val="000000"/>
                <w:sz w:val="28"/>
              </w:rPr>
              <w:t>2</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Игра-путешествие</w:t>
            </w:r>
            <w:r>
              <w:rPr>
                <w:rFonts w:ascii="Times New Roman" w:hAnsi="Times New Roman"/>
                <w:color w:val="000000"/>
                <w:spacing w:val="-4"/>
                <w:sz w:val="28"/>
              </w:rPr>
              <w:t xml:space="preserve"> </w:t>
            </w:r>
            <w:r>
              <w:rPr>
                <w:rFonts w:ascii="Times New Roman" w:hAnsi="Times New Roman"/>
                <w:color w:val="000000"/>
                <w:sz w:val="28"/>
              </w:rPr>
              <w:t>«Профессии</w:t>
            </w:r>
            <w:r>
              <w:rPr>
                <w:rFonts w:ascii="Times New Roman" w:hAnsi="Times New Roman"/>
                <w:color w:val="000000"/>
                <w:spacing w:val="-6"/>
                <w:sz w:val="28"/>
              </w:rPr>
              <w:t xml:space="preserve"> </w:t>
            </w:r>
            <w:r>
              <w:rPr>
                <w:rFonts w:ascii="Times New Roman" w:hAnsi="Times New Roman"/>
                <w:color w:val="000000"/>
                <w:sz w:val="28"/>
              </w:rPr>
              <w:t>моего</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края»</w:t>
            </w:r>
          </w:p>
        </w:tc>
        <w:tc>
          <w:tcPr>
            <w:tcW w:w="2095"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 xml:space="preserve">ноябрь </w:t>
            </w:r>
          </w:p>
        </w:tc>
        <w:tc>
          <w:tcPr>
            <w:tcW w:w="3005"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6"/>
                <w:sz w:val="28"/>
              </w:rPr>
              <w:t xml:space="preserve"> </w:t>
            </w:r>
            <w:r>
              <w:rPr>
                <w:rFonts w:ascii="Times New Roman" w:hAnsi="Times New Roman"/>
                <w:color w:val="000000"/>
                <w:sz w:val="28"/>
              </w:rPr>
              <w:t>руководители</w:t>
            </w:r>
          </w:p>
        </w:tc>
      </w:tr>
      <w:tr w:rsidR="00E617B2">
        <w:trPr>
          <w:trHeight w:val="551"/>
        </w:trPr>
        <w:tc>
          <w:tcPr>
            <w:tcW w:w="10290" w:type="dxa"/>
            <w:gridSpan w:val="4"/>
          </w:tcPr>
          <w:p w:rsidR="00E617B2" w:rsidRDefault="00E468A1">
            <w:pPr>
              <w:spacing w:after="0" w:line="240" w:lineRule="auto"/>
              <w:ind w:left="2149" w:right="2143"/>
              <w:jc w:val="center"/>
              <w:rPr>
                <w:rFonts w:ascii="Times New Roman" w:hAnsi="Times New Roman"/>
                <w:b/>
                <w:color w:val="000000"/>
                <w:sz w:val="28"/>
              </w:rPr>
            </w:pPr>
            <w:r>
              <w:rPr>
                <w:rFonts w:ascii="Times New Roman" w:hAnsi="Times New Roman"/>
                <w:b/>
                <w:color w:val="000000"/>
                <w:sz w:val="28"/>
              </w:rPr>
              <w:t>Модуль</w:t>
            </w:r>
            <w:r>
              <w:rPr>
                <w:rFonts w:ascii="Times New Roman" w:hAnsi="Times New Roman"/>
                <w:b/>
                <w:color w:val="000000"/>
                <w:spacing w:val="-1"/>
                <w:sz w:val="28"/>
              </w:rPr>
              <w:t xml:space="preserve"> </w:t>
            </w:r>
            <w:r>
              <w:rPr>
                <w:rFonts w:ascii="Times New Roman" w:hAnsi="Times New Roman"/>
                <w:b/>
                <w:color w:val="000000"/>
                <w:sz w:val="28"/>
              </w:rPr>
              <w:t>«Работа</w:t>
            </w:r>
            <w:r>
              <w:rPr>
                <w:rFonts w:ascii="Times New Roman" w:hAnsi="Times New Roman"/>
                <w:b/>
                <w:color w:val="000000"/>
                <w:spacing w:val="-1"/>
                <w:sz w:val="28"/>
              </w:rPr>
              <w:t xml:space="preserve"> </w:t>
            </w:r>
            <w:r>
              <w:rPr>
                <w:rFonts w:ascii="Times New Roman" w:hAnsi="Times New Roman"/>
                <w:b/>
                <w:color w:val="000000"/>
                <w:sz w:val="28"/>
              </w:rPr>
              <w:t>с</w:t>
            </w:r>
            <w:r>
              <w:rPr>
                <w:rFonts w:ascii="Times New Roman" w:hAnsi="Times New Roman"/>
                <w:b/>
                <w:color w:val="000000"/>
                <w:spacing w:val="-2"/>
                <w:sz w:val="28"/>
              </w:rPr>
              <w:t xml:space="preserve"> </w:t>
            </w:r>
            <w:r>
              <w:rPr>
                <w:rFonts w:ascii="Times New Roman" w:hAnsi="Times New Roman"/>
                <w:b/>
                <w:color w:val="000000"/>
                <w:sz w:val="28"/>
              </w:rPr>
              <w:t>родителями»</w:t>
            </w:r>
          </w:p>
        </w:tc>
      </w:tr>
      <w:tr w:rsidR="00E617B2">
        <w:trPr>
          <w:trHeight w:val="551"/>
        </w:trPr>
        <w:tc>
          <w:tcPr>
            <w:tcW w:w="1064"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1</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Родительские</w:t>
            </w:r>
            <w:r>
              <w:rPr>
                <w:rFonts w:ascii="Times New Roman" w:hAnsi="Times New Roman"/>
                <w:color w:val="000000"/>
                <w:spacing w:val="-2"/>
                <w:sz w:val="28"/>
              </w:rPr>
              <w:t xml:space="preserve"> </w:t>
            </w:r>
            <w:r>
              <w:rPr>
                <w:rFonts w:ascii="Times New Roman" w:hAnsi="Times New Roman"/>
                <w:color w:val="000000"/>
                <w:sz w:val="28"/>
              </w:rPr>
              <w:t>собрания</w:t>
            </w:r>
            <w:r>
              <w:rPr>
                <w:rFonts w:ascii="Times New Roman" w:hAnsi="Times New Roman"/>
                <w:color w:val="000000"/>
                <w:spacing w:val="-4"/>
                <w:sz w:val="28"/>
              </w:rPr>
              <w:t xml:space="preserve"> </w:t>
            </w:r>
            <w:r>
              <w:rPr>
                <w:rFonts w:ascii="Times New Roman" w:hAnsi="Times New Roman"/>
                <w:color w:val="000000"/>
                <w:sz w:val="28"/>
              </w:rPr>
              <w:t>(по итогам</w:t>
            </w:r>
            <w:r>
              <w:rPr>
                <w:rFonts w:ascii="Times New Roman" w:hAnsi="Times New Roman"/>
                <w:color w:val="000000"/>
                <w:spacing w:val="-2"/>
                <w:sz w:val="28"/>
              </w:rPr>
              <w:t xml:space="preserve"> </w:t>
            </w:r>
            <w:r>
              <w:rPr>
                <w:rFonts w:ascii="Times New Roman" w:hAnsi="Times New Roman"/>
                <w:color w:val="000000"/>
                <w:sz w:val="28"/>
              </w:rPr>
              <w:t>1</w:t>
            </w:r>
          </w:p>
          <w:p w:rsidR="00E617B2" w:rsidRDefault="00E617B2">
            <w:pPr>
              <w:spacing w:after="0" w:line="240" w:lineRule="auto"/>
              <w:ind w:left="107"/>
              <w:rPr>
                <w:rFonts w:ascii="Times New Roman" w:hAnsi="Times New Roman"/>
                <w:color w:val="000000"/>
                <w:sz w:val="28"/>
              </w:rPr>
            </w:pP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четверти)</w:t>
            </w:r>
          </w:p>
        </w:tc>
        <w:tc>
          <w:tcPr>
            <w:tcW w:w="2095" w:type="dxa"/>
          </w:tcPr>
          <w:p w:rsidR="00E617B2" w:rsidRDefault="00E468A1">
            <w:pPr>
              <w:spacing w:after="0" w:line="240" w:lineRule="auto"/>
              <w:ind w:left="94" w:right="87"/>
              <w:jc w:val="center"/>
              <w:rPr>
                <w:rFonts w:ascii="Times New Roman" w:hAnsi="Times New Roman"/>
                <w:color w:val="000000"/>
                <w:sz w:val="28"/>
              </w:rPr>
            </w:pPr>
            <w:r>
              <w:rPr>
                <w:rFonts w:ascii="Times New Roman" w:hAnsi="Times New Roman"/>
                <w:color w:val="000000"/>
                <w:sz w:val="28"/>
              </w:rPr>
              <w:t>Октябрь</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5"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6"/>
                <w:sz w:val="28"/>
              </w:rPr>
              <w:t xml:space="preserve"> </w:t>
            </w:r>
            <w:r>
              <w:rPr>
                <w:rFonts w:ascii="Times New Roman" w:hAnsi="Times New Roman"/>
                <w:color w:val="000000"/>
                <w:sz w:val="28"/>
              </w:rPr>
              <w:t>руководители</w:t>
            </w:r>
          </w:p>
        </w:tc>
      </w:tr>
      <w:tr w:rsidR="00E617B2">
        <w:trPr>
          <w:trHeight w:val="551"/>
        </w:trPr>
        <w:tc>
          <w:tcPr>
            <w:tcW w:w="1064"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2</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Родительские</w:t>
            </w:r>
            <w:r>
              <w:rPr>
                <w:rFonts w:ascii="Times New Roman" w:hAnsi="Times New Roman"/>
                <w:color w:val="000000"/>
                <w:spacing w:val="-2"/>
                <w:sz w:val="28"/>
              </w:rPr>
              <w:t xml:space="preserve"> </w:t>
            </w:r>
            <w:r>
              <w:rPr>
                <w:rFonts w:ascii="Times New Roman" w:hAnsi="Times New Roman"/>
                <w:color w:val="000000"/>
                <w:sz w:val="28"/>
              </w:rPr>
              <w:t>собрания</w:t>
            </w:r>
            <w:r>
              <w:rPr>
                <w:rFonts w:ascii="Times New Roman" w:hAnsi="Times New Roman"/>
                <w:color w:val="000000"/>
                <w:spacing w:val="-4"/>
                <w:sz w:val="28"/>
              </w:rPr>
              <w:t xml:space="preserve"> </w:t>
            </w:r>
            <w:r>
              <w:rPr>
                <w:rFonts w:ascii="Times New Roman" w:hAnsi="Times New Roman"/>
                <w:color w:val="000000"/>
                <w:sz w:val="28"/>
              </w:rPr>
              <w:t>(по</w:t>
            </w:r>
            <w:r>
              <w:rPr>
                <w:rFonts w:ascii="Times New Roman" w:hAnsi="Times New Roman"/>
                <w:color w:val="000000"/>
                <w:spacing w:val="1"/>
                <w:sz w:val="28"/>
              </w:rPr>
              <w:t xml:space="preserve"> </w:t>
            </w:r>
            <w:r>
              <w:rPr>
                <w:rFonts w:ascii="Times New Roman" w:hAnsi="Times New Roman"/>
                <w:color w:val="000000"/>
                <w:sz w:val="28"/>
              </w:rPr>
              <w:t>итогам</w:t>
            </w:r>
            <w:r>
              <w:rPr>
                <w:rFonts w:ascii="Times New Roman" w:hAnsi="Times New Roman"/>
                <w:color w:val="000000"/>
                <w:spacing w:val="-1"/>
                <w:sz w:val="28"/>
              </w:rPr>
              <w:t xml:space="preserve"> </w:t>
            </w:r>
            <w:r>
              <w:rPr>
                <w:rFonts w:ascii="Times New Roman" w:hAnsi="Times New Roman"/>
                <w:color w:val="000000"/>
                <w:sz w:val="28"/>
              </w:rPr>
              <w:t>2</w:t>
            </w:r>
          </w:p>
          <w:p w:rsidR="00E617B2" w:rsidRDefault="00E617B2">
            <w:pPr>
              <w:spacing w:after="0" w:line="240" w:lineRule="auto"/>
              <w:ind w:left="107"/>
              <w:rPr>
                <w:rFonts w:ascii="Times New Roman" w:hAnsi="Times New Roman"/>
                <w:color w:val="000000"/>
                <w:sz w:val="28"/>
              </w:rPr>
            </w:pP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четверти)</w:t>
            </w:r>
          </w:p>
        </w:tc>
        <w:tc>
          <w:tcPr>
            <w:tcW w:w="2095" w:type="dxa"/>
          </w:tcPr>
          <w:p w:rsidR="00E617B2" w:rsidRDefault="00E468A1">
            <w:pPr>
              <w:spacing w:after="0" w:line="240" w:lineRule="auto"/>
              <w:ind w:left="94" w:right="87"/>
              <w:jc w:val="center"/>
              <w:rPr>
                <w:rFonts w:ascii="Times New Roman" w:hAnsi="Times New Roman"/>
                <w:color w:val="000000"/>
                <w:sz w:val="28"/>
              </w:rPr>
            </w:pPr>
            <w:r>
              <w:rPr>
                <w:rFonts w:ascii="Times New Roman" w:hAnsi="Times New Roman"/>
                <w:color w:val="000000"/>
                <w:sz w:val="28"/>
              </w:rPr>
              <w:t>Декабрь</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5"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6"/>
                <w:sz w:val="28"/>
              </w:rPr>
              <w:t xml:space="preserve"> </w:t>
            </w:r>
            <w:r>
              <w:rPr>
                <w:rFonts w:ascii="Times New Roman" w:hAnsi="Times New Roman"/>
                <w:color w:val="000000"/>
                <w:sz w:val="28"/>
              </w:rPr>
              <w:t>руководители</w:t>
            </w:r>
          </w:p>
        </w:tc>
      </w:tr>
      <w:tr w:rsidR="00E617B2">
        <w:trPr>
          <w:trHeight w:val="552"/>
        </w:trPr>
        <w:tc>
          <w:tcPr>
            <w:tcW w:w="1064"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3</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Родительские</w:t>
            </w:r>
            <w:r>
              <w:rPr>
                <w:rFonts w:ascii="Times New Roman" w:hAnsi="Times New Roman"/>
                <w:color w:val="000000"/>
                <w:spacing w:val="-2"/>
                <w:sz w:val="28"/>
              </w:rPr>
              <w:t xml:space="preserve"> </w:t>
            </w:r>
            <w:r>
              <w:rPr>
                <w:rFonts w:ascii="Times New Roman" w:hAnsi="Times New Roman"/>
                <w:color w:val="000000"/>
                <w:sz w:val="28"/>
              </w:rPr>
              <w:t>собрания</w:t>
            </w:r>
            <w:r>
              <w:rPr>
                <w:rFonts w:ascii="Times New Roman" w:hAnsi="Times New Roman"/>
                <w:color w:val="000000"/>
                <w:spacing w:val="-4"/>
                <w:sz w:val="28"/>
              </w:rPr>
              <w:t xml:space="preserve"> </w:t>
            </w:r>
            <w:r>
              <w:rPr>
                <w:rFonts w:ascii="Times New Roman" w:hAnsi="Times New Roman"/>
                <w:color w:val="000000"/>
                <w:sz w:val="28"/>
              </w:rPr>
              <w:t>(по итогам</w:t>
            </w:r>
            <w:r>
              <w:rPr>
                <w:rFonts w:ascii="Times New Roman" w:hAnsi="Times New Roman"/>
                <w:color w:val="000000"/>
                <w:spacing w:val="-2"/>
                <w:sz w:val="28"/>
              </w:rPr>
              <w:t xml:space="preserve"> </w:t>
            </w:r>
            <w:r>
              <w:rPr>
                <w:rFonts w:ascii="Times New Roman" w:hAnsi="Times New Roman"/>
                <w:color w:val="000000"/>
                <w:sz w:val="28"/>
              </w:rPr>
              <w:t>3</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четверти)</w:t>
            </w:r>
          </w:p>
          <w:p w:rsidR="00E617B2" w:rsidRDefault="00E617B2">
            <w:pPr>
              <w:spacing w:after="0" w:line="240" w:lineRule="auto"/>
              <w:ind w:left="107"/>
              <w:rPr>
                <w:rFonts w:ascii="Times New Roman" w:hAnsi="Times New Roman"/>
                <w:color w:val="000000"/>
                <w:sz w:val="28"/>
              </w:rPr>
            </w:pPr>
          </w:p>
          <w:p w:rsidR="00E617B2" w:rsidRDefault="00E617B2">
            <w:pPr>
              <w:spacing w:after="0" w:line="240" w:lineRule="auto"/>
              <w:ind w:left="107"/>
              <w:rPr>
                <w:rFonts w:ascii="Times New Roman" w:hAnsi="Times New Roman"/>
                <w:color w:val="000000"/>
                <w:sz w:val="28"/>
              </w:rPr>
            </w:pPr>
          </w:p>
        </w:tc>
        <w:tc>
          <w:tcPr>
            <w:tcW w:w="2095" w:type="dxa"/>
          </w:tcPr>
          <w:p w:rsidR="00E617B2" w:rsidRDefault="00E468A1">
            <w:pPr>
              <w:spacing w:after="0" w:line="240" w:lineRule="auto"/>
              <w:ind w:left="96" w:right="86"/>
              <w:jc w:val="center"/>
              <w:rPr>
                <w:rFonts w:ascii="Times New Roman" w:hAnsi="Times New Roman"/>
                <w:color w:val="000000"/>
                <w:sz w:val="28"/>
              </w:rPr>
            </w:pPr>
            <w:r>
              <w:rPr>
                <w:rFonts w:ascii="Times New Roman" w:hAnsi="Times New Roman"/>
                <w:color w:val="000000"/>
                <w:sz w:val="28"/>
              </w:rPr>
              <w:t>Март</w:t>
            </w:r>
          </w:p>
          <w:p w:rsidR="00E617B2" w:rsidRDefault="00E617B2">
            <w:pPr>
              <w:spacing w:after="0" w:line="240" w:lineRule="auto"/>
              <w:ind w:left="96" w:right="85"/>
              <w:jc w:val="center"/>
              <w:rPr>
                <w:rFonts w:ascii="Times New Roman" w:hAnsi="Times New Roman"/>
                <w:color w:val="000000"/>
                <w:sz w:val="28"/>
              </w:rPr>
            </w:pP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5"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6"/>
                <w:sz w:val="28"/>
              </w:rPr>
              <w:t xml:space="preserve"> </w:t>
            </w:r>
            <w:r>
              <w:rPr>
                <w:rFonts w:ascii="Times New Roman" w:hAnsi="Times New Roman"/>
                <w:color w:val="000000"/>
                <w:sz w:val="28"/>
              </w:rPr>
              <w:t>руководители</w:t>
            </w:r>
          </w:p>
        </w:tc>
      </w:tr>
      <w:tr w:rsidR="00E617B2">
        <w:trPr>
          <w:trHeight w:val="551"/>
        </w:trPr>
        <w:tc>
          <w:tcPr>
            <w:tcW w:w="1064"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4</w:t>
            </w:r>
          </w:p>
          <w:p w:rsidR="00E617B2" w:rsidRDefault="00E617B2">
            <w:pPr>
              <w:spacing w:after="0" w:line="240" w:lineRule="auto"/>
              <w:ind w:left="3"/>
              <w:jc w:val="center"/>
              <w:rPr>
                <w:rFonts w:ascii="Times New Roman" w:hAnsi="Times New Roman"/>
                <w:color w:val="000000"/>
                <w:sz w:val="28"/>
              </w:rPr>
            </w:pPr>
          </w:p>
          <w:p w:rsidR="00E617B2" w:rsidRDefault="00E617B2">
            <w:pPr>
              <w:spacing w:after="0" w:line="240" w:lineRule="auto"/>
              <w:ind w:left="3"/>
              <w:jc w:val="center"/>
              <w:rPr>
                <w:rFonts w:ascii="Times New Roman" w:hAnsi="Times New Roman"/>
                <w:color w:val="000000"/>
                <w:sz w:val="28"/>
              </w:rPr>
            </w:pP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Родительские</w:t>
            </w:r>
            <w:r>
              <w:rPr>
                <w:rFonts w:ascii="Times New Roman" w:hAnsi="Times New Roman"/>
                <w:color w:val="000000"/>
                <w:spacing w:val="-2"/>
                <w:sz w:val="28"/>
              </w:rPr>
              <w:t xml:space="preserve"> </w:t>
            </w:r>
            <w:r>
              <w:rPr>
                <w:rFonts w:ascii="Times New Roman" w:hAnsi="Times New Roman"/>
                <w:color w:val="000000"/>
                <w:sz w:val="28"/>
              </w:rPr>
              <w:t>собрания</w:t>
            </w:r>
            <w:r>
              <w:rPr>
                <w:rFonts w:ascii="Times New Roman" w:hAnsi="Times New Roman"/>
                <w:color w:val="000000"/>
                <w:spacing w:val="-4"/>
                <w:sz w:val="28"/>
              </w:rPr>
              <w:t xml:space="preserve"> </w:t>
            </w:r>
            <w:r>
              <w:rPr>
                <w:rFonts w:ascii="Times New Roman" w:hAnsi="Times New Roman"/>
                <w:color w:val="000000"/>
                <w:sz w:val="28"/>
              </w:rPr>
              <w:t>(по</w:t>
            </w:r>
            <w:r>
              <w:rPr>
                <w:rFonts w:ascii="Times New Roman" w:hAnsi="Times New Roman"/>
                <w:color w:val="000000"/>
                <w:spacing w:val="-1"/>
                <w:sz w:val="28"/>
              </w:rPr>
              <w:t xml:space="preserve"> </w:t>
            </w:r>
            <w:r>
              <w:rPr>
                <w:rFonts w:ascii="Times New Roman" w:hAnsi="Times New Roman"/>
                <w:color w:val="000000"/>
                <w:sz w:val="28"/>
              </w:rPr>
              <w:t>итогам</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года)</w:t>
            </w:r>
          </w:p>
          <w:p w:rsidR="00E617B2" w:rsidRDefault="00E617B2">
            <w:pPr>
              <w:spacing w:after="0" w:line="240" w:lineRule="auto"/>
              <w:ind w:left="107"/>
              <w:rPr>
                <w:rFonts w:ascii="Times New Roman" w:hAnsi="Times New Roman"/>
                <w:color w:val="000000"/>
                <w:sz w:val="28"/>
              </w:rPr>
            </w:pPr>
          </w:p>
          <w:p w:rsidR="00E617B2" w:rsidRDefault="00E617B2">
            <w:pPr>
              <w:spacing w:after="0" w:line="240" w:lineRule="auto"/>
              <w:ind w:left="107"/>
              <w:rPr>
                <w:rFonts w:ascii="Times New Roman" w:hAnsi="Times New Roman"/>
                <w:color w:val="000000"/>
                <w:sz w:val="28"/>
              </w:rPr>
            </w:pPr>
          </w:p>
        </w:tc>
        <w:tc>
          <w:tcPr>
            <w:tcW w:w="2095" w:type="dxa"/>
          </w:tcPr>
          <w:p w:rsidR="00E617B2" w:rsidRDefault="00E468A1">
            <w:pPr>
              <w:spacing w:after="0" w:line="240" w:lineRule="auto"/>
              <w:ind w:left="96" w:right="87"/>
              <w:jc w:val="center"/>
              <w:rPr>
                <w:rFonts w:ascii="Times New Roman" w:hAnsi="Times New Roman"/>
                <w:color w:val="000000"/>
                <w:sz w:val="28"/>
              </w:rPr>
            </w:pPr>
            <w:r>
              <w:rPr>
                <w:rFonts w:ascii="Times New Roman" w:hAnsi="Times New Roman"/>
                <w:color w:val="000000"/>
                <w:sz w:val="28"/>
              </w:rPr>
              <w:t>Май</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5"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6"/>
                <w:sz w:val="28"/>
              </w:rPr>
              <w:t xml:space="preserve"> </w:t>
            </w:r>
            <w:r>
              <w:rPr>
                <w:rFonts w:ascii="Times New Roman" w:hAnsi="Times New Roman"/>
                <w:color w:val="000000"/>
                <w:sz w:val="28"/>
              </w:rPr>
              <w:t>руководители</w:t>
            </w:r>
          </w:p>
        </w:tc>
      </w:tr>
      <w:tr w:rsidR="00E617B2">
        <w:trPr>
          <w:trHeight w:val="278"/>
        </w:trPr>
        <w:tc>
          <w:tcPr>
            <w:tcW w:w="10290" w:type="dxa"/>
            <w:gridSpan w:val="4"/>
          </w:tcPr>
          <w:p w:rsidR="00E617B2" w:rsidRDefault="00E617B2">
            <w:pPr>
              <w:spacing w:after="0" w:line="240" w:lineRule="auto"/>
              <w:ind w:left="2145" w:right="2143"/>
              <w:jc w:val="center"/>
              <w:rPr>
                <w:rFonts w:ascii="Times New Roman" w:hAnsi="Times New Roman"/>
                <w:b/>
                <w:color w:val="000000"/>
                <w:sz w:val="28"/>
              </w:rPr>
            </w:pPr>
          </w:p>
          <w:p w:rsidR="00E617B2" w:rsidRDefault="00E617B2">
            <w:pPr>
              <w:spacing w:after="0" w:line="240" w:lineRule="auto"/>
              <w:ind w:left="2145" w:right="2143"/>
              <w:jc w:val="center"/>
              <w:rPr>
                <w:rFonts w:ascii="Times New Roman" w:hAnsi="Times New Roman"/>
                <w:b/>
                <w:color w:val="000000"/>
                <w:sz w:val="28"/>
              </w:rPr>
            </w:pPr>
          </w:p>
          <w:p w:rsidR="00E617B2" w:rsidRDefault="00E617B2">
            <w:pPr>
              <w:spacing w:after="0" w:line="240" w:lineRule="auto"/>
              <w:ind w:left="2145" w:right="2143"/>
              <w:jc w:val="center"/>
              <w:rPr>
                <w:rFonts w:ascii="Times New Roman" w:hAnsi="Times New Roman"/>
                <w:b/>
                <w:color w:val="000000"/>
                <w:sz w:val="28"/>
              </w:rPr>
            </w:pPr>
          </w:p>
          <w:p w:rsidR="00E617B2" w:rsidRDefault="00E617B2">
            <w:pPr>
              <w:spacing w:after="0" w:line="240" w:lineRule="auto"/>
              <w:ind w:left="2145" w:right="2143"/>
              <w:jc w:val="center"/>
              <w:rPr>
                <w:rFonts w:ascii="Times New Roman" w:hAnsi="Times New Roman"/>
                <w:b/>
                <w:color w:val="000000"/>
                <w:sz w:val="28"/>
              </w:rPr>
            </w:pPr>
          </w:p>
          <w:p w:rsidR="00E617B2" w:rsidRDefault="00E617B2">
            <w:pPr>
              <w:spacing w:after="0" w:line="240" w:lineRule="auto"/>
              <w:ind w:left="2145" w:right="2143"/>
              <w:jc w:val="center"/>
              <w:rPr>
                <w:rFonts w:ascii="Times New Roman" w:hAnsi="Times New Roman"/>
                <w:b/>
                <w:color w:val="000000"/>
                <w:sz w:val="28"/>
              </w:rPr>
            </w:pPr>
          </w:p>
          <w:p w:rsidR="00E617B2" w:rsidRDefault="00E468A1">
            <w:pPr>
              <w:spacing w:after="0" w:line="240" w:lineRule="auto"/>
              <w:ind w:left="2145" w:right="2143"/>
              <w:jc w:val="center"/>
              <w:rPr>
                <w:rFonts w:ascii="Times New Roman" w:hAnsi="Times New Roman"/>
                <w:b/>
                <w:color w:val="000000"/>
                <w:sz w:val="28"/>
              </w:rPr>
            </w:pPr>
            <w:r>
              <w:rPr>
                <w:rFonts w:ascii="Times New Roman" w:hAnsi="Times New Roman"/>
                <w:b/>
                <w:color w:val="000000"/>
                <w:sz w:val="28"/>
              </w:rPr>
              <w:lastRenderedPageBreak/>
              <w:t>Модуль</w:t>
            </w:r>
            <w:r>
              <w:rPr>
                <w:rFonts w:ascii="Times New Roman" w:hAnsi="Times New Roman"/>
                <w:b/>
                <w:color w:val="000000"/>
                <w:spacing w:val="-3"/>
                <w:sz w:val="28"/>
              </w:rPr>
              <w:t xml:space="preserve"> </w:t>
            </w:r>
            <w:r>
              <w:rPr>
                <w:rFonts w:ascii="Times New Roman" w:hAnsi="Times New Roman"/>
                <w:b/>
                <w:color w:val="000000"/>
                <w:sz w:val="28"/>
              </w:rPr>
              <w:t>«Ключевые</w:t>
            </w:r>
            <w:r>
              <w:rPr>
                <w:rFonts w:ascii="Times New Roman" w:hAnsi="Times New Roman"/>
                <w:b/>
                <w:color w:val="000000"/>
                <w:spacing w:val="-4"/>
                <w:sz w:val="28"/>
              </w:rPr>
              <w:t xml:space="preserve"> </w:t>
            </w:r>
            <w:r>
              <w:rPr>
                <w:rFonts w:ascii="Times New Roman" w:hAnsi="Times New Roman"/>
                <w:b/>
                <w:color w:val="000000"/>
                <w:sz w:val="28"/>
              </w:rPr>
              <w:t>общешкольные</w:t>
            </w:r>
            <w:r>
              <w:rPr>
                <w:rFonts w:ascii="Times New Roman" w:hAnsi="Times New Roman"/>
                <w:b/>
                <w:color w:val="000000"/>
                <w:spacing w:val="-4"/>
                <w:sz w:val="28"/>
              </w:rPr>
              <w:t xml:space="preserve"> </w:t>
            </w:r>
            <w:r>
              <w:rPr>
                <w:rFonts w:ascii="Times New Roman" w:hAnsi="Times New Roman"/>
                <w:b/>
                <w:color w:val="000000"/>
                <w:sz w:val="28"/>
              </w:rPr>
              <w:t>дела»</w:t>
            </w:r>
          </w:p>
        </w:tc>
      </w:tr>
      <w:tr w:rsidR="00E617B2">
        <w:trPr>
          <w:trHeight w:val="551"/>
        </w:trPr>
        <w:tc>
          <w:tcPr>
            <w:tcW w:w="1064"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lastRenderedPageBreak/>
              <w:t>1</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Линейка</w:t>
            </w:r>
            <w:r>
              <w:rPr>
                <w:rFonts w:ascii="Times New Roman" w:hAnsi="Times New Roman"/>
                <w:color w:val="000000"/>
                <w:spacing w:val="-3"/>
                <w:sz w:val="28"/>
              </w:rPr>
              <w:t xml:space="preserve"> </w:t>
            </w:r>
            <w:r>
              <w:rPr>
                <w:rFonts w:ascii="Times New Roman" w:hAnsi="Times New Roman"/>
                <w:color w:val="000000"/>
                <w:sz w:val="28"/>
              </w:rPr>
              <w:t>«Здравствуй,</w:t>
            </w:r>
            <w:r>
              <w:rPr>
                <w:rFonts w:ascii="Times New Roman" w:hAnsi="Times New Roman"/>
                <w:color w:val="000000"/>
                <w:spacing w:val="-5"/>
                <w:sz w:val="28"/>
              </w:rPr>
              <w:t xml:space="preserve"> </w:t>
            </w:r>
            <w:r>
              <w:rPr>
                <w:rFonts w:ascii="Times New Roman" w:hAnsi="Times New Roman"/>
                <w:color w:val="000000"/>
                <w:sz w:val="28"/>
              </w:rPr>
              <w:t>школа!»,</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посвящённая</w:t>
            </w:r>
            <w:r>
              <w:rPr>
                <w:rFonts w:ascii="Times New Roman" w:hAnsi="Times New Roman"/>
                <w:color w:val="000000"/>
                <w:spacing w:val="-4"/>
                <w:sz w:val="28"/>
              </w:rPr>
              <w:t xml:space="preserve"> </w:t>
            </w:r>
            <w:r>
              <w:rPr>
                <w:rFonts w:ascii="Times New Roman" w:hAnsi="Times New Roman"/>
                <w:color w:val="000000"/>
                <w:sz w:val="28"/>
              </w:rPr>
              <w:t>началу</w:t>
            </w:r>
            <w:r>
              <w:rPr>
                <w:rFonts w:ascii="Times New Roman" w:hAnsi="Times New Roman"/>
                <w:color w:val="000000"/>
                <w:spacing w:val="-4"/>
                <w:sz w:val="28"/>
              </w:rPr>
              <w:t xml:space="preserve"> </w:t>
            </w:r>
            <w:r>
              <w:rPr>
                <w:rFonts w:ascii="Times New Roman" w:hAnsi="Times New Roman"/>
                <w:color w:val="000000"/>
                <w:sz w:val="28"/>
              </w:rPr>
              <w:t>учебного</w:t>
            </w:r>
            <w:r>
              <w:rPr>
                <w:rFonts w:ascii="Times New Roman" w:hAnsi="Times New Roman"/>
                <w:color w:val="000000"/>
                <w:spacing w:val="-3"/>
                <w:sz w:val="28"/>
              </w:rPr>
              <w:t xml:space="preserve"> </w:t>
            </w:r>
            <w:r>
              <w:rPr>
                <w:rFonts w:ascii="Times New Roman" w:hAnsi="Times New Roman"/>
                <w:color w:val="000000"/>
                <w:sz w:val="28"/>
              </w:rPr>
              <w:t>года</w:t>
            </w:r>
          </w:p>
        </w:tc>
        <w:tc>
          <w:tcPr>
            <w:tcW w:w="2095" w:type="dxa"/>
          </w:tcPr>
          <w:p w:rsidR="00E617B2" w:rsidRDefault="00E468A1">
            <w:pPr>
              <w:spacing w:after="0" w:line="240" w:lineRule="auto"/>
              <w:ind w:left="8"/>
              <w:jc w:val="center"/>
              <w:rPr>
                <w:rFonts w:ascii="Times New Roman" w:hAnsi="Times New Roman"/>
                <w:color w:val="000000"/>
                <w:sz w:val="28"/>
              </w:rPr>
            </w:pPr>
            <w:r>
              <w:rPr>
                <w:rFonts w:ascii="Times New Roman" w:hAnsi="Times New Roman"/>
                <w:color w:val="000000"/>
                <w:sz w:val="28"/>
              </w:rPr>
              <w:t>1</w:t>
            </w:r>
          </w:p>
        </w:tc>
        <w:tc>
          <w:tcPr>
            <w:tcW w:w="3005" w:type="dxa"/>
          </w:tcPr>
          <w:p w:rsidR="00E617B2" w:rsidRDefault="00E468A1">
            <w:pPr>
              <w:spacing w:after="0" w:line="240" w:lineRule="auto"/>
              <w:ind w:left="187"/>
              <w:rPr>
                <w:rFonts w:ascii="Times New Roman" w:hAnsi="Times New Roman"/>
                <w:color w:val="000000"/>
                <w:sz w:val="28"/>
              </w:rPr>
            </w:pPr>
            <w:r>
              <w:rPr>
                <w:rFonts w:ascii="Times New Roman" w:hAnsi="Times New Roman"/>
                <w:color w:val="000000"/>
                <w:sz w:val="28"/>
              </w:rPr>
              <w:t>Кл. Руководитель, директор, заместитель директора</w:t>
            </w:r>
          </w:p>
        </w:tc>
      </w:tr>
      <w:tr w:rsidR="00E617B2">
        <w:trPr>
          <w:trHeight w:val="551"/>
        </w:trPr>
        <w:tc>
          <w:tcPr>
            <w:tcW w:w="1064"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2</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Операция</w:t>
            </w:r>
            <w:r>
              <w:rPr>
                <w:rFonts w:ascii="Times New Roman" w:hAnsi="Times New Roman"/>
                <w:color w:val="000000"/>
                <w:spacing w:val="-2"/>
                <w:sz w:val="28"/>
              </w:rPr>
              <w:t xml:space="preserve"> </w:t>
            </w:r>
            <w:r>
              <w:rPr>
                <w:rFonts w:ascii="Times New Roman" w:hAnsi="Times New Roman"/>
                <w:color w:val="000000"/>
                <w:sz w:val="28"/>
              </w:rPr>
              <w:t>«Подросток»</w:t>
            </w:r>
          </w:p>
        </w:tc>
        <w:tc>
          <w:tcPr>
            <w:tcW w:w="2095"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Сентябрь</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5" w:type="dxa"/>
          </w:tcPr>
          <w:p w:rsidR="00E617B2" w:rsidRDefault="00E468A1">
            <w:pPr>
              <w:spacing w:after="0" w:line="240" w:lineRule="auto"/>
              <w:ind w:left="187"/>
              <w:rPr>
                <w:rFonts w:ascii="Times New Roman" w:hAnsi="Times New Roman"/>
                <w:color w:val="000000"/>
                <w:sz w:val="28"/>
              </w:rPr>
            </w:pPr>
            <w:r>
              <w:rPr>
                <w:rFonts w:ascii="Times New Roman" w:hAnsi="Times New Roman"/>
                <w:color w:val="000000"/>
                <w:sz w:val="28"/>
              </w:rPr>
              <w:t>Классный руководитель</w:t>
            </w:r>
          </w:p>
        </w:tc>
      </w:tr>
      <w:tr w:rsidR="00E617B2">
        <w:trPr>
          <w:trHeight w:val="551"/>
        </w:trPr>
        <w:tc>
          <w:tcPr>
            <w:tcW w:w="1064"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3</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Посвящение</w:t>
            </w:r>
            <w:r>
              <w:rPr>
                <w:rFonts w:ascii="Times New Roman" w:hAnsi="Times New Roman"/>
                <w:color w:val="000000"/>
                <w:spacing w:val="-5"/>
                <w:sz w:val="28"/>
              </w:rPr>
              <w:t xml:space="preserve"> </w:t>
            </w:r>
            <w:r>
              <w:rPr>
                <w:rFonts w:ascii="Times New Roman" w:hAnsi="Times New Roman"/>
                <w:color w:val="000000"/>
                <w:sz w:val="28"/>
              </w:rPr>
              <w:t>в</w:t>
            </w:r>
            <w:r>
              <w:rPr>
                <w:rFonts w:ascii="Times New Roman" w:hAnsi="Times New Roman"/>
                <w:color w:val="000000"/>
                <w:spacing w:val="-4"/>
                <w:sz w:val="28"/>
              </w:rPr>
              <w:t xml:space="preserve"> </w:t>
            </w:r>
            <w:r>
              <w:rPr>
                <w:rFonts w:ascii="Times New Roman" w:hAnsi="Times New Roman"/>
                <w:color w:val="000000"/>
                <w:sz w:val="28"/>
              </w:rPr>
              <w:t>первоклассники</w:t>
            </w:r>
          </w:p>
        </w:tc>
        <w:tc>
          <w:tcPr>
            <w:tcW w:w="2095" w:type="dxa"/>
          </w:tcPr>
          <w:p w:rsidR="00E617B2" w:rsidRDefault="00E468A1">
            <w:pPr>
              <w:spacing w:after="0" w:line="240" w:lineRule="auto"/>
              <w:ind w:left="96" w:right="84"/>
              <w:jc w:val="center"/>
              <w:rPr>
                <w:rFonts w:ascii="Times New Roman" w:hAnsi="Times New Roman"/>
                <w:color w:val="000000"/>
                <w:sz w:val="28"/>
              </w:rPr>
            </w:pPr>
            <w:r>
              <w:rPr>
                <w:rFonts w:ascii="Times New Roman" w:hAnsi="Times New Roman"/>
                <w:color w:val="000000"/>
                <w:sz w:val="28"/>
              </w:rPr>
              <w:t>Октябрь</w:t>
            </w:r>
          </w:p>
          <w:p w:rsidR="00E617B2" w:rsidRDefault="00E468A1">
            <w:pPr>
              <w:spacing w:after="0" w:line="240" w:lineRule="auto"/>
              <w:ind w:left="8"/>
              <w:jc w:val="center"/>
              <w:rPr>
                <w:rFonts w:ascii="Times New Roman" w:hAnsi="Times New Roman"/>
                <w:color w:val="000000"/>
                <w:sz w:val="28"/>
              </w:rPr>
            </w:pPr>
            <w:r>
              <w:rPr>
                <w:rFonts w:ascii="Times New Roman" w:hAnsi="Times New Roman"/>
                <w:color w:val="000000"/>
                <w:sz w:val="28"/>
              </w:rPr>
              <w:t>1</w:t>
            </w:r>
          </w:p>
        </w:tc>
        <w:tc>
          <w:tcPr>
            <w:tcW w:w="3005" w:type="dxa"/>
          </w:tcPr>
          <w:p w:rsidR="00E617B2" w:rsidRDefault="00E468A1">
            <w:pPr>
              <w:spacing w:after="0" w:line="240" w:lineRule="auto"/>
              <w:ind w:left="187" w:right="206"/>
              <w:rPr>
                <w:rFonts w:ascii="Times New Roman" w:hAnsi="Times New Roman"/>
                <w:color w:val="000000"/>
                <w:sz w:val="28"/>
              </w:rPr>
            </w:pPr>
            <w:r>
              <w:rPr>
                <w:rFonts w:ascii="Times New Roman" w:hAnsi="Times New Roman"/>
                <w:color w:val="000000"/>
                <w:sz w:val="28"/>
              </w:rPr>
              <w:t>Педагог</w:t>
            </w:r>
            <w:r>
              <w:rPr>
                <w:rFonts w:ascii="Times New Roman" w:hAnsi="Times New Roman"/>
                <w:color w:val="000000"/>
                <w:spacing w:val="-2"/>
                <w:sz w:val="28"/>
              </w:rPr>
              <w:t xml:space="preserve"> </w:t>
            </w:r>
            <w:r>
              <w:rPr>
                <w:rFonts w:ascii="Times New Roman" w:hAnsi="Times New Roman"/>
                <w:color w:val="000000"/>
                <w:sz w:val="28"/>
              </w:rPr>
              <w:t>–</w:t>
            </w:r>
            <w:r>
              <w:rPr>
                <w:rFonts w:ascii="Times New Roman" w:hAnsi="Times New Roman"/>
                <w:color w:val="000000"/>
                <w:spacing w:val="-3"/>
                <w:sz w:val="28"/>
              </w:rPr>
              <w:t xml:space="preserve"> </w:t>
            </w:r>
            <w:r>
              <w:rPr>
                <w:rFonts w:ascii="Times New Roman" w:hAnsi="Times New Roman"/>
                <w:color w:val="000000"/>
                <w:sz w:val="28"/>
              </w:rPr>
              <w:t>организатор</w:t>
            </w:r>
          </w:p>
          <w:p w:rsidR="00E617B2" w:rsidRDefault="00E468A1">
            <w:pPr>
              <w:spacing w:after="0" w:line="240" w:lineRule="auto"/>
              <w:ind w:left="187" w:right="206"/>
              <w:jc w:val="center"/>
              <w:rPr>
                <w:rFonts w:ascii="Times New Roman" w:hAnsi="Times New Roman"/>
                <w:color w:val="000000"/>
                <w:sz w:val="28"/>
              </w:rPr>
            </w:pPr>
            <w:r>
              <w:rPr>
                <w:rFonts w:ascii="Times New Roman" w:hAnsi="Times New Roman"/>
                <w:color w:val="000000"/>
                <w:sz w:val="28"/>
              </w:rPr>
              <w:t>Классный руководитель</w:t>
            </w:r>
          </w:p>
        </w:tc>
      </w:tr>
      <w:tr w:rsidR="00E617B2">
        <w:trPr>
          <w:trHeight w:val="830"/>
        </w:trPr>
        <w:tc>
          <w:tcPr>
            <w:tcW w:w="1064"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4</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Всероссийский</w:t>
            </w:r>
            <w:r>
              <w:rPr>
                <w:rFonts w:ascii="Times New Roman" w:hAnsi="Times New Roman"/>
                <w:color w:val="000000"/>
                <w:spacing w:val="-6"/>
                <w:sz w:val="28"/>
              </w:rPr>
              <w:t xml:space="preserve"> </w:t>
            </w:r>
            <w:r>
              <w:rPr>
                <w:rFonts w:ascii="Times New Roman" w:hAnsi="Times New Roman"/>
                <w:color w:val="000000"/>
                <w:sz w:val="28"/>
              </w:rPr>
              <w:t>физкультурно-</w:t>
            </w:r>
          </w:p>
          <w:p w:rsidR="00E617B2" w:rsidRDefault="00E468A1">
            <w:pPr>
              <w:spacing w:after="0" w:line="240" w:lineRule="auto"/>
              <w:ind w:left="107" w:right="282"/>
              <w:rPr>
                <w:rFonts w:ascii="Times New Roman" w:hAnsi="Times New Roman"/>
                <w:color w:val="000000"/>
                <w:sz w:val="28"/>
              </w:rPr>
            </w:pPr>
            <w:r>
              <w:rPr>
                <w:rFonts w:ascii="Times New Roman" w:hAnsi="Times New Roman"/>
                <w:color w:val="000000"/>
                <w:sz w:val="28"/>
              </w:rPr>
              <w:t>спортивный фестиваль «ГТО – одна</w:t>
            </w:r>
            <w:r>
              <w:rPr>
                <w:rFonts w:ascii="Times New Roman" w:hAnsi="Times New Roman"/>
                <w:color w:val="000000"/>
                <w:spacing w:val="-57"/>
                <w:sz w:val="28"/>
              </w:rPr>
              <w:t xml:space="preserve"> </w:t>
            </w:r>
            <w:r>
              <w:rPr>
                <w:rFonts w:ascii="Times New Roman" w:hAnsi="Times New Roman"/>
                <w:color w:val="000000"/>
                <w:sz w:val="28"/>
              </w:rPr>
              <w:t>страна,</w:t>
            </w:r>
            <w:r>
              <w:rPr>
                <w:rFonts w:ascii="Times New Roman" w:hAnsi="Times New Roman"/>
                <w:color w:val="000000"/>
                <w:spacing w:val="-1"/>
                <w:sz w:val="28"/>
              </w:rPr>
              <w:t xml:space="preserve"> </w:t>
            </w:r>
            <w:r>
              <w:rPr>
                <w:rFonts w:ascii="Times New Roman" w:hAnsi="Times New Roman"/>
                <w:color w:val="000000"/>
                <w:sz w:val="28"/>
              </w:rPr>
              <w:t>одна</w:t>
            </w:r>
            <w:r>
              <w:rPr>
                <w:rFonts w:ascii="Times New Roman" w:hAnsi="Times New Roman"/>
                <w:color w:val="000000"/>
                <w:spacing w:val="-1"/>
                <w:sz w:val="28"/>
              </w:rPr>
              <w:t xml:space="preserve"> </w:t>
            </w:r>
            <w:r>
              <w:rPr>
                <w:rFonts w:ascii="Times New Roman" w:hAnsi="Times New Roman"/>
                <w:color w:val="000000"/>
                <w:sz w:val="28"/>
              </w:rPr>
              <w:t>команда!»</w:t>
            </w:r>
          </w:p>
        </w:tc>
        <w:tc>
          <w:tcPr>
            <w:tcW w:w="2095" w:type="dxa"/>
          </w:tcPr>
          <w:p w:rsidR="00E617B2" w:rsidRDefault="00E468A1">
            <w:pPr>
              <w:spacing w:after="0" w:line="240" w:lineRule="auto"/>
              <w:ind w:left="818" w:right="536" w:hanging="269"/>
              <w:rPr>
                <w:rFonts w:ascii="Times New Roman" w:hAnsi="Times New Roman"/>
                <w:color w:val="000000"/>
                <w:sz w:val="28"/>
              </w:rPr>
            </w:pPr>
            <w:r>
              <w:rPr>
                <w:rFonts w:ascii="Times New Roman" w:hAnsi="Times New Roman"/>
                <w:color w:val="000000"/>
                <w:sz w:val="28"/>
              </w:rPr>
              <w:t>Октябрь</w:t>
            </w:r>
            <w:r>
              <w:rPr>
                <w:rFonts w:ascii="Times New Roman" w:hAnsi="Times New Roman"/>
                <w:color w:val="000000"/>
                <w:spacing w:val="-57"/>
                <w:sz w:val="28"/>
              </w:rPr>
              <w:t xml:space="preserve"> </w:t>
            </w:r>
            <w:r>
              <w:rPr>
                <w:rFonts w:ascii="Times New Roman" w:hAnsi="Times New Roman"/>
                <w:color w:val="000000"/>
                <w:sz w:val="28"/>
              </w:rPr>
              <w:t>1-4</w:t>
            </w:r>
          </w:p>
        </w:tc>
        <w:tc>
          <w:tcPr>
            <w:tcW w:w="3005" w:type="dxa"/>
          </w:tcPr>
          <w:p w:rsidR="00E617B2" w:rsidRDefault="00E468A1">
            <w:pPr>
              <w:spacing w:after="0" w:line="240" w:lineRule="auto"/>
              <w:ind w:left="187" w:right="746"/>
              <w:rPr>
                <w:rFonts w:ascii="Times New Roman" w:hAnsi="Times New Roman"/>
                <w:color w:val="000000"/>
                <w:sz w:val="28"/>
              </w:rPr>
            </w:pPr>
            <w:r>
              <w:rPr>
                <w:rFonts w:ascii="Times New Roman" w:hAnsi="Times New Roman"/>
                <w:color w:val="000000"/>
                <w:sz w:val="28"/>
              </w:rPr>
              <w:t xml:space="preserve">Учителя физической культуры, классные руководители </w:t>
            </w:r>
          </w:p>
        </w:tc>
      </w:tr>
    </w:tbl>
    <w:p w:rsidR="00E617B2" w:rsidRDefault="00E617B2">
      <w:pPr>
        <w:sectPr w:rsidR="00E617B2">
          <w:headerReference w:type="default" r:id="rId11"/>
          <w:footerReference w:type="default" r:id="rId12"/>
          <w:pgSz w:w="11910" w:h="16840"/>
          <w:pgMar w:top="1120" w:right="180" w:bottom="280" w:left="900" w:header="720" w:footer="720" w:gutter="0"/>
          <w:cols w:space="720"/>
        </w:sectPr>
      </w:pPr>
    </w:p>
    <w:tbl>
      <w:tblPr>
        <w:tblStyle w:val="TableNormal3"/>
        <w:tblW w:w="0" w:type="auto"/>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
        <w:gridCol w:w="4053"/>
        <w:gridCol w:w="2112"/>
        <w:gridCol w:w="3000"/>
      </w:tblGrid>
      <w:tr w:rsidR="00E617B2">
        <w:trPr>
          <w:trHeight w:val="552"/>
        </w:trPr>
        <w:tc>
          <w:tcPr>
            <w:tcW w:w="95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lastRenderedPageBreak/>
              <w:t>5</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Игра</w:t>
            </w:r>
            <w:r>
              <w:rPr>
                <w:rFonts w:ascii="Times New Roman" w:hAnsi="Times New Roman"/>
                <w:color w:val="000000"/>
                <w:spacing w:val="-1"/>
                <w:sz w:val="28"/>
              </w:rPr>
              <w:t xml:space="preserve"> </w:t>
            </w:r>
            <w:r>
              <w:rPr>
                <w:rFonts w:ascii="Times New Roman" w:hAnsi="Times New Roman"/>
                <w:color w:val="000000"/>
                <w:sz w:val="28"/>
              </w:rPr>
              <w:t>на выбор</w:t>
            </w:r>
          </w:p>
        </w:tc>
        <w:tc>
          <w:tcPr>
            <w:tcW w:w="2112" w:type="dxa"/>
          </w:tcPr>
          <w:p w:rsidR="00E617B2" w:rsidRDefault="00E468A1">
            <w:pPr>
              <w:spacing w:after="0" w:line="240" w:lineRule="auto"/>
              <w:ind w:left="96" w:right="86"/>
              <w:jc w:val="center"/>
              <w:rPr>
                <w:rFonts w:ascii="Times New Roman" w:hAnsi="Times New Roman"/>
                <w:color w:val="000000"/>
                <w:sz w:val="28"/>
              </w:rPr>
            </w:pPr>
            <w:r>
              <w:rPr>
                <w:rFonts w:ascii="Times New Roman" w:hAnsi="Times New Roman"/>
                <w:color w:val="000000"/>
                <w:sz w:val="28"/>
              </w:rPr>
              <w:t>Ноябрь</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4" w:right="206"/>
              <w:rPr>
                <w:rFonts w:ascii="Times New Roman" w:hAnsi="Times New Roman"/>
                <w:color w:val="000000"/>
                <w:sz w:val="28"/>
              </w:rPr>
            </w:pPr>
            <w:r>
              <w:rPr>
                <w:rFonts w:ascii="Times New Roman" w:hAnsi="Times New Roman"/>
                <w:color w:val="000000"/>
                <w:sz w:val="28"/>
              </w:rPr>
              <w:t>Педагог</w:t>
            </w:r>
            <w:r>
              <w:rPr>
                <w:rFonts w:ascii="Times New Roman" w:hAnsi="Times New Roman"/>
                <w:color w:val="000000"/>
                <w:spacing w:val="-2"/>
                <w:sz w:val="28"/>
              </w:rPr>
              <w:t xml:space="preserve"> </w:t>
            </w:r>
            <w:r>
              <w:rPr>
                <w:rFonts w:ascii="Times New Roman" w:hAnsi="Times New Roman"/>
                <w:color w:val="000000"/>
                <w:sz w:val="28"/>
              </w:rPr>
              <w:t>-</w:t>
            </w:r>
            <w:r>
              <w:rPr>
                <w:rFonts w:ascii="Times New Roman" w:hAnsi="Times New Roman"/>
                <w:color w:val="000000"/>
                <w:spacing w:val="-3"/>
                <w:sz w:val="28"/>
              </w:rPr>
              <w:t xml:space="preserve"> </w:t>
            </w:r>
            <w:r>
              <w:rPr>
                <w:rFonts w:ascii="Times New Roman" w:hAnsi="Times New Roman"/>
                <w:color w:val="000000"/>
                <w:sz w:val="28"/>
              </w:rPr>
              <w:t>организатор</w:t>
            </w:r>
          </w:p>
        </w:tc>
      </w:tr>
      <w:tr w:rsidR="00E617B2">
        <w:trPr>
          <w:trHeight w:val="551"/>
        </w:trPr>
        <w:tc>
          <w:tcPr>
            <w:tcW w:w="95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6</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Новогодний</w:t>
            </w:r>
            <w:r>
              <w:rPr>
                <w:rFonts w:ascii="Times New Roman" w:hAnsi="Times New Roman"/>
                <w:color w:val="000000"/>
                <w:spacing w:val="-9"/>
                <w:sz w:val="28"/>
              </w:rPr>
              <w:t xml:space="preserve"> </w:t>
            </w:r>
            <w:r>
              <w:rPr>
                <w:rFonts w:ascii="Times New Roman" w:hAnsi="Times New Roman"/>
                <w:color w:val="000000"/>
                <w:sz w:val="28"/>
              </w:rPr>
              <w:t>серпантин</w:t>
            </w:r>
          </w:p>
        </w:tc>
        <w:tc>
          <w:tcPr>
            <w:tcW w:w="2112" w:type="dxa"/>
          </w:tcPr>
          <w:p w:rsidR="00E617B2" w:rsidRDefault="00E468A1">
            <w:pPr>
              <w:spacing w:after="0" w:line="240" w:lineRule="auto"/>
              <w:ind w:left="94" w:right="87"/>
              <w:jc w:val="center"/>
              <w:rPr>
                <w:rFonts w:ascii="Times New Roman" w:hAnsi="Times New Roman"/>
                <w:color w:val="000000"/>
                <w:sz w:val="28"/>
              </w:rPr>
            </w:pPr>
            <w:r>
              <w:rPr>
                <w:rFonts w:ascii="Times New Roman" w:hAnsi="Times New Roman"/>
                <w:color w:val="000000"/>
                <w:sz w:val="28"/>
              </w:rPr>
              <w:t>Декабрь</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4" w:right="206"/>
              <w:rPr>
                <w:rFonts w:ascii="Times New Roman" w:hAnsi="Times New Roman"/>
                <w:color w:val="000000"/>
                <w:sz w:val="28"/>
              </w:rPr>
            </w:pPr>
            <w:r>
              <w:rPr>
                <w:rFonts w:ascii="Times New Roman" w:hAnsi="Times New Roman"/>
                <w:color w:val="000000"/>
                <w:sz w:val="28"/>
              </w:rPr>
              <w:t>Педагог</w:t>
            </w:r>
            <w:r>
              <w:rPr>
                <w:rFonts w:ascii="Times New Roman" w:hAnsi="Times New Roman"/>
                <w:color w:val="000000"/>
                <w:spacing w:val="-2"/>
                <w:sz w:val="28"/>
              </w:rPr>
              <w:t xml:space="preserve"> </w:t>
            </w:r>
            <w:r>
              <w:rPr>
                <w:rFonts w:ascii="Times New Roman" w:hAnsi="Times New Roman"/>
                <w:color w:val="000000"/>
                <w:sz w:val="28"/>
              </w:rPr>
              <w:t>-</w:t>
            </w:r>
            <w:r>
              <w:rPr>
                <w:rFonts w:ascii="Times New Roman" w:hAnsi="Times New Roman"/>
                <w:color w:val="000000"/>
                <w:spacing w:val="-3"/>
                <w:sz w:val="28"/>
              </w:rPr>
              <w:t xml:space="preserve"> </w:t>
            </w:r>
            <w:r>
              <w:rPr>
                <w:rFonts w:ascii="Times New Roman" w:hAnsi="Times New Roman"/>
                <w:color w:val="000000"/>
                <w:sz w:val="28"/>
              </w:rPr>
              <w:t>организатор</w:t>
            </w:r>
          </w:p>
        </w:tc>
      </w:tr>
      <w:tr w:rsidR="00E617B2">
        <w:trPr>
          <w:trHeight w:val="561"/>
        </w:trPr>
        <w:tc>
          <w:tcPr>
            <w:tcW w:w="95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7</w:t>
            </w:r>
          </w:p>
        </w:tc>
        <w:tc>
          <w:tcPr>
            <w:tcW w:w="4053" w:type="dxa"/>
          </w:tcPr>
          <w:p w:rsidR="00E617B2" w:rsidRDefault="00E468A1">
            <w:pPr>
              <w:spacing w:after="0" w:line="240" w:lineRule="auto"/>
              <w:ind w:left="107" w:right="405"/>
              <w:rPr>
                <w:rFonts w:ascii="Times New Roman" w:hAnsi="Times New Roman"/>
                <w:color w:val="000000"/>
                <w:sz w:val="28"/>
              </w:rPr>
            </w:pPr>
            <w:r>
              <w:rPr>
                <w:rFonts w:ascii="Times New Roman" w:hAnsi="Times New Roman"/>
                <w:color w:val="000000"/>
                <w:sz w:val="28"/>
              </w:rPr>
              <w:t>Зимний фестиваль Военно-спортивная игра «Зарница»</w:t>
            </w:r>
          </w:p>
        </w:tc>
        <w:tc>
          <w:tcPr>
            <w:tcW w:w="2112" w:type="dxa"/>
          </w:tcPr>
          <w:p w:rsidR="00E617B2" w:rsidRDefault="00E468A1">
            <w:pPr>
              <w:spacing w:after="0" w:line="240" w:lineRule="auto"/>
              <w:ind w:left="818" w:right="535" w:hanging="274"/>
              <w:rPr>
                <w:rFonts w:ascii="Times New Roman" w:hAnsi="Times New Roman"/>
                <w:color w:val="000000"/>
                <w:sz w:val="28"/>
              </w:rPr>
            </w:pPr>
            <w:r>
              <w:rPr>
                <w:rFonts w:ascii="Times New Roman" w:hAnsi="Times New Roman"/>
                <w:color w:val="000000"/>
                <w:spacing w:val="-1"/>
                <w:sz w:val="28"/>
              </w:rPr>
              <w:t>Февраль</w:t>
            </w:r>
            <w:r>
              <w:rPr>
                <w:rFonts w:ascii="Times New Roman" w:hAnsi="Times New Roman"/>
                <w:color w:val="000000"/>
                <w:spacing w:val="-57"/>
                <w:sz w:val="28"/>
              </w:rPr>
              <w:t xml:space="preserve"> </w:t>
            </w:r>
            <w:r>
              <w:rPr>
                <w:rFonts w:ascii="Times New Roman" w:hAnsi="Times New Roman"/>
                <w:color w:val="000000"/>
                <w:sz w:val="28"/>
              </w:rPr>
              <w:t>2-4</w:t>
            </w:r>
          </w:p>
        </w:tc>
        <w:tc>
          <w:tcPr>
            <w:tcW w:w="3000" w:type="dxa"/>
          </w:tcPr>
          <w:p w:rsidR="00E617B2" w:rsidRDefault="00E468A1">
            <w:pPr>
              <w:spacing w:after="0" w:line="240" w:lineRule="auto"/>
              <w:ind w:left="214" w:right="209"/>
              <w:rPr>
                <w:rFonts w:ascii="Times New Roman" w:hAnsi="Times New Roman"/>
                <w:color w:val="000000"/>
                <w:sz w:val="28"/>
              </w:rPr>
            </w:pPr>
            <w:r>
              <w:rPr>
                <w:rFonts w:ascii="Times New Roman" w:hAnsi="Times New Roman"/>
                <w:color w:val="000000"/>
                <w:sz w:val="28"/>
              </w:rPr>
              <w:t>Учителя физической культуры, классный руководители, педагог-организатор</w:t>
            </w:r>
          </w:p>
        </w:tc>
      </w:tr>
      <w:tr w:rsidR="00E617B2">
        <w:trPr>
          <w:trHeight w:val="604"/>
        </w:trPr>
        <w:tc>
          <w:tcPr>
            <w:tcW w:w="95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8</w:t>
            </w:r>
          </w:p>
        </w:tc>
        <w:tc>
          <w:tcPr>
            <w:tcW w:w="4053" w:type="dxa"/>
          </w:tcPr>
          <w:p w:rsidR="00E617B2" w:rsidRDefault="00E468A1">
            <w:pPr>
              <w:spacing w:after="0" w:line="240" w:lineRule="auto"/>
              <w:ind w:left="175"/>
              <w:rPr>
                <w:rFonts w:ascii="Times New Roman" w:hAnsi="Times New Roman"/>
                <w:color w:val="000000"/>
                <w:sz w:val="28"/>
              </w:rPr>
            </w:pPr>
            <w:r>
              <w:rPr>
                <w:rFonts w:ascii="Times New Roman" w:hAnsi="Times New Roman"/>
                <w:color w:val="000000"/>
                <w:sz w:val="28"/>
              </w:rPr>
              <w:t>«Смотр</w:t>
            </w:r>
            <w:r>
              <w:rPr>
                <w:rFonts w:ascii="Times New Roman" w:hAnsi="Times New Roman"/>
                <w:color w:val="000000"/>
                <w:spacing w:val="-5"/>
                <w:sz w:val="28"/>
              </w:rPr>
              <w:t xml:space="preserve"> </w:t>
            </w:r>
            <w:r>
              <w:rPr>
                <w:rFonts w:ascii="Times New Roman" w:hAnsi="Times New Roman"/>
                <w:color w:val="000000"/>
                <w:sz w:val="28"/>
              </w:rPr>
              <w:t>строя</w:t>
            </w:r>
            <w:r>
              <w:rPr>
                <w:rFonts w:ascii="Times New Roman" w:hAnsi="Times New Roman"/>
                <w:color w:val="000000"/>
                <w:spacing w:val="-4"/>
                <w:sz w:val="28"/>
              </w:rPr>
              <w:t xml:space="preserve"> </w:t>
            </w:r>
            <w:r>
              <w:rPr>
                <w:rFonts w:ascii="Times New Roman" w:hAnsi="Times New Roman"/>
                <w:color w:val="000000"/>
                <w:sz w:val="28"/>
              </w:rPr>
              <w:t>и</w:t>
            </w:r>
            <w:r>
              <w:rPr>
                <w:rFonts w:ascii="Times New Roman" w:hAnsi="Times New Roman"/>
                <w:color w:val="000000"/>
                <w:spacing w:val="-2"/>
                <w:sz w:val="28"/>
              </w:rPr>
              <w:t xml:space="preserve"> </w:t>
            </w:r>
            <w:r>
              <w:rPr>
                <w:rFonts w:ascii="Times New Roman" w:hAnsi="Times New Roman"/>
                <w:color w:val="000000"/>
                <w:sz w:val="28"/>
              </w:rPr>
              <w:t>песни</w:t>
            </w:r>
          </w:p>
          <w:p w:rsidR="00E617B2" w:rsidRDefault="00E617B2">
            <w:pPr>
              <w:spacing w:after="0" w:line="240" w:lineRule="auto"/>
              <w:ind w:left="175"/>
              <w:rPr>
                <w:rFonts w:ascii="Times New Roman" w:hAnsi="Times New Roman"/>
                <w:color w:val="000000"/>
                <w:sz w:val="28"/>
              </w:rPr>
            </w:pPr>
          </w:p>
        </w:tc>
        <w:tc>
          <w:tcPr>
            <w:tcW w:w="2112" w:type="dxa"/>
          </w:tcPr>
          <w:p w:rsidR="00E617B2" w:rsidRDefault="00E468A1">
            <w:pPr>
              <w:spacing w:after="0" w:line="240" w:lineRule="auto"/>
              <w:ind w:left="818" w:right="535" w:hanging="274"/>
              <w:rPr>
                <w:rFonts w:ascii="Times New Roman" w:hAnsi="Times New Roman"/>
                <w:color w:val="000000"/>
                <w:sz w:val="28"/>
              </w:rPr>
            </w:pPr>
            <w:r>
              <w:rPr>
                <w:rFonts w:ascii="Times New Roman" w:hAnsi="Times New Roman"/>
                <w:color w:val="000000"/>
                <w:spacing w:val="-1"/>
                <w:sz w:val="28"/>
              </w:rPr>
              <w:t>Февраль</w:t>
            </w:r>
            <w:r>
              <w:rPr>
                <w:rFonts w:ascii="Times New Roman" w:hAnsi="Times New Roman"/>
                <w:color w:val="000000"/>
                <w:spacing w:val="-57"/>
                <w:sz w:val="28"/>
              </w:rPr>
              <w:t xml:space="preserve"> </w:t>
            </w:r>
            <w:r>
              <w:rPr>
                <w:rFonts w:ascii="Times New Roman" w:hAnsi="Times New Roman"/>
                <w:color w:val="000000"/>
                <w:sz w:val="28"/>
              </w:rPr>
              <w:t>2-4</w:t>
            </w:r>
          </w:p>
        </w:tc>
        <w:tc>
          <w:tcPr>
            <w:tcW w:w="3000" w:type="dxa"/>
          </w:tcPr>
          <w:p w:rsidR="00E617B2" w:rsidRDefault="00E468A1">
            <w:pPr>
              <w:spacing w:after="0" w:line="240" w:lineRule="auto"/>
              <w:ind w:left="214" w:right="343"/>
              <w:rPr>
                <w:rFonts w:ascii="Times New Roman" w:hAnsi="Times New Roman"/>
                <w:color w:val="000000"/>
                <w:sz w:val="28"/>
              </w:rPr>
            </w:pPr>
            <w:r>
              <w:rPr>
                <w:rFonts w:ascii="Times New Roman" w:hAnsi="Times New Roman"/>
                <w:color w:val="000000"/>
                <w:sz w:val="28"/>
              </w:rPr>
              <w:t>Педагог</w:t>
            </w:r>
            <w:r>
              <w:rPr>
                <w:rFonts w:ascii="Times New Roman" w:hAnsi="Times New Roman"/>
                <w:color w:val="000000"/>
                <w:spacing w:val="-3"/>
                <w:sz w:val="28"/>
              </w:rPr>
              <w:t xml:space="preserve"> </w:t>
            </w:r>
            <w:r>
              <w:rPr>
                <w:rFonts w:ascii="Times New Roman" w:hAnsi="Times New Roman"/>
                <w:color w:val="000000"/>
                <w:sz w:val="28"/>
              </w:rPr>
              <w:t>–</w:t>
            </w:r>
            <w:r>
              <w:rPr>
                <w:rFonts w:ascii="Times New Roman" w:hAnsi="Times New Roman"/>
                <w:color w:val="000000"/>
                <w:spacing w:val="-4"/>
                <w:sz w:val="28"/>
              </w:rPr>
              <w:t xml:space="preserve"> </w:t>
            </w:r>
            <w:r>
              <w:rPr>
                <w:rFonts w:ascii="Times New Roman" w:hAnsi="Times New Roman"/>
                <w:color w:val="000000"/>
                <w:sz w:val="28"/>
              </w:rPr>
              <w:t>организатор</w:t>
            </w:r>
          </w:p>
          <w:p w:rsidR="00E617B2" w:rsidRDefault="00E468A1">
            <w:pPr>
              <w:spacing w:after="0" w:line="240" w:lineRule="auto"/>
              <w:ind w:left="214" w:right="343"/>
              <w:rPr>
                <w:rFonts w:ascii="Times New Roman" w:hAnsi="Times New Roman"/>
                <w:color w:val="000000"/>
                <w:sz w:val="28"/>
              </w:rPr>
            </w:pPr>
            <w:r>
              <w:rPr>
                <w:rFonts w:ascii="Times New Roman" w:hAnsi="Times New Roman"/>
                <w:color w:val="000000"/>
                <w:sz w:val="28"/>
              </w:rPr>
              <w:t>Кл. руководители</w:t>
            </w:r>
          </w:p>
        </w:tc>
      </w:tr>
      <w:tr w:rsidR="00E617B2">
        <w:trPr>
          <w:trHeight w:val="907"/>
        </w:trPr>
        <w:tc>
          <w:tcPr>
            <w:tcW w:w="957" w:type="dxa"/>
          </w:tcPr>
          <w:p w:rsidR="00E617B2" w:rsidRDefault="00E468A1">
            <w:pPr>
              <w:spacing w:after="0" w:line="240" w:lineRule="auto"/>
              <w:ind w:right="359"/>
              <w:jc w:val="right"/>
              <w:rPr>
                <w:rFonts w:ascii="Times New Roman" w:hAnsi="Times New Roman"/>
                <w:color w:val="000000"/>
                <w:sz w:val="28"/>
              </w:rPr>
            </w:pPr>
            <w:r>
              <w:rPr>
                <w:rFonts w:ascii="Times New Roman" w:hAnsi="Times New Roman"/>
                <w:color w:val="000000"/>
                <w:sz w:val="28"/>
              </w:rPr>
              <w:t>9</w:t>
            </w:r>
          </w:p>
        </w:tc>
        <w:tc>
          <w:tcPr>
            <w:tcW w:w="4053" w:type="dxa"/>
          </w:tcPr>
          <w:p w:rsidR="00E617B2" w:rsidRDefault="00E468A1">
            <w:pPr>
              <w:spacing w:after="0" w:line="240" w:lineRule="auto"/>
              <w:ind w:left="175" w:right="609"/>
              <w:rPr>
                <w:rFonts w:ascii="Times New Roman" w:hAnsi="Times New Roman"/>
                <w:color w:val="000000"/>
                <w:sz w:val="28"/>
              </w:rPr>
            </w:pPr>
            <w:r>
              <w:rPr>
                <w:rFonts w:ascii="Times New Roman" w:hAnsi="Times New Roman"/>
                <w:color w:val="000000"/>
                <w:sz w:val="28"/>
              </w:rPr>
              <w:t>Праздничный концерт,</w:t>
            </w:r>
            <w:r>
              <w:rPr>
                <w:rFonts w:ascii="Times New Roman" w:hAnsi="Times New Roman"/>
                <w:color w:val="000000"/>
                <w:spacing w:val="1"/>
                <w:sz w:val="28"/>
              </w:rPr>
              <w:t xml:space="preserve"> </w:t>
            </w:r>
            <w:r>
              <w:rPr>
                <w:rFonts w:ascii="Times New Roman" w:hAnsi="Times New Roman"/>
                <w:color w:val="000000"/>
                <w:sz w:val="28"/>
              </w:rPr>
              <w:t>посвященный</w:t>
            </w:r>
            <w:r>
              <w:rPr>
                <w:rFonts w:ascii="Times New Roman" w:hAnsi="Times New Roman"/>
                <w:color w:val="000000"/>
                <w:spacing w:val="-10"/>
                <w:sz w:val="28"/>
              </w:rPr>
              <w:t xml:space="preserve"> </w:t>
            </w:r>
            <w:r>
              <w:rPr>
                <w:rFonts w:ascii="Times New Roman" w:hAnsi="Times New Roman"/>
                <w:color w:val="000000"/>
                <w:sz w:val="28"/>
              </w:rPr>
              <w:t>Международному</w:t>
            </w:r>
          </w:p>
          <w:p w:rsidR="00E617B2" w:rsidRDefault="00E468A1">
            <w:pPr>
              <w:spacing w:after="0" w:line="240" w:lineRule="auto"/>
              <w:ind w:left="175"/>
              <w:rPr>
                <w:rFonts w:ascii="Times New Roman" w:hAnsi="Times New Roman"/>
                <w:color w:val="000000"/>
                <w:sz w:val="28"/>
              </w:rPr>
            </w:pPr>
            <w:r>
              <w:rPr>
                <w:rFonts w:ascii="Times New Roman" w:hAnsi="Times New Roman"/>
                <w:color w:val="000000"/>
                <w:sz w:val="28"/>
              </w:rPr>
              <w:t>женскому</w:t>
            </w:r>
            <w:r>
              <w:rPr>
                <w:rFonts w:ascii="Times New Roman" w:hAnsi="Times New Roman"/>
                <w:color w:val="000000"/>
                <w:spacing w:val="-7"/>
                <w:sz w:val="28"/>
              </w:rPr>
              <w:t xml:space="preserve"> </w:t>
            </w:r>
            <w:r>
              <w:rPr>
                <w:rFonts w:ascii="Times New Roman" w:hAnsi="Times New Roman"/>
                <w:color w:val="000000"/>
                <w:sz w:val="28"/>
              </w:rPr>
              <w:t>дню</w:t>
            </w:r>
            <w:r>
              <w:rPr>
                <w:rFonts w:ascii="Times New Roman" w:hAnsi="Times New Roman"/>
                <w:color w:val="000000"/>
                <w:spacing w:val="4"/>
                <w:sz w:val="28"/>
              </w:rPr>
              <w:t xml:space="preserve"> </w:t>
            </w:r>
            <w:r>
              <w:rPr>
                <w:rFonts w:ascii="Times New Roman" w:hAnsi="Times New Roman"/>
                <w:color w:val="000000"/>
                <w:sz w:val="28"/>
              </w:rPr>
              <w:t>«Для</w:t>
            </w:r>
            <w:r>
              <w:rPr>
                <w:rFonts w:ascii="Times New Roman" w:hAnsi="Times New Roman"/>
                <w:color w:val="000000"/>
                <w:spacing w:val="-2"/>
                <w:sz w:val="28"/>
              </w:rPr>
              <w:t xml:space="preserve"> </w:t>
            </w:r>
            <w:r>
              <w:rPr>
                <w:rFonts w:ascii="Times New Roman" w:hAnsi="Times New Roman"/>
                <w:color w:val="000000"/>
                <w:sz w:val="28"/>
              </w:rPr>
              <w:t>милых</w:t>
            </w:r>
            <w:r>
              <w:rPr>
                <w:rFonts w:ascii="Times New Roman" w:hAnsi="Times New Roman"/>
                <w:color w:val="000000"/>
                <w:spacing w:val="-1"/>
                <w:sz w:val="28"/>
              </w:rPr>
              <w:t xml:space="preserve"> </w:t>
            </w:r>
            <w:r>
              <w:rPr>
                <w:rFonts w:ascii="Times New Roman" w:hAnsi="Times New Roman"/>
                <w:color w:val="000000"/>
                <w:sz w:val="28"/>
              </w:rPr>
              <w:t>дам»</w:t>
            </w:r>
          </w:p>
        </w:tc>
        <w:tc>
          <w:tcPr>
            <w:tcW w:w="2112" w:type="dxa"/>
          </w:tcPr>
          <w:p w:rsidR="00E617B2" w:rsidRDefault="00E468A1">
            <w:pPr>
              <w:spacing w:after="0" w:line="240" w:lineRule="auto"/>
              <w:ind w:left="706" w:right="693"/>
              <w:jc w:val="center"/>
              <w:rPr>
                <w:rFonts w:ascii="Times New Roman" w:hAnsi="Times New Roman"/>
                <w:color w:val="000000"/>
                <w:sz w:val="28"/>
              </w:rPr>
            </w:pPr>
            <w:r>
              <w:rPr>
                <w:rFonts w:ascii="Times New Roman" w:hAnsi="Times New Roman"/>
                <w:color w:val="000000"/>
                <w:sz w:val="28"/>
              </w:rPr>
              <w:t>Март</w:t>
            </w:r>
            <w:r>
              <w:rPr>
                <w:rFonts w:ascii="Times New Roman" w:hAnsi="Times New Roman"/>
                <w:color w:val="000000"/>
                <w:spacing w:val="-58"/>
                <w:sz w:val="28"/>
              </w:rPr>
              <w:t xml:space="preserve"> </w:t>
            </w:r>
            <w:r>
              <w:rPr>
                <w:rFonts w:ascii="Times New Roman" w:hAnsi="Times New Roman"/>
                <w:color w:val="000000"/>
                <w:sz w:val="28"/>
              </w:rPr>
              <w:t>1-4</w:t>
            </w:r>
          </w:p>
        </w:tc>
        <w:tc>
          <w:tcPr>
            <w:tcW w:w="3000" w:type="dxa"/>
          </w:tcPr>
          <w:p w:rsidR="00E617B2" w:rsidRDefault="00E468A1">
            <w:pPr>
              <w:spacing w:after="0" w:line="240" w:lineRule="auto"/>
              <w:ind w:left="214" w:right="343"/>
              <w:rPr>
                <w:rFonts w:ascii="Times New Roman" w:hAnsi="Times New Roman"/>
                <w:color w:val="000000"/>
                <w:sz w:val="28"/>
              </w:rPr>
            </w:pPr>
            <w:r>
              <w:rPr>
                <w:rFonts w:ascii="Times New Roman" w:hAnsi="Times New Roman"/>
                <w:color w:val="000000"/>
                <w:sz w:val="28"/>
              </w:rPr>
              <w:t>Педагог</w:t>
            </w:r>
            <w:r>
              <w:rPr>
                <w:rFonts w:ascii="Times New Roman" w:hAnsi="Times New Roman"/>
                <w:color w:val="000000"/>
                <w:spacing w:val="-3"/>
                <w:sz w:val="28"/>
              </w:rPr>
              <w:t xml:space="preserve"> </w:t>
            </w:r>
            <w:r>
              <w:rPr>
                <w:rFonts w:ascii="Times New Roman" w:hAnsi="Times New Roman"/>
                <w:color w:val="000000"/>
                <w:sz w:val="28"/>
              </w:rPr>
              <w:t>–</w:t>
            </w:r>
            <w:r>
              <w:rPr>
                <w:rFonts w:ascii="Times New Roman" w:hAnsi="Times New Roman"/>
                <w:color w:val="000000"/>
                <w:spacing w:val="-4"/>
                <w:sz w:val="28"/>
              </w:rPr>
              <w:t xml:space="preserve"> </w:t>
            </w:r>
            <w:r>
              <w:rPr>
                <w:rFonts w:ascii="Times New Roman" w:hAnsi="Times New Roman"/>
                <w:color w:val="000000"/>
                <w:sz w:val="28"/>
              </w:rPr>
              <w:t>организатор</w:t>
            </w:r>
          </w:p>
          <w:p w:rsidR="00E617B2" w:rsidRDefault="00E468A1">
            <w:pPr>
              <w:spacing w:after="0" w:line="240" w:lineRule="auto"/>
              <w:ind w:left="214" w:right="343"/>
              <w:rPr>
                <w:rFonts w:ascii="Times New Roman" w:hAnsi="Times New Roman"/>
                <w:color w:val="000000"/>
                <w:sz w:val="28"/>
              </w:rPr>
            </w:pPr>
            <w:r>
              <w:rPr>
                <w:rFonts w:ascii="Times New Roman" w:hAnsi="Times New Roman"/>
                <w:color w:val="000000"/>
                <w:sz w:val="28"/>
              </w:rPr>
              <w:t>Кл. руководители</w:t>
            </w:r>
          </w:p>
        </w:tc>
      </w:tr>
      <w:tr w:rsidR="00E617B2">
        <w:trPr>
          <w:trHeight w:val="604"/>
        </w:trPr>
        <w:tc>
          <w:tcPr>
            <w:tcW w:w="957" w:type="dxa"/>
          </w:tcPr>
          <w:p w:rsidR="00E617B2" w:rsidRDefault="00E468A1">
            <w:pPr>
              <w:spacing w:after="0" w:line="240" w:lineRule="auto"/>
              <w:ind w:right="359"/>
              <w:jc w:val="right"/>
              <w:rPr>
                <w:rFonts w:ascii="Times New Roman" w:hAnsi="Times New Roman"/>
                <w:color w:val="000000"/>
                <w:sz w:val="28"/>
              </w:rPr>
            </w:pPr>
            <w:r>
              <w:rPr>
                <w:rFonts w:ascii="Times New Roman" w:hAnsi="Times New Roman"/>
                <w:color w:val="000000"/>
                <w:sz w:val="28"/>
              </w:rPr>
              <w:t>10</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Познавательно</w:t>
            </w:r>
            <w:r>
              <w:rPr>
                <w:rFonts w:ascii="Times New Roman" w:hAnsi="Times New Roman"/>
                <w:color w:val="000000"/>
                <w:spacing w:val="-8"/>
                <w:sz w:val="28"/>
              </w:rPr>
              <w:t xml:space="preserve"> </w:t>
            </w:r>
            <w:r>
              <w:rPr>
                <w:rFonts w:ascii="Times New Roman" w:hAnsi="Times New Roman"/>
                <w:color w:val="000000"/>
                <w:sz w:val="28"/>
              </w:rPr>
              <w:t>–</w:t>
            </w:r>
            <w:r>
              <w:rPr>
                <w:rFonts w:ascii="Times New Roman" w:hAnsi="Times New Roman"/>
                <w:color w:val="000000"/>
                <w:spacing w:val="-7"/>
                <w:sz w:val="28"/>
              </w:rPr>
              <w:t xml:space="preserve"> </w:t>
            </w:r>
            <w:r>
              <w:rPr>
                <w:rFonts w:ascii="Times New Roman" w:hAnsi="Times New Roman"/>
                <w:color w:val="000000"/>
                <w:sz w:val="28"/>
              </w:rPr>
              <w:t>развлекательная</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программа</w:t>
            </w:r>
            <w:r>
              <w:rPr>
                <w:rFonts w:ascii="Times New Roman" w:hAnsi="Times New Roman"/>
                <w:color w:val="000000"/>
                <w:spacing w:val="-9"/>
                <w:sz w:val="28"/>
              </w:rPr>
              <w:t xml:space="preserve"> </w:t>
            </w:r>
            <w:r>
              <w:rPr>
                <w:rFonts w:ascii="Times New Roman" w:hAnsi="Times New Roman"/>
                <w:color w:val="000000"/>
                <w:sz w:val="28"/>
              </w:rPr>
              <w:t>«Народные</w:t>
            </w:r>
            <w:r>
              <w:rPr>
                <w:rFonts w:ascii="Times New Roman" w:hAnsi="Times New Roman"/>
                <w:color w:val="000000"/>
                <w:spacing w:val="-8"/>
                <w:sz w:val="28"/>
              </w:rPr>
              <w:t xml:space="preserve"> </w:t>
            </w:r>
            <w:r>
              <w:rPr>
                <w:rFonts w:ascii="Times New Roman" w:hAnsi="Times New Roman"/>
                <w:color w:val="000000"/>
                <w:sz w:val="28"/>
              </w:rPr>
              <w:t>традиции»</w:t>
            </w:r>
          </w:p>
        </w:tc>
        <w:tc>
          <w:tcPr>
            <w:tcW w:w="2112" w:type="dxa"/>
          </w:tcPr>
          <w:p w:rsidR="00E617B2" w:rsidRDefault="00E468A1">
            <w:pPr>
              <w:spacing w:after="0" w:line="240" w:lineRule="auto"/>
              <w:ind w:left="703" w:right="691"/>
              <w:jc w:val="center"/>
              <w:rPr>
                <w:rFonts w:ascii="Times New Roman" w:hAnsi="Times New Roman"/>
                <w:color w:val="000000"/>
                <w:sz w:val="28"/>
              </w:rPr>
            </w:pPr>
            <w:r>
              <w:rPr>
                <w:rFonts w:ascii="Times New Roman" w:hAnsi="Times New Roman"/>
                <w:color w:val="000000"/>
                <w:sz w:val="28"/>
              </w:rPr>
              <w:t>Марь</w:t>
            </w:r>
            <w:r>
              <w:rPr>
                <w:rFonts w:ascii="Times New Roman" w:hAnsi="Times New Roman"/>
                <w:color w:val="000000"/>
                <w:spacing w:val="-58"/>
                <w:sz w:val="28"/>
              </w:rPr>
              <w:t xml:space="preserve"> </w:t>
            </w:r>
            <w:r>
              <w:rPr>
                <w:rFonts w:ascii="Times New Roman" w:hAnsi="Times New Roman"/>
                <w:color w:val="000000"/>
                <w:sz w:val="28"/>
              </w:rPr>
              <w:t>1-4</w:t>
            </w:r>
          </w:p>
        </w:tc>
        <w:tc>
          <w:tcPr>
            <w:tcW w:w="3000" w:type="dxa"/>
          </w:tcPr>
          <w:p w:rsidR="00E617B2" w:rsidRDefault="00E468A1">
            <w:pPr>
              <w:spacing w:after="0" w:line="240" w:lineRule="auto"/>
              <w:ind w:left="214" w:right="343"/>
              <w:rPr>
                <w:rFonts w:ascii="Times New Roman" w:hAnsi="Times New Roman"/>
                <w:color w:val="000000"/>
                <w:sz w:val="28"/>
              </w:rPr>
            </w:pPr>
            <w:r>
              <w:rPr>
                <w:rFonts w:ascii="Times New Roman" w:hAnsi="Times New Roman"/>
                <w:color w:val="000000"/>
                <w:sz w:val="28"/>
              </w:rPr>
              <w:t>Педагог</w:t>
            </w:r>
            <w:r>
              <w:rPr>
                <w:rFonts w:ascii="Times New Roman" w:hAnsi="Times New Roman"/>
                <w:color w:val="000000"/>
                <w:spacing w:val="-3"/>
                <w:sz w:val="28"/>
              </w:rPr>
              <w:t xml:space="preserve"> </w:t>
            </w:r>
            <w:r>
              <w:rPr>
                <w:rFonts w:ascii="Times New Roman" w:hAnsi="Times New Roman"/>
                <w:color w:val="000000"/>
                <w:sz w:val="28"/>
              </w:rPr>
              <w:t>–</w:t>
            </w:r>
            <w:r>
              <w:rPr>
                <w:rFonts w:ascii="Times New Roman" w:hAnsi="Times New Roman"/>
                <w:color w:val="000000"/>
                <w:spacing w:val="-4"/>
                <w:sz w:val="28"/>
              </w:rPr>
              <w:t xml:space="preserve"> </w:t>
            </w:r>
            <w:r>
              <w:rPr>
                <w:rFonts w:ascii="Times New Roman" w:hAnsi="Times New Roman"/>
                <w:color w:val="000000"/>
                <w:sz w:val="28"/>
              </w:rPr>
              <w:t>организатор</w:t>
            </w:r>
          </w:p>
          <w:p w:rsidR="00E617B2" w:rsidRDefault="00E468A1">
            <w:pPr>
              <w:spacing w:after="0" w:line="240" w:lineRule="auto"/>
              <w:ind w:left="214" w:right="343"/>
              <w:rPr>
                <w:rFonts w:ascii="Times New Roman" w:hAnsi="Times New Roman"/>
                <w:color w:val="000000"/>
                <w:sz w:val="28"/>
              </w:rPr>
            </w:pPr>
            <w:r>
              <w:rPr>
                <w:rFonts w:ascii="Times New Roman" w:hAnsi="Times New Roman"/>
                <w:color w:val="000000"/>
                <w:sz w:val="28"/>
              </w:rPr>
              <w:t>Кл. руководители</w:t>
            </w:r>
          </w:p>
        </w:tc>
      </w:tr>
      <w:tr w:rsidR="00E617B2">
        <w:trPr>
          <w:trHeight w:val="551"/>
        </w:trPr>
        <w:tc>
          <w:tcPr>
            <w:tcW w:w="957" w:type="dxa"/>
          </w:tcPr>
          <w:p w:rsidR="00E617B2" w:rsidRDefault="00E468A1">
            <w:pPr>
              <w:spacing w:after="0" w:line="240" w:lineRule="auto"/>
              <w:ind w:right="359"/>
              <w:jc w:val="right"/>
              <w:rPr>
                <w:rFonts w:ascii="Times New Roman" w:hAnsi="Times New Roman"/>
                <w:color w:val="000000"/>
                <w:sz w:val="28"/>
              </w:rPr>
            </w:pPr>
            <w:r>
              <w:rPr>
                <w:rFonts w:ascii="Times New Roman" w:hAnsi="Times New Roman"/>
                <w:color w:val="000000"/>
                <w:sz w:val="28"/>
              </w:rPr>
              <w:t>11</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Праздник</w:t>
            </w:r>
            <w:r>
              <w:rPr>
                <w:rFonts w:ascii="Times New Roman" w:hAnsi="Times New Roman"/>
                <w:color w:val="000000"/>
                <w:spacing w:val="-4"/>
                <w:sz w:val="28"/>
              </w:rPr>
              <w:t xml:space="preserve"> </w:t>
            </w:r>
            <w:r>
              <w:rPr>
                <w:rFonts w:ascii="Times New Roman" w:hAnsi="Times New Roman"/>
                <w:color w:val="000000"/>
                <w:sz w:val="28"/>
              </w:rPr>
              <w:t>Азбуки</w:t>
            </w:r>
            <w:r>
              <w:rPr>
                <w:rFonts w:ascii="Times New Roman" w:hAnsi="Times New Roman"/>
                <w:color w:val="000000"/>
                <w:spacing w:val="-3"/>
                <w:sz w:val="28"/>
              </w:rPr>
              <w:t xml:space="preserve"> </w:t>
            </w:r>
            <w:r>
              <w:rPr>
                <w:rFonts w:ascii="Times New Roman" w:hAnsi="Times New Roman"/>
                <w:color w:val="000000"/>
                <w:sz w:val="28"/>
              </w:rPr>
              <w:t>1</w:t>
            </w:r>
            <w:r>
              <w:rPr>
                <w:rFonts w:ascii="Times New Roman" w:hAnsi="Times New Roman"/>
                <w:color w:val="000000"/>
                <w:spacing w:val="-4"/>
                <w:sz w:val="28"/>
              </w:rPr>
              <w:t xml:space="preserve"> </w:t>
            </w:r>
            <w:r>
              <w:rPr>
                <w:rFonts w:ascii="Times New Roman" w:hAnsi="Times New Roman"/>
                <w:color w:val="000000"/>
                <w:sz w:val="28"/>
              </w:rPr>
              <w:t>классы.</w:t>
            </w:r>
          </w:p>
        </w:tc>
        <w:tc>
          <w:tcPr>
            <w:tcW w:w="2112" w:type="dxa"/>
          </w:tcPr>
          <w:p w:rsidR="00E617B2" w:rsidRDefault="00E468A1">
            <w:pPr>
              <w:spacing w:after="0" w:line="240" w:lineRule="auto"/>
              <w:ind w:left="96" w:right="86"/>
              <w:jc w:val="center"/>
              <w:rPr>
                <w:rFonts w:ascii="Times New Roman" w:hAnsi="Times New Roman"/>
                <w:color w:val="000000"/>
                <w:sz w:val="28"/>
              </w:rPr>
            </w:pPr>
            <w:r>
              <w:rPr>
                <w:rFonts w:ascii="Times New Roman" w:hAnsi="Times New Roman"/>
                <w:color w:val="000000"/>
                <w:sz w:val="28"/>
              </w:rPr>
              <w:t>Март</w:t>
            </w:r>
          </w:p>
          <w:p w:rsidR="00E617B2" w:rsidRDefault="00E468A1">
            <w:pPr>
              <w:spacing w:after="0" w:line="240" w:lineRule="auto"/>
              <w:ind w:left="8"/>
              <w:jc w:val="center"/>
              <w:rPr>
                <w:rFonts w:ascii="Times New Roman" w:hAnsi="Times New Roman"/>
                <w:color w:val="000000"/>
                <w:sz w:val="28"/>
              </w:rPr>
            </w:pPr>
            <w:r>
              <w:rPr>
                <w:rFonts w:ascii="Times New Roman" w:hAnsi="Times New Roman"/>
                <w:color w:val="000000"/>
                <w:sz w:val="28"/>
              </w:rPr>
              <w:t>1</w:t>
            </w:r>
          </w:p>
        </w:tc>
        <w:tc>
          <w:tcPr>
            <w:tcW w:w="3000" w:type="dxa"/>
          </w:tcPr>
          <w:p w:rsidR="00E617B2" w:rsidRDefault="00E468A1">
            <w:pPr>
              <w:spacing w:after="0" w:line="240" w:lineRule="auto"/>
              <w:ind w:left="214" w:right="206"/>
              <w:jc w:val="center"/>
              <w:rPr>
                <w:rFonts w:ascii="Times New Roman" w:hAnsi="Times New Roman"/>
                <w:color w:val="000000"/>
                <w:sz w:val="28"/>
              </w:rPr>
            </w:pPr>
            <w:r>
              <w:rPr>
                <w:rFonts w:ascii="Times New Roman" w:hAnsi="Times New Roman"/>
                <w:color w:val="000000"/>
                <w:sz w:val="28"/>
              </w:rPr>
              <w:t>Педагог</w:t>
            </w:r>
            <w:r>
              <w:rPr>
                <w:rFonts w:ascii="Times New Roman" w:hAnsi="Times New Roman"/>
                <w:color w:val="000000"/>
                <w:spacing w:val="-2"/>
                <w:sz w:val="28"/>
              </w:rPr>
              <w:t xml:space="preserve"> </w:t>
            </w:r>
            <w:r>
              <w:rPr>
                <w:rFonts w:ascii="Times New Roman" w:hAnsi="Times New Roman"/>
                <w:color w:val="000000"/>
                <w:sz w:val="28"/>
              </w:rPr>
              <w:t>–</w:t>
            </w:r>
            <w:r>
              <w:rPr>
                <w:rFonts w:ascii="Times New Roman" w:hAnsi="Times New Roman"/>
                <w:color w:val="000000"/>
                <w:spacing w:val="-3"/>
                <w:sz w:val="28"/>
              </w:rPr>
              <w:t xml:space="preserve"> </w:t>
            </w:r>
            <w:r>
              <w:rPr>
                <w:rFonts w:ascii="Times New Roman" w:hAnsi="Times New Roman"/>
                <w:color w:val="000000"/>
                <w:sz w:val="28"/>
              </w:rPr>
              <w:t>организатор</w:t>
            </w:r>
          </w:p>
          <w:p w:rsidR="00E617B2" w:rsidRDefault="00E468A1">
            <w:pPr>
              <w:spacing w:after="0" w:line="240" w:lineRule="auto"/>
              <w:ind w:left="214" w:right="206"/>
              <w:jc w:val="center"/>
              <w:rPr>
                <w:rFonts w:ascii="Times New Roman" w:hAnsi="Times New Roman"/>
                <w:color w:val="000000"/>
                <w:sz w:val="28"/>
              </w:rPr>
            </w:pPr>
            <w:r>
              <w:rPr>
                <w:rFonts w:ascii="Times New Roman" w:hAnsi="Times New Roman"/>
                <w:color w:val="000000"/>
                <w:sz w:val="28"/>
              </w:rPr>
              <w:t>Кл. руководители</w:t>
            </w:r>
          </w:p>
        </w:tc>
      </w:tr>
      <w:tr w:rsidR="00E617B2">
        <w:trPr>
          <w:trHeight w:val="830"/>
        </w:trPr>
        <w:tc>
          <w:tcPr>
            <w:tcW w:w="957" w:type="dxa"/>
          </w:tcPr>
          <w:p w:rsidR="00E617B2" w:rsidRDefault="00E468A1">
            <w:pPr>
              <w:spacing w:after="0" w:line="240" w:lineRule="auto"/>
              <w:ind w:right="359"/>
              <w:jc w:val="right"/>
              <w:rPr>
                <w:rFonts w:ascii="Times New Roman" w:hAnsi="Times New Roman"/>
                <w:color w:val="000000"/>
                <w:sz w:val="28"/>
              </w:rPr>
            </w:pPr>
            <w:r>
              <w:rPr>
                <w:rFonts w:ascii="Times New Roman" w:hAnsi="Times New Roman"/>
                <w:color w:val="000000"/>
                <w:sz w:val="28"/>
              </w:rPr>
              <w:t>12</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Церемония</w:t>
            </w:r>
            <w:r>
              <w:rPr>
                <w:rFonts w:ascii="Times New Roman" w:hAnsi="Times New Roman"/>
                <w:color w:val="000000"/>
                <w:spacing w:val="-4"/>
                <w:sz w:val="28"/>
              </w:rPr>
              <w:t xml:space="preserve"> </w:t>
            </w:r>
            <w:r>
              <w:rPr>
                <w:rFonts w:ascii="Times New Roman" w:hAnsi="Times New Roman"/>
                <w:color w:val="000000"/>
                <w:sz w:val="28"/>
              </w:rPr>
              <w:t>последнего</w:t>
            </w:r>
            <w:r>
              <w:rPr>
                <w:rFonts w:ascii="Times New Roman" w:hAnsi="Times New Roman"/>
                <w:color w:val="000000"/>
                <w:spacing w:val="-3"/>
                <w:sz w:val="28"/>
              </w:rPr>
              <w:t xml:space="preserve"> </w:t>
            </w:r>
            <w:r>
              <w:rPr>
                <w:rFonts w:ascii="Times New Roman" w:hAnsi="Times New Roman"/>
                <w:color w:val="000000"/>
                <w:sz w:val="28"/>
              </w:rPr>
              <w:t>звонка</w:t>
            </w:r>
          </w:p>
          <w:p w:rsidR="00E617B2" w:rsidRDefault="00E468A1">
            <w:pPr>
              <w:spacing w:after="0" w:line="240" w:lineRule="auto"/>
              <w:ind w:left="107" w:right="423" w:firstLine="64"/>
              <w:rPr>
                <w:rFonts w:ascii="Times New Roman" w:hAnsi="Times New Roman"/>
                <w:color w:val="000000"/>
                <w:sz w:val="28"/>
              </w:rPr>
            </w:pPr>
            <w:r>
              <w:rPr>
                <w:rFonts w:ascii="Times New Roman" w:hAnsi="Times New Roman"/>
                <w:color w:val="000000"/>
                <w:sz w:val="28"/>
              </w:rPr>
              <w:t>«</w:t>
            </w:r>
            <w:r>
              <w:rPr>
                <w:rFonts w:ascii="Times New Roman" w:hAnsi="Times New Roman"/>
                <w:color w:val="000000"/>
                <w:spacing w:val="-10"/>
                <w:sz w:val="28"/>
              </w:rPr>
              <w:t xml:space="preserve"> </w:t>
            </w:r>
            <w:r>
              <w:rPr>
                <w:rFonts w:ascii="Times New Roman" w:hAnsi="Times New Roman"/>
                <w:color w:val="000000"/>
                <w:sz w:val="28"/>
              </w:rPr>
              <w:t>Школьные</w:t>
            </w:r>
            <w:r>
              <w:rPr>
                <w:rFonts w:ascii="Times New Roman" w:hAnsi="Times New Roman"/>
                <w:color w:val="000000"/>
                <w:spacing w:val="-3"/>
                <w:sz w:val="28"/>
              </w:rPr>
              <w:t xml:space="preserve"> </w:t>
            </w:r>
            <w:r>
              <w:rPr>
                <w:rFonts w:ascii="Times New Roman" w:hAnsi="Times New Roman"/>
                <w:color w:val="000000"/>
                <w:sz w:val="28"/>
              </w:rPr>
              <w:t>годы –</w:t>
            </w:r>
            <w:r>
              <w:rPr>
                <w:rFonts w:ascii="Times New Roman" w:hAnsi="Times New Roman"/>
                <w:color w:val="000000"/>
                <w:spacing w:val="-2"/>
                <w:sz w:val="28"/>
              </w:rPr>
              <w:t xml:space="preserve"> </w:t>
            </w:r>
            <w:r>
              <w:rPr>
                <w:rFonts w:ascii="Times New Roman" w:hAnsi="Times New Roman"/>
                <w:color w:val="000000"/>
                <w:sz w:val="28"/>
              </w:rPr>
              <w:t>чудесные,</w:t>
            </w:r>
            <w:r>
              <w:rPr>
                <w:rFonts w:ascii="Times New Roman" w:hAnsi="Times New Roman"/>
                <w:color w:val="000000"/>
                <w:spacing w:val="-1"/>
                <w:sz w:val="28"/>
              </w:rPr>
              <w:t xml:space="preserve"> </w:t>
            </w:r>
            <w:r>
              <w:rPr>
                <w:rFonts w:ascii="Times New Roman" w:hAnsi="Times New Roman"/>
                <w:color w:val="000000"/>
                <w:sz w:val="28"/>
              </w:rPr>
              <w:t>как</w:t>
            </w:r>
            <w:r>
              <w:rPr>
                <w:rFonts w:ascii="Times New Roman" w:hAnsi="Times New Roman"/>
                <w:color w:val="000000"/>
                <w:spacing w:val="-57"/>
                <w:sz w:val="28"/>
              </w:rPr>
              <w:t xml:space="preserve"> </w:t>
            </w:r>
            <w:r>
              <w:rPr>
                <w:rFonts w:ascii="Times New Roman" w:hAnsi="Times New Roman"/>
                <w:color w:val="000000"/>
                <w:sz w:val="28"/>
              </w:rPr>
              <w:t>они</w:t>
            </w:r>
            <w:r>
              <w:rPr>
                <w:rFonts w:ascii="Times New Roman" w:hAnsi="Times New Roman"/>
                <w:color w:val="000000"/>
                <w:spacing w:val="-1"/>
                <w:sz w:val="28"/>
              </w:rPr>
              <w:t xml:space="preserve"> </w:t>
            </w:r>
            <w:r>
              <w:rPr>
                <w:rFonts w:ascii="Times New Roman" w:hAnsi="Times New Roman"/>
                <w:color w:val="000000"/>
                <w:sz w:val="28"/>
              </w:rPr>
              <w:t>быстро летят!»</w:t>
            </w:r>
          </w:p>
        </w:tc>
        <w:tc>
          <w:tcPr>
            <w:tcW w:w="2112" w:type="dxa"/>
          </w:tcPr>
          <w:p w:rsidR="00E617B2" w:rsidRDefault="00E468A1">
            <w:pPr>
              <w:spacing w:after="0" w:line="240" w:lineRule="auto"/>
              <w:ind w:left="754" w:right="742"/>
              <w:jc w:val="center"/>
              <w:rPr>
                <w:rFonts w:ascii="Times New Roman" w:hAnsi="Times New Roman"/>
                <w:color w:val="000000"/>
                <w:sz w:val="28"/>
              </w:rPr>
            </w:pPr>
            <w:r>
              <w:rPr>
                <w:rFonts w:ascii="Times New Roman" w:hAnsi="Times New Roman"/>
                <w:color w:val="000000"/>
                <w:sz w:val="28"/>
              </w:rPr>
              <w:t>Май 1</w:t>
            </w:r>
          </w:p>
        </w:tc>
        <w:tc>
          <w:tcPr>
            <w:tcW w:w="3000" w:type="dxa"/>
          </w:tcPr>
          <w:p w:rsidR="00E617B2" w:rsidRDefault="00E468A1">
            <w:pPr>
              <w:spacing w:after="0" w:line="240" w:lineRule="auto"/>
              <w:ind w:left="214" w:right="343"/>
              <w:rPr>
                <w:rFonts w:ascii="Times New Roman" w:hAnsi="Times New Roman"/>
                <w:color w:val="000000"/>
                <w:sz w:val="28"/>
              </w:rPr>
            </w:pPr>
            <w:r>
              <w:rPr>
                <w:rFonts w:ascii="Times New Roman" w:hAnsi="Times New Roman"/>
                <w:color w:val="000000"/>
                <w:sz w:val="28"/>
              </w:rPr>
              <w:t>Педагог</w:t>
            </w:r>
            <w:r>
              <w:rPr>
                <w:rFonts w:ascii="Times New Roman" w:hAnsi="Times New Roman"/>
                <w:color w:val="000000"/>
                <w:spacing w:val="-3"/>
                <w:sz w:val="28"/>
              </w:rPr>
              <w:t xml:space="preserve"> </w:t>
            </w:r>
            <w:r>
              <w:rPr>
                <w:rFonts w:ascii="Times New Roman" w:hAnsi="Times New Roman"/>
                <w:color w:val="000000"/>
                <w:sz w:val="28"/>
              </w:rPr>
              <w:t>–</w:t>
            </w:r>
            <w:r>
              <w:rPr>
                <w:rFonts w:ascii="Times New Roman" w:hAnsi="Times New Roman"/>
                <w:color w:val="000000"/>
                <w:spacing w:val="-4"/>
                <w:sz w:val="28"/>
              </w:rPr>
              <w:t xml:space="preserve"> </w:t>
            </w:r>
            <w:r>
              <w:rPr>
                <w:rFonts w:ascii="Times New Roman" w:hAnsi="Times New Roman"/>
                <w:color w:val="000000"/>
                <w:sz w:val="28"/>
              </w:rPr>
              <w:t>организатор</w:t>
            </w:r>
          </w:p>
          <w:p w:rsidR="00E617B2" w:rsidRDefault="00E468A1">
            <w:pPr>
              <w:spacing w:after="0" w:line="240" w:lineRule="auto"/>
              <w:ind w:left="214" w:right="343"/>
              <w:rPr>
                <w:rFonts w:ascii="Times New Roman" w:hAnsi="Times New Roman"/>
                <w:color w:val="000000"/>
                <w:sz w:val="28"/>
              </w:rPr>
            </w:pPr>
            <w:r>
              <w:rPr>
                <w:rFonts w:ascii="Times New Roman" w:hAnsi="Times New Roman"/>
                <w:color w:val="000000"/>
                <w:sz w:val="28"/>
              </w:rPr>
              <w:t xml:space="preserve">Кл. руководители </w:t>
            </w:r>
          </w:p>
        </w:tc>
      </w:tr>
      <w:tr w:rsidR="00E617B2">
        <w:trPr>
          <w:trHeight w:val="551"/>
        </w:trPr>
        <w:tc>
          <w:tcPr>
            <w:tcW w:w="957" w:type="dxa"/>
          </w:tcPr>
          <w:p w:rsidR="00E617B2" w:rsidRDefault="00E468A1">
            <w:pPr>
              <w:spacing w:after="0" w:line="240" w:lineRule="auto"/>
              <w:ind w:right="359"/>
              <w:jc w:val="right"/>
              <w:rPr>
                <w:rFonts w:ascii="Times New Roman" w:hAnsi="Times New Roman"/>
                <w:color w:val="000000"/>
                <w:sz w:val="28"/>
              </w:rPr>
            </w:pPr>
            <w:r>
              <w:rPr>
                <w:rFonts w:ascii="Times New Roman" w:hAnsi="Times New Roman"/>
                <w:color w:val="000000"/>
                <w:sz w:val="28"/>
              </w:rPr>
              <w:t>13</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Праздник</w:t>
            </w:r>
            <w:r>
              <w:rPr>
                <w:rFonts w:ascii="Times New Roman" w:hAnsi="Times New Roman"/>
                <w:color w:val="000000"/>
                <w:spacing w:val="-4"/>
                <w:sz w:val="28"/>
              </w:rPr>
              <w:t xml:space="preserve"> </w:t>
            </w:r>
            <w:r>
              <w:rPr>
                <w:rFonts w:ascii="Times New Roman" w:hAnsi="Times New Roman"/>
                <w:color w:val="000000"/>
                <w:sz w:val="28"/>
              </w:rPr>
              <w:t>«Прощай,</w:t>
            </w:r>
            <w:r>
              <w:rPr>
                <w:rFonts w:ascii="Times New Roman" w:hAnsi="Times New Roman"/>
                <w:color w:val="000000"/>
                <w:spacing w:val="-6"/>
                <w:sz w:val="28"/>
              </w:rPr>
              <w:t xml:space="preserve"> </w:t>
            </w:r>
            <w:r>
              <w:rPr>
                <w:rFonts w:ascii="Times New Roman" w:hAnsi="Times New Roman"/>
                <w:color w:val="000000"/>
                <w:sz w:val="28"/>
              </w:rPr>
              <w:t>начальная</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школа!»</w:t>
            </w:r>
          </w:p>
        </w:tc>
        <w:tc>
          <w:tcPr>
            <w:tcW w:w="2112" w:type="dxa"/>
          </w:tcPr>
          <w:p w:rsidR="00E617B2" w:rsidRDefault="00E468A1">
            <w:pPr>
              <w:spacing w:after="0" w:line="240" w:lineRule="auto"/>
              <w:ind w:left="96" w:right="87"/>
              <w:jc w:val="center"/>
              <w:rPr>
                <w:rFonts w:ascii="Times New Roman" w:hAnsi="Times New Roman"/>
                <w:color w:val="000000"/>
                <w:sz w:val="28"/>
              </w:rPr>
            </w:pPr>
            <w:r>
              <w:rPr>
                <w:rFonts w:ascii="Times New Roman" w:hAnsi="Times New Roman"/>
                <w:color w:val="000000"/>
                <w:sz w:val="28"/>
              </w:rPr>
              <w:t>Май</w:t>
            </w:r>
          </w:p>
          <w:p w:rsidR="00E617B2" w:rsidRDefault="00E468A1">
            <w:pPr>
              <w:spacing w:after="0" w:line="240" w:lineRule="auto"/>
              <w:ind w:left="8"/>
              <w:jc w:val="center"/>
              <w:rPr>
                <w:rFonts w:ascii="Times New Roman" w:hAnsi="Times New Roman"/>
                <w:color w:val="000000"/>
                <w:sz w:val="28"/>
              </w:rPr>
            </w:pPr>
            <w:r>
              <w:rPr>
                <w:rFonts w:ascii="Times New Roman" w:hAnsi="Times New Roman"/>
                <w:color w:val="000000"/>
                <w:sz w:val="28"/>
              </w:rPr>
              <w:t>4</w:t>
            </w:r>
          </w:p>
        </w:tc>
        <w:tc>
          <w:tcPr>
            <w:tcW w:w="3000" w:type="dxa"/>
          </w:tcPr>
          <w:p w:rsidR="00E617B2" w:rsidRDefault="00E468A1">
            <w:pPr>
              <w:spacing w:after="0" w:line="240" w:lineRule="auto"/>
              <w:ind w:left="214" w:right="206"/>
              <w:jc w:val="center"/>
              <w:rPr>
                <w:rFonts w:ascii="Times New Roman" w:hAnsi="Times New Roman"/>
                <w:color w:val="000000"/>
                <w:sz w:val="28"/>
              </w:rPr>
            </w:pPr>
            <w:r>
              <w:rPr>
                <w:rFonts w:ascii="Times New Roman" w:hAnsi="Times New Roman"/>
                <w:color w:val="000000"/>
                <w:sz w:val="28"/>
              </w:rPr>
              <w:t>Педагог</w:t>
            </w:r>
            <w:r>
              <w:rPr>
                <w:rFonts w:ascii="Times New Roman" w:hAnsi="Times New Roman"/>
                <w:color w:val="000000"/>
                <w:spacing w:val="-2"/>
                <w:sz w:val="28"/>
              </w:rPr>
              <w:t xml:space="preserve"> </w:t>
            </w:r>
            <w:r>
              <w:rPr>
                <w:rFonts w:ascii="Times New Roman" w:hAnsi="Times New Roman"/>
                <w:color w:val="000000"/>
                <w:sz w:val="28"/>
              </w:rPr>
              <w:t>–</w:t>
            </w:r>
            <w:r>
              <w:rPr>
                <w:rFonts w:ascii="Times New Roman" w:hAnsi="Times New Roman"/>
                <w:color w:val="000000"/>
                <w:spacing w:val="-3"/>
                <w:sz w:val="28"/>
              </w:rPr>
              <w:t xml:space="preserve"> </w:t>
            </w:r>
            <w:r>
              <w:rPr>
                <w:rFonts w:ascii="Times New Roman" w:hAnsi="Times New Roman"/>
                <w:color w:val="000000"/>
                <w:sz w:val="28"/>
              </w:rPr>
              <w:t>организатор</w:t>
            </w:r>
          </w:p>
          <w:p w:rsidR="00E617B2" w:rsidRDefault="00E468A1">
            <w:pPr>
              <w:spacing w:after="0" w:line="240" w:lineRule="auto"/>
              <w:ind w:left="214" w:right="206"/>
              <w:jc w:val="center"/>
              <w:rPr>
                <w:rFonts w:ascii="Times New Roman" w:hAnsi="Times New Roman"/>
                <w:color w:val="000000"/>
                <w:sz w:val="28"/>
              </w:rPr>
            </w:pPr>
            <w:r>
              <w:rPr>
                <w:rFonts w:ascii="Times New Roman" w:hAnsi="Times New Roman"/>
                <w:color w:val="000000"/>
                <w:sz w:val="28"/>
              </w:rPr>
              <w:t>Кл. руководители</w:t>
            </w:r>
          </w:p>
        </w:tc>
      </w:tr>
      <w:tr w:rsidR="00E617B2">
        <w:trPr>
          <w:trHeight w:val="551"/>
        </w:trPr>
        <w:tc>
          <w:tcPr>
            <w:tcW w:w="957" w:type="dxa"/>
          </w:tcPr>
          <w:p w:rsidR="00E617B2" w:rsidRDefault="00E468A1">
            <w:pPr>
              <w:spacing w:after="0" w:line="240" w:lineRule="auto"/>
              <w:ind w:right="359"/>
              <w:jc w:val="right"/>
              <w:rPr>
                <w:rFonts w:ascii="Times New Roman" w:hAnsi="Times New Roman"/>
                <w:color w:val="000000"/>
                <w:sz w:val="28"/>
              </w:rPr>
            </w:pPr>
            <w:r>
              <w:rPr>
                <w:rFonts w:ascii="Times New Roman" w:hAnsi="Times New Roman"/>
                <w:color w:val="000000"/>
                <w:sz w:val="28"/>
              </w:rPr>
              <w:t>14</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Летний</w:t>
            </w:r>
            <w:r>
              <w:rPr>
                <w:rFonts w:ascii="Times New Roman" w:hAnsi="Times New Roman"/>
                <w:color w:val="000000"/>
                <w:spacing w:val="-4"/>
                <w:sz w:val="28"/>
              </w:rPr>
              <w:t xml:space="preserve"> </w:t>
            </w:r>
            <w:r>
              <w:rPr>
                <w:rFonts w:ascii="Times New Roman" w:hAnsi="Times New Roman"/>
                <w:color w:val="000000"/>
                <w:sz w:val="28"/>
              </w:rPr>
              <w:t>фестиваль</w:t>
            </w:r>
            <w:r>
              <w:rPr>
                <w:rFonts w:ascii="Times New Roman" w:hAnsi="Times New Roman"/>
                <w:color w:val="000000"/>
                <w:spacing w:val="-3"/>
                <w:sz w:val="28"/>
              </w:rPr>
              <w:t xml:space="preserve"> </w:t>
            </w:r>
            <w:r>
              <w:rPr>
                <w:rFonts w:ascii="Times New Roman" w:hAnsi="Times New Roman"/>
                <w:color w:val="000000"/>
                <w:sz w:val="28"/>
              </w:rPr>
              <w:t>ГТО</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3-4</w:t>
            </w:r>
          </w:p>
        </w:tc>
        <w:tc>
          <w:tcPr>
            <w:tcW w:w="3000" w:type="dxa"/>
          </w:tcPr>
          <w:p w:rsidR="00E617B2" w:rsidRDefault="00E468A1">
            <w:pPr>
              <w:spacing w:after="0" w:line="240" w:lineRule="auto"/>
              <w:ind w:left="214" w:right="206"/>
              <w:jc w:val="center"/>
              <w:rPr>
                <w:rFonts w:ascii="Times New Roman" w:hAnsi="Times New Roman"/>
                <w:color w:val="000000"/>
                <w:sz w:val="28"/>
              </w:rPr>
            </w:pPr>
            <w:r>
              <w:rPr>
                <w:rFonts w:ascii="Times New Roman" w:hAnsi="Times New Roman"/>
                <w:color w:val="000000"/>
                <w:sz w:val="28"/>
              </w:rPr>
              <w:t>Педагог</w:t>
            </w:r>
            <w:r>
              <w:rPr>
                <w:rFonts w:ascii="Times New Roman" w:hAnsi="Times New Roman"/>
                <w:color w:val="000000"/>
                <w:spacing w:val="-2"/>
                <w:sz w:val="28"/>
              </w:rPr>
              <w:t xml:space="preserve"> </w:t>
            </w:r>
            <w:r>
              <w:rPr>
                <w:rFonts w:ascii="Times New Roman" w:hAnsi="Times New Roman"/>
                <w:color w:val="000000"/>
                <w:sz w:val="28"/>
              </w:rPr>
              <w:t>-</w:t>
            </w:r>
            <w:r>
              <w:rPr>
                <w:rFonts w:ascii="Times New Roman" w:hAnsi="Times New Roman"/>
                <w:color w:val="000000"/>
                <w:spacing w:val="-3"/>
                <w:sz w:val="28"/>
              </w:rPr>
              <w:t xml:space="preserve"> </w:t>
            </w:r>
            <w:r>
              <w:rPr>
                <w:rFonts w:ascii="Times New Roman" w:hAnsi="Times New Roman"/>
                <w:color w:val="000000"/>
                <w:sz w:val="28"/>
              </w:rPr>
              <w:t>организатор</w:t>
            </w:r>
          </w:p>
        </w:tc>
      </w:tr>
      <w:tr w:rsidR="00E617B2">
        <w:trPr>
          <w:trHeight w:val="827"/>
        </w:trPr>
        <w:tc>
          <w:tcPr>
            <w:tcW w:w="957" w:type="dxa"/>
          </w:tcPr>
          <w:p w:rsidR="00E617B2" w:rsidRDefault="00E468A1">
            <w:pPr>
              <w:spacing w:after="0" w:line="240" w:lineRule="auto"/>
              <w:ind w:right="359"/>
              <w:jc w:val="right"/>
              <w:rPr>
                <w:rFonts w:ascii="Times New Roman" w:hAnsi="Times New Roman"/>
                <w:color w:val="000000"/>
                <w:sz w:val="28"/>
              </w:rPr>
            </w:pPr>
            <w:r>
              <w:rPr>
                <w:rFonts w:ascii="Times New Roman" w:hAnsi="Times New Roman"/>
                <w:color w:val="000000"/>
                <w:sz w:val="28"/>
              </w:rPr>
              <w:t>15</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Акция</w:t>
            </w:r>
            <w:r>
              <w:rPr>
                <w:rFonts w:ascii="Times New Roman" w:hAnsi="Times New Roman"/>
                <w:color w:val="000000"/>
                <w:spacing w:val="-2"/>
                <w:sz w:val="28"/>
              </w:rPr>
              <w:t xml:space="preserve"> </w:t>
            </w:r>
            <w:r>
              <w:rPr>
                <w:rFonts w:ascii="Times New Roman" w:hAnsi="Times New Roman"/>
                <w:color w:val="000000"/>
                <w:sz w:val="28"/>
              </w:rPr>
              <w:t>«Внимание,</w:t>
            </w:r>
            <w:r>
              <w:rPr>
                <w:rFonts w:ascii="Times New Roman" w:hAnsi="Times New Roman"/>
                <w:color w:val="000000"/>
                <w:spacing w:val="-3"/>
                <w:sz w:val="28"/>
              </w:rPr>
              <w:t xml:space="preserve"> </w:t>
            </w:r>
            <w:r>
              <w:rPr>
                <w:rFonts w:ascii="Times New Roman" w:hAnsi="Times New Roman"/>
                <w:color w:val="000000"/>
                <w:sz w:val="28"/>
              </w:rPr>
              <w:t>Дети</w:t>
            </w:r>
            <w:r>
              <w:rPr>
                <w:rFonts w:ascii="Times New Roman" w:hAnsi="Times New Roman"/>
                <w:color w:val="000000"/>
                <w:sz w:val="28"/>
              </w:rPr>
              <w:t>!»</w:t>
            </w:r>
          </w:p>
        </w:tc>
        <w:tc>
          <w:tcPr>
            <w:tcW w:w="2112" w:type="dxa"/>
          </w:tcPr>
          <w:p w:rsidR="00E617B2" w:rsidRDefault="00E468A1">
            <w:pPr>
              <w:spacing w:after="0" w:line="240" w:lineRule="auto"/>
              <w:ind w:left="818" w:right="483" w:hanging="322"/>
              <w:rPr>
                <w:rFonts w:ascii="Times New Roman" w:hAnsi="Times New Roman"/>
                <w:color w:val="000000"/>
                <w:sz w:val="28"/>
              </w:rPr>
            </w:pPr>
            <w:r>
              <w:rPr>
                <w:rFonts w:ascii="Times New Roman" w:hAnsi="Times New Roman"/>
                <w:color w:val="000000"/>
                <w:sz w:val="28"/>
              </w:rPr>
              <w:t>Сентябрь</w:t>
            </w:r>
            <w:r>
              <w:rPr>
                <w:rFonts w:ascii="Times New Roman" w:hAnsi="Times New Roman"/>
                <w:color w:val="000000"/>
                <w:spacing w:val="-57"/>
                <w:sz w:val="28"/>
              </w:rPr>
              <w:t xml:space="preserve"> </w:t>
            </w:r>
            <w:r>
              <w:rPr>
                <w:rFonts w:ascii="Times New Roman" w:hAnsi="Times New Roman"/>
                <w:color w:val="000000"/>
                <w:sz w:val="28"/>
              </w:rPr>
              <w:t>1-4</w:t>
            </w:r>
          </w:p>
        </w:tc>
        <w:tc>
          <w:tcPr>
            <w:tcW w:w="3000" w:type="dxa"/>
          </w:tcPr>
          <w:p w:rsidR="00E617B2" w:rsidRDefault="00E468A1">
            <w:pPr>
              <w:spacing w:after="0" w:line="240" w:lineRule="auto"/>
              <w:ind w:left="214" w:right="618"/>
              <w:rPr>
                <w:rFonts w:ascii="Times New Roman" w:hAnsi="Times New Roman"/>
                <w:color w:val="000000"/>
                <w:sz w:val="28"/>
              </w:rPr>
            </w:pPr>
            <w:r>
              <w:rPr>
                <w:rFonts w:ascii="Times New Roman" w:hAnsi="Times New Roman"/>
                <w:color w:val="000000"/>
                <w:sz w:val="28"/>
              </w:rPr>
              <w:t>Педагог-организатор</w:t>
            </w:r>
          </w:p>
          <w:p w:rsidR="00E617B2" w:rsidRDefault="00E468A1">
            <w:pPr>
              <w:spacing w:after="0" w:line="240" w:lineRule="auto"/>
              <w:ind w:left="214" w:right="618"/>
              <w:rPr>
                <w:rFonts w:ascii="Times New Roman" w:hAnsi="Times New Roman"/>
                <w:color w:val="000000"/>
                <w:sz w:val="28"/>
              </w:rPr>
            </w:pPr>
            <w:r>
              <w:rPr>
                <w:rFonts w:ascii="Times New Roman" w:hAnsi="Times New Roman"/>
                <w:color w:val="000000"/>
                <w:sz w:val="28"/>
              </w:rPr>
              <w:t>Кл. руководители</w:t>
            </w:r>
          </w:p>
        </w:tc>
      </w:tr>
      <w:tr w:rsidR="00E617B2">
        <w:trPr>
          <w:trHeight w:val="828"/>
        </w:trPr>
        <w:tc>
          <w:tcPr>
            <w:tcW w:w="957" w:type="dxa"/>
          </w:tcPr>
          <w:p w:rsidR="00E617B2" w:rsidRDefault="00E468A1">
            <w:pPr>
              <w:spacing w:after="0" w:line="240" w:lineRule="auto"/>
              <w:ind w:right="359"/>
              <w:jc w:val="right"/>
              <w:rPr>
                <w:rFonts w:ascii="Times New Roman" w:hAnsi="Times New Roman"/>
                <w:color w:val="000000"/>
                <w:sz w:val="28"/>
              </w:rPr>
            </w:pPr>
            <w:r>
              <w:rPr>
                <w:rFonts w:ascii="Times New Roman" w:hAnsi="Times New Roman"/>
                <w:color w:val="000000"/>
                <w:sz w:val="28"/>
              </w:rPr>
              <w:t>16</w:t>
            </w:r>
          </w:p>
        </w:tc>
        <w:tc>
          <w:tcPr>
            <w:tcW w:w="4053" w:type="dxa"/>
          </w:tcPr>
          <w:p w:rsidR="00E617B2" w:rsidRDefault="00E468A1">
            <w:pPr>
              <w:spacing w:after="0" w:line="240" w:lineRule="auto"/>
              <w:ind w:left="107" w:right="172"/>
              <w:rPr>
                <w:rFonts w:ascii="Times New Roman" w:hAnsi="Times New Roman"/>
                <w:color w:val="000000"/>
                <w:sz w:val="28"/>
              </w:rPr>
            </w:pPr>
            <w:r>
              <w:rPr>
                <w:rFonts w:ascii="Times New Roman" w:hAnsi="Times New Roman"/>
                <w:color w:val="000000"/>
                <w:sz w:val="28"/>
              </w:rPr>
              <w:t>Акция «Международный день отказа</w:t>
            </w:r>
            <w:r>
              <w:rPr>
                <w:rFonts w:ascii="Times New Roman" w:hAnsi="Times New Roman"/>
                <w:color w:val="000000"/>
                <w:spacing w:val="-57"/>
                <w:sz w:val="28"/>
              </w:rPr>
              <w:t xml:space="preserve"> </w:t>
            </w:r>
            <w:r>
              <w:rPr>
                <w:rFonts w:ascii="Times New Roman" w:hAnsi="Times New Roman"/>
                <w:color w:val="000000"/>
                <w:sz w:val="28"/>
              </w:rPr>
              <w:t>от курения»</w:t>
            </w:r>
          </w:p>
        </w:tc>
        <w:tc>
          <w:tcPr>
            <w:tcW w:w="2112" w:type="dxa"/>
          </w:tcPr>
          <w:p w:rsidR="00E617B2" w:rsidRDefault="00E468A1">
            <w:pPr>
              <w:spacing w:after="0" w:line="240" w:lineRule="auto"/>
              <w:ind w:left="818" w:right="596" w:hanging="209"/>
              <w:rPr>
                <w:rFonts w:ascii="Times New Roman" w:hAnsi="Times New Roman"/>
                <w:color w:val="000000"/>
                <w:sz w:val="28"/>
              </w:rPr>
            </w:pPr>
            <w:r>
              <w:rPr>
                <w:rFonts w:ascii="Times New Roman" w:hAnsi="Times New Roman"/>
                <w:color w:val="000000"/>
                <w:sz w:val="28"/>
              </w:rPr>
              <w:t>Январь</w:t>
            </w:r>
            <w:r>
              <w:rPr>
                <w:rFonts w:ascii="Times New Roman" w:hAnsi="Times New Roman"/>
                <w:color w:val="000000"/>
                <w:spacing w:val="-57"/>
                <w:sz w:val="28"/>
              </w:rPr>
              <w:t xml:space="preserve"> </w:t>
            </w:r>
            <w:r>
              <w:rPr>
                <w:rFonts w:ascii="Times New Roman" w:hAnsi="Times New Roman"/>
                <w:color w:val="000000"/>
                <w:sz w:val="28"/>
              </w:rPr>
              <w:t>1-4</w:t>
            </w:r>
          </w:p>
        </w:tc>
        <w:tc>
          <w:tcPr>
            <w:tcW w:w="3000" w:type="dxa"/>
          </w:tcPr>
          <w:p w:rsidR="00E617B2" w:rsidRDefault="00E468A1">
            <w:pPr>
              <w:spacing w:after="0" w:line="240" w:lineRule="auto"/>
              <w:ind w:left="214" w:right="618"/>
              <w:rPr>
                <w:rFonts w:ascii="Times New Roman" w:hAnsi="Times New Roman"/>
                <w:color w:val="000000"/>
                <w:sz w:val="28"/>
              </w:rPr>
            </w:pPr>
            <w:r>
              <w:rPr>
                <w:rFonts w:ascii="Times New Roman" w:hAnsi="Times New Roman"/>
                <w:color w:val="000000"/>
                <w:sz w:val="28"/>
              </w:rPr>
              <w:t>Педагог-организатор</w:t>
            </w:r>
          </w:p>
          <w:p w:rsidR="00E617B2" w:rsidRDefault="00E468A1">
            <w:pPr>
              <w:spacing w:after="0" w:line="240" w:lineRule="auto"/>
              <w:ind w:left="214" w:right="618"/>
              <w:rPr>
                <w:rFonts w:ascii="Times New Roman" w:hAnsi="Times New Roman"/>
                <w:color w:val="000000"/>
                <w:sz w:val="28"/>
              </w:rPr>
            </w:pPr>
            <w:r>
              <w:rPr>
                <w:rFonts w:ascii="Times New Roman" w:hAnsi="Times New Roman"/>
                <w:color w:val="000000"/>
                <w:sz w:val="28"/>
              </w:rPr>
              <w:t>Кл. руководители</w:t>
            </w:r>
          </w:p>
        </w:tc>
      </w:tr>
      <w:tr w:rsidR="00E617B2">
        <w:trPr>
          <w:trHeight w:val="827"/>
        </w:trPr>
        <w:tc>
          <w:tcPr>
            <w:tcW w:w="957" w:type="dxa"/>
          </w:tcPr>
          <w:p w:rsidR="00E617B2" w:rsidRDefault="00E468A1">
            <w:pPr>
              <w:spacing w:after="0" w:line="240" w:lineRule="auto"/>
              <w:ind w:right="359"/>
              <w:jc w:val="right"/>
              <w:rPr>
                <w:rFonts w:ascii="Times New Roman" w:hAnsi="Times New Roman"/>
                <w:color w:val="000000"/>
                <w:sz w:val="28"/>
              </w:rPr>
            </w:pPr>
            <w:r>
              <w:rPr>
                <w:rFonts w:ascii="Times New Roman" w:hAnsi="Times New Roman"/>
                <w:color w:val="000000"/>
                <w:sz w:val="28"/>
              </w:rPr>
              <w:t>17</w:t>
            </w:r>
          </w:p>
        </w:tc>
        <w:tc>
          <w:tcPr>
            <w:tcW w:w="4053" w:type="dxa"/>
          </w:tcPr>
          <w:p w:rsidR="00E617B2" w:rsidRDefault="00E468A1">
            <w:pPr>
              <w:spacing w:after="0" w:line="240" w:lineRule="auto"/>
              <w:ind w:left="107" w:right="89"/>
              <w:rPr>
                <w:rFonts w:ascii="Times New Roman" w:hAnsi="Times New Roman"/>
                <w:color w:val="000000"/>
                <w:sz w:val="28"/>
              </w:rPr>
            </w:pPr>
            <w:r>
              <w:rPr>
                <w:rFonts w:ascii="Times New Roman" w:hAnsi="Times New Roman"/>
                <w:color w:val="000000"/>
                <w:sz w:val="28"/>
              </w:rPr>
              <w:t>Акция "Международный день борьбы</w:t>
            </w:r>
            <w:r>
              <w:rPr>
                <w:rFonts w:ascii="Times New Roman" w:hAnsi="Times New Roman"/>
                <w:color w:val="000000"/>
                <w:spacing w:val="-58"/>
                <w:sz w:val="28"/>
              </w:rPr>
              <w:t xml:space="preserve"> </w:t>
            </w:r>
            <w:r>
              <w:rPr>
                <w:rFonts w:ascii="Times New Roman" w:hAnsi="Times New Roman"/>
                <w:color w:val="000000"/>
                <w:sz w:val="28"/>
              </w:rPr>
              <w:t>с</w:t>
            </w:r>
            <w:r>
              <w:rPr>
                <w:rFonts w:ascii="Times New Roman" w:hAnsi="Times New Roman"/>
                <w:color w:val="000000"/>
                <w:spacing w:val="-1"/>
                <w:sz w:val="28"/>
              </w:rPr>
              <w:t xml:space="preserve"> </w:t>
            </w:r>
            <w:r>
              <w:rPr>
                <w:rFonts w:ascii="Times New Roman" w:hAnsi="Times New Roman"/>
                <w:color w:val="000000"/>
                <w:sz w:val="28"/>
              </w:rPr>
              <w:t>наркотиками»</w:t>
            </w:r>
          </w:p>
        </w:tc>
        <w:tc>
          <w:tcPr>
            <w:tcW w:w="2112" w:type="dxa"/>
          </w:tcPr>
          <w:p w:rsidR="00E617B2" w:rsidRDefault="00E468A1">
            <w:pPr>
              <w:spacing w:after="0" w:line="240" w:lineRule="auto"/>
              <w:ind w:left="706" w:right="693"/>
              <w:jc w:val="center"/>
              <w:rPr>
                <w:rFonts w:ascii="Times New Roman" w:hAnsi="Times New Roman"/>
                <w:color w:val="000000"/>
                <w:sz w:val="28"/>
              </w:rPr>
            </w:pPr>
            <w:r>
              <w:rPr>
                <w:rFonts w:ascii="Times New Roman" w:hAnsi="Times New Roman"/>
                <w:color w:val="000000"/>
                <w:sz w:val="28"/>
              </w:rPr>
              <w:t>Март</w:t>
            </w:r>
            <w:r>
              <w:rPr>
                <w:rFonts w:ascii="Times New Roman" w:hAnsi="Times New Roman"/>
                <w:color w:val="000000"/>
                <w:spacing w:val="-58"/>
                <w:sz w:val="28"/>
              </w:rPr>
              <w:t xml:space="preserve"> </w:t>
            </w:r>
            <w:r>
              <w:rPr>
                <w:rFonts w:ascii="Times New Roman" w:hAnsi="Times New Roman"/>
                <w:color w:val="000000"/>
                <w:sz w:val="28"/>
              </w:rPr>
              <w:t>1-4</w:t>
            </w:r>
          </w:p>
        </w:tc>
        <w:tc>
          <w:tcPr>
            <w:tcW w:w="3000" w:type="dxa"/>
          </w:tcPr>
          <w:p w:rsidR="00E617B2" w:rsidRDefault="00E468A1">
            <w:pPr>
              <w:spacing w:after="0" w:line="240" w:lineRule="auto"/>
              <w:ind w:left="214" w:right="618"/>
              <w:rPr>
                <w:rFonts w:ascii="Times New Roman" w:hAnsi="Times New Roman"/>
                <w:color w:val="000000"/>
                <w:sz w:val="28"/>
              </w:rPr>
            </w:pPr>
            <w:r>
              <w:rPr>
                <w:rFonts w:ascii="Times New Roman" w:hAnsi="Times New Roman"/>
                <w:color w:val="000000"/>
                <w:sz w:val="28"/>
              </w:rPr>
              <w:t>Педагог-организатор</w:t>
            </w:r>
          </w:p>
          <w:p w:rsidR="00E617B2" w:rsidRDefault="00E468A1">
            <w:pPr>
              <w:spacing w:after="0" w:line="240" w:lineRule="auto"/>
              <w:ind w:left="214" w:right="618"/>
              <w:rPr>
                <w:rFonts w:ascii="Times New Roman" w:hAnsi="Times New Roman"/>
                <w:color w:val="000000"/>
                <w:sz w:val="28"/>
              </w:rPr>
            </w:pPr>
            <w:r>
              <w:rPr>
                <w:rFonts w:ascii="Times New Roman" w:hAnsi="Times New Roman"/>
                <w:color w:val="000000"/>
                <w:sz w:val="28"/>
              </w:rPr>
              <w:t>Кл. руководители</w:t>
            </w:r>
          </w:p>
        </w:tc>
      </w:tr>
      <w:tr w:rsidR="00E617B2">
        <w:trPr>
          <w:trHeight w:val="275"/>
        </w:trPr>
        <w:tc>
          <w:tcPr>
            <w:tcW w:w="10122" w:type="dxa"/>
            <w:gridSpan w:val="4"/>
          </w:tcPr>
          <w:p w:rsidR="00E617B2" w:rsidRDefault="00E468A1">
            <w:pPr>
              <w:spacing w:after="0" w:line="240" w:lineRule="auto"/>
              <w:ind w:left="214" w:right="2143"/>
              <w:jc w:val="center"/>
              <w:rPr>
                <w:rFonts w:ascii="Times New Roman" w:hAnsi="Times New Roman"/>
                <w:b/>
                <w:color w:val="000000"/>
                <w:sz w:val="28"/>
              </w:rPr>
            </w:pPr>
            <w:r>
              <w:rPr>
                <w:rFonts w:ascii="Times New Roman" w:hAnsi="Times New Roman"/>
                <w:b/>
                <w:color w:val="000000"/>
                <w:sz w:val="28"/>
              </w:rPr>
              <w:t>Модуль</w:t>
            </w:r>
            <w:r>
              <w:rPr>
                <w:rFonts w:ascii="Times New Roman" w:hAnsi="Times New Roman"/>
                <w:b/>
                <w:color w:val="000000"/>
                <w:spacing w:val="-3"/>
                <w:sz w:val="28"/>
              </w:rPr>
              <w:t xml:space="preserve"> </w:t>
            </w:r>
            <w:r>
              <w:rPr>
                <w:rFonts w:ascii="Times New Roman" w:hAnsi="Times New Roman"/>
                <w:b/>
                <w:color w:val="000000"/>
                <w:sz w:val="28"/>
              </w:rPr>
              <w:t>«Экскурсии,</w:t>
            </w:r>
            <w:r>
              <w:rPr>
                <w:rFonts w:ascii="Times New Roman" w:hAnsi="Times New Roman"/>
                <w:b/>
                <w:color w:val="000000"/>
                <w:spacing w:val="-3"/>
                <w:sz w:val="28"/>
              </w:rPr>
              <w:t xml:space="preserve"> </w:t>
            </w:r>
            <w:r>
              <w:rPr>
                <w:rFonts w:ascii="Times New Roman" w:hAnsi="Times New Roman"/>
                <w:b/>
                <w:color w:val="000000"/>
                <w:sz w:val="28"/>
              </w:rPr>
              <w:t>экспедиции,</w:t>
            </w:r>
            <w:r>
              <w:rPr>
                <w:rFonts w:ascii="Times New Roman" w:hAnsi="Times New Roman"/>
                <w:b/>
                <w:color w:val="000000"/>
                <w:spacing w:val="-3"/>
                <w:sz w:val="28"/>
              </w:rPr>
              <w:t xml:space="preserve"> </w:t>
            </w:r>
            <w:r>
              <w:rPr>
                <w:rFonts w:ascii="Times New Roman" w:hAnsi="Times New Roman"/>
                <w:b/>
                <w:color w:val="000000"/>
                <w:sz w:val="28"/>
              </w:rPr>
              <w:t>походы»</w:t>
            </w:r>
          </w:p>
        </w:tc>
      </w:tr>
      <w:tr w:rsidR="00E617B2">
        <w:trPr>
          <w:trHeight w:val="553"/>
        </w:trPr>
        <w:tc>
          <w:tcPr>
            <w:tcW w:w="95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1</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Экскурсия</w:t>
            </w:r>
            <w:r>
              <w:rPr>
                <w:rFonts w:ascii="Times New Roman" w:hAnsi="Times New Roman"/>
                <w:color w:val="000000"/>
                <w:spacing w:val="-4"/>
                <w:sz w:val="28"/>
              </w:rPr>
              <w:t xml:space="preserve"> </w:t>
            </w:r>
            <w:r>
              <w:rPr>
                <w:rFonts w:ascii="Times New Roman" w:hAnsi="Times New Roman"/>
                <w:color w:val="000000"/>
                <w:sz w:val="28"/>
              </w:rPr>
              <w:t>в</w:t>
            </w:r>
            <w:r>
              <w:rPr>
                <w:rFonts w:ascii="Times New Roman" w:hAnsi="Times New Roman"/>
                <w:color w:val="000000"/>
                <w:spacing w:val="-3"/>
                <w:sz w:val="28"/>
              </w:rPr>
              <w:t xml:space="preserve"> </w:t>
            </w:r>
            <w:r>
              <w:rPr>
                <w:rFonts w:ascii="Times New Roman" w:hAnsi="Times New Roman"/>
                <w:color w:val="000000"/>
                <w:sz w:val="28"/>
              </w:rPr>
              <w:t>музей</w:t>
            </w:r>
          </w:p>
          <w:p w:rsidR="00E617B2" w:rsidRDefault="00E617B2">
            <w:pPr>
              <w:spacing w:after="0" w:line="240" w:lineRule="auto"/>
              <w:ind w:left="107"/>
              <w:rPr>
                <w:rFonts w:ascii="Times New Roman" w:hAnsi="Times New Roman"/>
                <w:color w:val="000000"/>
                <w:sz w:val="28"/>
              </w:rPr>
            </w:pP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4" w:right="209"/>
              <w:jc w:val="center"/>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6"/>
                <w:sz w:val="28"/>
              </w:rPr>
              <w:t xml:space="preserve"> </w:t>
            </w:r>
            <w:r>
              <w:rPr>
                <w:rFonts w:ascii="Times New Roman" w:hAnsi="Times New Roman"/>
                <w:color w:val="000000"/>
                <w:sz w:val="28"/>
              </w:rPr>
              <w:t>руководители</w:t>
            </w:r>
          </w:p>
        </w:tc>
      </w:tr>
      <w:tr w:rsidR="00E617B2">
        <w:trPr>
          <w:trHeight w:val="551"/>
        </w:trPr>
        <w:tc>
          <w:tcPr>
            <w:tcW w:w="95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2</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Экскурсия</w:t>
            </w:r>
            <w:r>
              <w:rPr>
                <w:rFonts w:ascii="Times New Roman" w:hAnsi="Times New Roman"/>
                <w:color w:val="000000"/>
                <w:spacing w:val="-4"/>
                <w:sz w:val="28"/>
              </w:rPr>
              <w:t xml:space="preserve"> </w:t>
            </w:r>
            <w:r>
              <w:rPr>
                <w:rFonts w:ascii="Times New Roman" w:hAnsi="Times New Roman"/>
                <w:color w:val="000000"/>
                <w:sz w:val="28"/>
              </w:rPr>
              <w:t>на природу</w:t>
            </w:r>
          </w:p>
          <w:p w:rsidR="00E617B2" w:rsidRDefault="00E617B2">
            <w:pPr>
              <w:spacing w:after="0" w:line="240" w:lineRule="auto"/>
              <w:ind w:left="107"/>
              <w:rPr>
                <w:rFonts w:ascii="Times New Roman" w:hAnsi="Times New Roman"/>
                <w:color w:val="000000"/>
                <w:sz w:val="28"/>
              </w:rPr>
            </w:pP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4" w:right="209"/>
              <w:jc w:val="center"/>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6"/>
                <w:sz w:val="28"/>
              </w:rPr>
              <w:t xml:space="preserve"> </w:t>
            </w:r>
            <w:r>
              <w:rPr>
                <w:rFonts w:ascii="Times New Roman" w:hAnsi="Times New Roman"/>
                <w:color w:val="000000"/>
                <w:sz w:val="28"/>
              </w:rPr>
              <w:t>руководители</w:t>
            </w:r>
          </w:p>
        </w:tc>
      </w:tr>
      <w:tr w:rsidR="00E617B2">
        <w:trPr>
          <w:trHeight w:val="275"/>
        </w:trPr>
        <w:tc>
          <w:tcPr>
            <w:tcW w:w="95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lastRenderedPageBreak/>
              <w:t>3</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Экскурсии</w:t>
            </w:r>
            <w:r>
              <w:rPr>
                <w:rFonts w:ascii="Times New Roman" w:hAnsi="Times New Roman"/>
                <w:color w:val="000000"/>
                <w:spacing w:val="-4"/>
                <w:sz w:val="28"/>
              </w:rPr>
              <w:t xml:space="preserve"> </w:t>
            </w:r>
            <w:r>
              <w:rPr>
                <w:rFonts w:ascii="Times New Roman" w:hAnsi="Times New Roman"/>
                <w:color w:val="000000"/>
                <w:sz w:val="28"/>
              </w:rPr>
              <w:t>на</w:t>
            </w:r>
            <w:r>
              <w:rPr>
                <w:rFonts w:ascii="Times New Roman" w:hAnsi="Times New Roman"/>
                <w:color w:val="000000"/>
                <w:spacing w:val="-3"/>
                <w:sz w:val="28"/>
              </w:rPr>
              <w:t xml:space="preserve"> </w:t>
            </w:r>
            <w:r>
              <w:rPr>
                <w:rFonts w:ascii="Times New Roman" w:hAnsi="Times New Roman"/>
                <w:color w:val="000000"/>
                <w:sz w:val="28"/>
              </w:rPr>
              <w:t>предприятия</w:t>
            </w:r>
            <w:r>
              <w:rPr>
                <w:rFonts w:ascii="Times New Roman" w:hAnsi="Times New Roman"/>
                <w:color w:val="000000"/>
                <w:spacing w:val="-3"/>
                <w:sz w:val="28"/>
              </w:rPr>
              <w:t xml:space="preserve"> </w:t>
            </w:r>
            <w:r>
              <w:rPr>
                <w:rFonts w:ascii="Times New Roman" w:hAnsi="Times New Roman"/>
                <w:color w:val="000000"/>
                <w:sz w:val="28"/>
              </w:rPr>
              <w:t>города (по возможности)</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4" w:right="209"/>
              <w:jc w:val="center"/>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6"/>
                <w:sz w:val="28"/>
              </w:rPr>
              <w:t xml:space="preserve"> </w:t>
            </w:r>
            <w:r>
              <w:rPr>
                <w:rFonts w:ascii="Times New Roman" w:hAnsi="Times New Roman"/>
                <w:color w:val="000000"/>
                <w:sz w:val="28"/>
              </w:rPr>
              <w:t>руководители</w:t>
            </w:r>
          </w:p>
        </w:tc>
      </w:tr>
      <w:tr w:rsidR="00E617B2">
        <w:trPr>
          <w:trHeight w:val="275"/>
        </w:trPr>
        <w:tc>
          <w:tcPr>
            <w:tcW w:w="95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4</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Экскурсия в пожарную часть</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4" w:right="209"/>
              <w:jc w:val="center"/>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6"/>
                <w:sz w:val="28"/>
              </w:rPr>
              <w:t xml:space="preserve"> </w:t>
            </w:r>
            <w:r>
              <w:rPr>
                <w:rFonts w:ascii="Times New Roman" w:hAnsi="Times New Roman"/>
                <w:color w:val="000000"/>
                <w:sz w:val="28"/>
              </w:rPr>
              <w:t>руководители</w:t>
            </w:r>
          </w:p>
        </w:tc>
      </w:tr>
      <w:tr w:rsidR="00E617B2">
        <w:trPr>
          <w:trHeight w:val="275"/>
        </w:trPr>
        <w:tc>
          <w:tcPr>
            <w:tcW w:w="10122" w:type="dxa"/>
            <w:gridSpan w:val="4"/>
          </w:tcPr>
          <w:p w:rsidR="00E617B2" w:rsidRDefault="00E468A1">
            <w:pPr>
              <w:spacing w:after="0" w:line="240" w:lineRule="auto"/>
              <w:ind w:left="214" w:right="2143"/>
              <w:jc w:val="center"/>
              <w:rPr>
                <w:rFonts w:ascii="Times New Roman" w:hAnsi="Times New Roman"/>
                <w:color w:val="000000"/>
                <w:sz w:val="28"/>
              </w:rPr>
            </w:pPr>
            <w:r>
              <w:rPr>
                <w:rFonts w:ascii="Times New Roman" w:hAnsi="Times New Roman"/>
                <w:b/>
                <w:color w:val="000000"/>
                <w:sz w:val="28"/>
              </w:rPr>
              <w:t>Модуль</w:t>
            </w:r>
            <w:r>
              <w:rPr>
                <w:rFonts w:ascii="Times New Roman" w:hAnsi="Times New Roman"/>
                <w:b/>
                <w:color w:val="000000"/>
                <w:spacing w:val="-2"/>
                <w:sz w:val="28"/>
              </w:rPr>
              <w:t xml:space="preserve"> </w:t>
            </w:r>
            <w:r>
              <w:rPr>
                <w:rFonts w:ascii="Times New Roman" w:hAnsi="Times New Roman"/>
                <w:b/>
                <w:color w:val="000000"/>
                <w:sz w:val="28"/>
              </w:rPr>
              <w:t>«Детские</w:t>
            </w:r>
            <w:r>
              <w:rPr>
                <w:rFonts w:ascii="Times New Roman" w:hAnsi="Times New Roman"/>
                <w:b/>
                <w:color w:val="000000"/>
                <w:spacing w:val="-3"/>
                <w:sz w:val="28"/>
              </w:rPr>
              <w:t xml:space="preserve"> </w:t>
            </w:r>
            <w:r>
              <w:rPr>
                <w:rFonts w:ascii="Times New Roman" w:hAnsi="Times New Roman"/>
                <w:b/>
                <w:color w:val="000000"/>
                <w:sz w:val="28"/>
              </w:rPr>
              <w:t>общественные</w:t>
            </w:r>
            <w:r>
              <w:rPr>
                <w:rFonts w:ascii="Times New Roman" w:hAnsi="Times New Roman"/>
                <w:b/>
                <w:color w:val="000000"/>
                <w:spacing w:val="-4"/>
                <w:sz w:val="28"/>
              </w:rPr>
              <w:t xml:space="preserve"> </w:t>
            </w:r>
            <w:r>
              <w:rPr>
                <w:rFonts w:ascii="Times New Roman" w:hAnsi="Times New Roman"/>
                <w:b/>
                <w:color w:val="000000"/>
                <w:sz w:val="28"/>
              </w:rPr>
              <w:t>объединения»</w:t>
            </w:r>
            <w:r>
              <w:rPr>
                <w:rFonts w:ascii="Times New Roman" w:hAnsi="Times New Roman"/>
                <w:b/>
                <w:color w:val="000000"/>
                <w:spacing w:val="1"/>
                <w:sz w:val="28"/>
              </w:rPr>
              <w:t xml:space="preserve"> </w:t>
            </w:r>
          </w:p>
        </w:tc>
      </w:tr>
      <w:tr w:rsidR="00E617B2">
        <w:trPr>
          <w:trHeight w:val="838"/>
        </w:trPr>
        <w:tc>
          <w:tcPr>
            <w:tcW w:w="95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1</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Информационная</w:t>
            </w:r>
            <w:r>
              <w:rPr>
                <w:rFonts w:ascii="Times New Roman" w:hAnsi="Times New Roman"/>
                <w:color w:val="000000"/>
                <w:spacing w:val="-4"/>
                <w:sz w:val="28"/>
              </w:rPr>
              <w:t xml:space="preserve"> </w:t>
            </w:r>
            <w:r>
              <w:rPr>
                <w:rFonts w:ascii="Times New Roman" w:hAnsi="Times New Roman"/>
                <w:color w:val="000000"/>
                <w:sz w:val="28"/>
              </w:rPr>
              <w:t>культура</w:t>
            </w:r>
            <w:r>
              <w:rPr>
                <w:rFonts w:ascii="Times New Roman" w:hAnsi="Times New Roman"/>
                <w:color w:val="000000"/>
                <w:spacing w:val="-5"/>
                <w:sz w:val="28"/>
              </w:rPr>
              <w:t xml:space="preserve"> </w:t>
            </w:r>
            <w:r>
              <w:rPr>
                <w:rFonts w:ascii="Times New Roman" w:hAnsi="Times New Roman"/>
                <w:color w:val="000000"/>
                <w:sz w:val="28"/>
              </w:rPr>
              <w:t>и</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безопасность.</w:t>
            </w:r>
            <w:r>
              <w:rPr>
                <w:rFonts w:ascii="Times New Roman" w:hAnsi="Times New Roman"/>
                <w:color w:val="000000"/>
                <w:spacing w:val="-2"/>
                <w:sz w:val="28"/>
              </w:rPr>
              <w:t xml:space="preserve"> </w:t>
            </w:r>
            <w:r>
              <w:rPr>
                <w:rFonts w:ascii="Times New Roman" w:hAnsi="Times New Roman"/>
                <w:color w:val="000000"/>
                <w:sz w:val="28"/>
              </w:rPr>
              <w:t>Участие</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в</w:t>
            </w:r>
            <w:r>
              <w:rPr>
                <w:rFonts w:ascii="Times New Roman" w:hAnsi="Times New Roman"/>
                <w:color w:val="000000"/>
                <w:spacing w:val="-6"/>
                <w:sz w:val="28"/>
              </w:rPr>
              <w:t xml:space="preserve"> </w:t>
            </w:r>
            <w:r>
              <w:rPr>
                <w:rFonts w:ascii="Times New Roman" w:hAnsi="Times New Roman"/>
                <w:color w:val="000000"/>
                <w:sz w:val="28"/>
              </w:rPr>
              <w:t>конкурсе рисунков.</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4" w:right="209"/>
              <w:jc w:val="center"/>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6"/>
                <w:sz w:val="28"/>
              </w:rPr>
              <w:t xml:space="preserve"> </w:t>
            </w:r>
            <w:r>
              <w:rPr>
                <w:rFonts w:ascii="Times New Roman" w:hAnsi="Times New Roman"/>
                <w:color w:val="000000"/>
                <w:sz w:val="28"/>
              </w:rPr>
              <w:t>руководители</w:t>
            </w:r>
          </w:p>
        </w:tc>
      </w:tr>
      <w:tr w:rsidR="00E617B2">
        <w:trPr>
          <w:trHeight w:val="1103"/>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2</w:t>
            </w:r>
          </w:p>
        </w:tc>
        <w:tc>
          <w:tcPr>
            <w:tcW w:w="4053" w:type="dxa"/>
          </w:tcPr>
          <w:p w:rsidR="00E617B2" w:rsidRDefault="00E468A1">
            <w:pPr>
              <w:spacing w:after="0" w:line="240" w:lineRule="auto"/>
              <w:ind w:left="107" w:right="260"/>
              <w:rPr>
                <w:rFonts w:ascii="Times New Roman" w:hAnsi="Times New Roman"/>
                <w:color w:val="000000"/>
                <w:sz w:val="28"/>
              </w:rPr>
            </w:pPr>
            <w:r>
              <w:rPr>
                <w:rFonts w:ascii="Times New Roman" w:hAnsi="Times New Roman"/>
                <w:color w:val="000000"/>
                <w:sz w:val="28"/>
              </w:rPr>
              <w:t>Тематическая линейка «76-летие в</w:t>
            </w:r>
            <w:r>
              <w:rPr>
                <w:rFonts w:ascii="Times New Roman" w:hAnsi="Times New Roman"/>
                <w:color w:val="000000"/>
                <w:spacing w:val="1"/>
                <w:sz w:val="28"/>
              </w:rPr>
              <w:t xml:space="preserve"> </w:t>
            </w:r>
            <w:r>
              <w:rPr>
                <w:rFonts w:ascii="Times New Roman" w:hAnsi="Times New Roman"/>
                <w:color w:val="000000"/>
                <w:sz w:val="28"/>
              </w:rPr>
              <w:t>ВОВ». Акция «Ветеранам нашим</w:t>
            </w:r>
            <w:r>
              <w:rPr>
                <w:rFonts w:ascii="Times New Roman" w:hAnsi="Times New Roman"/>
                <w:color w:val="000000"/>
                <w:spacing w:val="1"/>
                <w:sz w:val="28"/>
              </w:rPr>
              <w:t xml:space="preserve"> </w:t>
            </w:r>
            <w:r>
              <w:rPr>
                <w:rFonts w:ascii="Times New Roman" w:hAnsi="Times New Roman"/>
                <w:color w:val="000000"/>
                <w:sz w:val="28"/>
              </w:rPr>
              <w:t>поклон».</w:t>
            </w:r>
            <w:r>
              <w:rPr>
                <w:rFonts w:ascii="Times New Roman" w:hAnsi="Times New Roman"/>
                <w:color w:val="000000"/>
                <w:spacing w:val="-3"/>
                <w:sz w:val="28"/>
              </w:rPr>
              <w:t xml:space="preserve"> </w:t>
            </w:r>
            <w:r>
              <w:rPr>
                <w:rFonts w:ascii="Times New Roman" w:hAnsi="Times New Roman"/>
                <w:color w:val="000000"/>
                <w:sz w:val="28"/>
              </w:rPr>
              <w:t>Выпуск</w:t>
            </w:r>
            <w:r>
              <w:rPr>
                <w:rFonts w:ascii="Times New Roman" w:hAnsi="Times New Roman"/>
                <w:color w:val="000000"/>
                <w:spacing w:val="-3"/>
                <w:sz w:val="28"/>
              </w:rPr>
              <w:t xml:space="preserve"> </w:t>
            </w:r>
            <w:r>
              <w:rPr>
                <w:rFonts w:ascii="Times New Roman" w:hAnsi="Times New Roman"/>
                <w:color w:val="000000"/>
                <w:sz w:val="28"/>
              </w:rPr>
              <w:t>боевых</w:t>
            </w:r>
            <w:r>
              <w:rPr>
                <w:rFonts w:ascii="Times New Roman" w:hAnsi="Times New Roman"/>
                <w:color w:val="000000"/>
                <w:spacing w:val="2"/>
                <w:sz w:val="28"/>
              </w:rPr>
              <w:t xml:space="preserve"> </w:t>
            </w:r>
            <w:r>
              <w:rPr>
                <w:rFonts w:ascii="Times New Roman" w:hAnsi="Times New Roman"/>
                <w:color w:val="000000"/>
                <w:sz w:val="28"/>
              </w:rPr>
              <w:t>листовок</w:t>
            </w:r>
            <w:r>
              <w:rPr>
                <w:rFonts w:ascii="Times New Roman" w:hAnsi="Times New Roman"/>
                <w:color w:val="000000"/>
                <w:spacing w:val="-3"/>
                <w:sz w:val="28"/>
              </w:rPr>
              <w:t xml:space="preserve"> </w:t>
            </w:r>
            <w:r>
              <w:rPr>
                <w:rFonts w:ascii="Times New Roman" w:hAnsi="Times New Roman"/>
                <w:color w:val="000000"/>
                <w:sz w:val="28"/>
              </w:rPr>
              <w:t>к</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9</w:t>
            </w:r>
            <w:r>
              <w:rPr>
                <w:rFonts w:ascii="Times New Roman" w:hAnsi="Times New Roman"/>
                <w:color w:val="000000"/>
                <w:spacing w:val="-2"/>
                <w:sz w:val="28"/>
              </w:rPr>
              <w:t xml:space="preserve"> </w:t>
            </w:r>
            <w:r>
              <w:rPr>
                <w:rFonts w:ascii="Times New Roman" w:hAnsi="Times New Roman"/>
                <w:color w:val="000000"/>
                <w:sz w:val="28"/>
              </w:rPr>
              <w:t>МАЯ</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62" w:right="246"/>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9"/>
                <w:sz w:val="28"/>
              </w:rPr>
              <w:t xml:space="preserve"> </w:t>
            </w:r>
            <w:r>
              <w:rPr>
                <w:rFonts w:ascii="Times New Roman" w:hAnsi="Times New Roman"/>
                <w:color w:val="000000"/>
                <w:sz w:val="28"/>
              </w:rPr>
              <w:t>руководители</w:t>
            </w:r>
          </w:p>
        </w:tc>
      </w:tr>
      <w:tr w:rsidR="00E617B2">
        <w:trPr>
          <w:trHeight w:val="551"/>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3</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Акция</w:t>
            </w:r>
            <w:r>
              <w:rPr>
                <w:rFonts w:ascii="Times New Roman" w:hAnsi="Times New Roman"/>
                <w:color w:val="000000"/>
                <w:spacing w:val="-2"/>
                <w:sz w:val="28"/>
              </w:rPr>
              <w:t xml:space="preserve"> </w:t>
            </w:r>
            <w:r>
              <w:rPr>
                <w:rFonts w:ascii="Times New Roman" w:hAnsi="Times New Roman"/>
                <w:color w:val="000000"/>
                <w:sz w:val="28"/>
              </w:rPr>
              <w:t>«Окна</w:t>
            </w:r>
            <w:r>
              <w:rPr>
                <w:rFonts w:ascii="Times New Roman" w:hAnsi="Times New Roman"/>
                <w:color w:val="000000"/>
                <w:spacing w:val="-5"/>
                <w:sz w:val="28"/>
              </w:rPr>
              <w:t xml:space="preserve"> </w:t>
            </w:r>
            <w:r>
              <w:rPr>
                <w:rFonts w:ascii="Times New Roman" w:hAnsi="Times New Roman"/>
                <w:color w:val="000000"/>
                <w:sz w:val="28"/>
              </w:rPr>
              <w:t>Победы!»</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6"/>
                <w:sz w:val="28"/>
              </w:rPr>
              <w:t xml:space="preserve"> </w:t>
            </w:r>
            <w:r>
              <w:rPr>
                <w:rFonts w:ascii="Times New Roman" w:hAnsi="Times New Roman"/>
                <w:color w:val="000000"/>
                <w:sz w:val="28"/>
              </w:rPr>
              <w:t>руководители</w:t>
            </w:r>
          </w:p>
        </w:tc>
      </w:tr>
      <w:tr w:rsidR="00E617B2">
        <w:trPr>
          <w:trHeight w:val="275"/>
        </w:trPr>
        <w:tc>
          <w:tcPr>
            <w:tcW w:w="10122" w:type="dxa"/>
            <w:gridSpan w:val="4"/>
          </w:tcPr>
          <w:p w:rsidR="00E617B2" w:rsidRDefault="00E468A1">
            <w:pPr>
              <w:spacing w:after="0" w:line="240" w:lineRule="auto"/>
              <w:ind w:left="2149" w:right="2143"/>
              <w:jc w:val="center"/>
              <w:rPr>
                <w:rFonts w:ascii="Times New Roman" w:hAnsi="Times New Roman"/>
                <w:b/>
                <w:color w:val="000000"/>
                <w:sz w:val="28"/>
              </w:rPr>
            </w:pPr>
            <w:r>
              <w:rPr>
                <w:rFonts w:ascii="Times New Roman" w:hAnsi="Times New Roman"/>
                <w:b/>
                <w:color w:val="000000"/>
                <w:sz w:val="28"/>
              </w:rPr>
              <w:t>Модуль</w:t>
            </w:r>
            <w:r>
              <w:rPr>
                <w:rFonts w:ascii="Times New Roman" w:hAnsi="Times New Roman"/>
                <w:b/>
                <w:color w:val="000000"/>
                <w:spacing w:val="-3"/>
                <w:sz w:val="28"/>
              </w:rPr>
              <w:t xml:space="preserve"> </w:t>
            </w:r>
            <w:r>
              <w:rPr>
                <w:rFonts w:ascii="Times New Roman" w:hAnsi="Times New Roman"/>
                <w:b/>
                <w:color w:val="000000"/>
                <w:sz w:val="28"/>
              </w:rPr>
              <w:t>«Предметно</w:t>
            </w:r>
            <w:r>
              <w:rPr>
                <w:rFonts w:ascii="Times New Roman" w:hAnsi="Times New Roman"/>
                <w:b/>
                <w:color w:val="000000"/>
                <w:spacing w:val="-1"/>
                <w:sz w:val="28"/>
              </w:rPr>
              <w:t xml:space="preserve"> </w:t>
            </w:r>
            <w:r>
              <w:rPr>
                <w:rFonts w:ascii="Times New Roman" w:hAnsi="Times New Roman"/>
                <w:b/>
                <w:color w:val="000000"/>
                <w:sz w:val="28"/>
              </w:rPr>
              <w:t>–</w:t>
            </w:r>
            <w:r>
              <w:rPr>
                <w:rFonts w:ascii="Times New Roman" w:hAnsi="Times New Roman"/>
                <w:b/>
                <w:color w:val="000000"/>
                <w:spacing w:val="-6"/>
                <w:sz w:val="28"/>
              </w:rPr>
              <w:t xml:space="preserve"> </w:t>
            </w:r>
            <w:r>
              <w:rPr>
                <w:rFonts w:ascii="Times New Roman" w:hAnsi="Times New Roman"/>
                <w:b/>
                <w:color w:val="000000"/>
                <w:sz w:val="28"/>
              </w:rPr>
              <w:t>пространственная</w:t>
            </w:r>
            <w:r>
              <w:rPr>
                <w:rFonts w:ascii="Times New Roman" w:hAnsi="Times New Roman"/>
                <w:b/>
                <w:color w:val="000000"/>
                <w:spacing w:val="-2"/>
                <w:sz w:val="28"/>
              </w:rPr>
              <w:t xml:space="preserve"> </w:t>
            </w:r>
            <w:r>
              <w:rPr>
                <w:rFonts w:ascii="Times New Roman" w:hAnsi="Times New Roman"/>
                <w:b/>
                <w:color w:val="000000"/>
                <w:sz w:val="28"/>
              </w:rPr>
              <w:t>среда»</w:t>
            </w:r>
          </w:p>
        </w:tc>
      </w:tr>
      <w:tr w:rsidR="00E617B2">
        <w:trPr>
          <w:trHeight w:val="275"/>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1</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Оформление</w:t>
            </w:r>
            <w:r>
              <w:rPr>
                <w:rFonts w:ascii="Times New Roman" w:hAnsi="Times New Roman"/>
                <w:color w:val="000000"/>
                <w:spacing w:val="-6"/>
                <w:sz w:val="28"/>
              </w:rPr>
              <w:t xml:space="preserve"> </w:t>
            </w:r>
            <w:r>
              <w:rPr>
                <w:rFonts w:ascii="Times New Roman" w:hAnsi="Times New Roman"/>
                <w:color w:val="000000"/>
                <w:sz w:val="28"/>
              </w:rPr>
              <w:t>классных</w:t>
            </w:r>
            <w:r>
              <w:rPr>
                <w:rFonts w:ascii="Times New Roman" w:hAnsi="Times New Roman"/>
                <w:color w:val="000000"/>
                <w:spacing w:val="-5"/>
                <w:sz w:val="28"/>
              </w:rPr>
              <w:t xml:space="preserve"> </w:t>
            </w:r>
            <w:r>
              <w:rPr>
                <w:rFonts w:ascii="Times New Roman" w:hAnsi="Times New Roman"/>
                <w:color w:val="000000"/>
                <w:sz w:val="28"/>
              </w:rPr>
              <w:t>уголков</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6"/>
                <w:sz w:val="28"/>
              </w:rPr>
              <w:t xml:space="preserve"> </w:t>
            </w:r>
            <w:r>
              <w:rPr>
                <w:rFonts w:ascii="Times New Roman" w:hAnsi="Times New Roman"/>
                <w:color w:val="000000"/>
                <w:sz w:val="28"/>
              </w:rPr>
              <w:t>руководители</w:t>
            </w:r>
          </w:p>
        </w:tc>
      </w:tr>
      <w:tr w:rsidR="00E617B2">
        <w:trPr>
          <w:trHeight w:val="552"/>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2</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Конкурс</w:t>
            </w:r>
            <w:r>
              <w:rPr>
                <w:rFonts w:ascii="Times New Roman" w:hAnsi="Times New Roman"/>
                <w:color w:val="000000"/>
                <w:spacing w:val="-4"/>
                <w:sz w:val="28"/>
              </w:rPr>
              <w:t xml:space="preserve"> </w:t>
            </w:r>
            <w:r>
              <w:rPr>
                <w:rFonts w:ascii="Times New Roman" w:hAnsi="Times New Roman"/>
                <w:color w:val="000000"/>
                <w:sz w:val="28"/>
              </w:rPr>
              <w:t>рисунков</w:t>
            </w:r>
            <w:r>
              <w:rPr>
                <w:rFonts w:ascii="Times New Roman" w:hAnsi="Times New Roman"/>
                <w:color w:val="000000"/>
                <w:spacing w:val="-3"/>
                <w:sz w:val="28"/>
              </w:rPr>
              <w:t xml:space="preserve"> </w:t>
            </w:r>
            <w:r>
              <w:rPr>
                <w:rFonts w:ascii="Times New Roman" w:hAnsi="Times New Roman"/>
                <w:color w:val="000000"/>
                <w:sz w:val="28"/>
              </w:rPr>
              <w:t>к</w:t>
            </w:r>
            <w:r>
              <w:rPr>
                <w:rFonts w:ascii="Times New Roman" w:hAnsi="Times New Roman"/>
                <w:color w:val="000000"/>
                <w:spacing w:val="-3"/>
                <w:sz w:val="28"/>
              </w:rPr>
              <w:t xml:space="preserve"> </w:t>
            </w:r>
            <w:r>
              <w:rPr>
                <w:rFonts w:ascii="Times New Roman" w:hAnsi="Times New Roman"/>
                <w:color w:val="000000"/>
                <w:sz w:val="28"/>
              </w:rPr>
              <w:t>знаменательным</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датам</w:t>
            </w:r>
            <w:r>
              <w:rPr>
                <w:rFonts w:ascii="Times New Roman" w:hAnsi="Times New Roman"/>
                <w:color w:val="000000"/>
                <w:spacing w:val="-3"/>
                <w:sz w:val="28"/>
              </w:rPr>
              <w:t xml:space="preserve"> </w:t>
            </w:r>
            <w:r>
              <w:rPr>
                <w:rFonts w:ascii="Times New Roman" w:hAnsi="Times New Roman"/>
                <w:color w:val="000000"/>
                <w:sz w:val="28"/>
              </w:rPr>
              <w:t>календаря</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6"/>
                <w:sz w:val="28"/>
              </w:rPr>
              <w:t xml:space="preserve"> </w:t>
            </w:r>
            <w:r>
              <w:rPr>
                <w:rFonts w:ascii="Times New Roman" w:hAnsi="Times New Roman"/>
                <w:color w:val="000000"/>
                <w:sz w:val="28"/>
              </w:rPr>
              <w:t>руководители</w:t>
            </w:r>
          </w:p>
        </w:tc>
      </w:tr>
      <w:tr w:rsidR="00E617B2">
        <w:trPr>
          <w:trHeight w:val="1379"/>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3</w:t>
            </w:r>
          </w:p>
        </w:tc>
        <w:tc>
          <w:tcPr>
            <w:tcW w:w="4053" w:type="dxa"/>
          </w:tcPr>
          <w:p w:rsidR="00E617B2" w:rsidRDefault="00E468A1">
            <w:pPr>
              <w:spacing w:after="0" w:line="240" w:lineRule="auto"/>
              <w:ind w:left="107" w:right="425"/>
              <w:rPr>
                <w:rFonts w:ascii="Times New Roman" w:hAnsi="Times New Roman"/>
                <w:color w:val="000000"/>
                <w:sz w:val="28"/>
              </w:rPr>
            </w:pPr>
            <w:r>
              <w:rPr>
                <w:rFonts w:ascii="Times New Roman" w:hAnsi="Times New Roman"/>
                <w:color w:val="000000"/>
                <w:sz w:val="28"/>
              </w:rPr>
              <w:t>Размещение на стендах школы</w:t>
            </w:r>
            <w:r>
              <w:rPr>
                <w:rFonts w:ascii="Times New Roman" w:hAnsi="Times New Roman"/>
                <w:color w:val="000000"/>
                <w:spacing w:val="1"/>
                <w:sz w:val="28"/>
              </w:rPr>
              <w:t xml:space="preserve"> </w:t>
            </w:r>
            <w:r>
              <w:rPr>
                <w:rFonts w:ascii="Times New Roman" w:hAnsi="Times New Roman"/>
                <w:color w:val="000000"/>
                <w:sz w:val="28"/>
              </w:rPr>
              <w:t>регулярно сменяемых экспозиций:</w:t>
            </w:r>
            <w:r>
              <w:rPr>
                <w:rFonts w:ascii="Times New Roman" w:hAnsi="Times New Roman"/>
                <w:color w:val="000000"/>
                <w:spacing w:val="-57"/>
                <w:sz w:val="28"/>
              </w:rPr>
              <w:t xml:space="preserve"> </w:t>
            </w:r>
            <w:r>
              <w:rPr>
                <w:rFonts w:ascii="Times New Roman" w:hAnsi="Times New Roman"/>
                <w:color w:val="000000"/>
                <w:sz w:val="28"/>
              </w:rPr>
              <w:t>творческих работ</w:t>
            </w:r>
            <w:r>
              <w:rPr>
                <w:rFonts w:ascii="Times New Roman" w:hAnsi="Times New Roman"/>
                <w:color w:val="000000"/>
                <w:spacing w:val="1"/>
                <w:sz w:val="28"/>
              </w:rPr>
              <w:t xml:space="preserve"> </w:t>
            </w:r>
            <w:r>
              <w:rPr>
                <w:rFonts w:ascii="Times New Roman" w:hAnsi="Times New Roman"/>
                <w:color w:val="000000"/>
                <w:sz w:val="28"/>
              </w:rPr>
              <w:t>школьников,</w:t>
            </w:r>
            <w:r>
              <w:rPr>
                <w:rFonts w:ascii="Times New Roman" w:hAnsi="Times New Roman"/>
                <w:color w:val="000000"/>
                <w:spacing w:val="1"/>
                <w:sz w:val="28"/>
              </w:rPr>
              <w:t xml:space="preserve"> </w:t>
            </w:r>
            <w:r>
              <w:rPr>
                <w:rFonts w:ascii="Times New Roman" w:hAnsi="Times New Roman"/>
                <w:color w:val="000000"/>
                <w:sz w:val="28"/>
              </w:rPr>
              <w:t>позволяющих</w:t>
            </w:r>
            <w:r>
              <w:rPr>
                <w:rFonts w:ascii="Times New Roman" w:hAnsi="Times New Roman"/>
                <w:color w:val="000000"/>
                <w:spacing w:val="-4"/>
                <w:sz w:val="28"/>
              </w:rPr>
              <w:t xml:space="preserve"> </w:t>
            </w:r>
            <w:r>
              <w:rPr>
                <w:rFonts w:ascii="Times New Roman" w:hAnsi="Times New Roman"/>
                <w:color w:val="000000"/>
                <w:sz w:val="28"/>
              </w:rPr>
              <w:t>им</w:t>
            </w:r>
            <w:r>
              <w:rPr>
                <w:rFonts w:ascii="Times New Roman" w:hAnsi="Times New Roman"/>
                <w:color w:val="000000"/>
                <w:spacing w:val="-6"/>
                <w:sz w:val="28"/>
              </w:rPr>
              <w:t xml:space="preserve"> </w:t>
            </w:r>
            <w:r>
              <w:rPr>
                <w:rFonts w:ascii="Times New Roman" w:hAnsi="Times New Roman"/>
                <w:color w:val="000000"/>
                <w:sz w:val="28"/>
              </w:rPr>
              <w:t>реализовать</w:t>
            </w:r>
            <w:r>
              <w:rPr>
                <w:rFonts w:ascii="Times New Roman" w:hAnsi="Times New Roman"/>
                <w:color w:val="000000"/>
                <w:spacing w:val="-5"/>
                <w:sz w:val="28"/>
              </w:rPr>
              <w:t xml:space="preserve"> </w:t>
            </w:r>
            <w:r>
              <w:rPr>
                <w:rFonts w:ascii="Times New Roman" w:hAnsi="Times New Roman"/>
                <w:color w:val="000000"/>
                <w:sz w:val="28"/>
              </w:rPr>
              <w:t>свой</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творческий</w:t>
            </w:r>
            <w:r>
              <w:rPr>
                <w:rFonts w:ascii="Times New Roman" w:hAnsi="Times New Roman"/>
                <w:color w:val="000000"/>
                <w:spacing w:val="-3"/>
                <w:sz w:val="28"/>
              </w:rPr>
              <w:t xml:space="preserve"> </w:t>
            </w:r>
            <w:r>
              <w:rPr>
                <w:rFonts w:ascii="Times New Roman" w:hAnsi="Times New Roman"/>
                <w:color w:val="000000"/>
                <w:sz w:val="28"/>
              </w:rPr>
              <w:t>потенциал</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6"/>
                <w:sz w:val="28"/>
              </w:rPr>
              <w:t xml:space="preserve"> </w:t>
            </w:r>
            <w:r>
              <w:rPr>
                <w:rFonts w:ascii="Times New Roman" w:hAnsi="Times New Roman"/>
                <w:color w:val="000000"/>
                <w:sz w:val="28"/>
              </w:rPr>
              <w:t>руководители</w:t>
            </w:r>
          </w:p>
        </w:tc>
      </w:tr>
      <w:tr w:rsidR="00E617B2">
        <w:trPr>
          <w:trHeight w:val="827"/>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4</w:t>
            </w:r>
          </w:p>
        </w:tc>
        <w:tc>
          <w:tcPr>
            <w:tcW w:w="4053" w:type="dxa"/>
          </w:tcPr>
          <w:p w:rsidR="00E617B2" w:rsidRDefault="00E468A1">
            <w:pPr>
              <w:spacing w:after="0" w:line="240" w:lineRule="auto"/>
              <w:ind w:left="107" w:right="185"/>
              <w:rPr>
                <w:rFonts w:ascii="Times New Roman" w:hAnsi="Times New Roman"/>
                <w:color w:val="000000"/>
                <w:sz w:val="28"/>
              </w:rPr>
            </w:pPr>
            <w:r>
              <w:rPr>
                <w:rFonts w:ascii="Times New Roman" w:hAnsi="Times New Roman"/>
                <w:color w:val="000000"/>
                <w:sz w:val="28"/>
              </w:rPr>
              <w:t>Оформление здания школы (оконное</w:t>
            </w:r>
            <w:r>
              <w:rPr>
                <w:rFonts w:ascii="Times New Roman" w:hAnsi="Times New Roman"/>
                <w:color w:val="000000"/>
                <w:spacing w:val="-58"/>
                <w:sz w:val="28"/>
              </w:rPr>
              <w:t xml:space="preserve"> </w:t>
            </w:r>
            <w:r>
              <w:rPr>
                <w:rFonts w:ascii="Times New Roman" w:hAnsi="Times New Roman"/>
                <w:color w:val="000000"/>
                <w:sz w:val="28"/>
              </w:rPr>
              <w:t>оформление)</w:t>
            </w:r>
            <w:r>
              <w:rPr>
                <w:rFonts w:ascii="Times New Roman" w:hAnsi="Times New Roman"/>
                <w:color w:val="000000"/>
                <w:spacing w:val="-1"/>
                <w:sz w:val="28"/>
              </w:rPr>
              <w:t xml:space="preserve"> </w:t>
            </w:r>
            <w:r>
              <w:rPr>
                <w:rFonts w:ascii="Times New Roman" w:hAnsi="Times New Roman"/>
                <w:color w:val="000000"/>
                <w:sz w:val="28"/>
              </w:rPr>
              <w:t>(Новый</w:t>
            </w:r>
            <w:r>
              <w:rPr>
                <w:rFonts w:ascii="Times New Roman" w:hAnsi="Times New Roman"/>
                <w:color w:val="000000"/>
                <w:spacing w:val="-1"/>
                <w:sz w:val="28"/>
              </w:rPr>
              <w:t xml:space="preserve"> </w:t>
            </w:r>
            <w:r>
              <w:rPr>
                <w:rFonts w:ascii="Times New Roman" w:hAnsi="Times New Roman"/>
                <w:color w:val="000000"/>
                <w:sz w:val="28"/>
              </w:rPr>
              <w:t>год,</w:t>
            </w:r>
            <w:r>
              <w:rPr>
                <w:rFonts w:ascii="Times New Roman" w:hAnsi="Times New Roman"/>
                <w:color w:val="000000"/>
                <w:spacing w:val="-1"/>
                <w:sz w:val="28"/>
              </w:rPr>
              <w:t xml:space="preserve"> </w:t>
            </w:r>
            <w:r>
              <w:rPr>
                <w:rFonts w:ascii="Times New Roman" w:hAnsi="Times New Roman"/>
                <w:color w:val="000000"/>
                <w:sz w:val="28"/>
              </w:rPr>
              <w:t>День</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Победы)</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6"/>
                <w:sz w:val="28"/>
              </w:rPr>
              <w:t xml:space="preserve"> </w:t>
            </w:r>
            <w:r>
              <w:rPr>
                <w:rFonts w:ascii="Times New Roman" w:hAnsi="Times New Roman"/>
                <w:color w:val="000000"/>
                <w:sz w:val="28"/>
              </w:rPr>
              <w:t>руководители</w:t>
            </w:r>
          </w:p>
        </w:tc>
      </w:tr>
      <w:tr w:rsidR="00E617B2">
        <w:trPr>
          <w:trHeight w:val="275"/>
        </w:trPr>
        <w:tc>
          <w:tcPr>
            <w:tcW w:w="10122" w:type="dxa"/>
            <w:gridSpan w:val="4"/>
          </w:tcPr>
          <w:p w:rsidR="00E617B2" w:rsidRDefault="00E468A1">
            <w:pPr>
              <w:spacing w:after="0" w:line="240" w:lineRule="auto"/>
              <w:ind w:left="2152" w:right="2143"/>
              <w:jc w:val="center"/>
              <w:rPr>
                <w:rFonts w:ascii="Times New Roman" w:hAnsi="Times New Roman"/>
                <w:b/>
                <w:color w:val="000000"/>
                <w:sz w:val="28"/>
              </w:rPr>
            </w:pPr>
            <w:r>
              <w:rPr>
                <w:rFonts w:ascii="Times New Roman" w:hAnsi="Times New Roman"/>
                <w:b/>
                <w:color w:val="000000"/>
                <w:sz w:val="28"/>
              </w:rPr>
              <w:t>Модуль</w:t>
            </w:r>
            <w:r>
              <w:rPr>
                <w:rFonts w:ascii="Times New Roman" w:hAnsi="Times New Roman"/>
                <w:b/>
                <w:color w:val="000000"/>
                <w:spacing w:val="-1"/>
                <w:sz w:val="28"/>
              </w:rPr>
              <w:t xml:space="preserve"> </w:t>
            </w:r>
            <w:r>
              <w:rPr>
                <w:rFonts w:ascii="Times New Roman" w:hAnsi="Times New Roman"/>
                <w:b/>
                <w:color w:val="000000"/>
                <w:sz w:val="28"/>
              </w:rPr>
              <w:t>«Профилактика</w:t>
            </w:r>
            <w:r>
              <w:rPr>
                <w:rFonts w:ascii="Times New Roman" w:hAnsi="Times New Roman"/>
                <w:b/>
                <w:color w:val="000000"/>
                <w:spacing w:val="-1"/>
                <w:sz w:val="28"/>
              </w:rPr>
              <w:t xml:space="preserve"> </w:t>
            </w:r>
            <w:r>
              <w:rPr>
                <w:rFonts w:ascii="Times New Roman" w:hAnsi="Times New Roman"/>
                <w:b/>
                <w:color w:val="000000"/>
                <w:sz w:val="28"/>
              </w:rPr>
              <w:t>и</w:t>
            </w:r>
            <w:r>
              <w:rPr>
                <w:rFonts w:ascii="Times New Roman" w:hAnsi="Times New Roman"/>
                <w:b/>
                <w:color w:val="000000"/>
                <w:spacing w:val="-1"/>
                <w:sz w:val="28"/>
              </w:rPr>
              <w:t xml:space="preserve"> </w:t>
            </w:r>
            <w:r>
              <w:rPr>
                <w:rFonts w:ascii="Times New Roman" w:hAnsi="Times New Roman"/>
                <w:b/>
                <w:color w:val="000000"/>
                <w:sz w:val="28"/>
              </w:rPr>
              <w:t>безопасность»</w:t>
            </w:r>
          </w:p>
        </w:tc>
      </w:tr>
      <w:tr w:rsidR="00E617B2">
        <w:trPr>
          <w:trHeight w:val="554"/>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1</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Операция</w:t>
            </w:r>
            <w:r>
              <w:rPr>
                <w:rFonts w:ascii="Times New Roman" w:hAnsi="Times New Roman"/>
                <w:color w:val="000000"/>
                <w:spacing w:val="-2"/>
                <w:sz w:val="28"/>
              </w:rPr>
              <w:t xml:space="preserve"> </w:t>
            </w:r>
            <w:r>
              <w:rPr>
                <w:rFonts w:ascii="Times New Roman" w:hAnsi="Times New Roman"/>
                <w:color w:val="000000"/>
                <w:sz w:val="28"/>
              </w:rPr>
              <w:t>«Подросток»</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107" w:right="618"/>
              <w:rPr>
                <w:rFonts w:ascii="Times New Roman" w:hAnsi="Times New Roman"/>
                <w:color w:val="000000"/>
                <w:sz w:val="28"/>
              </w:rPr>
            </w:pPr>
            <w:r>
              <w:rPr>
                <w:rFonts w:ascii="Times New Roman" w:hAnsi="Times New Roman"/>
                <w:color w:val="000000"/>
                <w:sz w:val="28"/>
              </w:rPr>
              <w:t>Педагог-организатор</w:t>
            </w:r>
          </w:p>
          <w:p w:rsidR="00E617B2" w:rsidRDefault="00E468A1">
            <w:pPr>
              <w:spacing w:after="0" w:line="240" w:lineRule="auto"/>
              <w:ind w:left="106"/>
              <w:rPr>
                <w:rFonts w:ascii="Times New Roman" w:hAnsi="Times New Roman"/>
                <w:color w:val="000000"/>
                <w:sz w:val="28"/>
              </w:rPr>
            </w:pPr>
            <w:r>
              <w:rPr>
                <w:rFonts w:ascii="Times New Roman" w:hAnsi="Times New Roman"/>
                <w:color w:val="000000"/>
                <w:sz w:val="28"/>
              </w:rPr>
              <w:t>Кл. руководители</w:t>
            </w:r>
          </w:p>
        </w:tc>
      </w:tr>
      <w:tr w:rsidR="00E617B2">
        <w:trPr>
          <w:trHeight w:val="551"/>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2</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Встречи</w:t>
            </w:r>
            <w:r>
              <w:rPr>
                <w:rFonts w:ascii="Times New Roman" w:hAnsi="Times New Roman"/>
                <w:color w:val="000000"/>
                <w:spacing w:val="-2"/>
                <w:sz w:val="28"/>
              </w:rPr>
              <w:t xml:space="preserve"> </w:t>
            </w:r>
            <w:r>
              <w:rPr>
                <w:rFonts w:ascii="Times New Roman" w:hAnsi="Times New Roman"/>
                <w:color w:val="000000"/>
                <w:sz w:val="28"/>
              </w:rPr>
              <w:t>с</w:t>
            </w:r>
            <w:r>
              <w:rPr>
                <w:rFonts w:ascii="Times New Roman" w:hAnsi="Times New Roman"/>
                <w:color w:val="000000"/>
                <w:spacing w:val="-3"/>
                <w:sz w:val="28"/>
              </w:rPr>
              <w:t xml:space="preserve"> </w:t>
            </w:r>
            <w:r>
              <w:rPr>
                <w:rFonts w:ascii="Times New Roman" w:hAnsi="Times New Roman"/>
                <w:color w:val="000000"/>
                <w:sz w:val="28"/>
              </w:rPr>
              <w:t>работниками</w:t>
            </w:r>
            <w:r>
              <w:rPr>
                <w:rFonts w:ascii="Times New Roman" w:hAnsi="Times New Roman"/>
                <w:color w:val="000000"/>
                <w:spacing w:val="-4"/>
                <w:sz w:val="28"/>
              </w:rPr>
              <w:t xml:space="preserve"> </w:t>
            </w:r>
            <w:r>
              <w:rPr>
                <w:rFonts w:ascii="Times New Roman" w:hAnsi="Times New Roman"/>
                <w:color w:val="000000"/>
                <w:sz w:val="28"/>
              </w:rPr>
              <w:t>ГАИ,</w:t>
            </w:r>
            <w:r>
              <w:rPr>
                <w:rFonts w:ascii="Times New Roman" w:hAnsi="Times New Roman"/>
                <w:color w:val="000000"/>
                <w:spacing w:val="-2"/>
                <w:sz w:val="28"/>
              </w:rPr>
              <w:t xml:space="preserve"> </w:t>
            </w:r>
            <w:r>
              <w:rPr>
                <w:rFonts w:ascii="Times New Roman" w:hAnsi="Times New Roman"/>
                <w:color w:val="000000"/>
                <w:sz w:val="28"/>
              </w:rPr>
              <w:t>ПДН, ТКДНиЗП</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107" w:right="618"/>
              <w:rPr>
                <w:rFonts w:ascii="Times New Roman" w:hAnsi="Times New Roman"/>
                <w:color w:val="000000"/>
                <w:sz w:val="28"/>
              </w:rPr>
            </w:pPr>
            <w:r>
              <w:rPr>
                <w:rFonts w:ascii="Times New Roman" w:hAnsi="Times New Roman"/>
                <w:color w:val="000000"/>
                <w:sz w:val="28"/>
              </w:rPr>
              <w:t>Педагог-организатор</w:t>
            </w:r>
          </w:p>
          <w:p w:rsidR="00E617B2" w:rsidRDefault="00E468A1">
            <w:pPr>
              <w:spacing w:after="0" w:line="240" w:lineRule="auto"/>
              <w:ind w:left="106"/>
              <w:rPr>
                <w:rFonts w:ascii="Times New Roman" w:hAnsi="Times New Roman"/>
                <w:color w:val="000000"/>
                <w:sz w:val="28"/>
              </w:rPr>
            </w:pPr>
            <w:r>
              <w:rPr>
                <w:rFonts w:ascii="Times New Roman" w:hAnsi="Times New Roman"/>
                <w:color w:val="000000"/>
                <w:sz w:val="28"/>
              </w:rPr>
              <w:t>Кл. руководители</w:t>
            </w:r>
          </w:p>
        </w:tc>
      </w:tr>
      <w:tr w:rsidR="00E617B2">
        <w:trPr>
          <w:trHeight w:val="551"/>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3</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Акция</w:t>
            </w:r>
            <w:r>
              <w:rPr>
                <w:rFonts w:ascii="Times New Roman" w:hAnsi="Times New Roman"/>
                <w:color w:val="000000"/>
                <w:spacing w:val="-2"/>
                <w:sz w:val="28"/>
              </w:rPr>
              <w:t xml:space="preserve"> </w:t>
            </w:r>
            <w:r>
              <w:rPr>
                <w:rFonts w:ascii="Times New Roman" w:hAnsi="Times New Roman"/>
                <w:color w:val="000000"/>
                <w:sz w:val="28"/>
              </w:rPr>
              <w:t>«Международный</w:t>
            </w:r>
            <w:r>
              <w:rPr>
                <w:rFonts w:ascii="Times New Roman" w:hAnsi="Times New Roman"/>
                <w:color w:val="000000"/>
                <w:spacing w:val="-3"/>
                <w:sz w:val="28"/>
              </w:rPr>
              <w:t xml:space="preserve"> </w:t>
            </w:r>
            <w:r>
              <w:rPr>
                <w:rFonts w:ascii="Times New Roman" w:hAnsi="Times New Roman"/>
                <w:color w:val="000000"/>
                <w:sz w:val="28"/>
              </w:rPr>
              <w:t>день</w:t>
            </w:r>
            <w:r>
              <w:rPr>
                <w:rFonts w:ascii="Times New Roman" w:hAnsi="Times New Roman"/>
                <w:color w:val="000000"/>
                <w:spacing w:val="-4"/>
                <w:sz w:val="28"/>
              </w:rPr>
              <w:t xml:space="preserve"> </w:t>
            </w:r>
            <w:r>
              <w:rPr>
                <w:rFonts w:ascii="Times New Roman" w:hAnsi="Times New Roman"/>
                <w:color w:val="000000"/>
                <w:sz w:val="28"/>
              </w:rPr>
              <w:t>отказа</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lastRenderedPageBreak/>
              <w:t xml:space="preserve">от </w:t>
            </w:r>
            <w:r>
              <w:rPr>
                <w:rFonts w:ascii="Times New Roman" w:hAnsi="Times New Roman"/>
                <w:color w:val="000000"/>
                <w:sz w:val="28"/>
              </w:rPr>
              <w:t>курения»</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lastRenderedPageBreak/>
              <w:t>1-4</w:t>
            </w:r>
          </w:p>
        </w:tc>
        <w:tc>
          <w:tcPr>
            <w:tcW w:w="3000" w:type="dxa"/>
          </w:tcPr>
          <w:p w:rsidR="00E617B2" w:rsidRDefault="00E468A1">
            <w:pPr>
              <w:spacing w:after="0" w:line="240" w:lineRule="auto"/>
              <w:ind w:left="107" w:right="618"/>
              <w:rPr>
                <w:rFonts w:ascii="Times New Roman" w:hAnsi="Times New Roman"/>
                <w:color w:val="000000"/>
                <w:sz w:val="28"/>
              </w:rPr>
            </w:pPr>
            <w:r>
              <w:rPr>
                <w:rFonts w:ascii="Times New Roman" w:hAnsi="Times New Roman"/>
                <w:color w:val="000000"/>
                <w:sz w:val="28"/>
              </w:rPr>
              <w:t>Педагог-организатор</w:t>
            </w:r>
          </w:p>
          <w:p w:rsidR="00E617B2" w:rsidRDefault="00E468A1">
            <w:pPr>
              <w:spacing w:after="0" w:line="240" w:lineRule="auto"/>
              <w:ind w:left="106"/>
              <w:rPr>
                <w:rFonts w:ascii="Times New Roman" w:hAnsi="Times New Roman"/>
                <w:color w:val="000000"/>
                <w:sz w:val="28"/>
              </w:rPr>
            </w:pPr>
            <w:r>
              <w:rPr>
                <w:rFonts w:ascii="Times New Roman" w:hAnsi="Times New Roman"/>
                <w:color w:val="000000"/>
                <w:sz w:val="28"/>
              </w:rPr>
              <w:lastRenderedPageBreak/>
              <w:t>Кл. руководители</w:t>
            </w:r>
          </w:p>
        </w:tc>
      </w:tr>
      <w:tr w:rsidR="00E617B2">
        <w:trPr>
          <w:trHeight w:val="827"/>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lastRenderedPageBreak/>
              <w:t>4</w:t>
            </w:r>
          </w:p>
        </w:tc>
        <w:tc>
          <w:tcPr>
            <w:tcW w:w="4053" w:type="dxa"/>
          </w:tcPr>
          <w:p w:rsidR="00E617B2" w:rsidRDefault="00E468A1">
            <w:pPr>
              <w:spacing w:after="0" w:line="240" w:lineRule="auto"/>
              <w:ind w:left="107" w:right="89"/>
              <w:rPr>
                <w:rFonts w:ascii="Times New Roman" w:hAnsi="Times New Roman"/>
                <w:color w:val="000000"/>
                <w:sz w:val="28"/>
              </w:rPr>
            </w:pPr>
            <w:r>
              <w:rPr>
                <w:rFonts w:ascii="Times New Roman" w:hAnsi="Times New Roman"/>
                <w:color w:val="000000"/>
                <w:sz w:val="28"/>
              </w:rPr>
              <w:t>Акция "Международный день борьбы</w:t>
            </w:r>
            <w:r>
              <w:rPr>
                <w:rFonts w:ascii="Times New Roman" w:hAnsi="Times New Roman"/>
                <w:color w:val="000000"/>
                <w:spacing w:val="-58"/>
                <w:sz w:val="28"/>
              </w:rPr>
              <w:t xml:space="preserve"> </w:t>
            </w:r>
            <w:r>
              <w:rPr>
                <w:rFonts w:ascii="Times New Roman" w:hAnsi="Times New Roman"/>
                <w:color w:val="000000"/>
                <w:sz w:val="28"/>
              </w:rPr>
              <w:t>с</w:t>
            </w:r>
            <w:r>
              <w:rPr>
                <w:rFonts w:ascii="Times New Roman" w:hAnsi="Times New Roman"/>
                <w:color w:val="000000"/>
                <w:spacing w:val="-1"/>
                <w:sz w:val="28"/>
              </w:rPr>
              <w:t xml:space="preserve"> </w:t>
            </w:r>
            <w:r>
              <w:rPr>
                <w:rFonts w:ascii="Times New Roman" w:hAnsi="Times New Roman"/>
                <w:color w:val="000000"/>
                <w:sz w:val="28"/>
              </w:rPr>
              <w:t>наркотиками»</w:t>
            </w:r>
          </w:p>
        </w:tc>
        <w:tc>
          <w:tcPr>
            <w:tcW w:w="2112" w:type="dxa"/>
          </w:tcPr>
          <w:p w:rsidR="00E617B2" w:rsidRDefault="00E617B2">
            <w:pPr>
              <w:spacing w:after="0" w:line="240" w:lineRule="auto"/>
              <w:rPr>
                <w:rFonts w:ascii="Times New Roman" w:hAnsi="Times New Roman"/>
                <w:b/>
                <w:color w:val="000000"/>
                <w:sz w:val="28"/>
              </w:rPr>
            </w:pP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107" w:right="618"/>
              <w:rPr>
                <w:rFonts w:ascii="Times New Roman" w:hAnsi="Times New Roman"/>
                <w:color w:val="000000"/>
                <w:sz w:val="28"/>
              </w:rPr>
            </w:pPr>
            <w:r>
              <w:rPr>
                <w:rFonts w:ascii="Times New Roman" w:hAnsi="Times New Roman"/>
                <w:color w:val="000000"/>
                <w:sz w:val="28"/>
              </w:rPr>
              <w:t>Педагог-организатор</w:t>
            </w:r>
          </w:p>
          <w:p w:rsidR="00E617B2" w:rsidRDefault="00E468A1">
            <w:pPr>
              <w:spacing w:after="0" w:line="240" w:lineRule="auto"/>
              <w:ind w:left="106" w:right="1157"/>
              <w:rPr>
                <w:rFonts w:ascii="Times New Roman" w:hAnsi="Times New Roman"/>
                <w:color w:val="000000"/>
                <w:sz w:val="28"/>
              </w:rPr>
            </w:pPr>
            <w:r>
              <w:rPr>
                <w:rFonts w:ascii="Times New Roman" w:hAnsi="Times New Roman"/>
                <w:color w:val="000000"/>
                <w:sz w:val="28"/>
              </w:rPr>
              <w:t>Кл. руководители</w:t>
            </w:r>
          </w:p>
        </w:tc>
      </w:tr>
      <w:tr w:rsidR="00E617B2">
        <w:trPr>
          <w:trHeight w:val="275"/>
        </w:trPr>
        <w:tc>
          <w:tcPr>
            <w:tcW w:w="10122" w:type="dxa"/>
            <w:gridSpan w:val="4"/>
          </w:tcPr>
          <w:p w:rsidR="00E617B2" w:rsidRDefault="00E468A1">
            <w:pPr>
              <w:spacing w:after="0" w:line="240" w:lineRule="auto"/>
              <w:ind w:left="2151" w:right="2143"/>
              <w:jc w:val="center"/>
              <w:rPr>
                <w:rFonts w:ascii="Times New Roman" w:hAnsi="Times New Roman"/>
                <w:b/>
                <w:color w:val="000000"/>
                <w:sz w:val="28"/>
              </w:rPr>
            </w:pPr>
            <w:r>
              <w:rPr>
                <w:rFonts w:ascii="Times New Roman" w:hAnsi="Times New Roman"/>
                <w:b/>
                <w:color w:val="000000"/>
                <w:sz w:val="28"/>
              </w:rPr>
              <w:t>Модуль</w:t>
            </w:r>
            <w:r>
              <w:rPr>
                <w:rFonts w:ascii="Times New Roman" w:hAnsi="Times New Roman"/>
                <w:b/>
                <w:color w:val="000000"/>
                <w:spacing w:val="-1"/>
                <w:sz w:val="28"/>
              </w:rPr>
              <w:t xml:space="preserve"> </w:t>
            </w:r>
            <w:r>
              <w:rPr>
                <w:rFonts w:ascii="Times New Roman" w:hAnsi="Times New Roman"/>
                <w:b/>
                <w:color w:val="000000"/>
                <w:sz w:val="28"/>
              </w:rPr>
              <w:t>«Социальное</w:t>
            </w:r>
            <w:r>
              <w:rPr>
                <w:rFonts w:ascii="Times New Roman" w:hAnsi="Times New Roman"/>
                <w:b/>
                <w:color w:val="000000"/>
                <w:spacing w:val="-5"/>
                <w:sz w:val="28"/>
              </w:rPr>
              <w:t xml:space="preserve"> </w:t>
            </w:r>
            <w:r>
              <w:rPr>
                <w:rFonts w:ascii="Times New Roman" w:hAnsi="Times New Roman"/>
                <w:b/>
                <w:color w:val="000000"/>
                <w:sz w:val="28"/>
              </w:rPr>
              <w:t>партнерство»</w:t>
            </w:r>
          </w:p>
        </w:tc>
      </w:tr>
      <w:tr w:rsidR="00E617B2">
        <w:trPr>
          <w:trHeight w:val="221"/>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1</w:t>
            </w:r>
          </w:p>
        </w:tc>
        <w:tc>
          <w:tcPr>
            <w:tcW w:w="4053" w:type="dxa"/>
          </w:tcPr>
          <w:p w:rsidR="00E617B2" w:rsidRDefault="00E468A1">
            <w:pPr>
              <w:spacing w:after="0" w:line="240" w:lineRule="auto"/>
              <w:ind w:left="107" w:right="97"/>
              <w:jc w:val="both"/>
              <w:rPr>
                <w:rFonts w:ascii="Times New Roman" w:hAnsi="Times New Roman"/>
                <w:color w:val="000000"/>
                <w:sz w:val="28"/>
              </w:rPr>
            </w:pPr>
            <w:r>
              <w:rPr>
                <w:rFonts w:ascii="Times New Roman" w:hAnsi="Times New Roman"/>
                <w:color w:val="000000"/>
                <w:sz w:val="28"/>
              </w:rPr>
              <w:t>Экскурсия в музей</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6"/>
                <w:sz w:val="28"/>
              </w:rPr>
              <w:t xml:space="preserve"> </w:t>
            </w:r>
            <w:r>
              <w:rPr>
                <w:rFonts w:ascii="Times New Roman" w:hAnsi="Times New Roman"/>
                <w:color w:val="000000"/>
                <w:sz w:val="28"/>
              </w:rPr>
              <w:t>руководители</w:t>
            </w:r>
          </w:p>
        </w:tc>
      </w:tr>
      <w:tr w:rsidR="00E617B2">
        <w:trPr>
          <w:trHeight w:val="554"/>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2</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 xml:space="preserve">Взаимодействие с СРЦН по </w:t>
            </w:r>
            <w:r>
              <w:rPr>
                <w:rFonts w:ascii="Times New Roman" w:hAnsi="Times New Roman"/>
                <w:color w:val="000000"/>
                <w:sz w:val="28"/>
              </w:rPr>
              <w:t>разным направлениям</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6"/>
                <w:sz w:val="28"/>
              </w:rPr>
              <w:t xml:space="preserve"> </w:t>
            </w:r>
            <w:r>
              <w:rPr>
                <w:rFonts w:ascii="Times New Roman" w:hAnsi="Times New Roman"/>
                <w:color w:val="000000"/>
                <w:sz w:val="28"/>
              </w:rPr>
              <w:t>руководители</w:t>
            </w:r>
          </w:p>
        </w:tc>
      </w:tr>
      <w:tr w:rsidR="00E617B2">
        <w:trPr>
          <w:trHeight w:val="277"/>
        </w:trPr>
        <w:tc>
          <w:tcPr>
            <w:tcW w:w="957" w:type="dxa"/>
          </w:tcPr>
          <w:p w:rsidR="00E617B2" w:rsidRDefault="00E468A1">
            <w:pPr>
              <w:spacing w:after="0" w:line="240" w:lineRule="auto"/>
              <w:jc w:val="center"/>
              <w:rPr>
                <w:rFonts w:ascii="Times New Roman" w:hAnsi="Times New Roman"/>
                <w:color w:val="000000"/>
                <w:sz w:val="28"/>
              </w:rPr>
            </w:pPr>
            <w:r>
              <w:rPr>
                <w:rFonts w:ascii="Times New Roman" w:hAnsi="Times New Roman"/>
                <w:color w:val="000000"/>
                <w:sz w:val="28"/>
              </w:rPr>
              <w:t>3</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Посещение театрального выступления Верхнесалдинской ДШИ</w:t>
            </w:r>
          </w:p>
        </w:tc>
        <w:tc>
          <w:tcPr>
            <w:tcW w:w="2112" w:type="dxa"/>
          </w:tcPr>
          <w:p w:rsidR="00E617B2" w:rsidRDefault="00E617B2">
            <w:pPr>
              <w:spacing w:after="0" w:line="240" w:lineRule="auto"/>
              <w:rPr>
                <w:rFonts w:ascii="Times New Roman" w:hAnsi="Times New Roman"/>
                <w:color w:val="000000"/>
                <w:sz w:val="28"/>
              </w:rPr>
            </w:pPr>
          </w:p>
        </w:tc>
        <w:tc>
          <w:tcPr>
            <w:tcW w:w="3000" w:type="dxa"/>
          </w:tcPr>
          <w:p w:rsidR="00E617B2" w:rsidRDefault="00E617B2">
            <w:pPr>
              <w:spacing w:after="0" w:line="240" w:lineRule="auto"/>
              <w:rPr>
                <w:rFonts w:ascii="Times New Roman" w:hAnsi="Times New Roman"/>
                <w:color w:val="000000"/>
                <w:sz w:val="28"/>
              </w:rPr>
            </w:pPr>
          </w:p>
        </w:tc>
      </w:tr>
      <w:tr w:rsidR="00E617B2">
        <w:trPr>
          <w:trHeight w:val="552"/>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4</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 xml:space="preserve">Посещение мероприятий организованных Детской библиотекой </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62"/>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6"/>
                <w:sz w:val="28"/>
              </w:rPr>
              <w:t xml:space="preserve"> </w:t>
            </w:r>
            <w:r>
              <w:rPr>
                <w:rFonts w:ascii="Times New Roman" w:hAnsi="Times New Roman"/>
                <w:color w:val="000000"/>
                <w:sz w:val="28"/>
              </w:rPr>
              <w:t>руководители</w:t>
            </w:r>
          </w:p>
        </w:tc>
      </w:tr>
      <w:tr w:rsidR="00E617B2">
        <w:trPr>
          <w:trHeight w:val="552"/>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5</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Другое</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62"/>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6"/>
                <w:sz w:val="28"/>
              </w:rPr>
              <w:t xml:space="preserve"> </w:t>
            </w:r>
            <w:r>
              <w:rPr>
                <w:rFonts w:ascii="Times New Roman" w:hAnsi="Times New Roman"/>
                <w:color w:val="000000"/>
                <w:sz w:val="28"/>
              </w:rPr>
              <w:t>руководители</w:t>
            </w:r>
          </w:p>
        </w:tc>
      </w:tr>
      <w:tr w:rsidR="00E617B2">
        <w:trPr>
          <w:trHeight w:val="552"/>
        </w:trPr>
        <w:tc>
          <w:tcPr>
            <w:tcW w:w="10122" w:type="dxa"/>
            <w:gridSpan w:val="4"/>
          </w:tcPr>
          <w:p w:rsidR="00E617B2" w:rsidRDefault="00E468A1">
            <w:pPr>
              <w:spacing w:after="0" w:line="240" w:lineRule="auto"/>
              <w:ind w:left="262"/>
              <w:jc w:val="center"/>
              <w:rPr>
                <w:rFonts w:ascii="Times New Roman" w:hAnsi="Times New Roman"/>
                <w:b/>
                <w:color w:val="000000"/>
                <w:sz w:val="28"/>
              </w:rPr>
            </w:pPr>
            <w:r>
              <w:rPr>
                <w:rFonts w:ascii="Times New Roman" w:hAnsi="Times New Roman"/>
                <w:b/>
                <w:color w:val="000000"/>
                <w:sz w:val="28"/>
              </w:rPr>
              <w:t>Модуль «Школьные медиа»</w:t>
            </w:r>
          </w:p>
        </w:tc>
      </w:tr>
      <w:tr w:rsidR="00E617B2">
        <w:trPr>
          <w:trHeight w:val="552"/>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1</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Разработка стенгазеты</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62"/>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6"/>
                <w:sz w:val="28"/>
              </w:rPr>
              <w:t xml:space="preserve"> </w:t>
            </w:r>
            <w:r>
              <w:rPr>
                <w:rFonts w:ascii="Times New Roman" w:hAnsi="Times New Roman"/>
                <w:color w:val="000000"/>
                <w:sz w:val="28"/>
              </w:rPr>
              <w:t>руководители</w:t>
            </w:r>
          </w:p>
        </w:tc>
      </w:tr>
      <w:tr w:rsidR="00E617B2">
        <w:trPr>
          <w:trHeight w:val="552"/>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2</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 xml:space="preserve">Ведение страницы класса на официальном сайте школы </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62"/>
              <w:rPr>
                <w:rFonts w:ascii="Times New Roman" w:hAnsi="Times New Roman"/>
                <w:color w:val="000000"/>
                <w:sz w:val="28"/>
              </w:rPr>
            </w:pPr>
            <w:r>
              <w:rPr>
                <w:rFonts w:ascii="Times New Roman" w:hAnsi="Times New Roman"/>
                <w:color w:val="000000"/>
                <w:sz w:val="28"/>
              </w:rPr>
              <w:t>Классные руководители, Соловьева А.А.</w:t>
            </w:r>
          </w:p>
        </w:tc>
      </w:tr>
      <w:tr w:rsidR="00E617B2">
        <w:trPr>
          <w:trHeight w:val="552"/>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3</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 xml:space="preserve">Наполнение официальной группы в ВКонтакте значимыми новостями класса, проводимыми мероприятиями </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62"/>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6"/>
                <w:sz w:val="28"/>
              </w:rPr>
              <w:t xml:space="preserve"> </w:t>
            </w:r>
            <w:r>
              <w:rPr>
                <w:rFonts w:ascii="Times New Roman" w:hAnsi="Times New Roman"/>
                <w:color w:val="000000"/>
                <w:sz w:val="28"/>
              </w:rPr>
              <w:t>руководители</w:t>
            </w:r>
          </w:p>
          <w:p w:rsidR="00E617B2" w:rsidRDefault="00E468A1">
            <w:pPr>
              <w:spacing w:after="0" w:line="240" w:lineRule="auto"/>
              <w:ind w:left="262"/>
              <w:rPr>
                <w:rFonts w:ascii="Times New Roman" w:hAnsi="Times New Roman"/>
                <w:color w:val="000000"/>
                <w:sz w:val="28"/>
              </w:rPr>
            </w:pPr>
            <w:r>
              <w:rPr>
                <w:rFonts w:ascii="Times New Roman" w:hAnsi="Times New Roman"/>
                <w:color w:val="000000"/>
                <w:sz w:val="28"/>
              </w:rPr>
              <w:t>Колмакова Е.А.</w:t>
            </w:r>
          </w:p>
        </w:tc>
      </w:tr>
      <w:tr w:rsidR="00E617B2">
        <w:trPr>
          <w:trHeight w:val="552"/>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4</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Создание роликов и сюжетов класса</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62"/>
              <w:rPr>
                <w:rFonts w:ascii="Times New Roman" w:hAnsi="Times New Roman"/>
                <w:color w:val="000000"/>
                <w:sz w:val="28"/>
              </w:rPr>
            </w:pPr>
            <w:r>
              <w:rPr>
                <w:rFonts w:ascii="Times New Roman" w:hAnsi="Times New Roman"/>
                <w:color w:val="000000"/>
                <w:sz w:val="28"/>
              </w:rPr>
              <w:t>Классные</w:t>
            </w:r>
            <w:r>
              <w:rPr>
                <w:rFonts w:ascii="Times New Roman" w:hAnsi="Times New Roman"/>
                <w:color w:val="000000"/>
                <w:spacing w:val="-6"/>
                <w:sz w:val="28"/>
              </w:rPr>
              <w:t xml:space="preserve"> </w:t>
            </w:r>
            <w:r>
              <w:rPr>
                <w:rFonts w:ascii="Times New Roman" w:hAnsi="Times New Roman"/>
                <w:color w:val="000000"/>
                <w:sz w:val="28"/>
              </w:rPr>
              <w:t>руководители</w:t>
            </w:r>
          </w:p>
          <w:p w:rsidR="00E617B2" w:rsidRDefault="00E468A1">
            <w:pPr>
              <w:spacing w:after="0" w:line="240" w:lineRule="auto"/>
              <w:ind w:left="262"/>
              <w:rPr>
                <w:rFonts w:ascii="Times New Roman" w:hAnsi="Times New Roman"/>
                <w:color w:val="000000"/>
                <w:sz w:val="28"/>
              </w:rPr>
            </w:pPr>
            <w:r>
              <w:rPr>
                <w:rFonts w:ascii="Times New Roman" w:hAnsi="Times New Roman"/>
                <w:color w:val="000000"/>
                <w:sz w:val="28"/>
              </w:rPr>
              <w:t>Колмакова Е.А.</w:t>
            </w:r>
          </w:p>
        </w:tc>
      </w:tr>
    </w:tbl>
    <w:p w:rsidR="00E617B2" w:rsidRDefault="00E617B2">
      <w:pPr>
        <w:sectPr w:rsidR="00E617B2">
          <w:footerReference w:type="default" r:id="rId13"/>
          <w:pgSz w:w="11900" w:h="16840"/>
          <w:pgMar w:top="851" w:right="851" w:bottom="851" w:left="1701" w:header="0" w:footer="720" w:gutter="0"/>
          <w:cols w:space="720"/>
          <w:titlePg/>
        </w:sectPr>
      </w:pPr>
    </w:p>
    <w:p w:rsidR="00E617B2" w:rsidRDefault="00E468A1">
      <w:pPr>
        <w:widowControl w:val="0"/>
        <w:spacing w:after="0" w:line="240" w:lineRule="auto"/>
        <w:jc w:val="both"/>
        <w:outlineLvl w:val="2"/>
        <w:rPr>
          <w:rFonts w:ascii="Times New Roman" w:hAnsi="Times New Roman"/>
          <w:b/>
          <w:color w:val="000000"/>
          <w:sz w:val="28"/>
        </w:rPr>
      </w:pPr>
      <w:r>
        <w:rPr>
          <w:rFonts w:ascii="Times New Roman" w:hAnsi="Times New Roman"/>
          <w:b/>
          <w:color w:val="000000"/>
          <w:sz w:val="28"/>
        </w:rPr>
        <w:lastRenderedPageBreak/>
        <w:t>6.Недельный учебный план АООП УО (вариант 1) обучающихся I - IV классов.</w:t>
      </w:r>
    </w:p>
    <w:p w:rsidR="00E617B2" w:rsidRDefault="00E617B2">
      <w:pPr>
        <w:widowControl w:val="0"/>
        <w:spacing w:after="0" w:line="240" w:lineRule="auto"/>
        <w:ind w:firstLine="540"/>
        <w:jc w:val="both"/>
        <w:rPr>
          <w:rFonts w:ascii="Times New Roman" w:hAnsi="Times New Roman"/>
          <w:color w:val="000000"/>
          <w:sz w:val="28"/>
        </w:rPr>
      </w:pPr>
    </w:p>
    <w:tbl>
      <w:tblPr>
        <w:tblW w:w="0" w:type="auto"/>
        <w:tblCellMar>
          <w:top w:w="102" w:type="dxa"/>
          <w:left w:w="62" w:type="dxa"/>
          <w:bottom w:w="102" w:type="dxa"/>
          <w:right w:w="62" w:type="dxa"/>
        </w:tblCellMar>
        <w:tblLook w:val="04A0" w:firstRow="1" w:lastRow="0" w:firstColumn="1" w:lastColumn="0" w:noHBand="0" w:noVBand="1"/>
      </w:tblPr>
      <w:tblGrid>
        <w:gridCol w:w="2324"/>
        <w:gridCol w:w="3231"/>
        <w:gridCol w:w="623"/>
        <w:gridCol w:w="623"/>
        <w:gridCol w:w="623"/>
        <w:gridCol w:w="623"/>
        <w:gridCol w:w="1020"/>
      </w:tblGrid>
      <w:tr w:rsidR="00E617B2">
        <w:tc>
          <w:tcPr>
            <w:tcW w:w="232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Предметные области</w:t>
            </w:r>
          </w:p>
        </w:tc>
        <w:tc>
          <w:tcPr>
            <w:tcW w:w="323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right"/>
              <w:rPr>
                <w:rFonts w:ascii="Times New Roman" w:hAnsi="Times New Roman"/>
                <w:color w:val="000000"/>
                <w:sz w:val="28"/>
              </w:rPr>
            </w:pPr>
            <w:r>
              <w:rPr>
                <w:rFonts w:ascii="Times New Roman" w:hAnsi="Times New Roman"/>
                <w:color w:val="000000"/>
                <w:sz w:val="28"/>
              </w:rPr>
              <w:t>Класс</w:t>
            </w:r>
          </w:p>
        </w:tc>
        <w:tc>
          <w:tcPr>
            <w:tcW w:w="2492" w:type="dxa"/>
            <w:gridSpan w:val="4"/>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 xml:space="preserve">Количество </w:t>
            </w:r>
            <w:r>
              <w:rPr>
                <w:rFonts w:ascii="Times New Roman" w:hAnsi="Times New Roman"/>
                <w:color w:val="000000"/>
                <w:sz w:val="28"/>
              </w:rPr>
              <w:t>часов</w:t>
            </w:r>
          </w:p>
        </w:tc>
        <w:tc>
          <w:tcPr>
            <w:tcW w:w="1020"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Всего</w:t>
            </w:r>
          </w:p>
        </w:tc>
      </w:tr>
      <w:tr w:rsidR="00E617B2">
        <w:trPr>
          <w:trHeight w:val="570"/>
        </w:trPr>
        <w:tc>
          <w:tcPr>
            <w:tcW w:w="232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323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623"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I</w:t>
            </w:r>
          </w:p>
        </w:tc>
        <w:tc>
          <w:tcPr>
            <w:tcW w:w="623"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II</w:t>
            </w:r>
          </w:p>
        </w:tc>
        <w:tc>
          <w:tcPr>
            <w:tcW w:w="623"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III</w:t>
            </w:r>
          </w:p>
        </w:tc>
        <w:tc>
          <w:tcPr>
            <w:tcW w:w="623"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IV</w:t>
            </w:r>
          </w:p>
        </w:tc>
        <w:tc>
          <w:tcPr>
            <w:tcW w:w="102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r>
      <w:tr w:rsidR="00E617B2">
        <w:tc>
          <w:tcPr>
            <w:tcW w:w="232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32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Учебные предметы</w:t>
            </w:r>
          </w:p>
        </w:tc>
        <w:tc>
          <w:tcPr>
            <w:tcW w:w="623"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623"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623"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623"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102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r>
      <w:tr w:rsidR="00E617B2">
        <w:tc>
          <w:tcPr>
            <w:tcW w:w="9067"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outlineLvl w:val="3"/>
              <w:rPr>
                <w:rFonts w:ascii="Times New Roman" w:hAnsi="Times New Roman"/>
                <w:b/>
                <w:color w:val="000000"/>
                <w:sz w:val="28"/>
              </w:rPr>
            </w:pPr>
            <w:r>
              <w:rPr>
                <w:rFonts w:ascii="Times New Roman" w:hAnsi="Times New Roman"/>
                <w:b/>
                <w:color w:val="000000"/>
                <w:sz w:val="28"/>
              </w:rPr>
              <w:t>Обязательная часть</w:t>
            </w:r>
          </w:p>
        </w:tc>
      </w:tr>
      <w:tr w:rsidR="00E617B2">
        <w:tc>
          <w:tcPr>
            <w:tcW w:w="232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1. Язык и речевая практика</w:t>
            </w:r>
          </w:p>
        </w:tc>
        <w:tc>
          <w:tcPr>
            <w:tcW w:w="32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Русский язык</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12</w:t>
            </w:r>
          </w:p>
        </w:tc>
      </w:tr>
      <w:tr w:rsidR="00E617B2">
        <w:tc>
          <w:tcPr>
            <w:tcW w:w="232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32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Чтение</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15</w:t>
            </w:r>
          </w:p>
        </w:tc>
      </w:tr>
      <w:tr w:rsidR="00E617B2">
        <w:tc>
          <w:tcPr>
            <w:tcW w:w="232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32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Речевая практика</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8</w:t>
            </w:r>
          </w:p>
        </w:tc>
      </w:tr>
      <w:tr w:rsidR="00E617B2">
        <w:tc>
          <w:tcPr>
            <w:tcW w:w="2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2. Математика</w:t>
            </w:r>
          </w:p>
        </w:tc>
        <w:tc>
          <w:tcPr>
            <w:tcW w:w="32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Математика</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15</w:t>
            </w:r>
          </w:p>
        </w:tc>
      </w:tr>
      <w:tr w:rsidR="00E617B2">
        <w:tc>
          <w:tcPr>
            <w:tcW w:w="2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3. Естествознание</w:t>
            </w:r>
          </w:p>
        </w:tc>
        <w:tc>
          <w:tcPr>
            <w:tcW w:w="32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Мир природы и человека</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5</w:t>
            </w:r>
          </w:p>
        </w:tc>
      </w:tr>
      <w:tr w:rsidR="00E617B2">
        <w:tc>
          <w:tcPr>
            <w:tcW w:w="232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4. Искусство</w:t>
            </w:r>
          </w:p>
        </w:tc>
        <w:tc>
          <w:tcPr>
            <w:tcW w:w="32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Музыка</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5</w:t>
            </w:r>
          </w:p>
        </w:tc>
      </w:tr>
      <w:tr w:rsidR="00E617B2">
        <w:tc>
          <w:tcPr>
            <w:tcW w:w="232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32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Рисование (изобразительное искусство)</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r>
      <w:tr w:rsidR="00E617B2">
        <w:tc>
          <w:tcPr>
            <w:tcW w:w="2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5. Физическая культура</w:t>
            </w:r>
          </w:p>
        </w:tc>
        <w:tc>
          <w:tcPr>
            <w:tcW w:w="32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Адаптивная физическая культура</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12</w:t>
            </w:r>
          </w:p>
        </w:tc>
      </w:tr>
      <w:tr w:rsidR="00E617B2">
        <w:tc>
          <w:tcPr>
            <w:tcW w:w="2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6. Технология</w:t>
            </w:r>
          </w:p>
        </w:tc>
        <w:tc>
          <w:tcPr>
            <w:tcW w:w="32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Ручной труд</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5</w:t>
            </w:r>
          </w:p>
        </w:tc>
      </w:tr>
      <w:tr w:rsidR="00E617B2">
        <w:tc>
          <w:tcPr>
            <w:tcW w:w="555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Итого</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20</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20</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20</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81</w:t>
            </w:r>
          </w:p>
        </w:tc>
      </w:tr>
      <w:tr w:rsidR="00E617B2">
        <w:tc>
          <w:tcPr>
            <w:tcW w:w="555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b/>
                <w:color w:val="000000"/>
                <w:sz w:val="28"/>
              </w:rPr>
            </w:pPr>
            <w:r>
              <w:rPr>
                <w:rFonts w:ascii="Times New Roman" w:hAnsi="Times New Roman"/>
                <w:b/>
                <w:color w:val="000000"/>
                <w:sz w:val="28"/>
              </w:rPr>
              <w:t xml:space="preserve">Часть, формируемая участниками </w:t>
            </w:r>
            <w:r>
              <w:rPr>
                <w:rFonts w:ascii="Times New Roman" w:hAnsi="Times New Roman"/>
                <w:b/>
                <w:color w:val="000000"/>
                <w:sz w:val="28"/>
              </w:rPr>
              <w:t>образовательных отношений:</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9</w:t>
            </w:r>
          </w:p>
        </w:tc>
      </w:tr>
      <w:tr w:rsidR="00E617B2">
        <w:tc>
          <w:tcPr>
            <w:tcW w:w="555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rsidR="00E617B2" w:rsidRDefault="00E468A1">
            <w:pPr>
              <w:widowControl w:val="0"/>
              <w:spacing w:after="0" w:line="240" w:lineRule="auto"/>
              <w:rPr>
                <w:rFonts w:ascii="Times New Roman" w:hAnsi="Times New Roman"/>
                <w:b/>
                <w:color w:val="000000"/>
                <w:sz w:val="28"/>
              </w:rPr>
            </w:pPr>
            <w:r>
              <w:rPr>
                <w:rFonts w:ascii="Times New Roman" w:hAnsi="Times New Roman"/>
                <w:b/>
                <w:color w:val="000000"/>
                <w:sz w:val="28"/>
              </w:rPr>
              <w:t>Максимально допустимая годовая нагрузка (при 5-дневной учебной неделе)</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23</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90</w:t>
            </w:r>
          </w:p>
        </w:tc>
      </w:tr>
      <w:tr w:rsidR="00E617B2">
        <w:tc>
          <w:tcPr>
            <w:tcW w:w="555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rsidR="00E617B2" w:rsidRDefault="00E468A1">
            <w:pPr>
              <w:widowControl w:val="0"/>
              <w:spacing w:after="0" w:line="240" w:lineRule="auto"/>
              <w:rPr>
                <w:rFonts w:ascii="Times New Roman" w:hAnsi="Times New Roman"/>
                <w:b/>
                <w:color w:val="000000"/>
                <w:sz w:val="28"/>
              </w:rPr>
            </w:pPr>
            <w:r>
              <w:rPr>
                <w:rFonts w:ascii="Times New Roman" w:hAnsi="Times New Roman"/>
                <w:b/>
                <w:color w:val="000000"/>
                <w:sz w:val="28"/>
              </w:rPr>
              <w:t>Коррекционно-развивающая область (коррекционные занятия и ритмика):</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6</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6</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6</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6</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24</w:t>
            </w:r>
          </w:p>
        </w:tc>
      </w:tr>
      <w:tr w:rsidR="00E617B2">
        <w:tc>
          <w:tcPr>
            <w:tcW w:w="555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логопедические занятия</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12</w:t>
            </w:r>
          </w:p>
        </w:tc>
      </w:tr>
      <w:tr w:rsidR="00E617B2">
        <w:tc>
          <w:tcPr>
            <w:tcW w:w="555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ритмика</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r>
      <w:tr w:rsidR="00E617B2">
        <w:tc>
          <w:tcPr>
            <w:tcW w:w="555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развитие психомоторики и сенсорных процессов</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8</w:t>
            </w:r>
          </w:p>
        </w:tc>
      </w:tr>
      <w:tr w:rsidR="00E617B2">
        <w:tc>
          <w:tcPr>
            <w:tcW w:w="555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b/>
                <w:color w:val="000000"/>
                <w:sz w:val="28"/>
              </w:rPr>
            </w:pPr>
            <w:r>
              <w:rPr>
                <w:rFonts w:ascii="Times New Roman" w:hAnsi="Times New Roman"/>
                <w:b/>
                <w:color w:val="000000"/>
                <w:sz w:val="28"/>
              </w:rPr>
              <w:t>Внеурочная деятельность:</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16</w:t>
            </w:r>
          </w:p>
        </w:tc>
      </w:tr>
    </w:tbl>
    <w:p w:rsidR="00E617B2" w:rsidRDefault="00E468A1">
      <w:pPr>
        <w:widowControl w:val="0"/>
        <w:spacing w:after="0" w:line="240" w:lineRule="auto"/>
        <w:jc w:val="both"/>
        <w:rPr>
          <w:rFonts w:ascii="Times New Roman" w:hAnsi="Times New Roman"/>
          <w:color w:val="000000"/>
          <w:sz w:val="28"/>
        </w:rPr>
      </w:pPr>
      <w:r>
        <w:rPr>
          <w:rFonts w:ascii="Times New Roman" w:hAnsi="Times New Roman"/>
          <w:color w:val="000000"/>
          <w:sz w:val="28"/>
        </w:rPr>
        <w:lastRenderedPageBreak/>
        <w:t xml:space="preserve">Общий объем учебной нагрузки составляет 3039 часов за 4 учебных года при 5-дневной учебной неделе (33 учебных недели в I классе, 34 учебных недели во II - IV </w:t>
      </w:r>
      <w:r>
        <w:rPr>
          <w:rFonts w:ascii="Times New Roman" w:hAnsi="Times New Roman"/>
          <w:color w:val="000000"/>
          <w:sz w:val="28"/>
        </w:rPr>
        <w:t>классах).</w:t>
      </w:r>
    </w:p>
    <w:p w:rsidR="00E617B2" w:rsidRDefault="00E468A1">
      <w:pPr>
        <w:widowControl w:val="0"/>
        <w:spacing w:after="0" w:line="240" w:lineRule="auto"/>
        <w:jc w:val="both"/>
        <w:outlineLvl w:val="2"/>
        <w:rPr>
          <w:rFonts w:ascii="Times New Roman" w:hAnsi="Times New Roman"/>
          <w:b/>
          <w:color w:val="000000"/>
          <w:sz w:val="28"/>
        </w:rPr>
      </w:pPr>
      <w:r>
        <w:rPr>
          <w:rFonts w:ascii="Times New Roman" w:hAnsi="Times New Roman"/>
          <w:b/>
          <w:color w:val="000000"/>
          <w:sz w:val="28"/>
        </w:rPr>
        <w:t>Недельный учебный план ФАООП УО (вариант 1) обучающихся I доп., I - IV классов.</w:t>
      </w:r>
    </w:p>
    <w:p w:rsidR="00E617B2" w:rsidRDefault="00E617B2">
      <w:pPr>
        <w:widowControl w:val="0"/>
        <w:spacing w:after="0" w:line="240" w:lineRule="auto"/>
        <w:ind w:firstLine="540"/>
        <w:jc w:val="both"/>
        <w:rPr>
          <w:rFonts w:ascii="Times New Roman" w:hAnsi="Times New Roman"/>
          <w:color w:val="000000"/>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2" w:type="dxa"/>
          <w:left w:w="62" w:type="dxa"/>
          <w:bottom w:w="102" w:type="dxa"/>
          <w:right w:w="62" w:type="dxa"/>
        </w:tblCellMar>
        <w:tblLook w:val="04A0" w:firstRow="1" w:lastRow="0" w:firstColumn="1" w:lastColumn="0" w:noHBand="0" w:noVBand="1"/>
      </w:tblPr>
      <w:tblGrid>
        <w:gridCol w:w="2267"/>
        <w:gridCol w:w="2891"/>
        <w:gridCol w:w="627"/>
        <w:gridCol w:w="599"/>
        <w:gridCol w:w="599"/>
        <w:gridCol w:w="599"/>
        <w:gridCol w:w="603"/>
        <w:gridCol w:w="907"/>
      </w:tblGrid>
      <w:tr w:rsidR="00E617B2">
        <w:tc>
          <w:tcPr>
            <w:tcW w:w="2267" w:type="dxa"/>
            <w:vMerge w:val="restart"/>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Предметные области</w:t>
            </w:r>
          </w:p>
        </w:tc>
        <w:tc>
          <w:tcPr>
            <w:tcW w:w="2891" w:type="dxa"/>
            <w:tcMar>
              <w:top w:w="102" w:type="dxa"/>
              <w:left w:w="62" w:type="dxa"/>
              <w:bottom w:w="102" w:type="dxa"/>
              <w:right w:w="62" w:type="dxa"/>
            </w:tcMar>
          </w:tcPr>
          <w:p w:rsidR="00E617B2" w:rsidRDefault="00E468A1">
            <w:pPr>
              <w:widowControl w:val="0"/>
              <w:spacing w:after="0" w:line="240" w:lineRule="auto"/>
              <w:jc w:val="right"/>
              <w:rPr>
                <w:rFonts w:ascii="Times New Roman" w:hAnsi="Times New Roman"/>
                <w:color w:val="000000"/>
                <w:sz w:val="28"/>
              </w:rPr>
            </w:pPr>
            <w:r>
              <w:rPr>
                <w:rFonts w:ascii="Times New Roman" w:hAnsi="Times New Roman"/>
                <w:color w:val="000000"/>
                <w:sz w:val="28"/>
              </w:rPr>
              <w:t>Класс</w:t>
            </w:r>
          </w:p>
        </w:tc>
        <w:tc>
          <w:tcPr>
            <w:tcW w:w="3027" w:type="dxa"/>
            <w:gridSpan w:val="5"/>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Количество часов</w:t>
            </w:r>
          </w:p>
        </w:tc>
        <w:tc>
          <w:tcPr>
            <w:tcW w:w="907" w:type="dxa"/>
            <w:vMerge w:val="restart"/>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Всего</w:t>
            </w:r>
          </w:p>
        </w:tc>
      </w:tr>
      <w:tr w:rsidR="00E617B2">
        <w:tc>
          <w:tcPr>
            <w:tcW w:w="2267" w:type="dxa"/>
            <w:vMerge/>
            <w:tcMar>
              <w:top w:w="102" w:type="dxa"/>
              <w:left w:w="62" w:type="dxa"/>
              <w:bottom w:w="102" w:type="dxa"/>
              <w:right w:w="62" w:type="dxa"/>
            </w:tcMar>
          </w:tcPr>
          <w:p w:rsidR="00E617B2" w:rsidRDefault="00E617B2"/>
        </w:tc>
        <w:tc>
          <w:tcPr>
            <w:tcW w:w="2891" w:type="dxa"/>
            <w:tcMar>
              <w:top w:w="102" w:type="dxa"/>
              <w:left w:w="62" w:type="dxa"/>
              <w:bottom w:w="102" w:type="dxa"/>
              <w:right w:w="62" w:type="dxa"/>
            </w:tcMar>
            <w:vAlign w:val="bottom"/>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Учебные предметы</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I доп.</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I</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II</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III</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IV</w:t>
            </w:r>
          </w:p>
        </w:tc>
        <w:tc>
          <w:tcPr>
            <w:tcW w:w="907" w:type="dxa"/>
            <w:vMerge/>
            <w:tcMar>
              <w:top w:w="102" w:type="dxa"/>
              <w:left w:w="62" w:type="dxa"/>
              <w:bottom w:w="102" w:type="dxa"/>
              <w:right w:w="62" w:type="dxa"/>
            </w:tcMar>
          </w:tcPr>
          <w:p w:rsidR="00E617B2" w:rsidRDefault="00E617B2"/>
        </w:tc>
      </w:tr>
      <w:tr w:rsidR="00E617B2">
        <w:tc>
          <w:tcPr>
            <w:tcW w:w="9092" w:type="dxa"/>
            <w:gridSpan w:val="8"/>
            <w:tcMar>
              <w:top w:w="102" w:type="dxa"/>
              <w:left w:w="62" w:type="dxa"/>
              <w:bottom w:w="102" w:type="dxa"/>
              <w:right w:w="62" w:type="dxa"/>
            </w:tcMar>
          </w:tcPr>
          <w:p w:rsidR="00E617B2" w:rsidRDefault="00E468A1">
            <w:pPr>
              <w:widowControl w:val="0"/>
              <w:spacing w:after="0" w:line="240" w:lineRule="auto"/>
              <w:jc w:val="center"/>
              <w:outlineLvl w:val="3"/>
              <w:rPr>
                <w:rFonts w:ascii="Times New Roman" w:hAnsi="Times New Roman"/>
                <w:b/>
                <w:color w:val="000000"/>
                <w:sz w:val="28"/>
              </w:rPr>
            </w:pPr>
            <w:r>
              <w:rPr>
                <w:rFonts w:ascii="Times New Roman" w:hAnsi="Times New Roman"/>
                <w:b/>
                <w:color w:val="000000"/>
                <w:sz w:val="28"/>
              </w:rPr>
              <w:t>Обязательная часть</w:t>
            </w:r>
          </w:p>
        </w:tc>
      </w:tr>
      <w:tr w:rsidR="00E617B2">
        <w:tc>
          <w:tcPr>
            <w:tcW w:w="2267" w:type="dxa"/>
            <w:vMerge w:val="restart"/>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1. Язык и речевая практика</w:t>
            </w:r>
          </w:p>
        </w:tc>
        <w:tc>
          <w:tcPr>
            <w:tcW w:w="2891" w:type="dxa"/>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Русский язык</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14</w:t>
            </w:r>
          </w:p>
        </w:tc>
      </w:tr>
      <w:tr w:rsidR="00E617B2">
        <w:tc>
          <w:tcPr>
            <w:tcW w:w="2267" w:type="dxa"/>
            <w:vMerge/>
            <w:tcMar>
              <w:top w:w="102" w:type="dxa"/>
              <w:left w:w="62" w:type="dxa"/>
              <w:bottom w:w="102" w:type="dxa"/>
              <w:right w:w="62" w:type="dxa"/>
            </w:tcMar>
          </w:tcPr>
          <w:p w:rsidR="00E617B2" w:rsidRDefault="00E617B2"/>
        </w:tc>
        <w:tc>
          <w:tcPr>
            <w:tcW w:w="2891" w:type="dxa"/>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Чтение</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17</w:t>
            </w:r>
          </w:p>
        </w:tc>
      </w:tr>
      <w:tr w:rsidR="00E617B2">
        <w:tc>
          <w:tcPr>
            <w:tcW w:w="2267" w:type="dxa"/>
            <w:vMerge/>
            <w:tcMar>
              <w:top w:w="102" w:type="dxa"/>
              <w:left w:w="62" w:type="dxa"/>
              <w:bottom w:w="102" w:type="dxa"/>
              <w:right w:w="62" w:type="dxa"/>
            </w:tcMar>
          </w:tcPr>
          <w:p w:rsidR="00E617B2" w:rsidRDefault="00E617B2"/>
        </w:tc>
        <w:tc>
          <w:tcPr>
            <w:tcW w:w="2891" w:type="dxa"/>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Речевая практика</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11</w:t>
            </w:r>
          </w:p>
        </w:tc>
      </w:tr>
      <w:tr w:rsidR="00E617B2">
        <w:tc>
          <w:tcPr>
            <w:tcW w:w="2267" w:type="dxa"/>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2. Математика</w:t>
            </w:r>
          </w:p>
        </w:tc>
        <w:tc>
          <w:tcPr>
            <w:tcW w:w="2891" w:type="dxa"/>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Математика</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18</w:t>
            </w:r>
          </w:p>
        </w:tc>
      </w:tr>
      <w:tr w:rsidR="00E617B2">
        <w:tc>
          <w:tcPr>
            <w:tcW w:w="2267" w:type="dxa"/>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3. Естествознание</w:t>
            </w:r>
          </w:p>
        </w:tc>
        <w:tc>
          <w:tcPr>
            <w:tcW w:w="2891" w:type="dxa"/>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Мир природы и человека</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7</w:t>
            </w:r>
          </w:p>
        </w:tc>
      </w:tr>
      <w:tr w:rsidR="00E617B2">
        <w:tc>
          <w:tcPr>
            <w:tcW w:w="2267" w:type="dxa"/>
            <w:vMerge w:val="restart"/>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4. Искусство</w:t>
            </w:r>
          </w:p>
        </w:tc>
        <w:tc>
          <w:tcPr>
            <w:tcW w:w="2891" w:type="dxa"/>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Музыка</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7</w:t>
            </w:r>
          </w:p>
        </w:tc>
      </w:tr>
      <w:tr w:rsidR="00E617B2">
        <w:tc>
          <w:tcPr>
            <w:tcW w:w="2267" w:type="dxa"/>
            <w:vMerge/>
            <w:tcMar>
              <w:top w:w="102" w:type="dxa"/>
              <w:left w:w="62" w:type="dxa"/>
              <w:bottom w:w="102" w:type="dxa"/>
              <w:right w:w="62" w:type="dxa"/>
            </w:tcMar>
          </w:tcPr>
          <w:p w:rsidR="00E617B2" w:rsidRDefault="00E617B2"/>
        </w:tc>
        <w:tc>
          <w:tcPr>
            <w:tcW w:w="2891" w:type="dxa"/>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Рисование (изобразительное искусство)</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6</w:t>
            </w:r>
          </w:p>
        </w:tc>
      </w:tr>
      <w:tr w:rsidR="00E617B2">
        <w:tc>
          <w:tcPr>
            <w:tcW w:w="2267" w:type="dxa"/>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5. Физическая культура</w:t>
            </w:r>
          </w:p>
        </w:tc>
        <w:tc>
          <w:tcPr>
            <w:tcW w:w="2891" w:type="dxa"/>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Адаптивная физическая культура</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15</w:t>
            </w:r>
          </w:p>
        </w:tc>
      </w:tr>
      <w:tr w:rsidR="00E617B2">
        <w:tc>
          <w:tcPr>
            <w:tcW w:w="2267" w:type="dxa"/>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6. Технология</w:t>
            </w:r>
          </w:p>
        </w:tc>
        <w:tc>
          <w:tcPr>
            <w:tcW w:w="2891" w:type="dxa"/>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Ручной труд</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7</w:t>
            </w:r>
          </w:p>
        </w:tc>
      </w:tr>
      <w:tr w:rsidR="00E617B2">
        <w:tc>
          <w:tcPr>
            <w:tcW w:w="5158" w:type="dxa"/>
            <w:gridSpan w:val="2"/>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Итого</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21</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21</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20</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20</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20</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102</w:t>
            </w:r>
          </w:p>
        </w:tc>
      </w:tr>
      <w:tr w:rsidR="00E617B2">
        <w:tc>
          <w:tcPr>
            <w:tcW w:w="5158" w:type="dxa"/>
            <w:gridSpan w:val="2"/>
            <w:tcMar>
              <w:top w:w="102" w:type="dxa"/>
              <w:left w:w="62" w:type="dxa"/>
              <w:bottom w:w="102" w:type="dxa"/>
              <w:right w:w="62" w:type="dxa"/>
            </w:tcMar>
          </w:tcPr>
          <w:p w:rsidR="00E617B2" w:rsidRDefault="00E468A1">
            <w:pPr>
              <w:widowControl w:val="0"/>
              <w:spacing w:after="0" w:line="240" w:lineRule="auto"/>
              <w:rPr>
                <w:rFonts w:ascii="Times New Roman" w:hAnsi="Times New Roman"/>
                <w:b/>
                <w:color w:val="000000"/>
                <w:sz w:val="28"/>
              </w:rPr>
            </w:pPr>
            <w:r>
              <w:rPr>
                <w:rFonts w:ascii="Times New Roman" w:hAnsi="Times New Roman"/>
                <w:b/>
                <w:color w:val="000000"/>
                <w:sz w:val="28"/>
              </w:rPr>
              <w:t>Часть, формируемая участниками образовательных отношений:</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9</w:t>
            </w:r>
          </w:p>
        </w:tc>
      </w:tr>
      <w:tr w:rsidR="00E617B2">
        <w:tc>
          <w:tcPr>
            <w:tcW w:w="5158" w:type="dxa"/>
            <w:gridSpan w:val="2"/>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Максимально допустимая годовая нагрузка (при 5-дневной учебной неделе)</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21</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21</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23</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23</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111</w:t>
            </w:r>
          </w:p>
        </w:tc>
      </w:tr>
      <w:tr w:rsidR="00E617B2">
        <w:tc>
          <w:tcPr>
            <w:tcW w:w="5158" w:type="dxa"/>
            <w:gridSpan w:val="2"/>
            <w:tcMar>
              <w:top w:w="102" w:type="dxa"/>
              <w:left w:w="62" w:type="dxa"/>
              <w:bottom w:w="102" w:type="dxa"/>
              <w:right w:w="62" w:type="dxa"/>
            </w:tcMar>
          </w:tcPr>
          <w:p w:rsidR="00E617B2" w:rsidRDefault="00E468A1">
            <w:pPr>
              <w:widowControl w:val="0"/>
              <w:spacing w:after="0" w:line="240" w:lineRule="auto"/>
              <w:rPr>
                <w:rFonts w:ascii="Times New Roman" w:hAnsi="Times New Roman"/>
                <w:b/>
                <w:color w:val="000000"/>
                <w:sz w:val="28"/>
              </w:rPr>
            </w:pPr>
            <w:r>
              <w:rPr>
                <w:rFonts w:ascii="Times New Roman" w:hAnsi="Times New Roman"/>
                <w:b/>
                <w:color w:val="000000"/>
                <w:sz w:val="28"/>
              </w:rPr>
              <w:t>Коррекционно-развивающая область (коррекционные занятия и ритмика):</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6</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6</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6</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6</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6</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30</w:t>
            </w:r>
          </w:p>
        </w:tc>
      </w:tr>
      <w:tr w:rsidR="00E617B2">
        <w:tc>
          <w:tcPr>
            <w:tcW w:w="5158" w:type="dxa"/>
            <w:gridSpan w:val="2"/>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логопедические занятия</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15</w:t>
            </w:r>
          </w:p>
        </w:tc>
      </w:tr>
      <w:tr w:rsidR="00E617B2">
        <w:tc>
          <w:tcPr>
            <w:tcW w:w="5158" w:type="dxa"/>
            <w:gridSpan w:val="2"/>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lastRenderedPageBreak/>
              <w:t>ритмика</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5</w:t>
            </w:r>
          </w:p>
        </w:tc>
      </w:tr>
      <w:tr w:rsidR="00E617B2">
        <w:tc>
          <w:tcPr>
            <w:tcW w:w="5158" w:type="dxa"/>
            <w:gridSpan w:val="2"/>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развитие психомоторики и сенсорных процессов</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10</w:t>
            </w:r>
          </w:p>
        </w:tc>
      </w:tr>
      <w:tr w:rsidR="00E617B2">
        <w:tc>
          <w:tcPr>
            <w:tcW w:w="5158" w:type="dxa"/>
            <w:gridSpan w:val="2"/>
            <w:tcMar>
              <w:top w:w="102" w:type="dxa"/>
              <w:left w:w="62" w:type="dxa"/>
              <w:bottom w:w="102" w:type="dxa"/>
              <w:right w:w="62" w:type="dxa"/>
            </w:tcMar>
          </w:tcPr>
          <w:p w:rsidR="00E617B2" w:rsidRDefault="00E468A1">
            <w:pPr>
              <w:widowControl w:val="0"/>
              <w:spacing w:after="0" w:line="240" w:lineRule="auto"/>
              <w:rPr>
                <w:rFonts w:ascii="Times New Roman" w:hAnsi="Times New Roman"/>
                <w:b/>
                <w:color w:val="000000"/>
                <w:sz w:val="28"/>
              </w:rPr>
            </w:pPr>
            <w:r>
              <w:rPr>
                <w:rFonts w:ascii="Times New Roman" w:hAnsi="Times New Roman"/>
                <w:b/>
                <w:color w:val="000000"/>
                <w:sz w:val="28"/>
              </w:rPr>
              <w:t>Внеурочная деятельность:</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20</w:t>
            </w:r>
          </w:p>
        </w:tc>
      </w:tr>
    </w:tbl>
    <w:p w:rsidR="00E617B2" w:rsidRDefault="00E617B2">
      <w:pPr>
        <w:tabs>
          <w:tab w:val="left" w:pos="2430"/>
          <w:tab w:val="center" w:pos="5032"/>
        </w:tabs>
        <w:spacing w:after="0" w:line="240" w:lineRule="auto"/>
        <w:rPr>
          <w:rFonts w:ascii="Times New Roman" w:hAnsi="Times New Roman"/>
          <w:sz w:val="28"/>
        </w:rPr>
      </w:pPr>
    </w:p>
    <w:p w:rsidR="00E617B2" w:rsidRDefault="00E468A1">
      <w:pPr>
        <w:tabs>
          <w:tab w:val="left" w:pos="2430"/>
          <w:tab w:val="center" w:pos="5032"/>
        </w:tabs>
        <w:spacing w:after="0" w:line="240" w:lineRule="auto"/>
        <w:ind w:firstLine="709"/>
        <w:rPr>
          <w:rFonts w:ascii="Times New Roman" w:hAnsi="Times New Roman"/>
          <w:sz w:val="28"/>
        </w:rPr>
      </w:pPr>
      <w:r>
        <w:rPr>
          <w:rFonts w:ascii="Times New Roman" w:hAnsi="Times New Roman"/>
          <w:b/>
          <w:sz w:val="28"/>
        </w:rPr>
        <w:t>7.  План внеурочной деятельности</w:t>
      </w:r>
    </w:p>
    <w:p w:rsidR="00E617B2" w:rsidRDefault="00E468A1">
      <w:pPr>
        <w:tabs>
          <w:tab w:val="left" w:pos="6379"/>
        </w:tabs>
        <w:spacing w:after="0" w:line="240" w:lineRule="auto"/>
        <w:jc w:val="both"/>
        <w:rPr>
          <w:rFonts w:ascii="Times New Roman" w:hAnsi="Times New Roman"/>
          <w:sz w:val="28"/>
        </w:rPr>
      </w:pPr>
      <w:r>
        <w:rPr>
          <w:rFonts w:ascii="Times New Roman" w:hAnsi="Times New Roman"/>
          <w:sz w:val="28"/>
        </w:rPr>
        <w:t xml:space="preserve">Программа внеурочной деятельности обучающихся с умственной отсталостью </w:t>
      </w:r>
      <w:r>
        <w:rPr>
          <w:rFonts w:ascii="Times New Roman" w:hAnsi="Times New Roman"/>
          <w:color w:val="000000"/>
          <w:sz w:val="28"/>
        </w:rPr>
        <w:t xml:space="preserve">(интеллектуальными нарушениями) </w:t>
      </w:r>
      <w:r>
        <w:rPr>
          <w:rFonts w:ascii="Times New Roman" w:hAnsi="Times New Roman"/>
          <w:sz w:val="28"/>
        </w:rPr>
        <w:t>является основой для разработки и реализации общеобразовательной организацией собственной программы внеурочной деятельно</w:t>
      </w:r>
      <w:r>
        <w:rPr>
          <w:rFonts w:ascii="Times New Roman" w:hAnsi="Times New Roman"/>
          <w:sz w:val="28"/>
        </w:rPr>
        <w:t>сти. Программа разработана с учётом, этнических, социально-экономических и иных особенностей региона, запросов семей и других субъектов образовательного процесса</w:t>
      </w:r>
      <w:r>
        <w:rPr>
          <w:rFonts w:ascii="Times New Roman" w:hAnsi="Times New Roman"/>
          <w:color w:val="000000"/>
          <w:sz w:val="28"/>
        </w:rPr>
        <w:t xml:space="preserve"> основе системно-деятельностного и культурно-исторического подходов</w:t>
      </w:r>
      <w:r>
        <w:rPr>
          <w:rFonts w:ascii="Times New Roman" w:hAnsi="Times New Roman"/>
          <w:sz w:val="28"/>
        </w:rPr>
        <w:t>.</w:t>
      </w:r>
    </w:p>
    <w:p w:rsidR="00E617B2" w:rsidRDefault="00E468A1">
      <w:pPr>
        <w:spacing w:after="0" w:line="240" w:lineRule="auto"/>
        <w:jc w:val="both"/>
        <w:rPr>
          <w:rFonts w:ascii="Times New Roman" w:hAnsi="Times New Roman"/>
          <w:sz w:val="28"/>
        </w:rPr>
      </w:pPr>
      <w:r>
        <w:rPr>
          <w:rFonts w:ascii="Times New Roman" w:hAnsi="Times New Roman"/>
          <w:sz w:val="28"/>
        </w:rPr>
        <w:t>Под внеурочной деятельност</w:t>
      </w:r>
      <w:r>
        <w:rPr>
          <w:rFonts w:ascii="Times New Roman" w:hAnsi="Times New Roman"/>
          <w:sz w:val="28"/>
        </w:rPr>
        <w:t>ью понимается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от классно-урочной. Внеурочная деятельность объединяет все, кроме учебной,  виды деятельн</w:t>
      </w:r>
      <w:r>
        <w:rPr>
          <w:rFonts w:ascii="Times New Roman" w:hAnsi="Times New Roman"/>
          <w:sz w:val="28"/>
        </w:rPr>
        <w:t>ости обучающихся, в которых возможно и целесообразно решение задач их воспитания и социализации.</w:t>
      </w:r>
      <w:r>
        <w:rPr>
          <w:rFonts w:ascii="Times New Roman" w:hAnsi="Times New Roman"/>
          <w:b/>
          <w:i/>
          <w:sz w:val="28"/>
        </w:rPr>
        <w:t xml:space="preserve">  </w:t>
      </w:r>
    </w:p>
    <w:p w:rsidR="00E617B2" w:rsidRDefault="00E468A1">
      <w:pPr>
        <w:spacing w:after="0" w:line="240" w:lineRule="auto"/>
        <w:jc w:val="both"/>
        <w:rPr>
          <w:rFonts w:ascii="Times New Roman" w:hAnsi="Times New Roman"/>
          <w:sz w:val="28"/>
        </w:rPr>
      </w:pPr>
      <w:r>
        <w:rPr>
          <w:rFonts w:ascii="Times New Roman" w:hAnsi="Times New Roman"/>
          <w:sz w:val="28"/>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w:t>
      </w:r>
      <w:r>
        <w:rPr>
          <w:rFonts w:ascii="Times New Roman" w:hAnsi="Times New Roman"/>
          <w:sz w:val="28"/>
        </w:rPr>
        <w:t xml:space="preserve">чающихся с умственной отсталостью </w:t>
      </w:r>
      <w:r>
        <w:rPr>
          <w:rFonts w:ascii="Times New Roman" w:hAnsi="Times New Roman"/>
          <w:color w:val="000000"/>
          <w:sz w:val="28"/>
        </w:rPr>
        <w:t>(интеллектуальными нарушениями)</w:t>
      </w:r>
      <w:r>
        <w:rPr>
          <w:rFonts w:ascii="Times New Roman" w:hAnsi="Times New Roman"/>
          <w:sz w:val="28"/>
        </w:rPr>
        <w:t xml:space="preserve">, организации их свободного времени.  </w:t>
      </w:r>
    </w:p>
    <w:p w:rsidR="00E617B2" w:rsidRDefault="00E468A1">
      <w:pPr>
        <w:spacing w:after="0" w:line="240" w:lineRule="auto"/>
        <w:jc w:val="both"/>
        <w:rPr>
          <w:rFonts w:ascii="Times New Roman" w:hAnsi="Times New Roman"/>
          <w:b/>
          <w:i/>
          <w:color w:val="000000"/>
          <w:sz w:val="28"/>
        </w:rPr>
      </w:pPr>
      <w:r>
        <w:rPr>
          <w:rFonts w:ascii="Times New Roman" w:hAnsi="Times New Roman"/>
          <w:sz w:val="28"/>
        </w:rPr>
        <w:t>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w:t>
      </w:r>
      <w:r>
        <w:rPr>
          <w:rFonts w:ascii="Times New Roman" w:hAnsi="Times New Roman"/>
          <w:sz w:val="28"/>
        </w:rPr>
        <w:t xml:space="preserve"> с умственной отсталостью (интеллектуальными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w:t>
      </w:r>
      <w:r>
        <w:rPr>
          <w:rFonts w:ascii="Times New Roman" w:hAnsi="Times New Roman"/>
          <w:sz w:val="28"/>
        </w:rPr>
        <w:t>обучающегося в процессе общения и совместной деятельности в детском сообществе, активного взаимодействия со сверстниками и педагогами; профессионального самоопределения, необходимого для успешной реализации дальнейших жизненных планов обучающихся.</w:t>
      </w:r>
    </w:p>
    <w:p w:rsidR="00E617B2" w:rsidRDefault="00E468A1">
      <w:pPr>
        <w:spacing w:after="0" w:line="240" w:lineRule="auto"/>
        <w:jc w:val="both"/>
        <w:rPr>
          <w:rFonts w:ascii="Times New Roman" w:hAnsi="Times New Roman"/>
          <w:b/>
          <w:i/>
          <w:color w:val="000000"/>
          <w:sz w:val="28"/>
        </w:rPr>
      </w:pPr>
      <w:r>
        <w:rPr>
          <w:rFonts w:ascii="Times New Roman" w:hAnsi="Times New Roman"/>
          <w:b/>
          <w:i/>
          <w:color w:val="000000"/>
          <w:sz w:val="28"/>
        </w:rPr>
        <w:t>Основным</w:t>
      </w:r>
      <w:r>
        <w:rPr>
          <w:rFonts w:ascii="Times New Roman" w:hAnsi="Times New Roman"/>
          <w:b/>
          <w:i/>
          <w:color w:val="000000"/>
          <w:sz w:val="28"/>
        </w:rPr>
        <w:t>и целями</w:t>
      </w:r>
      <w:r>
        <w:rPr>
          <w:rFonts w:ascii="Times New Roman" w:hAnsi="Times New Roman"/>
          <w:color w:val="000000"/>
          <w:sz w:val="28"/>
        </w:rPr>
        <w:t xml:space="preserve"> внеурочной деятельности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w:t>
      </w:r>
      <w:r>
        <w:rPr>
          <w:rFonts w:ascii="Times New Roman" w:hAnsi="Times New Roman"/>
          <w:color w:val="000000"/>
          <w:sz w:val="28"/>
        </w:rPr>
        <w:t>умственной отсталостью (интеллектуальными нарушениями), создание воспитывающей среды, обеспечивающей развитие социальных, интеллектуальных интересов учащихся в свободное время.</w:t>
      </w:r>
    </w:p>
    <w:p w:rsidR="00E617B2" w:rsidRDefault="00E468A1">
      <w:pPr>
        <w:spacing w:after="0" w:line="240" w:lineRule="auto"/>
        <w:jc w:val="both"/>
        <w:rPr>
          <w:rFonts w:ascii="Times New Roman" w:hAnsi="Times New Roman"/>
          <w:sz w:val="28"/>
        </w:rPr>
      </w:pPr>
      <w:r>
        <w:rPr>
          <w:rFonts w:ascii="Times New Roman" w:hAnsi="Times New Roman"/>
          <w:b/>
          <w:i/>
          <w:color w:val="000000"/>
          <w:sz w:val="28"/>
        </w:rPr>
        <w:lastRenderedPageBreak/>
        <w:t>Основные задачи:</w:t>
      </w:r>
    </w:p>
    <w:p w:rsidR="00E617B2" w:rsidRDefault="00E468A1">
      <w:pPr>
        <w:pStyle w:val="afffa"/>
        <w:tabs>
          <w:tab w:val="left" w:pos="900"/>
        </w:tabs>
        <w:spacing w:before="0" w:after="0" w:line="240" w:lineRule="auto"/>
        <w:jc w:val="both"/>
        <w:rPr>
          <w:sz w:val="28"/>
        </w:rPr>
      </w:pPr>
      <w:r>
        <w:rPr>
          <w:sz w:val="28"/>
        </w:rPr>
        <w:t>коррекция всех компонентов психофизического, интеллектуального</w:t>
      </w:r>
      <w:r>
        <w:rPr>
          <w:sz w:val="28"/>
        </w:rPr>
        <w:t>,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E617B2" w:rsidRDefault="00E468A1">
      <w:pPr>
        <w:spacing w:after="0" w:line="240" w:lineRule="auto"/>
        <w:jc w:val="both"/>
        <w:rPr>
          <w:rFonts w:ascii="Times New Roman" w:hAnsi="Times New Roman"/>
          <w:sz w:val="28"/>
        </w:rPr>
      </w:pPr>
      <w:r>
        <w:rPr>
          <w:rFonts w:ascii="Times New Roman" w:hAnsi="Times New Roman"/>
          <w:sz w:val="28"/>
        </w:rPr>
        <w:t>развитие активности, самостоятельности и независимости в повседневной жизни;</w:t>
      </w:r>
    </w:p>
    <w:p w:rsidR="00E617B2" w:rsidRDefault="00E468A1">
      <w:pPr>
        <w:spacing w:after="0" w:line="240" w:lineRule="auto"/>
        <w:jc w:val="both"/>
        <w:rPr>
          <w:rFonts w:ascii="Times New Roman" w:hAnsi="Times New Roman"/>
          <w:sz w:val="28"/>
        </w:rPr>
      </w:pPr>
      <w:r>
        <w:rPr>
          <w:rFonts w:ascii="Times New Roman" w:hAnsi="Times New Roman"/>
          <w:sz w:val="28"/>
        </w:rPr>
        <w:t xml:space="preserve">развитие возможных избирательных </w:t>
      </w:r>
      <w:r>
        <w:rPr>
          <w:rFonts w:ascii="Times New Roman" w:hAnsi="Times New Roman"/>
          <w:sz w:val="28"/>
        </w:rPr>
        <w:t>способностей и интересов ребенка в разных видах деятельности;</w:t>
      </w:r>
    </w:p>
    <w:p w:rsidR="00E617B2" w:rsidRDefault="00E468A1">
      <w:pPr>
        <w:spacing w:after="0" w:line="240" w:lineRule="auto"/>
        <w:jc w:val="both"/>
        <w:rPr>
          <w:rFonts w:ascii="Times New Roman" w:hAnsi="Times New Roman"/>
          <w:sz w:val="28"/>
        </w:rPr>
      </w:pPr>
      <w:r>
        <w:rPr>
          <w:rFonts w:ascii="Times New Roman" w:hAnsi="Times New Roman"/>
          <w:sz w:val="28"/>
        </w:rPr>
        <w:t>формирование основ нравственного самосознания личности, умения правильно оценивать окружающее и самих себя,</w:t>
      </w:r>
    </w:p>
    <w:p w:rsidR="00E617B2" w:rsidRDefault="00E468A1">
      <w:pPr>
        <w:tabs>
          <w:tab w:val="left" w:pos="563"/>
        </w:tabs>
        <w:spacing w:after="0" w:line="240" w:lineRule="auto"/>
        <w:jc w:val="both"/>
        <w:rPr>
          <w:rFonts w:ascii="Times New Roman" w:hAnsi="Times New Roman"/>
          <w:sz w:val="28"/>
        </w:rPr>
      </w:pPr>
      <w:r>
        <w:rPr>
          <w:rFonts w:ascii="Times New Roman" w:hAnsi="Times New Roman"/>
          <w:sz w:val="28"/>
        </w:rPr>
        <w:t xml:space="preserve">формирование эстетических потребностей, ценностей и чувств; </w:t>
      </w:r>
    </w:p>
    <w:p w:rsidR="00E617B2" w:rsidRDefault="00E468A1">
      <w:pPr>
        <w:spacing w:after="0" w:line="240" w:lineRule="auto"/>
        <w:jc w:val="both"/>
        <w:rPr>
          <w:rFonts w:ascii="Times New Roman" w:hAnsi="Times New Roman"/>
          <w:sz w:val="28"/>
        </w:rPr>
      </w:pPr>
      <w:r>
        <w:rPr>
          <w:rFonts w:ascii="Times New Roman" w:hAnsi="Times New Roman"/>
          <w:sz w:val="28"/>
        </w:rPr>
        <w:t>развитие трудолюбия, спос</w:t>
      </w:r>
      <w:r>
        <w:rPr>
          <w:rFonts w:ascii="Times New Roman" w:hAnsi="Times New Roman"/>
          <w:sz w:val="28"/>
        </w:rPr>
        <w:t>обности к преодолению трудностей, целеустремлённости и настойчивости в достижении результата;</w:t>
      </w:r>
    </w:p>
    <w:p w:rsidR="00E617B2" w:rsidRDefault="00E468A1">
      <w:pPr>
        <w:spacing w:after="0" w:line="240" w:lineRule="auto"/>
        <w:jc w:val="both"/>
        <w:rPr>
          <w:rFonts w:ascii="Times New Roman" w:hAnsi="Times New Roman"/>
          <w:sz w:val="28"/>
        </w:rPr>
      </w:pPr>
      <w:r>
        <w:rPr>
          <w:rFonts w:ascii="Times New Roman" w:hAnsi="Times New Roman"/>
          <w:sz w:val="28"/>
        </w:rPr>
        <w:t xml:space="preserve"> расширение представлений ребенка о мире и о себе, его социального опыта;</w:t>
      </w:r>
    </w:p>
    <w:p w:rsidR="00E617B2" w:rsidRDefault="00E468A1">
      <w:pPr>
        <w:spacing w:after="0" w:line="240" w:lineRule="auto"/>
        <w:jc w:val="both"/>
        <w:rPr>
          <w:rFonts w:ascii="Times New Roman" w:hAnsi="Times New Roman"/>
          <w:color w:val="333333"/>
          <w:sz w:val="28"/>
          <w:highlight w:val="white"/>
        </w:rPr>
      </w:pPr>
      <w:r>
        <w:rPr>
          <w:rFonts w:ascii="Times New Roman" w:hAnsi="Times New Roman"/>
          <w:sz w:val="28"/>
        </w:rPr>
        <w:t>формирование положительного отношения к базовым общественным ценностям;</w:t>
      </w:r>
    </w:p>
    <w:p w:rsidR="00E617B2" w:rsidRDefault="00E468A1">
      <w:pPr>
        <w:spacing w:after="0" w:line="240" w:lineRule="auto"/>
        <w:jc w:val="both"/>
        <w:rPr>
          <w:rFonts w:ascii="Times New Roman" w:hAnsi="Times New Roman"/>
          <w:sz w:val="28"/>
        </w:rPr>
      </w:pPr>
      <w:r>
        <w:rPr>
          <w:rFonts w:ascii="Times New Roman" w:hAnsi="Times New Roman"/>
          <w:color w:val="333333"/>
          <w:sz w:val="28"/>
          <w:highlight w:val="white"/>
        </w:rPr>
        <w:t>формирование уме</w:t>
      </w:r>
      <w:r>
        <w:rPr>
          <w:rFonts w:ascii="Times New Roman" w:hAnsi="Times New Roman"/>
          <w:color w:val="333333"/>
          <w:sz w:val="28"/>
          <w:highlight w:val="white"/>
        </w:rPr>
        <w:t>ний, навыков социального общения людей;</w:t>
      </w:r>
      <w:r>
        <w:rPr>
          <w:rFonts w:ascii="Times New Roman" w:hAnsi="Times New Roman"/>
          <w:sz w:val="28"/>
        </w:rPr>
        <w:t xml:space="preserve"> </w:t>
      </w:r>
    </w:p>
    <w:p w:rsidR="00E617B2" w:rsidRDefault="00E468A1">
      <w:pPr>
        <w:spacing w:after="0" w:line="240" w:lineRule="auto"/>
        <w:jc w:val="both"/>
        <w:rPr>
          <w:rFonts w:ascii="Times New Roman" w:hAnsi="Times New Roman"/>
          <w:sz w:val="28"/>
        </w:rPr>
      </w:pPr>
      <w:r>
        <w:rPr>
          <w:rFonts w:ascii="Times New Roman" w:hAnsi="Times New Roman"/>
          <w:sz w:val="28"/>
        </w:rPr>
        <w:t>расширение круга общения, выход обучающегося за пределы семьи и общеобразовательной организации;</w:t>
      </w:r>
    </w:p>
    <w:p w:rsidR="00E617B2" w:rsidRDefault="00E468A1">
      <w:pPr>
        <w:spacing w:after="0" w:line="240" w:lineRule="auto"/>
        <w:jc w:val="both"/>
        <w:rPr>
          <w:rFonts w:ascii="Times New Roman" w:hAnsi="Times New Roman"/>
          <w:sz w:val="28"/>
        </w:rPr>
      </w:pPr>
      <w:r>
        <w:rPr>
          <w:rFonts w:ascii="Times New Roman" w:hAnsi="Times New Roman"/>
          <w:sz w:val="28"/>
        </w:rPr>
        <w:t xml:space="preserve">развитие навыков осуществления сотрудничества с педагогами, сверстниками, родителями, старшими детьми в решении общих </w:t>
      </w:r>
      <w:r>
        <w:rPr>
          <w:rFonts w:ascii="Times New Roman" w:hAnsi="Times New Roman"/>
          <w:sz w:val="28"/>
        </w:rPr>
        <w:t xml:space="preserve">проблем; </w:t>
      </w:r>
    </w:p>
    <w:p w:rsidR="00E617B2" w:rsidRDefault="00E468A1">
      <w:pPr>
        <w:spacing w:after="0" w:line="240" w:lineRule="auto"/>
        <w:jc w:val="both"/>
        <w:rPr>
          <w:rFonts w:ascii="Times New Roman" w:hAnsi="Times New Roman"/>
          <w:sz w:val="28"/>
        </w:rPr>
      </w:pPr>
      <w:r>
        <w:rPr>
          <w:rFonts w:ascii="Times New Roman" w:hAnsi="Times New Roman"/>
          <w:sz w:val="28"/>
        </w:rPr>
        <w:t xml:space="preserve">укрепление доверия к другим людям; </w:t>
      </w:r>
    </w:p>
    <w:p w:rsidR="00E617B2" w:rsidRDefault="00E468A1">
      <w:pPr>
        <w:spacing w:after="0" w:line="240" w:lineRule="auto"/>
        <w:jc w:val="both"/>
        <w:rPr>
          <w:rFonts w:ascii="Times New Roman" w:hAnsi="Times New Roman"/>
          <w:b/>
          <w:sz w:val="28"/>
        </w:rPr>
      </w:pPr>
      <w:r>
        <w:rPr>
          <w:rFonts w:ascii="Times New Roman" w:hAnsi="Times New Roman"/>
          <w:sz w:val="28"/>
        </w:rPr>
        <w:t>развитие доброжелательности и эмоциональной отзывчивости, понимания других людей и сопереживания им.</w:t>
      </w:r>
    </w:p>
    <w:p w:rsidR="00E617B2" w:rsidRDefault="00E617B2">
      <w:pPr>
        <w:tabs>
          <w:tab w:val="left" w:pos="840"/>
        </w:tabs>
        <w:spacing w:after="0" w:line="240" w:lineRule="auto"/>
        <w:jc w:val="both"/>
        <w:rPr>
          <w:rFonts w:ascii="Times New Roman" w:hAnsi="Times New Roman"/>
          <w:color w:val="000000"/>
          <w:sz w:val="28"/>
        </w:rPr>
      </w:pPr>
    </w:p>
    <w:p w:rsidR="00E617B2" w:rsidRDefault="00E468A1">
      <w:pPr>
        <w:spacing w:after="0" w:line="240" w:lineRule="auto"/>
        <w:jc w:val="center"/>
        <w:rPr>
          <w:rFonts w:ascii="Times New Roman" w:hAnsi="Times New Roman"/>
          <w:b/>
          <w:color w:val="000000"/>
          <w:sz w:val="28"/>
        </w:rPr>
      </w:pPr>
      <w:r>
        <w:rPr>
          <w:rFonts w:ascii="Times New Roman" w:hAnsi="Times New Roman"/>
          <w:b/>
          <w:color w:val="000000"/>
          <w:sz w:val="28"/>
        </w:rPr>
        <w:t xml:space="preserve">Недельный план внеурочной </w:t>
      </w:r>
    </w:p>
    <w:p w:rsidR="00E617B2" w:rsidRDefault="00E468A1">
      <w:pPr>
        <w:spacing w:after="0" w:line="240" w:lineRule="auto"/>
        <w:jc w:val="center"/>
        <w:rPr>
          <w:rFonts w:ascii="Times New Roman" w:hAnsi="Times New Roman"/>
          <w:b/>
          <w:color w:val="000000"/>
          <w:sz w:val="28"/>
        </w:rPr>
      </w:pPr>
      <w:r>
        <w:rPr>
          <w:rFonts w:ascii="Times New Roman" w:hAnsi="Times New Roman"/>
          <w:b/>
          <w:color w:val="000000"/>
          <w:sz w:val="28"/>
        </w:rPr>
        <w:t>на 2023-2024 учебный год</w:t>
      </w:r>
    </w:p>
    <w:tbl>
      <w:tblPr>
        <w:tblStyle w:val="320"/>
        <w:tblW w:w="0" w:type="auto"/>
        <w:tblLook w:val="04A0" w:firstRow="1" w:lastRow="0" w:firstColumn="1" w:lastColumn="0" w:noHBand="0" w:noVBand="1"/>
      </w:tblPr>
      <w:tblGrid>
        <w:gridCol w:w="2694"/>
        <w:gridCol w:w="1780"/>
        <w:gridCol w:w="2873"/>
        <w:gridCol w:w="1008"/>
        <w:gridCol w:w="1209"/>
      </w:tblGrid>
      <w:tr w:rsidR="00E617B2">
        <w:tc>
          <w:tcPr>
            <w:tcW w:w="2694" w:type="dxa"/>
            <w:vMerge w:val="restart"/>
            <w:tcBorders>
              <w:top w:val="single" w:sz="6" w:space="0" w:color="000000"/>
              <w:left w:val="single" w:sz="6" w:space="0" w:color="000000"/>
              <w:bottom w:val="single" w:sz="6" w:space="0" w:color="000000"/>
              <w:right w:val="single" w:sz="4" w:space="0" w:color="000000"/>
            </w:tcBorders>
            <w:shd w:val="clear" w:color="auto" w:fill="auto"/>
          </w:tcPr>
          <w:p w:rsidR="00E617B2" w:rsidRDefault="00E468A1">
            <w:pPr>
              <w:spacing w:after="100" w:line="240" w:lineRule="auto"/>
              <w:jc w:val="center"/>
              <w:rPr>
                <w:rFonts w:ascii="Times New Roman" w:hAnsi="Times New Roman"/>
                <w:color w:val="000000"/>
                <w:sz w:val="28"/>
              </w:rPr>
            </w:pPr>
            <w:r>
              <w:rPr>
                <w:rFonts w:ascii="Times New Roman" w:hAnsi="Times New Roman"/>
                <w:b/>
                <w:color w:val="000000"/>
                <w:sz w:val="28"/>
              </w:rPr>
              <w:t>Направление</w:t>
            </w:r>
          </w:p>
        </w:tc>
        <w:tc>
          <w:tcPr>
            <w:tcW w:w="1780" w:type="dxa"/>
            <w:vMerge w:val="restart"/>
            <w:tcBorders>
              <w:top w:val="single" w:sz="6" w:space="0" w:color="000000"/>
              <w:left w:val="single" w:sz="4" w:space="0" w:color="000000"/>
              <w:bottom w:val="single" w:sz="6" w:space="0" w:color="000000"/>
              <w:right w:val="single" w:sz="6" w:space="0" w:color="000000"/>
            </w:tcBorders>
            <w:shd w:val="clear" w:color="auto" w:fill="auto"/>
          </w:tcPr>
          <w:p w:rsidR="00E617B2" w:rsidRDefault="00E468A1">
            <w:pPr>
              <w:spacing w:after="100" w:line="240" w:lineRule="auto"/>
              <w:jc w:val="center"/>
              <w:rPr>
                <w:rFonts w:ascii="Times New Roman" w:hAnsi="Times New Roman"/>
                <w:color w:val="000000"/>
                <w:sz w:val="28"/>
              </w:rPr>
            </w:pPr>
            <w:r>
              <w:rPr>
                <w:rFonts w:ascii="Times New Roman" w:hAnsi="Times New Roman"/>
                <w:b/>
                <w:color w:val="000000"/>
                <w:sz w:val="28"/>
              </w:rPr>
              <w:t>Название</w:t>
            </w:r>
          </w:p>
        </w:tc>
        <w:tc>
          <w:tcPr>
            <w:tcW w:w="2873" w:type="dxa"/>
            <w:vMerge w:val="restart"/>
            <w:tcBorders>
              <w:top w:val="single" w:sz="6" w:space="0" w:color="000000"/>
              <w:left w:val="single" w:sz="6" w:space="0" w:color="000000"/>
              <w:bottom w:val="single" w:sz="6" w:space="0" w:color="000000"/>
              <w:right w:val="single" w:sz="6" w:space="0" w:color="000000"/>
            </w:tcBorders>
            <w:shd w:val="clear" w:color="auto" w:fill="auto"/>
          </w:tcPr>
          <w:p w:rsidR="00E617B2" w:rsidRDefault="00E468A1">
            <w:pPr>
              <w:spacing w:after="100" w:line="240" w:lineRule="auto"/>
              <w:jc w:val="center"/>
              <w:rPr>
                <w:rFonts w:ascii="Times New Roman" w:hAnsi="Times New Roman"/>
                <w:color w:val="000000"/>
                <w:sz w:val="28"/>
              </w:rPr>
            </w:pPr>
            <w:r>
              <w:rPr>
                <w:rFonts w:ascii="Times New Roman" w:hAnsi="Times New Roman"/>
                <w:b/>
                <w:color w:val="000000"/>
                <w:sz w:val="28"/>
              </w:rPr>
              <w:t>Форма организации</w:t>
            </w:r>
          </w:p>
        </w:tc>
        <w:tc>
          <w:tcPr>
            <w:tcW w:w="2217" w:type="dxa"/>
            <w:gridSpan w:val="2"/>
            <w:tcBorders>
              <w:top w:val="single" w:sz="4" w:space="0" w:color="000000"/>
              <w:left w:val="single" w:sz="6" w:space="0" w:color="000000"/>
              <w:bottom w:val="single" w:sz="4" w:space="0" w:color="000000"/>
              <w:right w:val="single" w:sz="4" w:space="0" w:color="000000"/>
            </w:tcBorders>
            <w:shd w:val="clear" w:color="auto" w:fill="auto"/>
          </w:tcPr>
          <w:p w:rsidR="00E617B2" w:rsidRDefault="00E468A1">
            <w:pPr>
              <w:spacing w:after="100" w:line="240" w:lineRule="auto"/>
              <w:jc w:val="center"/>
              <w:rPr>
                <w:rFonts w:ascii="Times New Roman" w:hAnsi="Times New Roman"/>
                <w:b/>
                <w:color w:val="000000"/>
                <w:sz w:val="28"/>
              </w:rPr>
            </w:pPr>
            <w:r>
              <w:rPr>
                <w:rFonts w:ascii="Times New Roman" w:hAnsi="Times New Roman"/>
                <w:b/>
                <w:color w:val="000000"/>
                <w:sz w:val="28"/>
              </w:rPr>
              <w:t xml:space="preserve">Количество часов </w:t>
            </w:r>
            <w:r>
              <w:rPr>
                <w:rFonts w:ascii="Times New Roman" w:hAnsi="Times New Roman"/>
                <w:b/>
                <w:color w:val="000000"/>
                <w:sz w:val="28"/>
              </w:rPr>
              <w:t>в неделю</w:t>
            </w:r>
          </w:p>
        </w:tc>
      </w:tr>
      <w:tr w:rsidR="00E617B2">
        <w:tc>
          <w:tcPr>
            <w:tcW w:w="2694" w:type="dxa"/>
            <w:vMerge/>
            <w:tcBorders>
              <w:top w:val="single" w:sz="6" w:space="0" w:color="000000"/>
              <w:left w:val="single" w:sz="6" w:space="0" w:color="000000"/>
              <w:bottom w:val="single" w:sz="6" w:space="0" w:color="000000"/>
              <w:right w:val="single" w:sz="4" w:space="0" w:color="000000"/>
            </w:tcBorders>
            <w:shd w:val="clear" w:color="auto" w:fill="auto"/>
          </w:tcPr>
          <w:p w:rsidR="00E617B2" w:rsidRDefault="00E617B2"/>
        </w:tc>
        <w:tc>
          <w:tcPr>
            <w:tcW w:w="1780" w:type="dxa"/>
            <w:vMerge/>
            <w:tcBorders>
              <w:top w:val="single" w:sz="6" w:space="0" w:color="000000"/>
              <w:left w:val="single" w:sz="4" w:space="0" w:color="000000"/>
              <w:bottom w:val="single" w:sz="6" w:space="0" w:color="000000"/>
              <w:right w:val="single" w:sz="6" w:space="0" w:color="000000"/>
            </w:tcBorders>
            <w:shd w:val="clear" w:color="auto" w:fill="auto"/>
          </w:tcPr>
          <w:p w:rsidR="00E617B2" w:rsidRDefault="00E617B2"/>
        </w:tc>
        <w:tc>
          <w:tcPr>
            <w:tcW w:w="2873" w:type="dxa"/>
            <w:vMerge/>
            <w:tcBorders>
              <w:top w:val="single" w:sz="6" w:space="0" w:color="000000"/>
              <w:left w:val="single" w:sz="6" w:space="0" w:color="000000"/>
              <w:bottom w:val="single" w:sz="6" w:space="0" w:color="000000"/>
              <w:right w:val="single" w:sz="6" w:space="0" w:color="000000"/>
            </w:tcBorders>
            <w:shd w:val="clear" w:color="auto" w:fill="auto"/>
          </w:tcPr>
          <w:p w:rsidR="00E617B2" w:rsidRDefault="00E617B2"/>
        </w:tc>
        <w:tc>
          <w:tcPr>
            <w:tcW w:w="2217" w:type="dxa"/>
            <w:gridSpan w:val="2"/>
            <w:tcBorders>
              <w:top w:val="single" w:sz="4" w:space="0" w:color="000000"/>
              <w:left w:val="single" w:sz="6" w:space="0" w:color="000000"/>
              <w:bottom w:val="single" w:sz="4" w:space="0" w:color="000000"/>
              <w:right w:val="single" w:sz="4" w:space="0" w:color="000000"/>
            </w:tcBorders>
            <w:shd w:val="clear" w:color="auto" w:fill="auto"/>
          </w:tcPr>
          <w:p w:rsidR="00E617B2" w:rsidRDefault="00E617B2">
            <w:pPr>
              <w:spacing w:after="100" w:line="240" w:lineRule="auto"/>
              <w:jc w:val="center"/>
              <w:rPr>
                <w:rFonts w:ascii="Times New Roman" w:hAnsi="Times New Roman"/>
                <w:color w:val="000000"/>
                <w:sz w:val="28"/>
              </w:rPr>
            </w:pPr>
          </w:p>
        </w:tc>
      </w:tr>
      <w:tr w:rsidR="00E617B2">
        <w:tc>
          <w:tcPr>
            <w:tcW w:w="2694" w:type="dxa"/>
            <w:tcBorders>
              <w:top w:val="single" w:sz="6" w:space="0" w:color="000000"/>
              <w:left w:val="single" w:sz="6" w:space="0" w:color="000000"/>
              <w:bottom w:val="single" w:sz="6" w:space="0" w:color="000000"/>
              <w:right w:val="single" w:sz="4" w:space="0" w:color="000000"/>
            </w:tcBorders>
            <w:shd w:val="clear" w:color="auto" w:fill="auto"/>
          </w:tcPr>
          <w:p w:rsidR="00E617B2" w:rsidRDefault="00E468A1">
            <w:pPr>
              <w:spacing w:after="100" w:line="240" w:lineRule="auto"/>
              <w:rPr>
                <w:rFonts w:ascii="Times New Roman" w:hAnsi="Times New Roman"/>
                <w:color w:val="000000"/>
                <w:sz w:val="28"/>
              </w:rPr>
            </w:pPr>
            <w:r>
              <w:rPr>
                <w:rFonts w:ascii="Times New Roman" w:hAnsi="Times New Roman"/>
                <w:color w:val="000000"/>
                <w:sz w:val="28"/>
              </w:rPr>
              <w:t>Информационно-просветительские занятия патриотической, нравственной и экологической направленности «Разговоры о важном»</w:t>
            </w:r>
          </w:p>
        </w:tc>
        <w:tc>
          <w:tcPr>
            <w:tcW w:w="1780" w:type="dxa"/>
            <w:tcBorders>
              <w:top w:val="single" w:sz="6" w:space="0" w:color="000000"/>
              <w:left w:val="single" w:sz="4" w:space="0" w:color="000000"/>
              <w:bottom w:val="single" w:sz="6" w:space="0" w:color="000000"/>
              <w:right w:val="single" w:sz="6" w:space="0" w:color="000000"/>
            </w:tcBorders>
            <w:shd w:val="clear" w:color="auto" w:fill="auto"/>
          </w:tcPr>
          <w:p w:rsidR="00E617B2" w:rsidRDefault="00E468A1">
            <w:pPr>
              <w:spacing w:after="100" w:line="240" w:lineRule="auto"/>
              <w:rPr>
                <w:rFonts w:ascii="Times New Roman" w:hAnsi="Times New Roman"/>
                <w:color w:val="000000"/>
                <w:sz w:val="28"/>
              </w:rPr>
            </w:pPr>
            <w:r>
              <w:rPr>
                <w:rFonts w:ascii="Times New Roman" w:hAnsi="Times New Roman"/>
                <w:color w:val="000000"/>
                <w:sz w:val="28"/>
              </w:rPr>
              <w:t>«Разговоры о важном»</w:t>
            </w:r>
          </w:p>
        </w:tc>
        <w:tc>
          <w:tcPr>
            <w:tcW w:w="2873" w:type="dxa"/>
            <w:tcBorders>
              <w:top w:val="single" w:sz="6" w:space="0" w:color="000000"/>
              <w:left w:val="single" w:sz="6" w:space="0" w:color="000000"/>
              <w:bottom w:val="single" w:sz="6" w:space="0" w:color="000000"/>
              <w:right w:val="single" w:sz="6" w:space="0" w:color="000000"/>
            </w:tcBorders>
            <w:shd w:val="clear" w:color="auto" w:fill="auto"/>
          </w:tcPr>
          <w:p w:rsidR="00E617B2" w:rsidRDefault="00E468A1">
            <w:pPr>
              <w:spacing w:after="100" w:line="240" w:lineRule="auto"/>
              <w:rPr>
                <w:rFonts w:ascii="Times New Roman" w:hAnsi="Times New Roman"/>
                <w:color w:val="000000"/>
                <w:sz w:val="28"/>
              </w:rPr>
            </w:pPr>
            <w:r>
              <w:rPr>
                <w:rFonts w:ascii="Times New Roman" w:hAnsi="Times New Roman"/>
                <w:color w:val="000000"/>
                <w:sz w:val="28"/>
              </w:rPr>
              <w:t xml:space="preserve">Час общения </w:t>
            </w:r>
          </w:p>
          <w:p w:rsidR="00E617B2" w:rsidRDefault="00E617B2">
            <w:pPr>
              <w:spacing w:after="100" w:line="240" w:lineRule="auto"/>
              <w:rPr>
                <w:rFonts w:ascii="Times New Roman" w:hAnsi="Times New Roman"/>
                <w:color w:val="000000"/>
                <w:sz w:val="28"/>
              </w:rPr>
            </w:pPr>
          </w:p>
        </w:tc>
        <w:tc>
          <w:tcPr>
            <w:tcW w:w="2217" w:type="dxa"/>
            <w:gridSpan w:val="2"/>
            <w:tcBorders>
              <w:top w:val="single" w:sz="4" w:space="0" w:color="000000"/>
              <w:left w:val="single" w:sz="6" w:space="0" w:color="000000"/>
              <w:right w:val="single" w:sz="4" w:space="0" w:color="000000"/>
            </w:tcBorders>
            <w:shd w:val="clear" w:color="auto" w:fill="auto"/>
          </w:tcPr>
          <w:p w:rsidR="00E617B2" w:rsidRDefault="00E468A1">
            <w:pPr>
              <w:spacing w:after="100" w:line="240" w:lineRule="auto"/>
              <w:jc w:val="center"/>
              <w:rPr>
                <w:rFonts w:ascii="Times New Roman" w:hAnsi="Times New Roman"/>
                <w:color w:val="000000"/>
                <w:sz w:val="28"/>
              </w:rPr>
            </w:pPr>
            <w:r>
              <w:rPr>
                <w:rFonts w:ascii="Times New Roman" w:hAnsi="Times New Roman"/>
                <w:color w:val="000000"/>
                <w:sz w:val="28"/>
              </w:rPr>
              <w:t>1</w:t>
            </w:r>
          </w:p>
        </w:tc>
      </w:tr>
      <w:tr w:rsidR="00E617B2">
        <w:tc>
          <w:tcPr>
            <w:tcW w:w="2694" w:type="dxa"/>
            <w:tcBorders>
              <w:top w:val="single" w:sz="6" w:space="0" w:color="000000"/>
              <w:left w:val="single" w:sz="4" w:space="0" w:color="000000"/>
              <w:bottom w:val="single" w:sz="4" w:space="0" w:color="000000"/>
              <w:right w:val="single" w:sz="4" w:space="0" w:color="000000"/>
            </w:tcBorders>
            <w:shd w:val="clear" w:color="auto" w:fill="auto"/>
          </w:tcPr>
          <w:p w:rsidR="00E617B2" w:rsidRDefault="00E468A1">
            <w:pPr>
              <w:spacing w:after="100" w:line="240" w:lineRule="auto"/>
              <w:rPr>
                <w:rFonts w:ascii="Times New Roman" w:hAnsi="Times New Roman"/>
                <w:color w:val="000000"/>
                <w:sz w:val="28"/>
              </w:rPr>
            </w:pPr>
            <w:r>
              <w:rPr>
                <w:rFonts w:ascii="Times New Roman" w:hAnsi="Times New Roman"/>
                <w:color w:val="000000"/>
                <w:sz w:val="28"/>
              </w:rPr>
              <w:t xml:space="preserve">Занятия по формированию функциональной </w:t>
            </w:r>
            <w:r>
              <w:rPr>
                <w:rFonts w:ascii="Times New Roman" w:hAnsi="Times New Roman"/>
                <w:color w:val="000000"/>
                <w:sz w:val="28"/>
              </w:rPr>
              <w:lastRenderedPageBreak/>
              <w:t>грамотности обучающихся</w:t>
            </w:r>
            <w:r>
              <w:rPr>
                <w:rFonts w:ascii="Times New Roman" w:hAnsi="Times New Roman"/>
                <w:color w:val="000000"/>
                <w:sz w:val="28"/>
              </w:rPr>
              <w:t xml:space="preserve"> (читательской, математической, естественно-научной, финансовой)</w:t>
            </w:r>
          </w:p>
        </w:tc>
        <w:tc>
          <w:tcPr>
            <w:tcW w:w="1780" w:type="dxa"/>
            <w:tcBorders>
              <w:top w:val="single" w:sz="6" w:space="0" w:color="000000"/>
              <w:left w:val="single" w:sz="4" w:space="0" w:color="000000"/>
              <w:bottom w:val="single" w:sz="4" w:space="0" w:color="000000"/>
              <w:right w:val="single" w:sz="4" w:space="0" w:color="000000"/>
            </w:tcBorders>
            <w:shd w:val="clear" w:color="auto" w:fill="auto"/>
          </w:tcPr>
          <w:p w:rsidR="00E617B2" w:rsidRDefault="00E468A1">
            <w:pPr>
              <w:spacing w:after="100" w:line="240" w:lineRule="auto"/>
              <w:rPr>
                <w:rFonts w:ascii="Times New Roman" w:hAnsi="Times New Roman"/>
                <w:b/>
                <w:color w:val="000000"/>
                <w:sz w:val="28"/>
              </w:rPr>
            </w:pPr>
            <w:r>
              <w:rPr>
                <w:rFonts w:ascii="Times New Roman" w:hAnsi="Times New Roman"/>
                <w:color w:val="000000"/>
                <w:sz w:val="28"/>
              </w:rPr>
              <w:lastRenderedPageBreak/>
              <w:t xml:space="preserve">Город Мастеров </w:t>
            </w:r>
          </w:p>
        </w:tc>
        <w:tc>
          <w:tcPr>
            <w:tcW w:w="2873" w:type="dxa"/>
            <w:tcBorders>
              <w:top w:val="single" w:sz="6" w:space="0" w:color="000000"/>
              <w:left w:val="single" w:sz="4" w:space="0" w:color="000000"/>
              <w:bottom w:val="single" w:sz="4" w:space="0" w:color="000000"/>
              <w:right w:val="single" w:sz="4" w:space="0" w:color="000000"/>
            </w:tcBorders>
            <w:shd w:val="clear" w:color="auto" w:fill="auto"/>
          </w:tcPr>
          <w:p w:rsidR="00E617B2" w:rsidRDefault="00E468A1">
            <w:pPr>
              <w:spacing w:after="100" w:line="240" w:lineRule="auto"/>
              <w:rPr>
                <w:rFonts w:ascii="Times New Roman" w:hAnsi="Times New Roman"/>
                <w:b/>
                <w:color w:val="000000"/>
                <w:sz w:val="28"/>
              </w:rPr>
            </w:pPr>
            <w:r>
              <w:rPr>
                <w:rFonts w:ascii="Times New Roman" w:hAnsi="Times New Roman"/>
                <w:color w:val="000000"/>
                <w:sz w:val="28"/>
              </w:rPr>
              <w:t>Курс внеурочной деятельности</w:t>
            </w:r>
          </w:p>
        </w:tc>
        <w:tc>
          <w:tcPr>
            <w:tcW w:w="2217" w:type="dxa"/>
            <w:gridSpan w:val="2"/>
            <w:tcBorders>
              <w:left w:val="single" w:sz="4" w:space="0" w:color="000000"/>
              <w:right w:val="single" w:sz="4" w:space="0" w:color="000000"/>
            </w:tcBorders>
            <w:shd w:val="clear" w:color="auto" w:fill="auto"/>
          </w:tcPr>
          <w:p w:rsidR="00E617B2" w:rsidRDefault="00E468A1">
            <w:pPr>
              <w:spacing w:after="100" w:line="240" w:lineRule="auto"/>
              <w:jc w:val="center"/>
              <w:rPr>
                <w:rFonts w:ascii="Times New Roman" w:hAnsi="Times New Roman"/>
                <w:color w:val="000000"/>
                <w:sz w:val="28"/>
              </w:rPr>
            </w:pPr>
            <w:r>
              <w:rPr>
                <w:rFonts w:ascii="Times New Roman" w:hAnsi="Times New Roman"/>
                <w:color w:val="000000"/>
                <w:sz w:val="28"/>
              </w:rPr>
              <w:t>2</w:t>
            </w:r>
          </w:p>
        </w:tc>
      </w:tr>
      <w:tr w:rsidR="00E617B2">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617B2" w:rsidRDefault="00E468A1">
            <w:pPr>
              <w:spacing w:after="100" w:line="240" w:lineRule="auto"/>
              <w:rPr>
                <w:rFonts w:ascii="Times New Roman" w:hAnsi="Times New Roman"/>
                <w:color w:val="000000"/>
                <w:sz w:val="28"/>
              </w:rPr>
            </w:pPr>
            <w:r>
              <w:rPr>
                <w:rFonts w:ascii="Times New Roman" w:hAnsi="Times New Roman"/>
                <w:color w:val="000000"/>
                <w:sz w:val="28"/>
              </w:rPr>
              <w:lastRenderedPageBreak/>
              <w:t>Занятия, направленные на удовлетворение интересов и потребностей</w:t>
            </w:r>
            <w:r>
              <w:rPr>
                <w:rFonts w:ascii="Times New Roman" w:hAnsi="Times New Roman"/>
                <w:color w:val="000000"/>
                <w:sz w:val="28"/>
              </w:rPr>
              <w:t xml:space="preserve"> обучающихся в творческом помощь в самореализации, раскрытии и развитии способностей и талантов</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E617B2" w:rsidRDefault="00E468A1">
            <w:pPr>
              <w:spacing w:after="100" w:line="240" w:lineRule="auto"/>
              <w:rPr>
                <w:rFonts w:ascii="Times New Roman" w:hAnsi="Times New Roman"/>
                <w:color w:val="000000"/>
                <w:sz w:val="28"/>
              </w:rPr>
            </w:pPr>
            <w:r>
              <w:rPr>
                <w:rFonts w:ascii="Times New Roman" w:hAnsi="Times New Roman"/>
                <w:color w:val="000000"/>
                <w:sz w:val="28"/>
              </w:rPr>
              <w:t>«Веселый карандаш»</w:t>
            </w:r>
          </w:p>
        </w:tc>
        <w:tc>
          <w:tcPr>
            <w:tcW w:w="2873" w:type="dxa"/>
            <w:tcBorders>
              <w:top w:val="single" w:sz="4" w:space="0" w:color="000000"/>
              <w:left w:val="single" w:sz="4" w:space="0" w:color="000000"/>
              <w:bottom w:val="single" w:sz="4" w:space="0" w:color="000000"/>
              <w:right w:val="single" w:sz="4" w:space="0" w:color="000000"/>
            </w:tcBorders>
            <w:shd w:val="clear" w:color="auto" w:fill="auto"/>
          </w:tcPr>
          <w:p w:rsidR="00E617B2" w:rsidRDefault="00E468A1">
            <w:pPr>
              <w:spacing w:after="100" w:line="240" w:lineRule="auto"/>
              <w:rPr>
                <w:rFonts w:ascii="Times New Roman" w:hAnsi="Times New Roman"/>
                <w:color w:val="000000"/>
                <w:sz w:val="28"/>
              </w:rPr>
            </w:pPr>
            <w:r>
              <w:rPr>
                <w:rFonts w:ascii="Times New Roman" w:hAnsi="Times New Roman"/>
                <w:color w:val="000000"/>
                <w:sz w:val="28"/>
              </w:rPr>
              <w:t>Курс внеурочной деятельности</w:t>
            </w:r>
          </w:p>
        </w:tc>
        <w:tc>
          <w:tcPr>
            <w:tcW w:w="2217" w:type="dxa"/>
            <w:gridSpan w:val="2"/>
            <w:tcBorders>
              <w:left w:val="single" w:sz="4" w:space="0" w:color="000000"/>
              <w:right w:val="single" w:sz="4" w:space="0" w:color="000000"/>
            </w:tcBorders>
            <w:shd w:val="clear" w:color="auto" w:fill="auto"/>
          </w:tcPr>
          <w:p w:rsidR="00E617B2" w:rsidRDefault="00E468A1">
            <w:pPr>
              <w:spacing w:after="100" w:line="240" w:lineRule="auto"/>
              <w:jc w:val="center"/>
              <w:rPr>
                <w:rFonts w:ascii="Times New Roman" w:hAnsi="Times New Roman"/>
                <w:color w:val="000000"/>
                <w:sz w:val="28"/>
              </w:rPr>
            </w:pPr>
            <w:r>
              <w:rPr>
                <w:rFonts w:ascii="Times New Roman" w:hAnsi="Times New Roman"/>
                <w:color w:val="000000"/>
                <w:sz w:val="28"/>
              </w:rPr>
              <w:t>1</w:t>
            </w:r>
          </w:p>
        </w:tc>
      </w:tr>
      <w:tr w:rsidR="00E617B2">
        <w:trPr>
          <w:trHeight w:val="266"/>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617B2" w:rsidRDefault="00E468A1">
            <w:pPr>
              <w:spacing w:after="100" w:line="240" w:lineRule="auto"/>
              <w:rPr>
                <w:rFonts w:ascii="Times New Roman" w:hAnsi="Times New Roman"/>
                <w:b/>
                <w:color w:val="000000"/>
                <w:sz w:val="28"/>
              </w:rPr>
            </w:pPr>
            <w:r>
              <w:rPr>
                <w:rFonts w:ascii="Times New Roman" w:hAnsi="Times New Roman"/>
                <w:b/>
                <w:color w:val="000000"/>
                <w:sz w:val="28"/>
              </w:rPr>
              <w:t xml:space="preserve">Итого за неделю </w:t>
            </w:r>
          </w:p>
        </w:tc>
        <w:tc>
          <w:tcPr>
            <w:tcW w:w="4653" w:type="dxa"/>
            <w:gridSpan w:val="2"/>
            <w:vMerge w:val="restart"/>
            <w:tcBorders>
              <w:top w:val="single" w:sz="4" w:space="0" w:color="000000"/>
              <w:left w:val="single" w:sz="4" w:space="0" w:color="000000"/>
              <w:right w:val="single" w:sz="4" w:space="0" w:color="000000"/>
            </w:tcBorders>
            <w:shd w:val="clear" w:color="auto" w:fill="auto"/>
          </w:tcPr>
          <w:p w:rsidR="00E617B2" w:rsidRDefault="00E617B2">
            <w:pPr>
              <w:spacing w:after="100" w:line="240" w:lineRule="auto"/>
              <w:rPr>
                <w:rFonts w:ascii="Times New Roman" w:hAnsi="Times New Roman"/>
                <w:b/>
                <w:color w:val="000000"/>
                <w:sz w:val="28"/>
              </w:rPr>
            </w:pPr>
          </w:p>
        </w:tc>
        <w:tc>
          <w:tcPr>
            <w:tcW w:w="1008" w:type="dxa"/>
            <w:tcBorders>
              <w:left w:val="single" w:sz="4" w:space="0" w:color="000000"/>
              <w:right w:val="nil"/>
            </w:tcBorders>
            <w:shd w:val="clear" w:color="auto" w:fill="auto"/>
          </w:tcPr>
          <w:p w:rsidR="00E617B2" w:rsidRDefault="00E617B2">
            <w:pPr>
              <w:spacing w:after="100" w:line="240" w:lineRule="auto"/>
              <w:jc w:val="center"/>
              <w:rPr>
                <w:rFonts w:ascii="Times New Roman" w:hAnsi="Times New Roman"/>
                <w:b/>
                <w:color w:val="000000"/>
                <w:sz w:val="28"/>
              </w:rPr>
            </w:pPr>
          </w:p>
        </w:tc>
        <w:tc>
          <w:tcPr>
            <w:tcW w:w="1209" w:type="dxa"/>
            <w:tcBorders>
              <w:top w:val="single" w:sz="4" w:space="0" w:color="000000"/>
              <w:left w:val="nil"/>
              <w:bottom w:val="single" w:sz="4" w:space="0" w:color="000000"/>
              <w:right w:val="single" w:sz="4" w:space="0" w:color="000000"/>
            </w:tcBorders>
            <w:shd w:val="clear" w:color="auto" w:fill="auto"/>
          </w:tcPr>
          <w:p w:rsidR="00E617B2" w:rsidRDefault="00E468A1">
            <w:pPr>
              <w:spacing w:after="100" w:line="240" w:lineRule="auto"/>
              <w:jc w:val="center"/>
              <w:rPr>
                <w:rFonts w:ascii="Times New Roman" w:hAnsi="Times New Roman"/>
                <w:b/>
                <w:color w:val="000000"/>
                <w:sz w:val="28"/>
              </w:rPr>
            </w:pPr>
            <w:r>
              <w:rPr>
                <w:rFonts w:ascii="Times New Roman" w:hAnsi="Times New Roman"/>
                <w:b/>
                <w:color w:val="000000"/>
                <w:sz w:val="28"/>
              </w:rPr>
              <w:t>4</w:t>
            </w:r>
          </w:p>
        </w:tc>
      </w:tr>
      <w:tr w:rsidR="00E617B2">
        <w:trPr>
          <w:trHeight w:val="175"/>
        </w:trPr>
        <w:tc>
          <w:tcPr>
            <w:tcW w:w="2694" w:type="dxa"/>
            <w:tcBorders>
              <w:top w:val="single" w:sz="4" w:space="0" w:color="000000"/>
              <w:left w:val="single" w:sz="4" w:space="0" w:color="000000"/>
              <w:right w:val="single" w:sz="4" w:space="0" w:color="000000"/>
            </w:tcBorders>
            <w:shd w:val="clear" w:color="auto" w:fill="auto"/>
          </w:tcPr>
          <w:p w:rsidR="00E617B2" w:rsidRDefault="00E468A1">
            <w:pPr>
              <w:spacing w:after="100" w:line="240" w:lineRule="auto"/>
              <w:rPr>
                <w:rFonts w:ascii="Times New Roman" w:hAnsi="Times New Roman"/>
                <w:b/>
                <w:color w:val="000000"/>
                <w:sz w:val="28"/>
              </w:rPr>
            </w:pPr>
            <w:r>
              <w:rPr>
                <w:rFonts w:ascii="Times New Roman" w:hAnsi="Times New Roman"/>
                <w:b/>
                <w:color w:val="000000"/>
                <w:sz w:val="28"/>
              </w:rPr>
              <w:t>Итого за учебный год</w:t>
            </w:r>
          </w:p>
        </w:tc>
        <w:tc>
          <w:tcPr>
            <w:tcW w:w="4653" w:type="dxa"/>
            <w:gridSpan w:val="2"/>
            <w:vMerge/>
            <w:tcBorders>
              <w:top w:val="single" w:sz="4" w:space="0" w:color="000000"/>
              <w:left w:val="single" w:sz="4" w:space="0" w:color="000000"/>
              <w:right w:val="single" w:sz="4" w:space="0" w:color="000000"/>
            </w:tcBorders>
            <w:shd w:val="clear" w:color="auto" w:fill="auto"/>
          </w:tcPr>
          <w:p w:rsidR="00E617B2" w:rsidRDefault="00E617B2"/>
        </w:tc>
        <w:tc>
          <w:tcPr>
            <w:tcW w:w="1008" w:type="dxa"/>
            <w:tcBorders>
              <w:left w:val="single" w:sz="4" w:space="0" w:color="000000"/>
              <w:right w:val="nil"/>
            </w:tcBorders>
            <w:shd w:val="clear" w:color="auto" w:fill="auto"/>
          </w:tcPr>
          <w:p w:rsidR="00E617B2" w:rsidRDefault="00E617B2">
            <w:pPr>
              <w:spacing w:after="100" w:line="240" w:lineRule="auto"/>
              <w:jc w:val="center"/>
              <w:rPr>
                <w:rFonts w:ascii="Times New Roman" w:hAnsi="Times New Roman"/>
                <w:b/>
                <w:color w:val="000000"/>
                <w:sz w:val="28"/>
              </w:rPr>
            </w:pPr>
          </w:p>
        </w:tc>
        <w:tc>
          <w:tcPr>
            <w:tcW w:w="1209" w:type="dxa"/>
            <w:tcBorders>
              <w:top w:val="single" w:sz="4" w:space="0" w:color="000000"/>
              <w:left w:val="nil"/>
              <w:right w:val="single" w:sz="4" w:space="0" w:color="000000"/>
            </w:tcBorders>
            <w:shd w:val="clear" w:color="auto" w:fill="auto"/>
          </w:tcPr>
          <w:p w:rsidR="00E617B2" w:rsidRDefault="00E468A1">
            <w:pPr>
              <w:spacing w:after="100" w:line="240" w:lineRule="auto"/>
              <w:jc w:val="center"/>
              <w:rPr>
                <w:rFonts w:ascii="Times New Roman" w:hAnsi="Times New Roman"/>
                <w:b/>
                <w:color w:val="000000"/>
                <w:sz w:val="28"/>
              </w:rPr>
            </w:pPr>
            <w:r>
              <w:rPr>
                <w:rFonts w:ascii="Times New Roman" w:hAnsi="Times New Roman"/>
                <w:b/>
                <w:color w:val="000000"/>
                <w:sz w:val="28"/>
              </w:rPr>
              <w:t>136</w:t>
            </w:r>
          </w:p>
        </w:tc>
      </w:tr>
    </w:tbl>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left="20" w:right="20" w:firstLine="122"/>
        <w:jc w:val="center"/>
        <w:rPr>
          <w:rFonts w:ascii="Times New Roman" w:hAnsi="Times New Roman"/>
          <w:b/>
          <w:sz w:val="28"/>
        </w:rPr>
      </w:pPr>
    </w:p>
    <w:p w:rsidR="00E617B2" w:rsidRDefault="00E617B2">
      <w:pPr>
        <w:spacing w:after="0" w:line="240" w:lineRule="auto"/>
        <w:ind w:left="20" w:right="20" w:firstLine="122"/>
        <w:jc w:val="center"/>
        <w:rPr>
          <w:rFonts w:ascii="Times New Roman" w:hAnsi="Times New Roman"/>
          <w:b/>
          <w:sz w:val="28"/>
        </w:rPr>
      </w:pPr>
    </w:p>
    <w:p w:rsidR="00E617B2" w:rsidRDefault="00E617B2">
      <w:pPr>
        <w:spacing w:after="0" w:line="240" w:lineRule="auto"/>
        <w:ind w:left="20" w:right="20" w:firstLine="122"/>
        <w:jc w:val="center"/>
        <w:rPr>
          <w:rFonts w:ascii="Times New Roman" w:hAnsi="Times New Roman"/>
          <w:b/>
          <w:sz w:val="28"/>
        </w:rPr>
      </w:pPr>
    </w:p>
    <w:p w:rsidR="00E617B2" w:rsidRDefault="00E617B2">
      <w:pPr>
        <w:spacing w:after="0" w:line="240" w:lineRule="auto"/>
        <w:ind w:left="20" w:right="20" w:firstLine="122"/>
        <w:jc w:val="center"/>
        <w:rPr>
          <w:rFonts w:ascii="Times New Roman" w:hAnsi="Times New Roman"/>
          <w:b/>
          <w:sz w:val="28"/>
        </w:rPr>
      </w:pPr>
    </w:p>
    <w:p w:rsidR="00E617B2" w:rsidRDefault="00E617B2">
      <w:pPr>
        <w:spacing w:after="0" w:line="240" w:lineRule="auto"/>
        <w:ind w:left="20" w:right="20" w:firstLine="122"/>
        <w:jc w:val="center"/>
        <w:rPr>
          <w:rFonts w:ascii="Times New Roman" w:hAnsi="Times New Roman"/>
          <w:b/>
          <w:sz w:val="28"/>
        </w:rPr>
      </w:pPr>
    </w:p>
    <w:p w:rsidR="00E617B2" w:rsidRDefault="00E617B2">
      <w:pPr>
        <w:spacing w:after="0" w:line="240" w:lineRule="auto"/>
        <w:ind w:left="20" w:right="20" w:firstLine="122"/>
        <w:jc w:val="center"/>
        <w:rPr>
          <w:rFonts w:ascii="Times New Roman" w:hAnsi="Times New Roman"/>
          <w:b/>
          <w:sz w:val="28"/>
        </w:rPr>
      </w:pPr>
    </w:p>
    <w:p w:rsidR="00E617B2" w:rsidRDefault="00E468A1">
      <w:pPr>
        <w:spacing w:after="0" w:line="240" w:lineRule="auto"/>
        <w:ind w:left="20" w:right="20" w:firstLine="122"/>
        <w:jc w:val="center"/>
        <w:rPr>
          <w:rFonts w:ascii="Times New Roman" w:hAnsi="Times New Roman"/>
          <w:b/>
          <w:sz w:val="28"/>
        </w:rPr>
      </w:pPr>
      <w:r>
        <w:rPr>
          <w:rFonts w:ascii="Times New Roman" w:hAnsi="Times New Roman"/>
          <w:b/>
          <w:sz w:val="28"/>
        </w:rPr>
        <w:t>КАЛЕНДАРНО-ТЕМАТИЧЕСКОЕ ПЛАНИРОВАНИЕ</w:t>
      </w:r>
    </w:p>
    <w:p w:rsidR="00E617B2" w:rsidRDefault="00E468A1">
      <w:pPr>
        <w:spacing w:after="0" w:line="240" w:lineRule="auto"/>
        <w:ind w:right="20"/>
        <w:jc w:val="right"/>
        <w:rPr>
          <w:rFonts w:ascii="Times New Roman" w:hAnsi="Times New Roman"/>
          <w:sz w:val="28"/>
        </w:rPr>
      </w:pPr>
      <w:r>
        <w:rPr>
          <w:rFonts w:ascii="Times New Roman" w:hAnsi="Times New Roman"/>
          <w:sz w:val="28"/>
        </w:rPr>
        <w:t>Приложение1</w:t>
      </w:r>
    </w:p>
    <w:p w:rsidR="00E617B2" w:rsidRDefault="00E617B2">
      <w:pPr>
        <w:pStyle w:val="33"/>
        <w:spacing w:before="0" w:after="0" w:line="240" w:lineRule="auto"/>
        <w:ind w:firstLine="454"/>
        <w:rPr>
          <w:rFonts w:ascii="Times New Roman" w:hAnsi="Times New Roman"/>
          <w:i w:val="0"/>
          <w:sz w:val="28"/>
        </w:rPr>
      </w:pPr>
    </w:p>
    <w:p w:rsidR="00E617B2" w:rsidRDefault="00E468A1">
      <w:pPr>
        <w:widowControl w:val="0"/>
        <w:spacing w:after="140" w:line="240" w:lineRule="auto"/>
        <w:jc w:val="center"/>
        <w:rPr>
          <w:rFonts w:ascii="Times New Roman" w:hAnsi="Times New Roman"/>
          <w:b/>
          <w:sz w:val="28"/>
        </w:rPr>
      </w:pPr>
      <w:r>
        <w:rPr>
          <w:rFonts w:ascii="Times New Roman" w:hAnsi="Times New Roman"/>
          <w:b/>
          <w:sz w:val="28"/>
        </w:rPr>
        <w:t>ТЕМАТИЧЕСКОЕ ПЛАНИРОВАНИЕ</w:t>
      </w:r>
    </w:p>
    <w:p w:rsidR="00E617B2" w:rsidRDefault="00E468A1">
      <w:pPr>
        <w:widowControl w:val="0"/>
        <w:spacing w:after="140" w:line="240" w:lineRule="auto"/>
        <w:jc w:val="center"/>
        <w:rPr>
          <w:rFonts w:ascii="Times New Roman" w:hAnsi="Times New Roman"/>
          <w:sz w:val="28"/>
        </w:rPr>
      </w:pPr>
      <w:r>
        <w:rPr>
          <w:rFonts w:ascii="Times New Roman" w:hAnsi="Times New Roman"/>
          <w:b/>
          <w:sz w:val="28"/>
        </w:rPr>
        <w:t>Русский язык</w:t>
      </w:r>
    </w:p>
    <w:tbl>
      <w:tblPr>
        <w:tblW w:w="0" w:type="auto"/>
        <w:tblInd w:w="108" w:type="dxa"/>
        <w:tblLook w:val="04A0" w:firstRow="1" w:lastRow="0" w:firstColumn="1" w:lastColumn="0" w:noHBand="0" w:noVBand="1"/>
      </w:tblPr>
      <w:tblGrid>
        <w:gridCol w:w="1015"/>
        <w:gridCol w:w="5180"/>
        <w:gridCol w:w="3261"/>
      </w:tblGrid>
      <w:tr w:rsidR="00E617B2">
        <w:tc>
          <w:tcPr>
            <w:tcW w:w="1015" w:type="dxa"/>
            <w:tcBorders>
              <w:top w:val="single" w:sz="4" w:space="0" w:color="000000"/>
              <w:left w:val="single" w:sz="4" w:space="0" w:color="000000"/>
              <w:bottom w:val="single" w:sz="4" w:space="0" w:color="000000"/>
              <w:right w:val="single" w:sz="4" w:space="0" w:color="000000"/>
            </w:tcBorders>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 п/п</w:t>
            </w:r>
          </w:p>
        </w:tc>
        <w:tc>
          <w:tcPr>
            <w:tcW w:w="5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Тема</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Количество часов</w:t>
            </w:r>
          </w:p>
        </w:tc>
      </w:tr>
      <w:tr w:rsidR="00E617B2">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17B2" w:rsidRDefault="00E617B2">
            <w:pPr>
              <w:widowControl w:val="0"/>
              <w:numPr>
                <w:ilvl w:val="0"/>
                <w:numId w:val="55"/>
              </w:numPr>
              <w:spacing w:after="0" w:line="240" w:lineRule="auto"/>
              <w:jc w:val="center"/>
              <w:rPr>
                <w:rFonts w:ascii="Times New Roman" w:hAnsi="Times New Roman"/>
                <w:sz w:val="28"/>
              </w:rPr>
            </w:pP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E617B2" w:rsidRDefault="00E468A1">
            <w:pPr>
              <w:widowControl w:val="0"/>
              <w:spacing w:after="0" w:line="240" w:lineRule="auto"/>
              <w:rPr>
                <w:rFonts w:ascii="Times New Roman" w:hAnsi="Times New Roman"/>
                <w:sz w:val="28"/>
              </w:rPr>
            </w:pPr>
            <w:r>
              <w:rPr>
                <w:rFonts w:ascii="Times New Roman" w:hAnsi="Times New Roman"/>
                <w:sz w:val="28"/>
              </w:rPr>
              <w:t>Повторение.</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10</w:t>
            </w:r>
          </w:p>
        </w:tc>
      </w:tr>
      <w:tr w:rsidR="00E617B2">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17B2" w:rsidRDefault="00E617B2">
            <w:pPr>
              <w:widowControl w:val="0"/>
              <w:numPr>
                <w:ilvl w:val="0"/>
                <w:numId w:val="55"/>
              </w:numPr>
              <w:spacing w:after="0" w:line="240" w:lineRule="auto"/>
              <w:jc w:val="center"/>
              <w:rPr>
                <w:rFonts w:ascii="Times New Roman" w:hAnsi="Times New Roman"/>
                <w:sz w:val="28"/>
              </w:rPr>
            </w:pP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E617B2" w:rsidRDefault="00E468A1">
            <w:pPr>
              <w:widowControl w:val="0"/>
              <w:spacing w:after="0" w:line="240" w:lineRule="auto"/>
              <w:rPr>
                <w:rFonts w:ascii="Times New Roman" w:hAnsi="Times New Roman"/>
                <w:sz w:val="28"/>
              </w:rPr>
            </w:pPr>
            <w:r>
              <w:rPr>
                <w:rFonts w:ascii="Times New Roman" w:hAnsi="Times New Roman"/>
                <w:sz w:val="28"/>
              </w:rPr>
              <w:t>Звуки и буквы.</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48</w:t>
            </w:r>
          </w:p>
        </w:tc>
      </w:tr>
      <w:tr w:rsidR="00E617B2">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17B2" w:rsidRDefault="00E617B2">
            <w:pPr>
              <w:widowControl w:val="0"/>
              <w:numPr>
                <w:ilvl w:val="0"/>
                <w:numId w:val="55"/>
              </w:numPr>
              <w:spacing w:after="0" w:line="240" w:lineRule="auto"/>
              <w:jc w:val="center"/>
              <w:rPr>
                <w:rFonts w:ascii="Times New Roman" w:hAnsi="Times New Roman"/>
                <w:sz w:val="28"/>
              </w:rPr>
            </w:pP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E617B2" w:rsidRDefault="00E468A1">
            <w:pPr>
              <w:widowControl w:val="0"/>
              <w:spacing w:after="0" w:line="240" w:lineRule="auto"/>
              <w:rPr>
                <w:rFonts w:ascii="Times New Roman" w:hAnsi="Times New Roman"/>
                <w:sz w:val="28"/>
              </w:rPr>
            </w:pPr>
            <w:r>
              <w:rPr>
                <w:rFonts w:ascii="Times New Roman" w:hAnsi="Times New Roman"/>
                <w:sz w:val="28"/>
              </w:rPr>
              <w:t>Слово.</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18</w:t>
            </w:r>
          </w:p>
        </w:tc>
      </w:tr>
      <w:tr w:rsidR="00E617B2">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17B2" w:rsidRDefault="00E617B2">
            <w:pPr>
              <w:widowControl w:val="0"/>
              <w:numPr>
                <w:ilvl w:val="0"/>
                <w:numId w:val="55"/>
              </w:numPr>
              <w:spacing w:after="0" w:line="240" w:lineRule="auto"/>
              <w:jc w:val="center"/>
              <w:rPr>
                <w:rFonts w:ascii="Times New Roman" w:hAnsi="Times New Roman"/>
                <w:sz w:val="28"/>
              </w:rPr>
            </w:pP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E617B2" w:rsidRDefault="00E468A1">
            <w:pPr>
              <w:widowControl w:val="0"/>
              <w:spacing w:after="0" w:line="240" w:lineRule="auto"/>
              <w:rPr>
                <w:rFonts w:ascii="Times New Roman" w:hAnsi="Times New Roman"/>
                <w:sz w:val="28"/>
              </w:rPr>
            </w:pPr>
            <w:r>
              <w:rPr>
                <w:rFonts w:ascii="Times New Roman" w:hAnsi="Times New Roman"/>
                <w:sz w:val="28"/>
              </w:rPr>
              <w:t>Предложение.</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9</w:t>
            </w:r>
          </w:p>
        </w:tc>
      </w:tr>
      <w:tr w:rsidR="00E617B2">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17B2" w:rsidRDefault="00E617B2">
            <w:pPr>
              <w:widowControl w:val="0"/>
              <w:numPr>
                <w:ilvl w:val="0"/>
                <w:numId w:val="55"/>
              </w:numPr>
              <w:spacing w:after="0" w:line="240" w:lineRule="auto"/>
              <w:jc w:val="center"/>
              <w:rPr>
                <w:rFonts w:ascii="Times New Roman" w:hAnsi="Times New Roman"/>
                <w:sz w:val="28"/>
              </w:rPr>
            </w:pP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E617B2" w:rsidRDefault="00E468A1">
            <w:pPr>
              <w:widowControl w:val="0"/>
              <w:spacing w:after="0" w:line="240" w:lineRule="auto"/>
              <w:rPr>
                <w:rFonts w:ascii="Times New Roman" w:hAnsi="Times New Roman"/>
                <w:sz w:val="28"/>
              </w:rPr>
            </w:pPr>
            <w:r>
              <w:rPr>
                <w:rFonts w:ascii="Times New Roman" w:hAnsi="Times New Roman"/>
                <w:sz w:val="28"/>
              </w:rPr>
              <w:t>Повторение</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11</w:t>
            </w:r>
          </w:p>
        </w:tc>
      </w:tr>
      <w:tr w:rsidR="00E617B2">
        <w:tc>
          <w:tcPr>
            <w:tcW w:w="1015" w:type="dxa"/>
            <w:tcBorders>
              <w:top w:val="single" w:sz="4" w:space="0" w:color="000000"/>
              <w:left w:val="single" w:sz="4" w:space="0" w:color="000000"/>
              <w:bottom w:val="single" w:sz="4" w:space="0" w:color="000000"/>
              <w:right w:val="single" w:sz="4" w:space="0" w:color="000000"/>
            </w:tcBorders>
            <w:shd w:val="clear" w:color="auto" w:fill="auto"/>
          </w:tcPr>
          <w:p w:rsidR="00E617B2" w:rsidRDefault="00E617B2">
            <w:pPr>
              <w:widowControl w:val="0"/>
              <w:spacing w:after="0" w:line="240" w:lineRule="auto"/>
              <w:rPr>
                <w:rFonts w:ascii="Times New Roman" w:hAnsi="Times New Roman"/>
                <w:sz w:val="28"/>
              </w:rPr>
            </w:pP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E617B2" w:rsidRDefault="00E468A1">
            <w:pPr>
              <w:widowControl w:val="0"/>
              <w:spacing w:after="0" w:line="240" w:lineRule="auto"/>
              <w:jc w:val="right"/>
              <w:rPr>
                <w:rFonts w:ascii="Times New Roman" w:hAnsi="Times New Roman"/>
                <w:sz w:val="28"/>
              </w:rPr>
            </w:pPr>
            <w:r>
              <w:rPr>
                <w:rFonts w:ascii="Times New Roman" w:hAnsi="Times New Roman"/>
                <w:sz w:val="28"/>
              </w:rPr>
              <w:t>Всего</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17B2" w:rsidRDefault="00E468A1">
            <w:pPr>
              <w:widowControl w:val="0"/>
              <w:spacing w:after="0" w:line="240" w:lineRule="auto"/>
              <w:rPr>
                <w:rFonts w:ascii="Times New Roman" w:hAnsi="Times New Roman"/>
                <w:sz w:val="28"/>
              </w:rPr>
            </w:pPr>
            <w:r>
              <w:rPr>
                <w:rFonts w:ascii="Times New Roman" w:hAnsi="Times New Roman"/>
                <w:sz w:val="28"/>
              </w:rPr>
              <w:t>102 ч.</w:t>
            </w:r>
          </w:p>
        </w:tc>
      </w:tr>
    </w:tbl>
    <w:p w:rsidR="00E617B2" w:rsidRDefault="00E617B2">
      <w:pPr>
        <w:spacing w:after="0" w:line="240" w:lineRule="auto"/>
        <w:ind w:left="-689" w:right="20" w:firstLine="122"/>
        <w:jc w:val="center"/>
        <w:rPr>
          <w:rFonts w:ascii="Times New Roman" w:hAnsi="Times New Roman"/>
          <w:sz w:val="28"/>
        </w:rPr>
      </w:pPr>
    </w:p>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КАЛЕНДАРНО-ТЕМАТИЧЕСКОЕ ПЛАНИРОВАНИЕ</w:t>
      </w:r>
    </w:p>
    <w:p w:rsidR="00E617B2" w:rsidRDefault="00E468A1">
      <w:pPr>
        <w:spacing w:after="0" w:line="240" w:lineRule="auto"/>
        <w:ind w:right="20"/>
        <w:rPr>
          <w:rFonts w:ascii="Times New Roman" w:hAnsi="Times New Roman"/>
          <w:sz w:val="28"/>
        </w:rPr>
      </w:pPr>
      <w:bookmarkStart w:id="2" w:name="_GoBack1"/>
      <w:bookmarkEnd w:id="2"/>
      <w:r>
        <w:rPr>
          <w:rFonts w:ascii="Times New Roman" w:hAnsi="Times New Roman"/>
          <w:sz w:val="28"/>
          <w:u w:val="single"/>
        </w:rPr>
        <w:t>Учебник:</w:t>
      </w:r>
      <w:r>
        <w:rPr>
          <w:rFonts w:ascii="Times New Roman" w:hAnsi="Times New Roman"/>
          <w:sz w:val="28"/>
        </w:rPr>
        <w:t xml:space="preserve"> Русский язык, 2 класс. Авт. </w:t>
      </w:r>
      <w:r>
        <w:rPr>
          <w:rFonts w:ascii="Times New Roman" w:hAnsi="Times New Roman"/>
          <w:sz w:val="28"/>
        </w:rPr>
        <w:t xml:space="preserve">Э.В.Якубовская, Я.В.Коршунова М:     «Просвещение», 2020 </w:t>
      </w:r>
    </w:p>
    <w:p w:rsidR="00E617B2" w:rsidRDefault="00E617B2">
      <w:pPr>
        <w:spacing w:after="0" w:line="240" w:lineRule="auto"/>
        <w:ind w:left="-567" w:right="20" w:firstLine="122"/>
        <w:jc w:val="center"/>
        <w:rPr>
          <w:rFonts w:ascii="Times New Roman" w:hAnsi="Times New Roman"/>
          <w:sz w:val="28"/>
        </w:rPr>
      </w:pPr>
    </w:p>
    <w:tbl>
      <w:tblPr>
        <w:tblW w:w="0" w:type="auto"/>
        <w:tblInd w:w="-150" w:type="dxa"/>
        <w:tblCellMar>
          <w:left w:w="84" w:type="dxa"/>
        </w:tblCellMar>
        <w:tblLook w:val="04A0" w:firstRow="1" w:lastRow="0" w:firstColumn="1" w:lastColumn="0" w:noHBand="0" w:noVBand="1"/>
      </w:tblPr>
      <w:tblGrid>
        <w:gridCol w:w="1080"/>
        <w:gridCol w:w="6555"/>
        <w:gridCol w:w="963"/>
        <w:gridCol w:w="961"/>
      </w:tblGrid>
      <w:tr w:rsidR="00E617B2">
        <w:trPr>
          <w:trHeight w:val="147"/>
        </w:trPr>
        <w:tc>
          <w:tcPr>
            <w:tcW w:w="1080" w:type="dxa"/>
            <w:vMerge w:val="restart"/>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b/>
                <w:sz w:val="28"/>
              </w:rPr>
            </w:pPr>
            <w:r>
              <w:rPr>
                <w:rFonts w:ascii="Times New Roman" w:hAnsi="Times New Roman"/>
                <w:b/>
                <w:sz w:val="28"/>
              </w:rPr>
              <w:t>№ п/п</w:t>
            </w:r>
          </w:p>
        </w:tc>
        <w:tc>
          <w:tcPr>
            <w:tcW w:w="655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Тема урока</w:t>
            </w:r>
          </w:p>
        </w:tc>
        <w:tc>
          <w:tcPr>
            <w:tcW w:w="1924" w:type="dxa"/>
            <w:gridSpan w:val="2"/>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Дата проведения</w:t>
            </w:r>
          </w:p>
        </w:tc>
      </w:tr>
      <w:tr w:rsidR="00E617B2">
        <w:trPr>
          <w:trHeight w:val="566"/>
        </w:trPr>
        <w:tc>
          <w:tcPr>
            <w:tcW w:w="1080" w:type="dxa"/>
            <w:vMerge/>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tc>
        <w:tc>
          <w:tcPr>
            <w:tcW w:w="6555" w:type="dxa"/>
            <w:vMerge/>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План</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Факт</w:t>
            </w: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Повторение - 10 ч.</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 xml:space="preserve">Предложение. Употребление  простого предложения. </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Большая буква в начале предложения и точка в конце предложения.</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Предложение и его схема. Составление предложения по схеме.</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Распространение предложений.</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Работа с деформированным предложением.</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i/>
                <w:sz w:val="28"/>
              </w:rPr>
              <w:t xml:space="preserve">Входная контрольная работа. </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Работа над ошибками. Слово. Слог - часть слова.</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Составление предложения с данным</w:t>
            </w:r>
            <w:r>
              <w:rPr>
                <w:rFonts w:ascii="Times New Roman" w:hAnsi="Times New Roman"/>
                <w:sz w:val="28"/>
              </w:rPr>
              <w:t xml:space="preserve"> словом. Использование словарных слов в предложениях.</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Звуки и буквы.</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i/>
                <w:sz w:val="28"/>
              </w:rPr>
              <w:t>Контрольное списывание  по теме «Повторение»</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Звуки и буквы - 8 ч.</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Гласные звуки и буквы.</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Согласные звуки и буквы.</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 xml:space="preserve">Выделение звука из слова и соотнесение его с </w:t>
            </w:r>
            <w:r>
              <w:rPr>
                <w:rFonts w:ascii="Times New Roman" w:hAnsi="Times New Roman"/>
                <w:sz w:val="28"/>
              </w:rPr>
              <w:lastRenderedPageBreak/>
              <w:t>буквой.</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Слова, которые различаются одним звуком</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Слова, которые различаются количеством звуков</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Слова, которые различаются последовательностью звуков</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Ударение в словах. Выделение ударного гласного в слове.</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i/>
                <w:sz w:val="28"/>
              </w:rPr>
              <w:t xml:space="preserve">Контрольное списывание по теме </w:t>
            </w:r>
            <w:r>
              <w:rPr>
                <w:rFonts w:ascii="Times New Roman" w:hAnsi="Times New Roman"/>
                <w:i/>
                <w:sz w:val="28"/>
              </w:rPr>
              <w:t>«Звуки и буквы»</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Слог – 9 ч.</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Слог. Деление слов на слоги.</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Составление слов из слогов, данных вразбивку. Гласные в образовании слогов.</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 xml:space="preserve">Перенос слов по слогам. </w:t>
            </w:r>
            <w:r>
              <w:rPr>
                <w:rFonts w:ascii="Times New Roman" w:hAnsi="Times New Roman"/>
                <w:i/>
                <w:sz w:val="28"/>
              </w:rPr>
              <w:t>Картинный диктант.</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Деление слов со звуками и-й на слоги</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Слова-родственники.</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i/>
                <w:sz w:val="28"/>
              </w:rPr>
              <w:t xml:space="preserve">Контрольное списывание  по теме «Слог»  </w:t>
            </w:r>
            <w:r>
              <w:rPr>
                <w:rFonts w:ascii="Times New Roman" w:hAnsi="Times New Roman"/>
                <w:sz w:val="28"/>
              </w:rPr>
              <w:t xml:space="preserve"> </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 xml:space="preserve">Различение согласных Л-Р   </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Употребление слов с согласными  Л-Р</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i/>
                <w:sz w:val="28"/>
              </w:rPr>
              <w:t>Контрольный диктант за 1 четверть</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Парные звонкие и глухие согласные – 7 ч.</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 xml:space="preserve">Парные звонкие и глухие согласные. Различение </w:t>
            </w:r>
            <w:r>
              <w:rPr>
                <w:rFonts w:ascii="Times New Roman" w:hAnsi="Times New Roman"/>
                <w:sz w:val="28"/>
              </w:rPr>
              <w:t>парных согласных Б — П.</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Правописание парных согласных  В - Ф</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Правописание парных согласных  Г – К</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 xml:space="preserve">Правописание  парных согласных Д - Т </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Различение при письме и произношении Ж – Ш</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Различение парных согласных З-С</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i/>
                <w:sz w:val="28"/>
              </w:rPr>
              <w:t xml:space="preserve">Контрольное </w:t>
            </w:r>
            <w:r>
              <w:rPr>
                <w:rFonts w:ascii="Times New Roman" w:hAnsi="Times New Roman"/>
                <w:i/>
                <w:sz w:val="28"/>
              </w:rPr>
              <w:t>списывание по теме «Парные звонкие и глухие согласные»</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Шипящие и свистящие согласные – 3 ч.</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Шипящие согласные. Упражнение в выделении шипящих согласных в слове.</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4"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Свистящие согласные. Упражнение в выделении свистящих согласных в слове</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Различение шипящих и свистящих согласных</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Гласные буквы Е, Ё, Ю, Я в начале слова или слога -6 ч.</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Буква Е в начале слова. Упражнение в составлении слов на букву Е.</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Буква Ё в начале слова или слога. Упражнение в составлении слов на букву Ё.</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Буква Ю в начале слова или слога. Упражнение в составлении слов на букву Ю.</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Буква Я в начале слова или слога. Упражнение в составлении слов на букву Я.</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Гласные буквы  е, ё, ю, я в начале слов или слога.</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i/>
                <w:sz w:val="28"/>
              </w:rPr>
              <w:t xml:space="preserve">Контрольное списывание по теме: «Гласные </w:t>
            </w:r>
            <w:r>
              <w:rPr>
                <w:rFonts w:ascii="Times New Roman" w:hAnsi="Times New Roman"/>
                <w:i/>
                <w:sz w:val="28"/>
              </w:rPr>
              <w:t>буквы Е,Ё,Ю,Я в начале слова или слога»</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Твердые и мягкие согласные – 11 ч.</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Гласные Ы-И после твердых и мягких согласных</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Гласные О-Ё после твердых и мягких согласных</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Гласные У-Ю после твердых и мягких согласных</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Гласные А-Я</w:t>
            </w:r>
            <w:r>
              <w:rPr>
                <w:rFonts w:ascii="Times New Roman" w:hAnsi="Times New Roman"/>
                <w:sz w:val="28"/>
              </w:rPr>
              <w:t xml:space="preserve"> после твердых и мягких согласных</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Гласная Е после  мягких согласных</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Различие твердых и мягких согласные</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i/>
                <w:sz w:val="28"/>
              </w:rPr>
              <w:t>Контрольная работа за 2 четверть.</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Мягкий знак на конце слова – 4 ч.</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278"/>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4"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Буква ь для обозначения мягкости согласных на конце слова</w:t>
            </w:r>
          </w:p>
        </w:tc>
        <w:tc>
          <w:tcPr>
            <w:tcW w:w="963" w:type="dxa"/>
            <w:tcBorders>
              <w:top w:val="single" w:sz="6" w:space="0" w:color="000000"/>
              <w:left w:val="single" w:sz="4"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Письмо слов с мягкими согласными на конце. Различие твердых и мягких согласных на конце слова.</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Упражнения в написании слов с мягким  и твердым согласным  на конце слов.</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i/>
                <w:sz w:val="28"/>
              </w:rPr>
              <w:t>Контрольное списывание по теме: «Мягкий знак на конце слова»</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 xml:space="preserve">Слово. </w:t>
            </w:r>
            <w:r>
              <w:rPr>
                <w:rFonts w:ascii="Times New Roman" w:hAnsi="Times New Roman"/>
                <w:sz w:val="28"/>
              </w:rPr>
              <w:t>Названия предметов- 16 ч.</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Предмет и его название.</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Названия предметов, отвечающих на вопрос что? Употребление слов, обозначающих названия предметов.</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Названия частей предмета. Употребление слов, обозначающих названия частей предметов.</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Различие сходных предметов и их названий.</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i/>
                <w:sz w:val="28"/>
              </w:rPr>
              <w:t>Контрольное списывание по теме: « Предмет»</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Обобщающее слово для группы однородных предметов.</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Названия предметов, отвечающие на вопрос кто?</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Употребление слов, обозначающих одушевленные предметы.</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Обобщающее слово для группы однородных предметов.</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 xml:space="preserve">Различие слов, отвечающих на вопросы кто?  и </w:t>
            </w:r>
            <w:r>
              <w:rPr>
                <w:rFonts w:ascii="Times New Roman" w:hAnsi="Times New Roman"/>
                <w:sz w:val="28"/>
              </w:rPr>
              <w:lastRenderedPageBreak/>
              <w:t xml:space="preserve">что? </w:t>
            </w:r>
            <w:r>
              <w:rPr>
                <w:rFonts w:ascii="Times New Roman" w:hAnsi="Times New Roman"/>
                <w:i/>
                <w:sz w:val="28"/>
              </w:rPr>
              <w:t>Картинный диктант.</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Различие слов, обозначающих один или несколько одинаковых предметов.</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 xml:space="preserve">Употребление слов, обозначающих один или несколько </w:t>
            </w:r>
            <w:r>
              <w:rPr>
                <w:rFonts w:ascii="Times New Roman" w:hAnsi="Times New Roman"/>
                <w:sz w:val="28"/>
              </w:rPr>
              <w:t>одинаковых предметов</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Большая буква в именах людей. Употребление имен в предложениях.</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Большая буква в именах и фамилиях людейУ. потребление имен и фамилии в предложениях</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 xml:space="preserve">Большая буква в кличках животных. Употребление кличек животных в </w:t>
            </w:r>
            <w:r>
              <w:rPr>
                <w:rFonts w:ascii="Times New Roman" w:hAnsi="Times New Roman"/>
                <w:sz w:val="28"/>
              </w:rPr>
              <w:t>предложениях</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i/>
                <w:sz w:val="28"/>
              </w:rPr>
              <w:t>Контрольная работа по теме « Названия предметов»</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Названия действий – 9 ч.</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Название действий, отвечающих на вопрос что делает? что делают?</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Подбор названий действий к названиям предметов «Кто как голос подает?»</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 xml:space="preserve">Кто как </w:t>
            </w:r>
            <w:r>
              <w:rPr>
                <w:rFonts w:ascii="Times New Roman" w:hAnsi="Times New Roman"/>
                <w:sz w:val="28"/>
              </w:rPr>
              <w:t>передвигается? Подбор нескольких действий к одному предмету.</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Слова, обозначающие действие одушевлённых предметов. Подбор нескольких действий к одному предмету.</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 xml:space="preserve"> Слова, обозначающие действие  неодушевлённых предметов. </w:t>
            </w:r>
            <w:r>
              <w:rPr>
                <w:rFonts w:ascii="Times New Roman" w:hAnsi="Times New Roman"/>
                <w:i/>
                <w:sz w:val="28"/>
              </w:rPr>
              <w:t>Картинный диктант.</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 xml:space="preserve">Подбор </w:t>
            </w:r>
            <w:r>
              <w:rPr>
                <w:rFonts w:ascii="Times New Roman" w:hAnsi="Times New Roman"/>
                <w:sz w:val="28"/>
              </w:rPr>
              <w:t>нескольких действий к одному предмету.</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Различие названий предметов и названий действий по вопросам.</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i/>
                <w:sz w:val="28"/>
              </w:rPr>
              <w:t>Контрольная работа  за 3 четверть</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Предлог как отдельное слово. Употребление предлогов в предложении</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235"/>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b/>
                <w:i/>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i/>
                <w:sz w:val="28"/>
              </w:rPr>
            </w:pPr>
            <w:r>
              <w:rPr>
                <w:rFonts w:ascii="Times New Roman" w:hAnsi="Times New Roman"/>
                <w:sz w:val="28"/>
              </w:rPr>
              <w:t>Слова с непроверяемыми гласными- 3 ч.</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i/>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i/>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 xml:space="preserve">Выделение в словах «трудной» гласной. </w:t>
            </w:r>
          </w:p>
        </w:tc>
        <w:tc>
          <w:tcPr>
            <w:tcW w:w="963" w:type="dxa"/>
            <w:tcBorders>
              <w:top w:val="single" w:sz="6" w:space="0" w:color="000000"/>
              <w:left w:val="single" w:sz="6" w:space="0" w:color="000000"/>
              <w:bottom w:val="single" w:sz="6" w:space="0" w:color="000000"/>
              <w:right w:val="single" w:sz="4"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4"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Написание гласных в словах-родственниках</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 xml:space="preserve">Употребление слов-родственников в предложениях. </w:t>
            </w:r>
            <w:r>
              <w:rPr>
                <w:rFonts w:ascii="Times New Roman" w:hAnsi="Times New Roman"/>
                <w:i/>
                <w:sz w:val="28"/>
              </w:rPr>
              <w:t>Картинный диктант.</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Предложение – 9 ч.</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 xml:space="preserve">Выделение предложения из текста. Разделение сплошного текста на </w:t>
            </w:r>
            <w:r>
              <w:rPr>
                <w:rFonts w:ascii="Times New Roman" w:hAnsi="Times New Roman"/>
                <w:sz w:val="28"/>
              </w:rPr>
              <w:t>отдельные предложения</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Расположение предложений в тексте в последовательном порядке. Правила записи предложения.</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Предложение и его схема. Различие  между набором слов и предложением</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Порядок слов в предложении</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Завершение начатого предложения</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Составление предложений и рассказа по предметной картинке</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Составление предложений и рассказа по сюжетной картинке</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Предложения-вопросы и предложения-ответы</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i/>
                <w:sz w:val="28"/>
              </w:rPr>
              <w:t>Контрольное списывание по теме: « Предложение»</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Повторение — 11 ч.</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 xml:space="preserve">Звонкие и </w:t>
            </w:r>
            <w:r>
              <w:rPr>
                <w:rFonts w:ascii="Times New Roman" w:hAnsi="Times New Roman"/>
                <w:sz w:val="28"/>
              </w:rPr>
              <w:t>глухие согласные. Правописание слов со звонкими и глухими согласными</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Твердые и мягкие согласные. Правописание слов с твердыми и мягкими согласными</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Мягкий знак на конце слова. Правописание слов с мягким знаком на конце слов</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Разделительный</w:t>
            </w:r>
            <w:r>
              <w:rPr>
                <w:rFonts w:ascii="Times New Roman" w:hAnsi="Times New Roman"/>
                <w:sz w:val="28"/>
              </w:rPr>
              <w:t xml:space="preserve"> ь и ъ знаки.</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2"/>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Выделение слов, обозначающих предмет из предложения</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Большая буква в именах, фамилия и кличках животных</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Упражнения в правописании имен собственных</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Итоговая контрольная работа за год</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Название действий</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 xml:space="preserve">Выделение слов, </w:t>
            </w:r>
            <w:r>
              <w:rPr>
                <w:rFonts w:ascii="Times New Roman" w:hAnsi="Times New Roman"/>
                <w:sz w:val="28"/>
              </w:rPr>
              <w:t>обозначающих действия, из предложений</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Игра-путешествие по острову «Грамматика».</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bl>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b/>
          <w:sz w:val="28"/>
        </w:rPr>
      </w:pPr>
      <w:r>
        <w:rPr>
          <w:rFonts w:ascii="Times New Roman" w:hAnsi="Times New Roman"/>
          <w:b/>
          <w:sz w:val="28"/>
        </w:rPr>
        <w:t>Чтение</w:t>
      </w:r>
    </w:p>
    <w:p w:rsidR="00E617B2" w:rsidRDefault="00E468A1">
      <w:pPr>
        <w:spacing w:after="0" w:line="240" w:lineRule="auto"/>
        <w:jc w:val="center"/>
        <w:rPr>
          <w:rFonts w:ascii="Times New Roman" w:hAnsi="Times New Roman"/>
          <w:b/>
          <w:sz w:val="28"/>
        </w:rPr>
      </w:pPr>
      <w:r>
        <w:rPr>
          <w:rFonts w:ascii="Times New Roman" w:hAnsi="Times New Roman"/>
          <w:b/>
          <w:sz w:val="28"/>
        </w:rPr>
        <w:t>Тематическое планирование.</w:t>
      </w:r>
    </w:p>
    <w:tbl>
      <w:tblPr>
        <w:tblW w:w="0" w:type="auto"/>
        <w:tblInd w:w="55" w:type="dxa"/>
        <w:tblBorders>
          <w:top w:val="single" w:sz="2" w:space="0" w:color="000000"/>
          <w:left w:val="single" w:sz="2" w:space="0" w:color="000000"/>
          <w:bottom w:val="single" w:sz="2" w:space="0" w:color="000000"/>
          <w:right w:val="nil"/>
          <w:insideH w:val="nil"/>
          <w:insideV w:val="nil"/>
        </w:tblBorders>
        <w:tblCellMar>
          <w:left w:w="10" w:type="dxa"/>
          <w:right w:w="10" w:type="dxa"/>
        </w:tblCellMar>
        <w:tblLook w:val="04A0" w:firstRow="1" w:lastRow="0" w:firstColumn="1" w:lastColumn="0" w:noHBand="0" w:noVBand="1"/>
      </w:tblPr>
      <w:tblGrid>
        <w:gridCol w:w="518"/>
        <w:gridCol w:w="2656"/>
        <w:gridCol w:w="1524"/>
        <w:gridCol w:w="1391"/>
        <w:gridCol w:w="1657"/>
        <w:gridCol w:w="1657"/>
      </w:tblGrid>
      <w:tr w:rsidR="00E617B2">
        <w:tc>
          <w:tcPr>
            <w:tcW w:w="5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 п/п</w:t>
            </w:r>
          </w:p>
        </w:tc>
        <w:tc>
          <w:tcPr>
            <w:tcW w:w="265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 xml:space="preserve">Название раздела </w:t>
            </w:r>
          </w:p>
          <w:p w:rsidR="00E617B2" w:rsidRDefault="00E617B2">
            <w:pPr>
              <w:spacing w:after="0" w:line="240" w:lineRule="auto"/>
              <w:jc w:val="center"/>
              <w:rPr>
                <w:rFonts w:ascii="Times New Roman" w:hAnsi="Times New Roman"/>
                <w:sz w:val="28"/>
              </w:rPr>
            </w:pPr>
          </w:p>
        </w:tc>
        <w:tc>
          <w:tcPr>
            <w:tcW w:w="152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I четверть</w:t>
            </w:r>
          </w:p>
        </w:tc>
        <w:tc>
          <w:tcPr>
            <w:tcW w:w="139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II четверть</w:t>
            </w:r>
          </w:p>
        </w:tc>
        <w:tc>
          <w:tcPr>
            <w:tcW w:w="165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III четверть</w:t>
            </w:r>
          </w:p>
        </w:tc>
        <w:tc>
          <w:tcPr>
            <w:tcW w:w="1657" w:type="dxa"/>
            <w:tcBorders>
              <w:top w:val="single" w:sz="2" w:space="0" w:color="000000"/>
              <w:left w:val="single" w:sz="2" w:space="0" w:color="000000"/>
              <w:bottom w:val="single" w:sz="2" w:space="0" w:color="000000"/>
              <w:right w:val="single" w:sz="4"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IV четверть</w:t>
            </w:r>
          </w:p>
        </w:tc>
      </w:tr>
      <w:tr w:rsidR="00E617B2">
        <w:tc>
          <w:tcPr>
            <w:tcW w:w="5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w:t>
            </w:r>
          </w:p>
        </w:tc>
        <w:tc>
          <w:tcPr>
            <w:tcW w:w="265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both"/>
              <w:rPr>
                <w:rFonts w:ascii="Times New Roman" w:hAnsi="Times New Roman"/>
                <w:sz w:val="28"/>
              </w:rPr>
            </w:pPr>
            <w:r>
              <w:rPr>
                <w:rFonts w:ascii="Times New Roman" w:hAnsi="Times New Roman"/>
                <w:sz w:val="28"/>
              </w:rPr>
              <w:t>Осень пришла- в школу пора</w:t>
            </w:r>
          </w:p>
        </w:tc>
        <w:tc>
          <w:tcPr>
            <w:tcW w:w="152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14 ч</w:t>
            </w:r>
          </w:p>
        </w:tc>
        <w:tc>
          <w:tcPr>
            <w:tcW w:w="139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65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657" w:type="dxa"/>
            <w:tcBorders>
              <w:top w:val="single" w:sz="2" w:space="0" w:color="000000"/>
              <w:left w:val="single" w:sz="2" w:space="0" w:color="000000"/>
              <w:bottom w:val="single" w:sz="2" w:space="0" w:color="000000"/>
              <w:right w:val="single" w:sz="4"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r>
      <w:tr w:rsidR="00E617B2">
        <w:tc>
          <w:tcPr>
            <w:tcW w:w="5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w:t>
            </w:r>
          </w:p>
        </w:tc>
        <w:tc>
          <w:tcPr>
            <w:tcW w:w="265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both"/>
              <w:rPr>
                <w:rFonts w:ascii="Times New Roman" w:hAnsi="Times New Roman"/>
                <w:sz w:val="28"/>
              </w:rPr>
            </w:pPr>
            <w:r>
              <w:rPr>
                <w:rFonts w:ascii="Times New Roman" w:hAnsi="Times New Roman"/>
                <w:sz w:val="28"/>
              </w:rPr>
              <w:t>Почитаем - поиграем</w:t>
            </w:r>
          </w:p>
        </w:tc>
        <w:tc>
          <w:tcPr>
            <w:tcW w:w="152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7 ч</w:t>
            </w:r>
          </w:p>
        </w:tc>
        <w:tc>
          <w:tcPr>
            <w:tcW w:w="139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65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657" w:type="dxa"/>
            <w:tcBorders>
              <w:top w:val="single" w:sz="2" w:space="0" w:color="000000"/>
              <w:left w:val="single" w:sz="2" w:space="0" w:color="000000"/>
              <w:bottom w:val="single" w:sz="2" w:space="0" w:color="000000"/>
              <w:right w:val="single" w:sz="4"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r>
      <w:tr w:rsidR="00E617B2">
        <w:tc>
          <w:tcPr>
            <w:tcW w:w="5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w:t>
            </w:r>
          </w:p>
        </w:tc>
        <w:tc>
          <w:tcPr>
            <w:tcW w:w="265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both"/>
              <w:rPr>
                <w:rFonts w:ascii="Times New Roman" w:hAnsi="Times New Roman"/>
                <w:sz w:val="28"/>
              </w:rPr>
            </w:pPr>
            <w:r>
              <w:rPr>
                <w:rFonts w:ascii="Times New Roman" w:hAnsi="Times New Roman"/>
                <w:sz w:val="28"/>
              </w:rPr>
              <w:t>В гостях у сказки</w:t>
            </w:r>
          </w:p>
        </w:tc>
        <w:tc>
          <w:tcPr>
            <w:tcW w:w="152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9 ч</w:t>
            </w:r>
          </w:p>
        </w:tc>
        <w:tc>
          <w:tcPr>
            <w:tcW w:w="139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 ч</w:t>
            </w:r>
          </w:p>
        </w:tc>
        <w:tc>
          <w:tcPr>
            <w:tcW w:w="165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657" w:type="dxa"/>
            <w:tcBorders>
              <w:top w:val="single" w:sz="2" w:space="0" w:color="000000"/>
              <w:left w:val="single" w:sz="2" w:space="0" w:color="000000"/>
              <w:bottom w:val="single" w:sz="2" w:space="0" w:color="000000"/>
              <w:right w:val="single" w:sz="4"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r>
      <w:tr w:rsidR="00E617B2">
        <w:tc>
          <w:tcPr>
            <w:tcW w:w="5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4</w:t>
            </w:r>
          </w:p>
        </w:tc>
        <w:tc>
          <w:tcPr>
            <w:tcW w:w="265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both"/>
              <w:rPr>
                <w:rFonts w:ascii="Times New Roman" w:hAnsi="Times New Roman"/>
                <w:sz w:val="28"/>
              </w:rPr>
            </w:pPr>
            <w:r>
              <w:rPr>
                <w:rFonts w:ascii="Times New Roman" w:hAnsi="Times New Roman"/>
                <w:sz w:val="28"/>
              </w:rPr>
              <w:t xml:space="preserve">Животные рядом с </w:t>
            </w:r>
            <w:r>
              <w:rPr>
                <w:rFonts w:ascii="Times New Roman" w:hAnsi="Times New Roman"/>
                <w:sz w:val="28"/>
              </w:rPr>
              <w:lastRenderedPageBreak/>
              <w:t>нами</w:t>
            </w:r>
          </w:p>
        </w:tc>
        <w:tc>
          <w:tcPr>
            <w:tcW w:w="152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39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12 ч</w:t>
            </w:r>
          </w:p>
        </w:tc>
        <w:tc>
          <w:tcPr>
            <w:tcW w:w="165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657" w:type="dxa"/>
            <w:tcBorders>
              <w:top w:val="single" w:sz="2" w:space="0" w:color="000000"/>
              <w:left w:val="single" w:sz="2" w:space="0" w:color="000000"/>
              <w:bottom w:val="single" w:sz="2" w:space="0" w:color="000000"/>
              <w:right w:val="single" w:sz="4"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r>
      <w:tr w:rsidR="00E617B2">
        <w:tc>
          <w:tcPr>
            <w:tcW w:w="5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lastRenderedPageBreak/>
              <w:t>5</w:t>
            </w:r>
          </w:p>
        </w:tc>
        <w:tc>
          <w:tcPr>
            <w:tcW w:w="265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both"/>
              <w:rPr>
                <w:rFonts w:ascii="Times New Roman" w:hAnsi="Times New Roman"/>
                <w:sz w:val="28"/>
              </w:rPr>
            </w:pPr>
            <w:r>
              <w:rPr>
                <w:rFonts w:ascii="Times New Roman" w:hAnsi="Times New Roman"/>
                <w:sz w:val="28"/>
              </w:rPr>
              <w:t>Ой ты, зимушка - зима</w:t>
            </w:r>
          </w:p>
        </w:tc>
        <w:tc>
          <w:tcPr>
            <w:tcW w:w="152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39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16 ч</w:t>
            </w:r>
          </w:p>
        </w:tc>
        <w:tc>
          <w:tcPr>
            <w:tcW w:w="165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657" w:type="dxa"/>
            <w:tcBorders>
              <w:top w:val="single" w:sz="2" w:space="0" w:color="000000"/>
              <w:left w:val="single" w:sz="2" w:space="0" w:color="000000"/>
              <w:bottom w:val="single" w:sz="2" w:space="0" w:color="000000"/>
              <w:right w:val="single" w:sz="4"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r>
      <w:tr w:rsidR="00E617B2">
        <w:tc>
          <w:tcPr>
            <w:tcW w:w="5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6</w:t>
            </w:r>
          </w:p>
        </w:tc>
        <w:tc>
          <w:tcPr>
            <w:tcW w:w="265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both"/>
              <w:rPr>
                <w:rFonts w:ascii="Times New Roman" w:hAnsi="Times New Roman"/>
                <w:sz w:val="28"/>
              </w:rPr>
            </w:pPr>
            <w:r>
              <w:rPr>
                <w:rFonts w:ascii="Times New Roman" w:hAnsi="Times New Roman"/>
                <w:sz w:val="28"/>
              </w:rPr>
              <w:t>Что такое хорошо и что такое плохо</w:t>
            </w:r>
          </w:p>
        </w:tc>
        <w:tc>
          <w:tcPr>
            <w:tcW w:w="152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39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65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16 ч</w:t>
            </w:r>
          </w:p>
        </w:tc>
        <w:tc>
          <w:tcPr>
            <w:tcW w:w="1657" w:type="dxa"/>
            <w:tcBorders>
              <w:top w:val="single" w:sz="2" w:space="0" w:color="000000"/>
              <w:left w:val="single" w:sz="2" w:space="0" w:color="000000"/>
              <w:bottom w:val="single" w:sz="2" w:space="0" w:color="000000"/>
              <w:right w:val="single" w:sz="4"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r>
      <w:tr w:rsidR="00E617B2">
        <w:trPr>
          <w:trHeight w:val="283"/>
        </w:trPr>
        <w:tc>
          <w:tcPr>
            <w:tcW w:w="5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7</w:t>
            </w:r>
          </w:p>
        </w:tc>
        <w:tc>
          <w:tcPr>
            <w:tcW w:w="265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both"/>
              <w:rPr>
                <w:rFonts w:ascii="Times New Roman" w:hAnsi="Times New Roman"/>
                <w:sz w:val="28"/>
              </w:rPr>
            </w:pPr>
            <w:r>
              <w:rPr>
                <w:rFonts w:ascii="Times New Roman" w:hAnsi="Times New Roman"/>
                <w:sz w:val="28"/>
              </w:rPr>
              <w:t>Весна идёт</w:t>
            </w:r>
          </w:p>
        </w:tc>
        <w:tc>
          <w:tcPr>
            <w:tcW w:w="152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39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65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18 ч</w:t>
            </w:r>
          </w:p>
        </w:tc>
        <w:tc>
          <w:tcPr>
            <w:tcW w:w="1657" w:type="dxa"/>
            <w:tcBorders>
              <w:top w:val="single" w:sz="2" w:space="0" w:color="000000"/>
              <w:left w:val="single" w:sz="2" w:space="0" w:color="000000"/>
              <w:bottom w:val="single" w:sz="2" w:space="0" w:color="000000"/>
              <w:right w:val="single" w:sz="4"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 ч</w:t>
            </w:r>
          </w:p>
        </w:tc>
      </w:tr>
      <w:tr w:rsidR="00E617B2">
        <w:tc>
          <w:tcPr>
            <w:tcW w:w="5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8</w:t>
            </w:r>
          </w:p>
        </w:tc>
        <w:tc>
          <w:tcPr>
            <w:tcW w:w="265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both"/>
              <w:rPr>
                <w:rFonts w:ascii="Times New Roman" w:hAnsi="Times New Roman"/>
                <w:sz w:val="28"/>
              </w:rPr>
            </w:pPr>
            <w:r>
              <w:rPr>
                <w:rFonts w:ascii="Times New Roman" w:hAnsi="Times New Roman"/>
                <w:sz w:val="28"/>
              </w:rPr>
              <w:t>Чудесное рядом</w:t>
            </w:r>
          </w:p>
        </w:tc>
        <w:tc>
          <w:tcPr>
            <w:tcW w:w="152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39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65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657" w:type="dxa"/>
            <w:tcBorders>
              <w:top w:val="single" w:sz="2" w:space="0" w:color="000000"/>
              <w:left w:val="single" w:sz="2" w:space="0" w:color="000000"/>
              <w:bottom w:val="single" w:sz="2" w:space="0" w:color="000000"/>
              <w:right w:val="single" w:sz="4"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17 ч</w:t>
            </w:r>
          </w:p>
        </w:tc>
      </w:tr>
      <w:tr w:rsidR="00E617B2">
        <w:trPr>
          <w:trHeight w:val="227"/>
        </w:trPr>
        <w:tc>
          <w:tcPr>
            <w:tcW w:w="518" w:type="dxa"/>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9</w:t>
            </w:r>
          </w:p>
        </w:tc>
        <w:tc>
          <w:tcPr>
            <w:tcW w:w="2656" w:type="dxa"/>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both"/>
              <w:rPr>
                <w:rFonts w:ascii="Times New Roman" w:hAnsi="Times New Roman"/>
                <w:sz w:val="28"/>
              </w:rPr>
            </w:pPr>
            <w:r>
              <w:rPr>
                <w:rFonts w:ascii="Times New Roman" w:hAnsi="Times New Roman"/>
                <w:sz w:val="28"/>
              </w:rPr>
              <w:t>Лето красное</w:t>
            </w:r>
          </w:p>
        </w:tc>
        <w:tc>
          <w:tcPr>
            <w:tcW w:w="1524" w:type="dxa"/>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rPr>
                <w:rFonts w:ascii="Times New Roman" w:hAnsi="Times New Roman"/>
                <w:sz w:val="28"/>
              </w:rPr>
            </w:pPr>
          </w:p>
        </w:tc>
        <w:tc>
          <w:tcPr>
            <w:tcW w:w="1391" w:type="dxa"/>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rPr>
                <w:rFonts w:ascii="Times New Roman" w:hAnsi="Times New Roman"/>
                <w:sz w:val="28"/>
              </w:rPr>
            </w:pPr>
          </w:p>
        </w:tc>
        <w:tc>
          <w:tcPr>
            <w:tcW w:w="1657" w:type="dxa"/>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rPr>
                <w:rFonts w:ascii="Times New Roman" w:hAnsi="Times New Roman"/>
                <w:sz w:val="28"/>
              </w:rPr>
            </w:pPr>
          </w:p>
        </w:tc>
        <w:tc>
          <w:tcPr>
            <w:tcW w:w="1657" w:type="dxa"/>
            <w:tcBorders>
              <w:top w:val="single" w:sz="2" w:space="0" w:color="000000"/>
              <w:left w:val="single" w:sz="2" w:space="0" w:color="000000"/>
              <w:bottom w:val="single" w:sz="4" w:space="0" w:color="000000"/>
              <w:right w:val="single" w:sz="4"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11 ч</w:t>
            </w:r>
          </w:p>
        </w:tc>
      </w:tr>
      <w:tr w:rsidR="00E617B2">
        <w:trPr>
          <w:trHeight w:val="335"/>
        </w:trPr>
        <w:tc>
          <w:tcPr>
            <w:tcW w:w="518" w:type="dxa"/>
            <w:tcBorders>
              <w:top w:val="single" w:sz="4"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10</w:t>
            </w:r>
          </w:p>
        </w:tc>
        <w:tc>
          <w:tcPr>
            <w:tcW w:w="2656" w:type="dxa"/>
            <w:tcBorders>
              <w:top w:val="single" w:sz="4"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both"/>
              <w:rPr>
                <w:rFonts w:ascii="Times New Roman" w:hAnsi="Times New Roman"/>
                <w:sz w:val="28"/>
              </w:rPr>
            </w:pPr>
            <w:r>
              <w:rPr>
                <w:rFonts w:ascii="Times New Roman" w:hAnsi="Times New Roman"/>
                <w:sz w:val="28"/>
              </w:rPr>
              <w:t>Внеклассное чтение</w:t>
            </w:r>
          </w:p>
        </w:tc>
        <w:tc>
          <w:tcPr>
            <w:tcW w:w="1524" w:type="dxa"/>
            <w:tcBorders>
              <w:top w:val="single" w:sz="4"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 ч</w:t>
            </w:r>
          </w:p>
        </w:tc>
        <w:tc>
          <w:tcPr>
            <w:tcW w:w="1391" w:type="dxa"/>
            <w:tcBorders>
              <w:top w:val="single" w:sz="4"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657" w:type="dxa"/>
            <w:tcBorders>
              <w:top w:val="single" w:sz="4"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w:t>
            </w:r>
            <w:r>
              <w:rPr>
                <w:rFonts w:ascii="Times New Roman" w:hAnsi="Times New Roman"/>
                <w:sz w:val="28"/>
              </w:rPr>
              <w:t xml:space="preserve"> ч</w:t>
            </w:r>
          </w:p>
        </w:tc>
        <w:tc>
          <w:tcPr>
            <w:tcW w:w="1657" w:type="dxa"/>
            <w:tcBorders>
              <w:top w:val="single" w:sz="4" w:space="0" w:color="000000"/>
              <w:left w:val="single" w:sz="2" w:space="0" w:color="000000"/>
              <w:bottom w:val="single" w:sz="4" w:space="0" w:color="000000"/>
              <w:right w:val="single" w:sz="4"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6 ч</w:t>
            </w:r>
          </w:p>
        </w:tc>
      </w:tr>
      <w:tr w:rsidR="00E617B2">
        <w:trPr>
          <w:trHeight w:val="250"/>
        </w:trPr>
        <w:tc>
          <w:tcPr>
            <w:tcW w:w="518" w:type="dxa"/>
            <w:tcBorders>
              <w:top w:val="single" w:sz="4"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2656" w:type="dxa"/>
            <w:tcBorders>
              <w:top w:val="single" w:sz="4"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both"/>
              <w:rPr>
                <w:rFonts w:ascii="Times New Roman" w:hAnsi="Times New Roman"/>
                <w:sz w:val="28"/>
              </w:rPr>
            </w:pPr>
            <w:r>
              <w:rPr>
                <w:rFonts w:ascii="Times New Roman" w:hAnsi="Times New Roman"/>
                <w:sz w:val="28"/>
              </w:rPr>
              <w:t>Итого: 136 ч</w:t>
            </w:r>
          </w:p>
        </w:tc>
        <w:tc>
          <w:tcPr>
            <w:tcW w:w="1524" w:type="dxa"/>
            <w:tcBorders>
              <w:top w:val="single" w:sz="4"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32 ч</w:t>
            </w:r>
          </w:p>
        </w:tc>
        <w:tc>
          <w:tcPr>
            <w:tcW w:w="1391" w:type="dxa"/>
            <w:tcBorders>
              <w:top w:val="single" w:sz="4"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32 ч</w:t>
            </w:r>
          </w:p>
        </w:tc>
        <w:tc>
          <w:tcPr>
            <w:tcW w:w="1657" w:type="dxa"/>
            <w:tcBorders>
              <w:top w:val="single" w:sz="4"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36 ч</w:t>
            </w:r>
          </w:p>
        </w:tc>
        <w:tc>
          <w:tcPr>
            <w:tcW w:w="1657" w:type="dxa"/>
            <w:tcBorders>
              <w:top w:val="single" w:sz="4" w:space="0" w:color="000000"/>
              <w:left w:val="single" w:sz="2" w:space="0" w:color="000000"/>
              <w:bottom w:val="single" w:sz="2" w:space="0" w:color="000000"/>
              <w:right w:val="single" w:sz="4"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36ч</w:t>
            </w:r>
          </w:p>
        </w:tc>
      </w:tr>
    </w:tbl>
    <w:p w:rsidR="00E617B2" w:rsidRDefault="00E617B2">
      <w:pPr>
        <w:spacing w:line="240" w:lineRule="auto"/>
        <w:ind w:left="-689" w:right="20" w:firstLine="122"/>
        <w:jc w:val="center"/>
        <w:rPr>
          <w:rFonts w:ascii="Times New Roman" w:hAnsi="Times New Roman"/>
          <w:b/>
          <w:sz w:val="28"/>
        </w:rPr>
      </w:pPr>
    </w:p>
    <w:p w:rsidR="00E617B2" w:rsidRDefault="00E468A1">
      <w:pPr>
        <w:spacing w:line="240" w:lineRule="auto"/>
        <w:ind w:left="-689" w:right="20" w:firstLine="122"/>
        <w:jc w:val="center"/>
        <w:rPr>
          <w:rFonts w:ascii="Times New Roman" w:hAnsi="Times New Roman"/>
          <w:b/>
          <w:sz w:val="28"/>
        </w:rPr>
      </w:pPr>
      <w:r>
        <w:rPr>
          <w:rFonts w:ascii="Times New Roman" w:hAnsi="Times New Roman"/>
          <w:b/>
          <w:sz w:val="28"/>
        </w:rPr>
        <w:t>Календарно-тематическое планирование.</w:t>
      </w:r>
    </w:p>
    <w:tbl>
      <w:tblPr>
        <w:tblW w:w="0" w:type="auto"/>
        <w:tblInd w:w="534" w:type="dxa"/>
        <w:tblBorders>
          <w:top w:val="single" w:sz="4" w:space="0" w:color="000000"/>
          <w:left w:val="single" w:sz="4" w:space="0" w:color="000000"/>
          <w:bottom w:val="single" w:sz="4" w:space="0" w:color="000000"/>
          <w:right w:val="single" w:sz="4" w:space="0" w:color="000000"/>
          <w:insideH w:val="nil"/>
          <w:insideV w:val="nil"/>
        </w:tblBorders>
        <w:tblCellMar>
          <w:left w:w="10" w:type="dxa"/>
          <w:right w:w="10" w:type="dxa"/>
        </w:tblCellMar>
        <w:tblLook w:val="04A0" w:firstRow="1" w:lastRow="0" w:firstColumn="1" w:lastColumn="0" w:noHBand="0" w:noVBand="1"/>
      </w:tblPr>
      <w:tblGrid>
        <w:gridCol w:w="594"/>
        <w:gridCol w:w="6178"/>
        <w:gridCol w:w="1130"/>
        <w:gridCol w:w="1128"/>
      </w:tblGrid>
      <w:tr w:rsidR="00E617B2">
        <w:trPr>
          <w:trHeight w:val="909"/>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w:t>
            </w:r>
          </w:p>
          <w:p w:rsidR="00E617B2" w:rsidRDefault="00E468A1">
            <w:pPr>
              <w:spacing w:after="0" w:line="240" w:lineRule="auto"/>
              <w:jc w:val="center"/>
              <w:rPr>
                <w:rFonts w:ascii="Times New Roman" w:hAnsi="Times New Roman"/>
                <w:sz w:val="28"/>
              </w:rPr>
            </w:pPr>
            <w:r>
              <w:rPr>
                <w:rFonts w:ascii="Times New Roman" w:hAnsi="Times New Roman"/>
                <w:sz w:val="28"/>
              </w:rPr>
              <w:t>п/п</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Тема урока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Кол-во часов</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 xml:space="preserve">Дата </w:t>
            </w:r>
          </w:p>
        </w:tc>
      </w:tr>
      <w:tr w:rsidR="00E617B2">
        <w:trPr>
          <w:trHeight w:val="341"/>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617B2" w:rsidRDefault="00E468A1">
            <w:pPr>
              <w:spacing w:after="0" w:line="240" w:lineRule="auto"/>
              <w:jc w:val="center"/>
              <w:rPr>
                <w:rFonts w:ascii="Times New Roman" w:hAnsi="Times New Roman"/>
                <w:b/>
                <w:sz w:val="28"/>
              </w:rPr>
            </w:pPr>
            <w:r>
              <w:rPr>
                <w:rFonts w:ascii="Times New Roman" w:hAnsi="Times New Roman"/>
                <w:b/>
                <w:sz w:val="28"/>
              </w:rPr>
              <w:t xml:space="preserve">1 четверть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617B2" w:rsidRDefault="00E468A1">
            <w:pPr>
              <w:spacing w:after="0" w:line="240" w:lineRule="auto"/>
              <w:jc w:val="center"/>
              <w:rPr>
                <w:rFonts w:ascii="Times New Roman" w:hAnsi="Times New Roman"/>
                <w:b/>
                <w:sz w:val="28"/>
              </w:rPr>
            </w:pPr>
            <w:r>
              <w:rPr>
                <w:rFonts w:ascii="Times New Roman" w:hAnsi="Times New Roman"/>
                <w:b/>
                <w:sz w:val="28"/>
              </w:rPr>
              <w:t>32 ч</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617B2" w:rsidRDefault="00E617B2">
            <w:pPr>
              <w:spacing w:after="0" w:line="240" w:lineRule="auto"/>
              <w:jc w:val="center"/>
              <w:rPr>
                <w:rFonts w:ascii="Times New Roman" w:hAnsi="Times New Roman"/>
                <w:b/>
                <w:sz w:val="28"/>
              </w:rPr>
            </w:pPr>
          </w:p>
        </w:tc>
      </w:tr>
      <w:tr w:rsidR="00E617B2">
        <w:trPr>
          <w:trHeight w:val="337"/>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617B2" w:rsidRDefault="00E468A1">
            <w:pPr>
              <w:spacing w:after="0" w:line="240" w:lineRule="auto"/>
              <w:rPr>
                <w:rFonts w:ascii="Times New Roman" w:hAnsi="Times New Roman"/>
                <w:b/>
                <w:sz w:val="28"/>
              </w:rPr>
            </w:pPr>
            <w:r>
              <w:rPr>
                <w:rFonts w:ascii="Times New Roman" w:hAnsi="Times New Roman"/>
                <w:b/>
                <w:sz w:val="28"/>
              </w:rPr>
              <w:t>Снова в школе. Вот и осень пришла.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617B2" w:rsidRDefault="00E468A1">
            <w:pPr>
              <w:spacing w:after="0" w:line="240" w:lineRule="auto"/>
              <w:rPr>
                <w:rFonts w:ascii="Times New Roman" w:hAnsi="Times New Roman"/>
                <w:b/>
                <w:sz w:val="28"/>
              </w:rPr>
            </w:pPr>
            <w:r>
              <w:rPr>
                <w:rFonts w:ascii="Times New Roman" w:hAnsi="Times New Roman"/>
                <w:b/>
                <w:sz w:val="28"/>
              </w:rPr>
              <w:t xml:space="preserve">     14 ч</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617B2" w:rsidRDefault="00E617B2">
            <w:pPr>
              <w:spacing w:after="0" w:line="240" w:lineRule="auto"/>
              <w:rPr>
                <w:rFonts w:ascii="Times New Roman" w:hAnsi="Times New Roman"/>
                <w:sz w:val="28"/>
              </w:rPr>
            </w:pPr>
          </w:p>
        </w:tc>
      </w:tr>
      <w:tr w:rsidR="00E617B2">
        <w:trPr>
          <w:trHeight w:val="373"/>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Все куда-нибудь идут. По В. Голявкину.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09"/>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Первый урок.</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Мы</w:t>
            </w:r>
            <w:r>
              <w:rPr>
                <w:rFonts w:ascii="Times New Roman" w:hAnsi="Times New Roman"/>
                <w:sz w:val="28"/>
              </w:rPr>
              <w:t xml:space="preserve"> рисуем.</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4</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Грибной лес.  Я. Аким.</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5</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Слон Бэ-би. По В.Дурову.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6</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Птичья школа Б.Заходер.</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7</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Осенние подарки. По Н.Сладкову.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8</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 парке. Отгадай.</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9</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Падают, падают листья. М. Ивенсен.</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10</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Осенний лес. ПоВ.Корабельникову.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Всякой вещи своё место. По К.Ушинскому.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Хозяин в доме. Д. Летнёва.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Зачем дети ходят в школу. По В. Голявкину.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14</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Серый вечер. По А.Тумбасову.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7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15</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Внеклассное чтение по разделу «Снова в школе. Вот и осень пришла.»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7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Почитаем-</w:t>
            </w:r>
            <w:r>
              <w:rPr>
                <w:rFonts w:ascii="Times New Roman" w:hAnsi="Times New Roman"/>
                <w:b/>
                <w:sz w:val="28"/>
              </w:rPr>
              <w:t xml:space="preserve"> поиграем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7 ч</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16</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Одна буква. По А.Шибаеву.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17</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Слоги. А.Усачёв.</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08"/>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18</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Дразнилка. По С. Иванову.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19</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Черепаха. К.Чуковский</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08"/>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lastRenderedPageBreak/>
              <w:t>20</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Шумный Ба-Бах. Дж. Ривз</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43"/>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Загадки.</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85"/>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Кто квакает, кто крякает, а кто каркает.</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84"/>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 xml:space="preserve">Внеклассное </w:t>
            </w:r>
            <w:r>
              <w:rPr>
                <w:rFonts w:ascii="Times New Roman" w:hAnsi="Times New Roman"/>
                <w:sz w:val="28"/>
              </w:rPr>
              <w:t>чтение по разделу «Почитаем- поиграем»</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87"/>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617B2" w:rsidRDefault="00E468A1">
            <w:pPr>
              <w:spacing w:after="0" w:line="240" w:lineRule="auto"/>
              <w:jc w:val="center"/>
              <w:rPr>
                <w:rFonts w:ascii="Times New Roman" w:hAnsi="Times New Roman"/>
                <w:b/>
                <w:sz w:val="28"/>
              </w:rPr>
            </w:pPr>
            <w:r>
              <w:rPr>
                <w:rFonts w:ascii="Times New Roman" w:hAnsi="Times New Roman"/>
                <w:b/>
                <w:sz w:val="28"/>
              </w:rPr>
              <w:t xml:space="preserve">В гостях у сказки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617B2" w:rsidRDefault="00E468A1">
            <w:pPr>
              <w:spacing w:after="0" w:line="240" w:lineRule="auto"/>
              <w:jc w:val="center"/>
              <w:rPr>
                <w:rFonts w:ascii="Times New Roman" w:hAnsi="Times New Roman"/>
                <w:b/>
                <w:sz w:val="28"/>
              </w:rPr>
            </w:pPr>
            <w:r>
              <w:rPr>
                <w:rFonts w:ascii="Times New Roman" w:hAnsi="Times New Roman"/>
                <w:b/>
                <w:sz w:val="28"/>
              </w:rPr>
              <w:t>9ч</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24</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Лиса и волк.</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25</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Гуси и лиса.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26</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Лиса и козёл.</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27</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Мышка вышла гулять. По Л. Толстому.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28</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Волк и баран.</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29</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 xml:space="preserve">Сказка о том, как зайцы испугали серого волка. По С. </w:t>
            </w:r>
            <w:r>
              <w:rPr>
                <w:rFonts w:ascii="Times New Roman" w:hAnsi="Times New Roman"/>
                <w:sz w:val="28"/>
              </w:rPr>
              <w:t>Прокофьевой.</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30</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Рак и ворона.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Заяц и черепаха.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Благодарный медведь.</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b/>
                <w:sz w:val="28"/>
              </w:rPr>
            </w:pPr>
            <w:r>
              <w:rPr>
                <w:rFonts w:ascii="Times New Roman" w:hAnsi="Times New Roman"/>
                <w:b/>
                <w:sz w:val="28"/>
              </w:rPr>
              <w:t xml:space="preserve">2 четверть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32 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b/>
                <w:sz w:val="28"/>
              </w:rPr>
            </w:pPr>
            <w:r>
              <w:rPr>
                <w:rFonts w:ascii="Times New Roman" w:hAnsi="Times New Roman"/>
                <w:b/>
                <w:sz w:val="28"/>
              </w:rPr>
              <w:t xml:space="preserve">В гостях у сказки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4ч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36"/>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Как белка и заяц друг друга не узнали.</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 xml:space="preserve">1ч </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rPr>
          <w:trHeight w:val="336"/>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Волк и ягнёнок.</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rPr>
          <w:trHeight w:val="336"/>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Умей обождать.</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rPr>
          <w:trHeight w:val="336"/>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4</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 xml:space="preserve">Внеклассное чтение по </w:t>
            </w:r>
            <w:r>
              <w:rPr>
                <w:rFonts w:ascii="Times New Roman" w:hAnsi="Times New Roman"/>
                <w:sz w:val="28"/>
              </w:rPr>
              <w:t>разделу «В гостях у сказки»</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rPr>
          <w:trHeight w:val="336"/>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b/>
                <w:sz w:val="28"/>
              </w:rPr>
            </w:pPr>
            <w:r>
              <w:rPr>
                <w:rFonts w:ascii="Times New Roman" w:hAnsi="Times New Roman"/>
                <w:b/>
                <w:sz w:val="28"/>
              </w:rPr>
              <w:t xml:space="preserve">Животные рядом с нами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12 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rPr>
          <w:trHeight w:val="272"/>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5</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Умная собака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43"/>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6</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Я домой пришла.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7</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Лошадка.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8</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Кролики. По Е. Чарушину.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9</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Баран.  В Лифшиц.</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10</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Храбрый утёнок. По Б. Житкову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Всё умеют сами.  По Э. Шиму.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Котёнок. М. Бородицкая.</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517"/>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Три котёнка. По В. Сутееву.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14</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Петушок с семьей. По К. Ушинскому.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15</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Упрямые козлята.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645"/>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16</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Пёс. В. Лифшиц</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06"/>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b/>
                <w:sz w:val="28"/>
              </w:rPr>
            </w:pPr>
            <w:r>
              <w:rPr>
                <w:rFonts w:ascii="Times New Roman" w:hAnsi="Times New Roman"/>
                <w:b/>
                <w:sz w:val="28"/>
              </w:rPr>
              <w:t xml:space="preserve">Ой ты, зимушка зима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16 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17</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Первый снег Я. Аким.</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63"/>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18</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Большой Снег. По Э. Киселёвой.</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lastRenderedPageBreak/>
              <w:t>19</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Снежный колобок. По Н. Калининой</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679"/>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20</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Снеговик- новосёл</w:t>
            </w:r>
          </w:p>
          <w:p w:rsidR="00E617B2" w:rsidRDefault="00E468A1">
            <w:pPr>
              <w:spacing w:after="0" w:line="240" w:lineRule="auto"/>
              <w:jc w:val="both"/>
              <w:rPr>
                <w:rFonts w:ascii="Times New Roman" w:hAnsi="Times New Roman"/>
                <w:sz w:val="28"/>
              </w:rPr>
            </w:pPr>
            <w:r>
              <w:rPr>
                <w:rFonts w:ascii="Times New Roman" w:hAnsi="Times New Roman"/>
                <w:sz w:val="28"/>
              </w:rPr>
              <w:t>По С. Вангели</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84"/>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Воробышкин домик</w:t>
            </w:r>
          </w:p>
          <w:p w:rsidR="00E617B2" w:rsidRDefault="00E468A1">
            <w:pPr>
              <w:spacing w:after="0" w:line="240" w:lineRule="auto"/>
              <w:jc w:val="both"/>
              <w:rPr>
                <w:rFonts w:ascii="Times New Roman" w:hAnsi="Times New Roman"/>
                <w:sz w:val="28"/>
              </w:rPr>
            </w:pPr>
            <w:r>
              <w:rPr>
                <w:rFonts w:ascii="Times New Roman" w:hAnsi="Times New Roman"/>
                <w:sz w:val="28"/>
              </w:rPr>
              <w:t>По Е. Шведеру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5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Зимние картинки Г.Галина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84"/>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Миша и Шура  Е.Самойлова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24</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Купили снег  Ш.Галиев</w:t>
            </w:r>
          </w:p>
          <w:p w:rsidR="00E617B2" w:rsidRDefault="00E617B2">
            <w:pPr>
              <w:spacing w:after="0" w:line="240" w:lineRule="auto"/>
              <w:jc w:val="both"/>
              <w:rPr>
                <w:rFonts w:ascii="Times New Roman" w:hAnsi="Times New Roman"/>
                <w:sz w:val="28"/>
              </w:rPr>
            </w:pP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25</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Буратиний нос.  По Г.Юдину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26</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Живи, ёлочка! И.Токмакова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27</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Про ёлки . По В.Сутееву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28</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Коньки купили не напрасно. По В.Голявкину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29</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Ромашки в январе. По М.Пляцковскому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30</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Мороз и Заяц</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Вьюга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На лесной полянке. По Г. Скребицкому.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b/>
                <w:sz w:val="28"/>
              </w:rPr>
            </w:pPr>
            <w:r>
              <w:rPr>
                <w:rFonts w:ascii="Times New Roman" w:hAnsi="Times New Roman"/>
                <w:b/>
                <w:sz w:val="28"/>
              </w:rPr>
              <w:t xml:space="preserve">3 четверть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36ч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b/>
                <w:sz w:val="28"/>
              </w:rPr>
            </w:pPr>
            <w:r>
              <w:rPr>
                <w:rFonts w:ascii="Times New Roman" w:hAnsi="Times New Roman"/>
                <w:b/>
                <w:sz w:val="28"/>
              </w:rPr>
              <w:t xml:space="preserve">Что такое хорошо и что такое плохо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17 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b/>
                <w:sz w:val="28"/>
              </w:rPr>
            </w:pPr>
          </w:p>
        </w:tc>
      </w:tr>
      <w:tr w:rsidR="00E617B2">
        <w:trPr>
          <w:trHeight w:val="25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Коля заболел. По А .Митту.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88"/>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 xml:space="preserve">Подружки рассорились. </w:t>
            </w:r>
          </w:p>
          <w:p w:rsidR="00E617B2" w:rsidRDefault="00E468A1">
            <w:pPr>
              <w:spacing w:after="0" w:line="240" w:lineRule="auto"/>
              <w:rPr>
                <w:rFonts w:ascii="Times New Roman" w:hAnsi="Times New Roman"/>
                <w:sz w:val="28"/>
              </w:rPr>
            </w:pPr>
            <w:r>
              <w:rPr>
                <w:rFonts w:ascii="Times New Roman" w:hAnsi="Times New Roman"/>
                <w:sz w:val="28"/>
              </w:rPr>
              <w:t>Д. Летнёва.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46"/>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Вязальщик. По В. Голявкину.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94"/>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4</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Самокат. Г. Ладонщиков.</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5</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Скамейка, прыгуны- гвоздики и Алик. По Э. Киселёвой.</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6</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Торопливый ножик. По Е.Пермяку.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4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7</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Вьюга. По В.Сухомлинскому.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07"/>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8</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Трус. По И. Бутмину.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5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9</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Как я под партой сидел. По В.Голявкину.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89"/>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10</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Петя мечтает. Б.Заходер.</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4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Мед в кармане. По В. Витка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89"/>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Канавка. По В.Донниковой.</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Назло</w:t>
            </w:r>
            <w:r>
              <w:rPr>
                <w:rFonts w:ascii="Times New Roman" w:hAnsi="Times New Roman"/>
                <w:sz w:val="28"/>
              </w:rPr>
              <w:t xml:space="preserve"> Солнцу. (Узбекская сказка)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14</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Мостки. А.Барто.</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15</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Песенка обо всём. По М.Дружининой.</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16</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Лемеле хозяйничает. Л.Квитко.</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73"/>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17</w:t>
            </w:r>
          </w:p>
          <w:p w:rsidR="00E617B2" w:rsidRDefault="00E468A1">
            <w:pPr>
              <w:spacing w:after="0" w:line="240" w:lineRule="auto"/>
              <w:jc w:val="center"/>
              <w:rPr>
                <w:rFonts w:ascii="Times New Roman" w:hAnsi="Times New Roman"/>
                <w:sz w:val="28"/>
              </w:rPr>
            </w:pPr>
            <w:r>
              <w:rPr>
                <w:rFonts w:ascii="Times New Roman" w:hAnsi="Times New Roman"/>
                <w:sz w:val="28"/>
              </w:rPr>
              <w:t>18</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Внеклассное чтение по разделу «Что такое хорошо и что такое плохо».</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73"/>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b/>
                <w:sz w:val="28"/>
              </w:rPr>
            </w:pPr>
            <w:r>
              <w:rPr>
                <w:rFonts w:ascii="Times New Roman" w:hAnsi="Times New Roman"/>
                <w:b/>
                <w:sz w:val="28"/>
              </w:rPr>
              <w:t xml:space="preserve">Весна идет!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18 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8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19</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 xml:space="preserve">Если снег </w:t>
            </w:r>
            <w:r>
              <w:rPr>
                <w:rFonts w:ascii="Times New Roman" w:hAnsi="Times New Roman"/>
                <w:sz w:val="28"/>
              </w:rPr>
              <w:t>повсюду тает.</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46"/>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lastRenderedPageBreak/>
              <w:t>20</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Март. Я.Аким.</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64"/>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Невидимка. По Ю.Ковалю.</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46"/>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Праздник  мам. В. Берестов.</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518"/>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Подарок к празднику. По В.Драгунскому.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51"/>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24</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Снег и заяц. (Бурятская сказка)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4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25</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Помощники весны. Г. Ладонщиков</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69"/>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26</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 xml:space="preserve">Лягушонок. По </w:t>
            </w:r>
            <w:r>
              <w:rPr>
                <w:rFonts w:ascii="Times New Roman" w:hAnsi="Times New Roman"/>
                <w:sz w:val="28"/>
              </w:rPr>
              <w:t>М.Пришвину.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27</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Весна. Г. Ладонщиков.</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24"/>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28</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Барсук. По Е. Чарушину.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57"/>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29</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Весенняя песенка. С.Маршак.</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30</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На краю леса. По И.Соколову-Микитову.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Подходящая вещь. По В.Голявкину.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69"/>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Деньки стоят погожие… М. Пляцковский.</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72"/>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Ручей</w:t>
            </w:r>
            <w:r>
              <w:rPr>
                <w:rFonts w:ascii="Times New Roman" w:hAnsi="Times New Roman"/>
                <w:sz w:val="28"/>
              </w:rPr>
              <w:t xml:space="preserve"> и камень. По С. Козлову.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34</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Как птицы лису проучили (Русская народная сказка).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35</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Вкусный урок. По Т. Шарыгиной.</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765"/>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36</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 xml:space="preserve">Почему скворец весёлый. </w:t>
            </w:r>
          </w:p>
          <w:p w:rsidR="00E617B2" w:rsidRDefault="00E468A1">
            <w:pPr>
              <w:spacing w:after="0" w:line="240" w:lineRule="auto"/>
              <w:rPr>
                <w:rFonts w:ascii="Times New Roman" w:hAnsi="Times New Roman"/>
                <w:sz w:val="28"/>
              </w:rPr>
            </w:pPr>
            <w:r>
              <w:rPr>
                <w:rFonts w:ascii="Times New Roman" w:hAnsi="Times New Roman"/>
                <w:sz w:val="28"/>
              </w:rPr>
              <w:t>С. Косенко.</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65"/>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b/>
                <w:sz w:val="28"/>
              </w:rPr>
            </w:pPr>
            <w:r>
              <w:rPr>
                <w:rFonts w:ascii="Times New Roman" w:hAnsi="Times New Roman"/>
                <w:b/>
                <w:sz w:val="28"/>
              </w:rPr>
              <w:t xml:space="preserve">4 четверть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36 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b/>
                <w:sz w:val="28"/>
              </w:rPr>
            </w:pPr>
          </w:p>
        </w:tc>
      </w:tr>
      <w:tr w:rsidR="00E617B2">
        <w:trPr>
          <w:trHeight w:val="372"/>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b/>
                <w:sz w:val="28"/>
              </w:rPr>
            </w:pPr>
            <w:r>
              <w:rPr>
                <w:rFonts w:ascii="Times New Roman" w:hAnsi="Times New Roman"/>
                <w:b/>
                <w:sz w:val="28"/>
              </w:rPr>
              <w:t xml:space="preserve">Весна идет!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2 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b/>
                <w:sz w:val="28"/>
              </w:rPr>
            </w:pPr>
          </w:p>
        </w:tc>
      </w:tr>
      <w:tr w:rsidR="00E617B2">
        <w:trPr>
          <w:trHeight w:val="241"/>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Храбрый птенец. Э. Шим.</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rPr>
          <w:trHeight w:val="241"/>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 xml:space="preserve">Кому </w:t>
            </w:r>
            <w:r>
              <w:rPr>
                <w:rFonts w:ascii="Times New Roman" w:hAnsi="Times New Roman"/>
                <w:sz w:val="28"/>
              </w:rPr>
              <w:t>пригодилась старая Митина шапка. По М. Быкову.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rPr>
          <w:trHeight w:val="241"/>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Внеклассное чтение  «Весна идет!»</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 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rPr>
          <w:trHeight w:val="241"/>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Чудесное рядом 17 ч</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rPr>
          <w:trHeight w:val="241"/>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4</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1025"/>
              </w:tabs>
              <w:spacing w:after="0" w:line="240" w:lineRule="auto"/>
              <w:rPr>
                <w:rFonts w:ascii="Times New Roman" w:hAnsi="Times New Roman"/>
                <w:sz w:val="28"/>
              </w:rPr>
            </w:pPr>
            <w:r>
              <w:rPr>
                <w:rFonts w:ascii="Times New Roman" w:hAnsi="Times New Roman"/>
                <w:sz w:val="28"/>
              </w:rPr>
              <w:t>Лосёнок. По Г.Цыферову.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32"/>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5</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Игра. О.Дриз.</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6</w:t>
            </w:r>
          </w:p>
          <w:p w:rsidR="00E617B2" w:rsidRDefault="00E468A1">
            <w:pPr>
              <w:spacing w:after="0" w:line="240" w:lineRule="auto"/>
              <w:jc w:val="center"/>
              <w:rPr>
                <w:rFonts w:ascii="Times New Roman" w:hAnsi="Times New Roman"/>
                <w:sz w:val="28"/>
              </w:rPr>
            </w:pPr>
            <w:r>
              <w:rPr>
                <w:rFonts w:ascii="Times New Roman" w:hAnsi="Times New Roman"/>
                <w:sz w:val="28"/>
              </w:rPr>
              <w:t>7</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Удивление первое. Г.Цыферов.</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8</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Осьминожек. По Г.Снегирёву.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9</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Друзья.  По С.Козлову.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10</w:t>
            </w:r>
          </w:p>
          <w:p w:rsidR="00E617B2" w:rsidRDefault="00E468A1">
            <w:pPr>
              <w:spacing w:after="0" w:line="240" w:lineRule="auto"/>
              <w:jc w:val="center"/>
              <w:rPr>
                <w:rFonts w:ascii="Times New Roman" w:hAnsi="Times New Roman"/>
                <w:sz w:val="28"/>
              </w:rPr>
            </w:pPr>
            <w:r>
              <w:rPr>
                <w:rFonts w:ascii="Times New Roman" w:hAnsi="Times New Roman"/>
                <w:sz w:val="28"/>
              </w:rPr>
              <w:t>11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Необыкновенная весна. По С.Козлову.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Не понимаю. Э.Мошковская.</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Кот Иваныч. По Г.Скребицкому.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97"/>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14</w:t>
            </w:r>
          </w:p>
          <w:p w:rsidR="00E617B2" w:rsidRDefault="00E468A1">
            <w:pPr>
              <w:spacing w:after="0" w:line="240" w:lineRule="auto"/>
              <w:jc w:val="center"/>
              <w:rPr>
                <w:rFonts w:ascii="Times New Roman" w:hAnsi="Times New Roman"/>
                <w:sz w:val="28"/>
              </w:rPr>
            </w:pPr>
            <w:r>
              <w:rPr>
                <w:rFonts w:ascii="Times New Roman" w:hAnsi="Times New Roman"/>
                <w:sz w:val="28"/>
              </w:rPr>
              <w:t>15</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Золотой луг. По М.Пришвину.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7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16</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Неродной сын. По В.Бианки.</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lastRenderedPageBreak/>
              <w:t>17</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 xml:space="preserve"> Подарок. Ю.Кушак.</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18</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Всё здесь.  Я.Тайц.</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73"/>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19</w:t>
            </w:r>
          </w:p>
          <w:p w:rsidR="00E617B2" w:rsidRDefault="00E468A1">
            <w:pPr>
              <w:spacing w:after="0" w:line="240" w:lineRule="auto"/>
              <w:jc w:val="center"/>
              <w:rPr>
                <w:rFonts w:ascii="Times New Roman" w:hAnsi="Times New Roman"/>
                <w:sz w:val="28"/>
              </w:rPr>
            </w:pPr>
            <w:r>
              <w:rPr>
                <w:rFonts w:ascii="Times New Roman" w:hAnsi="Times New Roman"/>
                <w:sz w:val="28"/>
              </w:rPr>
              <w:t>20</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Небесный слон. По В.Бианки.</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7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21</w:t>
            </w:r>
          </w:p>
          <w:p w:rsidR="00E617B2" w:rsidRDefault="00E468A1">
            <w:pPr>
              <w:spacing w:after="0" w:line="240" w:lineRule="auto"/>
              <w:jc w:val="center"/>
              <w:rPr>
                <w:rFonts w:ascii="Times New Roman" w:hAnsi="Times New Roman"/>
                <w:sz w:val="28"/>
              </w:rPr>
            </w:pPr>
            <w:r>
              <w:rPr>
                <w:rFonts w:ascii="Times New Roman" w:hAnsi="Times New Roman"/>
                <w:sz w:val="28"/>
              </w:rPr>
              <w:t>22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Внеклассное чтение по разделу «Чудесное рядом»</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7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b/>
                <w:sz w:val="28"/>
              </w:rPr>
            </w:pPr>
            <w:r>
              <w:rPr>
                <w:rFonts w:ascii="Times New Roman" w:hAnsi="Times New Roman"/>
                <w:b/>
                <w:sz w:val="28"/>
              </w:rPr>
              <w:t xml:space="preserve">Лето красное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11ч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Ярко солнце светит…</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615"/>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24</w:t>
            </w:r>
          </w:p>
          <w:p w:rsidR="00E617B2" w:rsidRDefault="00E468A1">
            <w:pPr>
              <w:spacing w:after="0" w:line="240" w:lineRule="auto"/>
              <w:jc w:val="center"/>
              <w:rPr>
                <w:rFonts w:ascii="Times New Roman" w:hAnsi="Times New Roman"/>
                <w:sz w:val="28"/>
              </w:rPr>
            </w:pPr>
            <w:r>
              <w:rPr>
                <w:rFonts w:ascii="Times New Roman" w:hAnsi="Times New Roman"/>
                <w:sz w:val="28"/>
              </w:rPr>
              <w:t>25</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Светляки. По Соколову-Микитову.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26</w:t>
            </w:r>
          </w:p>
          <w:p w:rsidR="00E617B2" w:rsidRDefault="00E468A1">
            <w:pPr>
              <w:spacing w:after="0" w:line="240" w:lineRule="auto"/>
              <w:jc w:val="center"/>
              <w:rPr>
                <w:rFonts w:ascii="Times New Roman" w:hAnsi="Times New Roman"/>
                <w:sz w:val="28"/>
              </w:rPr>
            </w:pPr>
            <w:r>
              <w:rPr>
                <w:rFonts w:ascii="Times New Roman" w:hAnsi="Times New Roman"/>
                <w:sz w:val="28"/>
              </w:rPr>
              <w:t>27</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Петушок и солнышко.</w:t>
            </w:r>
          </w:p>
          <w:p w:rsidR="00E617B2" w:rsidRDefault="00E468A1">
            <w:pPr>
              <w:spacing w:after="0" w:line="240" w:lineRule="auto"/>
              <w:rPr>
                <w:rFonts w:ascii="Times New Roman" w:hAnsi="Times New Roman"/>
                <w:sz w:val="28"/>
              </w:rPr>
            </w:pPr>
            <w:r>
              <w:rPr>
                <w:rFonts w:ascii="Times New Roman" w:hAnsi="Times New Roman"/>
                <w:sz w:val="28"/>
              </w:rPr>
              <w:t>По Г.Цыферову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545"/>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28</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 xml:space="preserve">Прошлым летом. </w:t>
            </w:r>
          </w:p>
          <w:p w:rsidR="00E617B2" w:rsidRDefault="00E468A1">
            <w:pPr>
              <w:spacing w:after="0" w:line="240" w:lineRule="auto"/>
              <w:rPr>
                <w:rFonts w:ascii="Times New Roman" w:hAnsi="Times New Roman"/>
                <w:sz w:val="28"/>
              </w:rPr>
            </w:pPr>
            <w:r>
              <w:rPr>
                <w:rFonts w:ascii="Times New Roman" w:hAnsi="Times New Roman"/>
                <w:sz w:val="28"/>
              </w:rPr>
              <w:t>И. Гамазкова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13"/>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29</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Поход. С.Махотин</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559"/>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30</w:t>
            </w:r>
          </w:p>
          <w:p w:rsidR="00E617B2" w:rsidRDefault="00E468A1">
            <w:pPr>
              <w:spacing w:after="0" w:line="240" w:lineRule="auto"/>
              <w:jc w:val="center"/>
              <w:rPr>
                <w:rFonts w:ascii="Times New Roman" w:hAnsi="Times New Roman"/>
                <w:sz w:val="28"/>
              </w:rPr>
            </w:pPr>
            <w:r>
              <w:rPr>
                <w:rFonts w:ascii="Times New Roman" w:hAnsi="Times New Roman"/>
                <w:sz w:val="28"/>
              </w:rPr>
              <w:t>31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 xml:space="preserve">Раки. </w:t>
            </w:r>
          </w:p>
          <w:p w:rsidR="00E617B2" w:rsidRDefault="00E468A1">
            <w:pPr>
              <w:spacing w:after="0" w:line="240" w:lineRule="auto"/>
              <w:rPr>
                <w:rFonts w:ascii="Times New Roman" w:hAnsi="Times New Roman"/>
                <w:sz w:val="28"/>
              </w:rPr>
            </w:pPr>
            <w:r>
              <w:rPr>
                <w:rFonts w:ascii="Times New Roman" w:hAnsi="Times New Roman"/>
                <w:sz w:val="28"/>
              </w:rPr>
              <w:t>По Е.Пермяку.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0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 гости к лету. В.Викторов</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97"/>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Отчего так много света? И.Мазнин</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1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34</w:t>
            </w:r>
          </w:p>
          <w:p w:rsidR="00E617B2" w:rsidRDefault="00E617B2">
            <w:pPr>
              <w:spacing w:after="0" w:line="240" w:lineRule="auto"/>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Внеклассное чтение по разделу «Лето красное»</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bl>
    <w:p w:rsidR="00E617B2" w:rsidRDefault="00E617B2">
      <w:pPr>
        <w:tabs>
          <w:tab w:val="left" w:pos="2160"/>
        </w:tabs>
        <w:spacing w:line="240" w:lineRule="auto"/>
        <w:rPr>
          <w:rFonts w:ascii="Times New Roman" w:hAnsi="Times New Roman"/>
          <w:sz w:val="28"/>
        </w:rPr>
      </w:pPr>
    </w:p>
    <w:p w:rsidR="00E617B2" w:rsidRDefault="00E468A1">
      <w:pPr>
        <w:spacing w:after="0" w:line="240" w:lineRule="auto"/>
        <w:jc w:val="center"/>
        <w:rPr>
          <w:rFonts w:ascii="Times New Roman" w:hAnsi="Times New Roman"/>
          <w:b/>
          <w:sz w:val="28"/>
        </w:rPr>
      </w:pPr>
      <w:r>
        <w:rPr>
          <w:rFonts w:ascii="Times New Roman" w:hAnsi="Times New Roman"/>
          <w:b/>
          <w:sz w:val="28"/>
        </w:rPr>
        <w:t xml:space="preserve">Тематическое планирование по предмету </w:t>
      </w:r>
    </w:p>
    <w:p w:rsidR="00E617B2" w:rsidRDefault="00E468A1">
      <w:pPr>
        <w:spacing w:after="0" w:line="240" w:lineRule="auto"/>
        <w:jc w:val="center"/>
        <w:rPr>
          <w:rFonts w:ascii="Times New Roman" w:hAnsi="Times New Roman"/>
          <w:b/>
          <w:sz w:val="28"/>
        </w:rPr>
      </w:pPr>
      <w:r>
        <w:rPr>
          <w:rFonts w:ascii="Times New Roman" w:hAnsi="Times New Roman"/>
          <w:b/>
          <w:sz w:val="28"/>
        </w:rPr>
        <w:t>«Речевая практика»</w:t>
      </w:r>
    </w:p>
    <w:p w:rsidR="00E617B2" w:rsidRDefault="00E468A1">
      <w:pPr>
        <w:spacing w:after="0" w:line="240" w:lineRule="auto"/>
        <w:jc w:val="center"/>
        <w:rPr>
          <w:rFonts w:ascii="Times New Roman" w:hAnsi="Times New Roman"/>
          <w:b/>
          <w:sz w:val="28"/>
        </w:rPr>
      </w:pPr>
      <w:r>
        <w:rPr>
          <w:rFonts w:ascii="Times New Roman" w:hAnsi="Times New Roman"/>
          <w:b/>
          <w:sz w:val="28"/>
        </w:rPr>
        <w:t>2 класс (VIII вид)</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
        <w:gridCol w:w="9155"/>
        <w:gridCol w:w="404"/>
      </w:tblGrid>
      <w:tr w:rsidR="00E617B2">
        <w:trPr>
          <w:trHeight w:val="1140"/>
        </w:trPr>
        <w:tc>
          <w:tcPr>
            <w:tcW w:w="323"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 п/п</w:t>
            </w:r>
          </w:p>
        </w:tc>
        <w:tc>
          <w:tcPr>
            <w:tcW w:w="9155"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Тема</w:t>
            </w:r>
          </w:p>
        </w:tc>
        <w:tc>
          <w:tcPr>
            <w:tcW w:w="404" w:type="dxa"/>
            <w:shd w:val="clear" w:color="auto" w:fill="auto"/>
          </w:tcPr>
          <w:p w:rsidR="00E617B2" w:rsidRDefault="00E468A1">
            <w:pPr>
              <w:spacing w:line="240" w:lineRule="auto"/>
              <w:jc w:val="center"/>
              <w:rPr>
                <w:rFonts w:ascii="Times New Roman" w:hAnsi="Times New Roman"/>
                <w:b/>
                <w:sz w:val="28"/>
              </w:rPr>
            </w:pPr>
            <w:r>
              <w:rPr>
                <w:rFonts w:ascii="Times New Roman" w:hAnsi="Times New Roman"/>
                <w:sz w:val="28"/>
              </w:rPr>
              <w:t>Кол-во часов</w:t>
            </w:r>
          </w:p>
        </w:tc>
      </w:tr>
      <w:tr w:rsidR="00E617B2">
        <w:tc>
          <w:tcPr>
            <w:tcW w:w="323"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915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i/>
                <w:sz w:val="28"/>
              </w:rPr>
              <w:t xml:space="preserve">Добро </w:t>
            </w:r>
            <w:r>
              <w:rPr>
                <w:rFonts w:ascii="Times New Roman" w:hAnsi="Times New Roman"/>
                <w:b/>
                <w:i/>
                <w:spacing w:val="-1"/>
                <w:sz w:val="28"/>
              </w:rPr>
              <w:t>пожаловать!</w:t>
            </w:r>
            <w:r>
              <w:rPr>
                <w:rFonts w:ascii="Times New Roman" w:hAnsi="Times New Roman"/>
                <w:sz w:val="28"/>
              </w:rPr>
              <w:t xml:space="preserve"> </w:t>
            </w:r>
          </w:p>
          <w:p w:rsidR="00E617B2" w:rsidRDefault="00E468A1">
            <w:pPr>
              <w:widowControl w:val="0"/>
              <w:numPr>
                <w:ilvl w:val="0"/>
                <w:numId w:val="57"/>
              </w:numPr>
              <w:tabs>
                <w:tab w:val="left" w:pos="1527"/>
              </w:tabs>
              <w:spacing w:after="0" w:line="240" w:lineRule="auto"/>
              <w:ind w:left="143" w:right="100" w:firstLine="532"/>
              <w:jc w:val="both"/>
              <w:rPr>
                <w:rFonts w:ascii="Times New Roman" w:hAnsi="Times New Roman"/>
                <w:sz w:val="28"/>
              </w:rPr>
            </w:pPr>
            <w:r>
              <w:rPr>
                <w:rFonts w:ascii="Times New Roman" w:hAnsi="Times New Roman"/>
                <w:sz w:val="28"/>
              </w:rPr>
              <w:t>Приветствие,представлениеновыхучеников(беседа,игра«Приветствие»)</w:t>
            </w:r>
          </w:p>
          <w:p w:rsidR="00E617B2" w:rsidRDefault="00E468A1">
            <w:pPr>
              <w:widowControl w:val="0"/>
              <w:tabs>
                <w:tab w:val="left" w:pos="819"/>
              </w:tabs>
              <w:spacing w:after="0" w:line="240" w:lineRule="auto"/>
              <w:ind w:left="110" w:right="96"/>
              <w:jc w:val="both"/>
              <w:rPr>
                <w:rFonts w:ascii="Times New Roman" w:hAnsi="Times New Roman"/>
                <w:sz w:val="28"/>
              </w:rPr>
            </w:pPr>
            <w:r>
              <w:rPr>
                <w:rFonts w:ascii="Times New Roman" w:hAnsi="Times New Roman"/>
                <w:sz w:val="28"/>
              </w:rPr>
              <w:t>Введение в ситуацию(</w:t>
            </w:r>
            <w:r>
              <w:rPr>
                <w:rFonts w:ascii="Times New Roman" w:hAnsi="Times New Roman"/>
                <w:sz w:val="28"/>
              </w:rPr>
              <w:t>беседаспривлечениемличногоопыта,ответынавопросынаоснов</w:t>
            </w:r>
            <w:r>
              <w:rPr>
                <w:rFonts w:ascii="Times New Roman" w:hAnsi="Times New Roman"/>
                <w:sz w:val="28"/>
              </w:rPr>
              <w:lastRenderedPageBreak/>
              <w:t>еиллюстраций,выборкартинки,соответствующейпредложению,повторениепредложений за учителем, составление предложений, ответы навопросы)</w:t>
            </w:r>
          </w:p>
          <w:p w:rsidR="00E617B2" w:rsidRDefault="00E468A1">
            <w:pPr>
              <w:widowControl w:val="0"/>
              <w:numPr>
                <w:ilvl w:val="0"/>
                <w:numId w:val="57"/>
              </w:numPr>
              <w:tabs>
                <w:tab w:val="left" w:pos="819"/>
              </w:tabs>
              <w:spacing w:after="0" w:line="240" w:lineRule="auto"/>
              <w:ind w:left="818" w:hanging="709"/>
              <w:jc w:val="both"/>
              <w:rPr>
                <w:rFonts w:ascii="Times New Roman" w:hAnsi="Times New Roman"/>
                <w:sz w:val="28"/>
              </w:rPr>
            </w:pPr>
            <w:r>
              <w:rPr>
                <w:rFonts w:ascii="Times New Roman" w:hAnsi="Times New Roman"/>
                <w:sz w:val="28"/>
              </w:rPr>
              <w:t>Актуализацияправилповеденияпризнакомстве.</w:t>
            </w:r>
          </w:p>
          <w:p w:rsidR="00E617B2" w:rsidRDefault="00E468A1">
            <w:pPr>
              <w:widowControl w:val="0"/>
              <w:numPr>
                <w:ilvl w:val="0"/>
                <w:numId w:val="57"/>
              </w:numPr>
              <w:tabs>
                <w:tab w:val="left" w:pos="819"/>
              </w:tabs>
              <w:spacing w:before="37" w:after="0" w:line="240" w:lineRule="auto"/>
              <w:ind w:left="110" w:right="96" w:firstLine="0"/>
              <w:jc w:val="both"/>
              <w:rPr>
                <w:rFonts w:ascii="Times New Roman" w:hAnsi="Times New Roman"/>
                <w:sz w:val="28"/>
              </w:rPr>
            </w:pPr>
            <w:r>
              <w:rPr>
                <w:rFonts w:ascii="Times New Roman" w:hAnsi="Times New Roman"/>
                <w:sz w:val="28"/>
              </w:rPr>
              <w:t>Тренировочныеупражнениявиспользованииприветливоговыражениялица,впроизнесениирепликприветливымтоном.</w:t>
            </w:r>
          </w:p>
          <w:p w:rsidR="00E617B2" w:rsidRDefault="00E468A1">
            <w:pPr>
              <w:widowControl w:val="0"/>
              <w:numPr>
                <w:ilvl w:val="0"/>
                <w:numId w:val="57"/>
              </w:numPr>
              <w:tabs>
                <w:tab w:val="left" w:pos="883"/>
              </w:tabs>
              <w:spacing w:before="1" w:after="0" w:line="240" w:lineRule="auto"/>
              <w:ind w:left="110" w:right="101" w:firstLine="0"/>
              <w:jc w:val="both"/>
              <w:rPr>
                <w:rFonts w:ascii="Times New Roman" w:hAnsi="Times New Roman"/>
                <w:sz w:val="28"/>
              </w:rPr>
            </w:pPr>
            <w:r>
              <w:rPr>
                <w:rFonts w:ascii="Times New Roman" w:hAnsi="Times New Roman"/>
                <w:sz w:val="28"/>
              </w:rPr>
              <w:t>Конструированиедиалоговнаосновеиллюстраций,моделированиедиалогов учитель-ученик,ученик–ученик.</w:t>
            </w:r>
          </w:p>
          <w:p w:rsidR="00E617B2" w:rsidRDefault="00E468A1">
            <w:pPr>
              <w:widowControl w:val="0"/>
              <w:numPr>
                <w:ilvl w:val="0"/>
                <w:numId w:val="57"/>
              </w:numPr>
              <w:tabs>
                <w:tab w:val="left" w:pos="819"/>
              </w:tabs>
              <w:spacing w:after="0" w:line="240" w:lineRule="auto"/>
              <w:ind w:left="818" w:hanging="709"/>
              <w:jc w:val="both"/>
              <w:rPr>
                <w:rFonts w:ascii="Times New Roman" w:hAnsi="Times New Roman"/>
                <w:sz w:val="28"/>
              </w:rPr>
            </w:pPr>
            <w:r>
              <w:rPr>
                <w:rFonts w:ascii="Times New Roman" w:hAnsi="Times New Roman"/>
                <w:sz w:val="28"/>
              </w:rPr>
              <w:t>Ролевые игры по теме</w:t>
            </w:r>
          </w:p>
          <w:p w:rsidR="00E617B2" w:rsidRDefault="00E468A1">
            <w:pPr>
              <w:widowControl w:val="0"/>
              <w:numPr>
                <w:ilvl w:val="0"/>
                <w:numId w:val="57"/>
              </w:numPr>
              <w:tabs>
                <w:tab w:val="left" w:pos="819"/>
              </w:tabs>
              <w:spacing w:before="10" w:after="0" w:line="240" w:lineRule="auto"/>
              <w:ind w:left="110" w:right="102" w:firstLine="0"/>
              <w:jc w:val="both"/>
              <w:rPr>
                <w:rFonts w:ascii="Times New Roman" w:hAnsi="Times New Roman"/>
                <w:sz w:val="28"/>
              </w:rPr>
            </w:pPr>
            <w:r>
              <w:rPr>
                <w:rFonts w:ascii="Times New Roman" w:hAnsi="Times New Roman"/>
                <w:sz w:val="28"/>
              </w:rPr>
              <w:t xml:space="preserve">Составление рассказа«1сентября»с опорой </w:t>
            </w:r>
            <w:r>
              <w:rPr>
                <w:rFonts w:ascii="Times New Roman" w:hAnsi="Times New Roman"/>
                <w:sz w:val="28"/>
              </w:rPr>
              <w:t>на картинный план.</w:t>
            </w:r>
          </w:p>
          <w:p w:rsidR="00E617B2" w:rsidRDefault="00E617B2">
            <w:pPr>
              <w:spacing w:after="0" w:line="240" w:lineRule="auto"/>
              <w:rPr>
                <w:rFonts w:ascii="Times New Roman" w:hAnsi="Times New Roman"/>
                <w:sz w:val="28"/>
              </w:rPr>
            </w:pPr>
          </w:p>
        </w:tc>
        <w:tc>
          <w:tcPr>
            <w:tcW w:w="404" w:type="dxa"/>
            <w:shd w:val="clear" w:color="auto" w:fill="auto"/>
          </w:tcPr>
          <w:p w:rsidR="00E617B2" w:rsidRDefault="00E468A1">
            <w:pPr>
              <w:spacing w:line="240" w:lineRule="auto"/>
              <w:rPr>
                <w:rFonts w:ascii="Times New Roman" w:hAnsi="Times New Roman"/>
                <w:spacing w:val="-1"/>
                <w:sz w:val="28"/>
              </w:rPr>
            </w:pPr>
            <w:r>
              <w:rPr>
                <w:rFonts w:ascii="Times New Roman" w:hAnsi="Times New Roman"/>
                <w:spacing w:val="-1"/>
                <w:sz w:val="28"/>
              </w:rPr>
              <w:lastRenderedPageBreak/>
              <w:t>4</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lastRenderedPageBreak/>
              <w:t>2.</w:t>
            </w:r>
          </w:p>
        </w:tc>
        <w:tc>
          <w:tcPr>
            <w:tcW w:w="9155" w:type="dxa"/>
            <w:tcBorders>
              <w:bottom w:val="single" w:sz="4" w:space="0" w:color="000000"/>
            </w:tcBorders>
            <w:shd w:val="clear" w:color="auto" w:fill="auto"/>
          </w:tcPr>
          <w:p w:rsidR="00E617B2" w:rsidRDefault="00E468A1">
            <w:pPr>
              <w:widowControl w:val="0"/>
              <w:spacing w:after="0" w:line="240" w:lineRule="auto"/>
              <w:ind w:left="143" w:right="97" w:firstLine="566"/>
              <w:rPr>
                <w:rFonts w:ascii="Times New Roman" w:hAnsi="Times New Roman"/>
                <w:b/>
                <w:i/>
                <w:sz w:val="28"/>
              </w:rPr>
            </w:pPr>
            <w:r>
              <w:rPr>
                <w:rFonts w:ascii="Times New Roman" w:hAnsi="Times New Roman"/>
                <w:b/>
                <w:i/>
                <w:sz w:val="28"/>
              </w:rPr>
              <w:t>История о лете</w:t>
            </w:r>
          </w:p>
          <w:p w:rsidR="00E617B2" w:rsidRDefault="00E468A1">
            <w:pPr>
              <w:widowControl w:val="0"/>
              <w:spacing w:after="0" w:line="240" w:lineRule="auto"/>
              <w:ind w:left="143" w:right="97" w:firstLine="566"/>
              <w:jc w:val="both"/>
              <w:rPr>
                <w:rFonts w:ascii="Times New Roman" w:hAnsi="Times New Roman"/>
                <w:sz w:val="28"/>
              </w:rPr>
            </w:pPr>
            <w:r>
              <w:rPr>
                <w:rFonts w:ascii="Times New Roman" w:hAnsi="Times New Roman"/>
                <w:sz w:val="28"/>
              </w:rPr>
              <w:t>1.Введение в ситуацию (отгадывание загадки, беседа спривлечениемличногоопыта,о</w:t>
            </w:r>
            <w:r>
              <w:rPr>
                <w:rFonts w:ascii="Times New Roman" w:hAnsi="Times New Roman"/>
                <w:sz w:val="28"/>
              </w:rPr>
              <w:t>тветынавопросынаосновеиллюстраций,выборкартинки,соответствующейпредложению,повторениепредложенийзаучителем,составлениепредложений,ответынавопросы,работасусловно-</w:t>
            </w:r>
          </w:p>
          <w:p w:rsidR="00E617B2" w:rsidRDefault="00E468A1">
            <w:pPr>
              <w:widowControl w:val="0"/>
              <w:spacing w:after="0" w:line="240" w:lineRule="auto"/>
              <w:rPr>
                <w:rFonts w:ascii="Times New Roman" w:hAnsi="Times New Roman"/>
                <w:sz w:val="28"/>
              </w:rPr>
            </w:pPr>
            <w:r>
              <w:rPr>
                <w:rFonts w:ascii="Times New Roman" w:hAnsi="Times New Roman"/>
                <w:sz w:val="28"/>
              </w:rPr>
              <w:t>графическимиизображениями)</w:t>
            </w:r>
          </w:p>
          <w:p w:rsidR="00E617B2" w:rsidRDefault="00E468A1">
            <w:pPr>
              <w:widowControl w:val="0"/>
              <w:spacing w:after="0" w:line="240" w:lineRule="auto"/>
              <w:rPr>
                <w:rFonts w:ascii="Times New Roman" w:hAnsi="Times New Roman"/>
                <w:sz w:val="28"/>
              </w:rPr>
            </w:pPr>
            <w:r>
              <w:rPr>
                <w:rFonts w:ascii="Times New Roman" w:hAnsi="Times New Roman"/>
                <w:sz w:val="28"/>
              </w:rPr>
              <w:t>2.Подготовкаисоставлениерассказовпотемеситуации (коллективное соста</w:t>
            </w:r>
            <w:r>
              <w:rPr>
                <w:rFonts w:ascii="Times New Roman" w:hAnsi="Times New Roman"/>
                <w:sz w:val="28"/>
              </w:rPr>
              <w:t>вление рассказа по иллюстрации,игры«Рассказпокругу»,«Дополнипредложение»,«Копилка</w:t>
            </w:r>
          </w:p>
          <w:p w:rsidR="00E617B2" w:rsidRDefault="00E468A1">
            <w:pPr>
              <w:spacing w:line="240" w:lineRule="auto"/>
              <w:ind w:left="143"/>
              <w:jc w:val="both"/>
              <w:rPr>
                <w:rFonts w:ascii="Times New Roman" w:hAnsi="Times New Roman"/>
                <w:sz w:val="28"/>
              </w:rPr>
            </w:pPr>
            <w:r>
              <w:rPr>
                <w:rFonts w:ascii="Times New Roman" w:hAnsi="Times New Roman"/>
                <w:sz w:val="28"/>
              </w:rPr>
              <w:t>вопросов»,индивидуальныерассказысопоройнаплан).</w:t>
            </w:r>
          </w:p>
          <w:p w:rsidR="00E617B2" w:rsidRDefault="00E617B2">
            <w:pPr>
              <w:spacing w:line="240" w:lineRule="auto"/>
              <w:ind w:left="143"/>
              <w:jc w:val="both"/>
              <w:rPr>
                <w:rFonts w:ascii="Times New Roman" w:hAnsi="Times New Roman"/>
                <w:sz w:val="28"/>
              </w:rPr>
            </w:pPr>
          </w:p>
          <w:p w:rsidR="00E617B2" w:rsidRDefault="00E617B2">
            <w:pPr>
              <w:widowControl w:val="0"/>
              <w:spacing w:after="0" w:line="240" w:lineRule="auto"/>
              <w:rPr>
                <w:rFonts w:ascii="Times New Roman" w:hAnsi="Times New Roman"/>
                <w:sz w:val="28"/>
              </w:rPr>
            </w:pPr>
          </w:p>
        </w:tc>
        <w:tc>
          <w:tcPr>
            <w:tcW w:w="404" w:type="dxa"/>
            <w:shd w:val="clear" w:color="auto" w:fill="auto"/>
          </w:tcPr>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t>3</w:t>
            </w:r>
          </w:p>
        </w:tc>
      </w:tr>
      <w:tr w:rsidR="00E617B2">
        <w:tc>
          <w:tcPr>
            <w:tcW w:w="323" w:type="dxa"/>
            <w:tcBorders>
              <w:right w:val="single" w:sz="4" w:space="0" w:color="000000"/>
            </w:tcBorders>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3.</w:t>
            </w:r>
          </w:p>
        </w:tc>
        <w:tc>
          <w:tcPr>
            <w:tcW w:w="9155"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617B2" w:rsidRDefault="00E468A1">
            <w:pPr>
              <w:widowControl w:val="0"/>
              <w:spacing w:after="0" w:line="240" w:lineRule="auto"/>
              <w:ind w:left="268"/>
              <w:rPr>
                <w:rFonts w:ascii="Times New Roman" w:hAnsi="Times New Roman"/>
                <w:b/>
                <w:i/>
                <w:sz w:val="28"/>
              </w:rPr>
            </w:pPr>
            <w:r>
              <w:rPr>
                <w:rFonts w:ascii="Times New Roman" w:hAnsi="Times New Roman"/>
                <w:b/>
                <w:i/>
                <w:sz w:val="28"/>
              </w:rPr>
              <w:t>Три поросенка</w:t>
            </w:r>
          </w:p>
          <w:p w:rsidR="00E617B2" w:rsidRDefault="00E468A1">
            <w:pPr>
              <w:widowControl w:val="0"/>
              <w:spacing w:after="0" w:line="240" w:lineRule="auto"/>
              <w:ind w:left="268"/>
              <w:rPr>
                <w:rFonts w:ascii="Times New Roman" w:hAnsi="Times New Roman"/>
                <w:b/>
                <w:i/>
                <w:sz w:val="28"/>
              </w:rPr>
            </w:pPr>
            <w:r>
              <w:rPr>
                <w:rFonts w:ascii="Times New Roman" w:hAnsi="Times New Roman"/>
                <w:sz w:val="28"/>
              </w:rPr>
              <w:t>Введениевтемуситуации(беседа,работасиллюстрацией,отгадываниезагадки–«звуковоеписьмо»)</w:t>
            </w:r>
          </w:p>
          <w:p w:rsidR="00E617B2" w:rsidRDefault="00E468A1">
            <w:pPr>
              <w:widowControl w:val="0"/>
              <w:numPr>
                <w:ilvl w:val="0"/>
                <w:numId w:val="58"/>
              </w:numPr>
              <w:tabs>
                <w:tab w:val="left" w:pos="1527"/>
              </w:tabs>
              <w:spacing w:after="0" w:line="240" w:lineRule="auto"/>
              <w:ind w:left="143" w:right="96" w:firstLine="566"/>
              <w:jc w:val="both"/>
              <w:rPr>
                <w:rFonts w:ascii="Times New Roman" w:hAnsi="Times New Roman"/>
                <w:sz w:val="28"/>
              </w:rPr>
            </w:pPr>
            <w:r>
              <w:rPr>
                <w:rFonts w:ascii="Times New Roman" w:hAnsi="Times New Roman"/>
                <w:sz w:val="28"/>
              </w:rPr>
              <w:t>Знакомствососказко</w:t>
            </w:r>
            <w:r>
              <w:rPr>
                <w:rFonts w:ascii="Times New Roman" w:hAnsi="Times New Roman"/>
                <w:sz w:val="28"/>
              </w:rPr>
              <w:t>й(устноерассказываниеучителемсопоройнаиллюстрации)</w:t>
            </w:r>
          </w:p>
          <w:p w:rsidR="00E617B2" w:rsidRDefault="00E468A1">
            <w:pPr>
              <w:widowControl w:val="0"/>
              <w:numPr>
                <w:ilvl w:val="0"/>
                <w:numId w:val="58"/>
              </w:numPr>
              <w:tabs>
                <w:tab w:val="left" w:pos="1527"/>
              </w:tabs>
              <w:spacing w:after="0" w:line="240" w:lineRule="auto"/>
              <w:ind w:left="1526" w:hanging="817"/>
              <w:jc w:val="both"/>
              <w:rPr>
                <w:rFonts w:ascii="Times New Roman" w:hAnsi="Times New Roman"/>
                <w:sz w:val="28"/>
              </w:rPr>
            </w:pPr>
            <w:r>
              <w:rPr>
                <w:rFonts w:ascii="Times New Roman" w:hAnsi="Times New Roman"/>
                <w:sz w:val="28"/>
              </w:rPr>
              <w:t>Разучиваниепесенкиизсказки</w:t>
            </w:r>
          </w:p>
          <w:p w:rsidR="00E617B2" w:rsidRDefault="00E468A1">
            <w:pPr>
              <w:widowControl w:val="0"/>
              <w:numPr>
                <w:ilvl w:val="0"/>
                <w:numId w:val="58"/>
              </w:numPr>
              <w:tabs>
                <w:tab w:val="left" w:pos="1527"/>
              </w:tabs>
              <w:spacing w:before="34" w:after="0" w:line="240" w:lineRule="auto"/>
              <w:ind w:left="143" w:right="95" w:firstLine="566"/>
              <w:jc w:val="both"/>
              <w:rPr>
                <w:rFonts w:ascii="Times New Roman" w:hAnsi="Times New Roman"/>
                <w:sz w:val="28"/>
              </w:rPr>
            </w:pPr>
            <w:r>
              <w:rPr>
                <w:rFonts w:ascii="Times New Roman" w:hAnsi="Times New Roman"/>
                <w:sz w:val="28"/>
              </w:rPr>
              <w:t>Закреплениесодержаниясказки(выборочныйпересказ с опорой на иллюстрации (серия картин, разрезныекартинки),драматизацияфрагментовсказки,ролеваяигра-хоровод по сюжету сказки, коллек</w:t>
            </w:r>
            <w:r>
              <w:rPr>
                <w:rFonts w:ascii="Times New Roman" w:hAnsi="Times New Roman"/>
                <w:sz w:val="28"/>
              </w:rPr>
              <w:t>тивное рассказывание сказки,прослушиваниесказкиваудиозаписи,просмотрмультипликационногофильма,игры«Живыезагадки»,</w:t>
            </w:r>
          </w:p>
          <w:p w:rsidR="00E617B2" w:rsidRDefault="00E468A1">
            <w:pPr>
              <w:widowControl w:val="0"/>
              <w:spacing w:before="1" w:after="0" w:line="240" w:lineRule="auto"/>
              <w:ind w:left="143"/>
              <w:jc w:val="both"/>
              <w:rPr>
                <w:rFonts w:ascii="Times New Roman" w:hAnsi="Times New Roman"/>
                <w:sz w:val="28"/>
              </w:rPr>
            </w:pPr>
            <w:r>
              <w:rPr>
                <w:rFonts w:ascii="Times New Roman" w:hAnsi="Times New Roman"/>
                <w:sz w:val="28"/>
              </w:rPr>
              <w:t>«Звуковыезагадки»)</w:t>
            </w:r>
          </w:p>
          <w:p w:rsidR="00E617B2" w:rsidRDefault="00E468A1">
            <w:pPr>
              <w:widowControl w:val="0"/>
              <w:numPr>
                <w:ilvl w:val="0"/>
                <w:numId w:val="58"/>
              </w:numPr>
              <w:tabs>
                <w:tab w:val="left" w:pos="1527"/>
              </w:tabs>
              <w:spacing w:before="44" w:after="0" w:line="240" w:lineRule="auto"/>
              <w:ind w:left="1526" w:hanging="817"/>
              <w:jc w:val="both"/>
              <w:rPr>
                <w:rFonts w:ascii="Times New Roman" w:hAnsi="Times New Roman"/>
                <w:sz w:val="28"/>
              </w:rPr>
            </w:pPr>
            <w:r>
              <w:rPr>
                <w:rFonts w:ascii="Times New Roman" w:hAnsi="Times New Roman"/>
                <w:sz w:val="28"/>
              </w:rPr>
              <w:t>Инсценированиесказки</w:t>
            </w:r>
          </w:p>
          <w:p w:rsidR="00E617B2" w:rsidRDefault="00E468A1">
            <w:pPr>
              <w:widowControl w:val="0"/>
              <w:numPr>
                <w:ilvl w:val="0"/>
                <w:numId w:val="58"/>
              </w:numPr>
              <w:tabs>
                <w:tab w:val="left" w:pos="1527"/>
              </w:tabs>
              <w:spacing w:before="44" w:after="0" w:line="240" w:lineRule="auto"/>
              <w:ind w:left="1526" w:hanging="817"/>
              <w:jc w:val="both"/>
              <w:rPr>
                <w:rFonts w:ascii="Times New Roman" w:hAnsi="Times New Roman"/>
                <w:sz w:val="28"/>
              </w:rPr>
            </w:pPr>
            <w:r>
              <w:rPr>
                <w:rFonts w:ascii="Times New Roman" w:hAnsi="Times New Roman"/>
                <w:sz w:val="28"/>
              </w:rPr>
              <w:t>Обобщающаябеседа</w:t>
            </w:r>
          </w:p>
          <w:p w:rsidR="00E617B2" w:rsidRDefault="00E617B2">
            <w:pPr>
              <w:widowControl w:val="0"/>
              <w:spacing w:after="0" w:line="240" w:lineRule="auto"/>
              <w:ind w:left="268"/>
              <w:rPr>
                <w:rFonts w:ascii="Times New Roman" w:hAnsi="Times New Roman"/>
                <w:b/>
                <w:i/>
                <w:sz w:val="28"/>
              </w:rPr>
            </w:pPr>
          </w:p>
        </w:tc>
        <w:tc>
          <w:tcPr>
            <w:tcW w:w="404" w:type="dxa"/>
            <w:tcBorders>
              <w:left w:val="single" w:sz="4" w:space="0" w:color="000000"/>
            </w:tcBorders>
            <w:shd w:val="clear" w:color="auto" w:fill="auto"/>
          </w:tcPr>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t>3</w:t>
            </w:r>
          </w:p>
        </w:tc>
      </w:tr>
      <w:tr w:rsidR="00E617B2">
        <w:tc>
          <w:tcPr>
            <w:tcW w:w="323" w:type="dxa"/>
            <w:tcBorders>
              <w:right w:val="single" w:sz="4" w:space="0" w:color="000000"/>
            </w:tcBorders>
            <w:shd w:val="clear" w:color="auto" w:fill="auto"/>
          </w:tcPr>
          <w:p w:rsidR="00E617B2" w:rsidRDefault="00E617B2">
            <w:pPr>
              <w:widowControl w:val="0"/>
              <w:spacing w:after="0" w:line="240" w:lineRule="auto"/>
              <w:jc w:val="center"/>
              <w:rPr>
                <w:rFonts w:ascii="Times New Roman" w:hAnsi="Times New Roman"/>
                <w:sz w:val="28"/>
              </w:rPr>
            </w:pPr>
          </w:p>
        </w:tc>
        <w:tc>
          <w:tcPr>
            <w:tcW w:w="9155"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617B2" w:rsidRDefault="00E617B2"/>
        </w:tc>
        <w:tc>
          <w:tcPr>
            <w:tcW w:w="404" w:type="dxa"/>
            <w:tcBorders>
              <w:left w:val="single" w:sz="4" w:space="0" w:color="000000"/>
            </w:tcBorders>
            <w:shd w:val="clear" w:color="auto" w:fill="auto"/>
          </w:tcPr>
          <w:p w:rsidR="00E617B2" w:rsidRDefault="00E617B2">
            <w:pPr>
              <w:widowControl w:val="0"/>
              <w:spacing w:after="0" w:line="240" w:lineRule="auto"/>
              <w:ind w:right="156"/>
              <w:rPr>
                <w:rFonts w:ascii="Times New Roman" w:hAnsi="Times New Roman"/>
                <w:spacing w:val="-1"/>
                <w:sz w:val="28"/>
              </w:rPr>
            </w:pPr>
          </w:p>
        </w:tc>
      </w:tr>
      <w:tr w:rsidR="00E617B2">
        <w:tc>
          <w:tcPr>
            <w:tcW w:w="323" w:type="dxa"/>
            <w:tcBorders>
              <w:right w:val="single" w:sz="4" w:space="0" w:color="000000"/>
            </w:tcBorders>
            <w:shd w:val="clear" w:color="auto" w:fill="auto"/>
          </w:tcPr>
          <w:p w:rsidR="00E617B2" w:rsidRDefault="00E617B2">
            <w:pPr>
              <w:widowControl w:val="0"/>
              <w:spacing w:after="0" w:line="240" w:lineRule="auto"/>
              <w:jc w:val="center"/>
              <w:rPr>
                <w:rFonts w:ascii="Times New Roman" w:hAnsi="Times New Roman"/>
                <w:sz w:val="28"/>
              </w:rPr>
            </w:pPr>
          </w:p>
        </w:tc>
        <w:tc>
          <w:tcPr>
            <w:tcW w:w="9155"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617B2" w:rsidRDefault="00E617B2"/>
        </w:tc>
        <w:tc>
          <w:tcPr>
            <w:tcW w:w="404" w:type="dxa"/>
            <w:tcBorders>
              <w:left w:val="single" w:sz="4" w:space="0" w:color="000000"/>
            </w:tcBorders>
            <w:shd w:val="clear" w:color="auto" w:fill="auto"/>
          </w:tcPr>
          <w:p w:rsidR="00E617B2" w:rsidRDefault="00E617B2">
            <w:pPr>
              <w:widowControl w:val="0"/>
              <w:spacing w:after="0" w:line="240" w:lineRule="auto"/>
              <w:ind w:right="179"/>
              <w:rPr>
                <w:rFonts w:ascii="Times New Roman" w:hAnsi="Times New Roman"/>
                <w:spacing w:val="-1"/>
                <w:sz w:val="28"/>
              </w:rPr>
            </w:pPr>
          </w:p>
        </w:tc>
      </w:tr>
      <w:tr w:rsidR="00E617B2">
        <w:tc>
          <w:tcPr>
            <w:tcW w:w="323" w:type="dxa"/>
            <w:tcBorders>
              <w:right w:val="single" w:sz="4" w:space="0" w:color="000000"/>
            </w:tcBorders>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lastRenderedPageBreak/>
              <w:t>4</w:t>
            </w:r>
          </w:p>
        </w:tc>
        <w:tc>
          <w:tcPr>
            <w:tcW w:w="9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617B2" w:rsidRDefault="00E617B2">
            <w:pPr>
              <w:widowControl w:val="0"/>
              <w:spacing w:after="0" w:line="240" w:lineRule="auto"/>
              <w:ind w:left="268"/>
              <w:rPr>
                <w:rFonts w:ascii="Times New Roman" w:hAnsi="Times New Roman"/>
                <w:b/>
                <w:i/>
                <w:sz w:val="28"/>
              </w:rPr>
            </w:pPr>
          </w:p>
        </w:tc>
        <w:tc>
          <w:tcPr>
            <w:tcW w:w="404" w:type="dxa"/>
            <w:tcBorders>
              <w:left w:val="single" w:sz="4" w:space="0" w:color="000000"/>
            </w:tcBorders>
            <w:shd w:val="clear" w:color="auto" w:fill="auto"/>
          </w:tcPr>
          <w:p w:rsidR="00E617B2" w:rsidRDefault="00E617B2">
            <w:pPr>
              <w:widowControl w:val="0"/>
              <w:spacing w:after="0" w:line="240" w:lineRule="auto"/>
              <w:ind w:right="179"/>
              <w:rPr>
                <w:rFonts w:ascii="Times New Roman" w:hAnsi="Times New Roman"/>
                <w:spacing w:val="-1"/>
                <w:sz w:val="28"/>
              </w:rPr>
            </w:pP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5</w:t>
            </w:r>
          </w:p>
        </w:tc>
        <w:tc>
          <w:tcPr>
            <w:tcW w:w="9155" w:type="dxa"/>
            <w:tcBorders>
              <w:top w:val="single" w:sz="4" w:space="0" w:color="000000"/>
            </w:tcBorders>
            <w:shd w:val="clear" w:color="auto" w:fill="auto"/>
          </w:tcPr>
          <w:p w:rsidR="00E617B2" w:rsidRDefault="00E468A1">
            <w:pPr>
              <w:widowControl w:val="0"/>
              <w:spacing w:after="0" w:line="240" w:lineRule="auto"/>
              <w:rPr>
                <w:rFonts w:ascii="Times New Roman" w:hAnsi="Times New Roman"/>
                <w:b/>
                <w:i/>
                <w:sz w:val="28"/>
              </w:rPr>
            </w:pPr>
            <w:r>
              <w:rPr>
                <w:rFonts w:ascii="Times New Roman" w:hAnsi="Times New Roman"/>
                <w:b/>
                <w:i/>
                <w:sz w:val="28"/>
              </w:rPr>
              <w:t>Расскажи мне о школе</w:t>
            </w:r>
          </w:p>
          <w:p w:rsidR="00E617B2" w:rsidRDefault="00E617B2">
            <w:pPr>
              <w:widowControl w:val="0"/>
              <w:spacing w:after="0" w:line="240" w:lineRule="auto"/>
              <w:rPr>
                <w:rFonts w:ascii="Times New Roman" w:hAnsi="Times New Roman"/>
                <w:b/>
                <w:i/>
                <w:sz w:val="28"/>
              </w:rPr>
            </w:pPr>
          </w:p>
          <w:p w:rsidR="00E617B2" w:rsidRDefault="00E468A1">
            <w:pPr>
              <w:numPr>
                <w:ilvl w:val="0"/>
                <w:numId w:val="59"/>
              </w:numPr>
              <w:tabs>
                <w:tab w:val="left" w:pos="1527"/>
              </w:tabs>
              <w:spacing w:after="0" w:line="240" w:lineRule="auto"/>
              <w:ind w:left="143" w:right="99" w:firstLine="566"/>
              <w:jc w:val="both"/>
              <w:rPr>
                <w:rFonts w:ascii="Times New Roman" w:hAnsi="Times New Roman"/>
                <w:sz w:val="28"/>
              </w:rPr>
            </w:pPr>
            <w:r>
              <w:rPr>
                <w:rFonts w:ascii="Times New Roman" w:hAnsi="Times New Roman"/>
                <w:sz w:val="28"/>
              </w:rPr>
              <w:t>Ведениевситуацию(беседанаосновеиллюстраций)</w:t>
            </w:r>
          </w:p>
          <w:p w:rsidR="00E617B2" w:rsidRDefault="00E468A1">
            <w:pPr>
              <w:numPr>
                <w:ilvl w:val="0"/>
                <w:numId w:val="59"/>
              </w:numPr>
              <w:tabs>
                <w:tab w:val="left" w:pos="1590"/>
                <w:tab w:val="left" w:pos="1591"/>
              </w:tabs>
              <w:spacing w:after="0" w:line="240" w:lineRule="auto"/>
              <w:ind w:left="143" w:right="101" w:firstLine="566"/>
              <w:jc w:val="both"/>
              <w:rPr>
                <w:rFonts w:ascii="Times New Roman" w:hAnsi="Times New Roman"/>
                <w:sz w:val="28"/>
              </w:rPr>
            </w:pPr>
            <w:r>
              <w:rPr>
                <w:rFonts w:ascii="Times New Roman" w:hAnsi="Times New Roman"/>
                <w:sz w:val="28"/>
              </w:rPr>
              <w:t>Моделирование диалогов на основе иллюстраций сопоройнаимеющиесязнанияоправилахзнакомстваиприветствиястаршихировесников.</w:t>
            </w:r>
          </w:p>
          <w:p w:rsidR="00E617B2" w:rsidRDefault="00E468A1">
            <w:pPr>
              <w:numPr>
                <w:ilvl w:val="0"/>
                <w:numId w:val="59"/>
              </w:numPr>
              <w:tabs>
                <w:tab w:val="left" w:pos="1527"/>
              </w:tabs>
              <w:spacing w:after="0" w:line="240" w:lineRule="auto"/>
              <w:ind w:left="143" w:right="97" w:firstLine="566"/>
              <w:jc w:val="both"/>
              <w:rPr>
                <w:rFonts w:ascii="Times New Roman" w:hAnsi="Times New Roman"/>
                <w:sz w:val="28"/>
              </w:rPr>
            </w:pPr>
            <w:r>
              <w:rPr>
                <w:rFonts w:ascii="Times New Roman" w:hAnsi="Times New Roman"/>
                <w:sz w:val="28"/>
              </w:rPr>
              <w:t>Составлениерассказовоботдельныхместахвшколе (работа с символическими обозначениями помещений,составлениепредложений,коллективноерассматр</w:t>
            </w:r>
            <w:r>
              <w:rPr>
                <w:rFonts w:ascii="Times New Roman" w:hAnsi="Times New Roman"/>
                <w:sz w:val="28"/>
              </w:rPr>
              <w:t>иваниеиллюстраций,ответынавопросыучителяидругдруга,игра</w:t>
            </w:r>
          </w:p>
          <w:p w:rsidR="00E617B2" w:rsidRDefault="00E468A1">
            <w:pPr>
              <w:spacing w:after="0" w:line="240" w:lineRule="auto"/>
              <w:ind w:left="143"/>
              <w:jc w:val="both"/>
              <w:rPr>
                <w:rFonts w:ascii="Times New Roman" w:hAnsi="Times New Roman"/>
                <w:sz w:val="28"/>
              </w:rPr>
            </w:pPr>
            <w:r>
              <w:rPr>
                <w:rFonts w:ascii="Times New Roman" w:hAnsi="Times New Roman"/>
                <w:sz w:val="28"/>
              </w:rPr>
              <w:t>«Угадай,гдеябыл»)</w:t>
            </w:r>
          </w:p>
          <w:p w:rsidR="00E617B2" w:rsidRDefault="00E468A1">
            <w:pPr>
              <w:numPr>
                <w:ilvl w:val="0"/>
                <w:numId w:val="59"/>
              </w:numPr>
              <w:tabs>
                <w:tab w:val="left" w:pos="1527"/>
              </w:tabs>
              <w:spacing w:after="0" w:line="240" w:lineRule="auto"/>
              <w:ind w:left="143" w:right="102" w:firstLine="566"/>
              <w:jc w:val="both"/>
              <w:rPr>
                <w:rFonts w:ascii="Times New Roman" w:hAnsi="Times New Roman"/>
                <w:sz w:val="28"/>
              </w:rPr>
            </w:pPr>
            <w:r>
              <w:rPr>
                <w:rFonts w:ascii="Times New Roman" w:hAnsi="Times New Roman"/>
                <w:sz w:val="28"/>
              </w:rPr>
              <w:t>Составление рассказов из личного опыта по темеситуациисопоройнаплани иллюстрации.</w:t>
            </w:r>
          </w:p>
          <w:p w:rsidR="00E617B2" w:rsidRDefault="00E617B2">
            <w:pPr>
              <w:widowControl w:val="0"/>
              <w:spacing w:after="0" w:line="240" w:lineRule="auto"/>
              <w:rPr>
                <w:rFonts w:ascii="Times New Roman" w:hAnsi="Times New Roman"/>
                <w:sz w:val="28"/>
              </w:rPr>
            </w:pPr>
          </w:p>
        </w:tc>
        <w:tc>
          <w:tcPr>
            <w:tcW w:w="404" w:type="dxa"/>
            <w:shd w:val="clear" w:color="auto" w:fill="auto"/>
          </w:tcPr>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t>4</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6</w:t>
            </w:r>
          </w:p>
        </w:tc>
        <w:tc>
          <w:tcPr>
            <w:tcW w:w="9155" w:type="dxa"/>
            <w:shd w:val="clear" w:color="auto" w:fill="auto"/>
          </w:tcPr>
          <w:p w:rsidR="00E617B2" w:rsidRDefault="00E468A1">
            <w:pPr>
              <w:spacing w:after="0" w:line="240" w:lineRule="auto"/>
              <w:ind w:left="108" w:right="184" w:firstLine="28"/>
              <w:rPr>
                <w:rFonts w:ascii="Times New Roman" w:hAnsi="Times New Roman"/>
                <w:b/>
                <w:i/>
                <w:sz w:val="28"/>
              </w:rPr>
            </w:pPr>
            <w:r>
              <w:rPr>
                <w:rFonts w:ascii="Times New Roman" w:hAnsi="Times New Roman"/>
                <w:b/>
                <w:i/>
                <w:sz w:val="28"/>
              </w:rPr>
              <w:t xml:space="preserve">Вспоминаем </w:t>
            </w:r>
            <w:r>
              <w:rPr>
                <w:rFonts w:ascii="Times New Roman" w:hAnsi="Times New Roman"/>
                <w:b/>
                <w:i/>
                <w:spacing w:val="-1"/>
                <w:sz w:val="28"/>
              </w:rPr>
              <w:t xml:space="preserve">любимые </w:t>
            </w:r>
            <w:r>
              <w:rPr>
                <w:rFonts w:ascii="Times New Roman" w:hAnsi="Times New Roman"/>
                <w:b/>
                <w:i/>
                <w:sz w:val="28"/>
              </w:rPr>
              <w:t>сказки</w:t>
            </w:r>
          </w:p>
          <w:p w:rsidR="00E617B2" w:rsidRDefault="00E468A1">
            <w:pPr>
              <w:spacing w:after="0" w:line="240" w:lineRule="auto"/>
              <w:ind w:left="108" w:right="184" w:firstLine="28"/>
              <w:rPr>
                <w:rFonts w:ascii="Times New Roman" w:hAnsi="Times New Roman"/>
                <w:sz w:val="28"/>
              </w:rPr>
            </w:pPr>
            <w:r>
              <w:rPr>
                <w:rFonts w:ascii="Times New Roman" w:hAnsi="Times New Roman"/>
                <w:sz w:val="28"/>
              </w:rPr>
              <w:tab/>
              <w:t>Введение</w:t>
            </w:r>
            <w:r>
              <w:rPr>
                <w:rFonts w:ascii="Times New Roman" w:hAnsi="Times New Roman"/>
                <w:sz w:val="28"/>
              </w:rPr>
              <w:tab/>
              <w:t>в</w:t>
            </w:r>
            <w:r>
              <w:rPr>
                <w:rFonts w:ascii="Times New Roman" w:hAnsi="Times New Roman"/>
                <w:sz w:val="28"/>
              </w:rPr>
              <w:tab/>
              <w:t>тему</w:t>
            </w:r>
            <w:r>
              <w:rPr>
                <w:rFonts w:ascii="Times New Roman" w:hAnsi="Times New Roman"/>
                <w:sz w:val="28"/>
              </w:rPr>
              <w:tab/>
              <w:t>ситуации</w:t>
            </w:r>
            <w:r>
              <w:rPr>
                <w:rFonts w:ascii="Times New Roman" w:hAnsi="Times New Roman"/>
                <w:sz w:val="28"/>
              </w:rPr>
              <w:tab/>
              <w:t>(беседа,</w:t>
            </w:r>
            <w:r>
              <w:rPr>
                <w:rFonts w:ascii="Times New Roman" w:hAnsi="Times New Roman"/>
                <w:sz w:val="28"/>
              </w:rPr>
              <w:tab/>
              <w:t>работа</w:t>
            </w:r>
            <w:r>
              <w:rPr>
                <w:rFonts w:ascii="Times New Roman" w:hAnsi="Times New Roman"/>
                <w:sz w:val="28"/>
              </w:rPr>
              <w:tab/>
            </w:r>
            <w:r>
              <w:rPr>
                <w:rFonts w:ascii="Times New Roman" w:hAnsi="Times New Roman"/>
                <w:spacing w:val="-5"/>
                <w:sz w:val="28"/>
              </w:rPr>
              <w:t>с</w:t>
            </w:r>
            <w:r>
              <w:rPr>
                <w:rFonts w:ascii="Times New Roman" w:hAnsi="Times New Roman"/>
                <w:sz w:val="28"/>
              </w:rPr>
              <w:t>иллюстрацией,о</w:t>
            </w:r>
            <w:r>
              <w:rPr>
                <w:rFonts w:ascii="Times New Roman" w:hAnsi="Times New Roman"/>
                <w:sz w:val="28"/>
              </w:rPr>
              <w:t>тгадываниезагадки,«звуковоеписьмо»идр</w:t>
            </w:r>
          </w:p>
          <w:p w:rsidR="00E617B2" w:rsidRDefault="00E468A1">
            <w:pPr>
              <w:numPr>
                <w:ilvl w:val="0"/>
                <w:numId w:val="60"/>
              </w:numPr>
              <w:tabs>
                <w:tab w:val="left" w:pos="1527"/>
              </w:tabs>
              <w:spacing w:after="0" w:line="240" w:lineRule="auto"/>
              <w:ind w:left="246" w:right="99" w:firstLine="463"/>
              <w:jc w:val="both"/>
              <w:rPr>
                <w:rFonts w:ascii="Times New Roman" w:hAnsi="Times New Roman"/>
                <w:sz w:val="28"/>
              </w:rPr>
            </w:pPr>
            <w:r>
              <w:rPr>
                <w:rFonts w:ascii="Times New Roman" w:hAnsi="Times New Roman"/>
                <w:sz w:val="28"/>
              </w:rPr>
              <w:t>Актуализациясодержаниясказки(коллективныйпересказсопоройнаиллюстрации)</w:t>
            </w:r>
          </w:p>
          <w:p w:rsidR="00E617B2" w:rsidRDefault="00E468A1">
            <w:pPr>
              <w:tabs>
                <w:tab w:val="left" w:pos="1527"/>
              </w:tabs>
              <w:spacing w:after="0" w:line="240" w:lineRule="auto"/>
              <w:ind w:left="246" w:right="96" w:firstLine="463"/>
              <w:jc w:val="both"/>
              <w:rPr>
                <w:rFonts w:ascii="Times New Roman" w:hAnsi="Times New Roman"/>
                <w:sz w:val="28"/>
              </w:rPr>
            </w:pPr>
            <w:r>
              <w:rPr>
                <w:rFonts w:ascii="Times New Roman" w:hAnsi="Times New Roman"/>
                <w:sz w:val="28"/>
              </w:rPr>
              <w:t>Закрепление содержания сказки(выборочныйпересказ</w:t>
            </w:r>
            <w:r>
              <w:rPr>
                <w:rFonts w:ascii="Times New Roman" w:hAnsi="Times New Roman"/>
                <w:sz w:val="28"/>
              </w:rPr>
              <w:t xml:space="preserve"> с опорой на иллюстрации (серия картин, разрезныекартинки),драматизацияфрагментовсказки,ролеваяигра-хороводпосюжетусказки,коллективноерассказываниесказки,прослушиваниесказкиваудиозаписи,просмотрмультипликационногофильма,игры«Живыезагадки»,</w:t>
            </w:r>
          </w:p>
          <w:p w:rsidR="00E617B2" w:rsidRDefault="00E468A1">
            <w:pPr>
              <w:spacing w:after="0" w:line="240" w:lineRule="auto"/>
              <w:ind w:left="246"/>
              <w:jc w:val="both"/>
              <w:rPr>
                <w:rFonts w:ascii="Times New Roman" w:hAnsi="Times New Roman"/>
                <w:sz w:val="28"/>
              </w:rPr>
            </w:pPr>
            <w:r>
              <w:rPr>
                <w:rFonts w:ascii="Times New Roman" w:hAnsi="Times New Roman"/>
                <w:sz w:val="28"/>
              </w:rPr>
              <w:t>«Звуковыезагадки</w:t>
            </w:r>
            <w:r>
              <w:rPr>
                <w:rFonts w:ascii="Times New Roman" w:hAnsi="Times New Roman"/>
                <w:sz w:val="28"/>
              </w:rPr>
              <w:t>»)</w:t>
            </w:r>
          </w:p>
          <w:p w:rsidR="00E617B2" w:rsidRDefault="00E468A1">
            <w:pPr>
              <w:spacing w:after="0" w:line="240" w:lineRule="auto"/>
              <w:ind w:left="246"/>
              <w:jc w:val="both"/>
              <w:rPr>
                <w:rFonts w:ascii="Times New Roman" w:hAnsi="Times New Roman"/>
                <w:sz w:val="28"/>
              </w:rPr>
            </w:pPr>
            <w:r>
              <w:rPr>
                <w:rFonts w:ascii="Times New Roman" w:hAnsi="Times New Roman"/>
                <w:sz w:val="28"/>
              </w:rPr>
              <w:t>Инсценированиесказки</w:t>
            </w:r>
          </w:p>
          <w:p w:rsidR="00E617B2" w:rsidRDefault="00E617B2">
            <w:pPr>
              <w:spacing w:after="0" w:line="240" w:lineRule="auto"/>
              <w:ind w:left="108" w:right="184" w:firstLine="28"/>
              <w:rPr>
                <w:rFonts w:ascii="Times New Roman" w:hAnsi="Times New Roman"/>
                <w:sz w:val="28"/>
              </w:rPr>
            </w:pPr>
          </w:p>
          <w:p w:rsidR="00E617B2" w:rsidRDefault="00E617B2">
            <w:pPr>
              <w:widowControl w:val="0"/>
              <w:spacing w:after="0" w:line="240" w:lineRule="auto"/>
              <w:rPr>
                <w:rFonts w:ascii="Times New Roman" w:hAnsi="Times New Roman"/>
                <w:sz w:val="28"/>
              </w:rPr>
            </w:pPr>
          </w:p>
        </w:tc>
        <w:tc>
          <w:tcPr>
            <w:tcW w:w="404" w:type="dxa"/>
            <w:shd w:val="clear" w:color="auto" w:fill="auto"/>
          </w:tcPr>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t>3</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7</w:t>
            </w:r>
          </w:p>
        </w:tc>
        <w:tc>
          <w:tcPr>
            <w:tcW w:w="9155" w:type="dxa"/>
            <w:shd w:val="clear" w:color="auto" w:fill="auto"/>
          </w:tcPr>
          <w:p w:rsidR="00E617B2" w:rsidRDefault="00E468A1">
            <w:pPr>
              <w:spacing w:after="0" w:line="240" w:lineRule="auto"/>
              <w:ind w:left="330"/>
              <w:rPr>
                <w:rFonts w:ascii="Times New Roman" w:hAnsi="Times New Roman"/>
                <w:b/>
                <w:i/>
                <w:sz w:val="28"/>
              </w:rPr>
            </w:pPr>
            <w:r>
              <w:rPr>
                <w:rFonts w:ascii="Times New Roman" w:hAnsi="Times New Roman"/>
                <w:b/>
                <w:i/>
                <w:sz w:val="28"/>
              </w:rPr>
              <w:t>Алло!Алло!</w:t>
            </w:r>
          </w:p>
          <w:p w:rsidR="00E617B2" w:rsidRDefault="00E468A1">
            <w:pPr>
              <w:spacing w:after="0" w:line="240" w:lineRule="auto"/>
              <w:ind w:left="330"/>
              <w:rPr>
                <w:rFonts w:ascii="Times New Roman" w:hAnsi="Times New Roman"/>
                <w:b/>
                <w:i/>
                <w:sz w:val="28"/>
              </w:rPr>
            </w:pPr>
            <w:r>
              <w:rPr>
                <w:rFonts w:ascii="Times New Roman" w:hAnsi="Times New Roman"/>
                <w:sz w:val="28"/>
              </w:rPr>
              <w:t>Введение в тему (беседа на основе личного опытаучащихся,рассматриваниеиллюстраций).</w:t>
            </w:r>
          </w:p>
          <w:p w:rsidR="00E617B2" w:rsidRDefault="00E468A1">
            <w:pPr>
              <w:numPr>
                <w:ilvl w:val="0"/>
                <w:numId w:val="61"/>
              </w:numPr>
              <w:tabs>
                <w:tab w:val="left" w:pos="1525"/>
              </w:tabs>
              <w:spacing w:after="0" w:line="240" w:lineRule="auto"/>
              <w:ind w:left="283" w:right="95" w:firstLine="568"/>
              <w:jc w:val="both"/>
              <w:rPr>
                <w:rFonts w:ascii="Times New Roman" w:hAnsi="Times New Roman"/>
                <w:sz w:val="28"/>
              </w:rPr>
            </w:pPr>
            <w:r>
              <w:rPr>
                <w:rFonts w:ascii="Times New Roman" w:hAnsi="Times New Roman"/>
                <w:sz w:val="28"/>
              </w:rPr>
              <w:t>Выявлениеуменийучащихсяпользоватьсятелефонным</w:t>
            </w:r>
            <w:r>
              <w:rPr>
                <w:rFonts w:ascii="Times New Roman" w:hAnsi="Times New Roman"/>
                <w:sz w:val="28"/>
              </w:rPr>
              <w:t xml:space="preserve"> аппаратом. Тренировочные упражнения в наборезаданноготелефонногономеранателефонныхаппаратахразныхтипов.Упражнениявчтениителефонныхномеровразных типов (городской, сотовый, номер экстренного вызова).Знакомствосправиламинабораразныхтиповномеров.Сигналы «ждит</w:t>
            </w:r>
            <w:r>
              <w:rPr>
                <w:rFonts w:ascii="Times New Roman" w:hAnsi="Times New Roman"/>
                <w:sz w:val="28"/>
              </w:rPr>
              <w:t>е» и «занято», ответы операторов мобильныхсетей.</w:t>
            </w:r>
          </w:p>
          <w:p w:rsidR="00E617B2" w:rsidRDefault="00E468A1">
            <w:pPr>
              <w:numPr>
                <w:ilvl w:val="0"/>
                <w:numId w:val="61"/>
              </w:numPr>
              <w:tabs>
                <w:tab w:val="left" w:pos="1525"/>
              </w:tabs>
              <w:spacing w:after="0" w:line="240" w:lineRule="auto"/>
              <w:ind w:left="283" w:right="102" w:firstLine="568"/>
              <w:jc w:val="both"/>
              <w:rPr>
                <w:rFonts w:ascii="Times New Roman" w:hAnsi="Times New Roman"/>
                <w:sz w:val="28"/>
              </w:rPr>
            </w:pPr>
            <w:r>
              <w:rPr>
                <w:rFonts w:ascii="Times New Roman" w:hAnsi="Times New Roman"/>
                <w:sz w:val="28"/>
              </w:rPr>
              <w:t xml:space="preserve">Знакомствосправиламиведениятелефонногоразговора: говорить чётко, громко, использовать приветствие вначале разговора, </w:t>
            </w:r>
            <w:r>
              <w:rPr>
                <w:rFonts w:ascii="Times New Roman" w:hAnsi="Times New Roman"/>
                <w:sz w:val="28"/>
              </w:rPr>
              <w:lastRenderedPageBreak/>
              <w:t>завершать разговор фразой прощания. при(беседасэлементамирассказа).</w:t>
            </w:r>
          </w:p>
          <w:p w:rsidR="00E617B2" w:rsidRDefault="00E468A1">
            <w:pPr>
              <w:numPr>
                <w:ilvl w:val="0"/>
                <w:numId w:val="61"/>
              </w:numPr>
              <w:tabs>
                <w:tab w:val="left" w:pos="1590"/>
              </w:tabs>
              <w:spacing w:after="0" w:line="240" w:lineRule="auto"/>
              <w:ind w:left="283" w:right="101" w:firstLine="568"/>
              <w:jc w:val="both"/>
              <w:rPr>
                <w:rFonts w:ascii="Times New Roman" w:hAnsi="Times New Roman"/>
                <w:sz w:val="28"/>
              </w:rPr>
            </w:pPr>
            <w:r>
              <w:rPr>
                <w:rFonts w:ascii="Times New Roman" w:hAnsi="Times New Roman"/>
                <w:sz w:val="28"/>
              </w:rPr>
              <w:t>Заучивание необходимой информации для общенияс диспетчерами экстренных служб (фамилия, имя и отчество,адресучащегося)</w:t>
            </w:r>
          </w:p>
          <w:p w:rsidR="00E617B2" w:rsidRDefault="00E468A1">
            <w:pPr>
              <w:numPr>
                <w:ilvl w:val="0"/>
                <w:numId w:val="61"/>
              </w:numPr>
              <w:tabs>
                <w:tab w:val="left" w:pos="1525"/>
              </w:tabs>
              <w:spacing w:after="0" w:line="240" w:lineRule="auto"/>
              <w:ind w:left="1524" w:hanging="673"/>
              <w:jc w:val="both"/>
              <w:rPr>
                <w:rFonts w:ascii="Times New Roman" w:hAnsi="Times New Roman"/>
                <w:sz w:val="28"/>
              </w:rPr>
            </w:pPr>
            <w:r>
              <w:rPr>
                <w:rFonts w:ascii="Times New Roman" w:hAnsi="Times New Roman"/>
                <w:sz w:val="28"/>
              </w:rPr>
              <w:t>Закреплениеполученныхзнаний(конструирование</w:t>
            </w:r>
          </w:p>
          <w:p w:rsidR="00E617B2" w:rsidRDefault="00E468A1">
            <w:pPr>
              <w:spacing w:before="39" w:after="0" w:line="240" w:lineRule="auto"/>
              <w:ind w:left="283"/>
              <w:jc w:val="both"/>
              <w:rPr>
                <w:rFonts w:ascii="Times New Roman" w:hAnsi="Times New Roman"/>
                <w:sz w:val="28"/>
              </w:rPr>
            </w:pPr>
            <w:r>
              <w:rPr>
                <w:rFonts w:ascii="Times New Roman" w:hAnsi="Times New Roman"/>
                <w:sz w:val="28"/>
              </w:rPr>
              <w:t>возможныхрепликвтелефонномдиалогесопоройнаиллюстрации,моделированиедиалогов)</w:t>
            </w:r>
            <w:r>
              <w:rPr>
                <w:rFonts w:ascii="Times New Roman" w:hAnsi="Times New Roman"/>
                <w:sz w:val="28"/>
              </w:rPr>
              <w:tab/>
              <w:t>Ролевыеигрыпотеме</w:t>
            </w:r>
            <w:r>
              <w:rPr>
                <w:rFonts w:ascii="Times New Roman" w:hAnsi="Times New Roman"/>
                <w:sz w:val="28"/>
              </w:rPr>
              <w:t>ситуации</w:t>
            </w:r>
          </w:p>
          <w:p w:rsidR="00E617B2" w:rsidRDefault="00E617B2">
            <w:pPr>
              <w:spacing w:before="39" w:after="0" w:line="240" w:lineRule="auto"/>
              <w:ind w:left="283"/>
              <w:jc w:val="both"/>
              <w:rPr>
                <w:rFonts w:ascii="Times New Roman" w:hAnsi="Times New Roman"/>
                <w:sz w:val="28"/>
              </w:rPr>
            </w:pPr>
          </w:p>
          <w:p w:rsidR="00E617B2" w:rsidRDefault="00E617B2">
            <w:pPr>
              <w:spacing w:after="0" w:line="240" w:lineRule="auto"/>
              <w:ind w:left="330"/>
              <w:rPr>
                <w:rFonts w:ascii="Times New Roman" w:hAnsi="Times New Roman"/>
                <w:b/>
                <w:i/>
                <w:sz w:val="28"/>
              </w:rPr>
            </w:pPr>
          </w:p>
          <w:p w:rsidR="00E617B2" w:rsidRDefault="00E617B2">
            <w:pPr>
              <w:spacing w:after="0" w:line="240" w:lineRule="auto"/>
              <w:ind w:left="330"/>
              <w:rPr>
                <w:rFonts w:ascii="Times New Roman" w:hAnsi="Times New Roman"/>
                <w:b/>
                <w:i/>
                <w:sz w:val="28"/>
              </w:rPr>
            </w:pPr>
          </w:p>
        </w:tc>
        <w:tc>
          <w:tcPr>
            <w:tcW w:w="404" w:type="dxa"/>
            <w:shd w:val="clear" w:color="auto" w:fill="auto"/>
          </w:tcPr>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lastRenderedPageBreak/>
              <w:t>4</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lastRenderedPageBreak/>
              <w:t>8</w:t>
            </w:r>
          </w:p>
        </w:tc>
        <w:tc>
          <w:tcPr>
            <w:tcW w:w="9155" w:type="dxa"/>
            <w:shd w:val="clear" w:color="auto" w:fill="auto"/>
          </w:tcPr>
          <w:p w:rsidR="00E617B2" w:rsidRDefault="00E617B2">
            <w:pPr>
              <w:widowControl w:val="0"/>
              <w:spacing w:after="0" w:line="240" w:lineRule="auto"/>
              <w:rPr>
                <w:rFonts w:ascii="Times New Roman" w:hAnsi="Times New Roman"/>
                <w:b/>
                <w:i/>
                <w:sz w:val="28"/>
              </w:rPr>
            </w:pPr>
          </w:p>
          <w:p w:rsidR="00E617B2" w:rsidRDefault="00E617B2">
            <w:pPr>
              <w:widowControl w:val="0"/>
              <w:spacing w:after="0" w:line="240" w:lineRule="auto"/>
              <w:rPr>
                <w:rFonts w:ascii="Times New Roman" w:hAnsi="Times New Roman"/>
                <w:b/>
                <w:i/>
                <w:sz w:val="28"/>
              </w:rPr>
            </w:pPr>
          </w:p>
          <w:p w:rsidR="00E617B2" w:rsidRDefault="00E617B2">
            <w:pPr>
              <w:widowControl w:val="0"/>
              <w:spacing w:after="0" w:line="240" w:lineRule="auto"/>
              <w:rPr>
                <w:rFonts w:ascii="Times New Roman" w:hAnsi="Times New Roman"/>
                <w:b/>
                <w:i/>
                <w:sz w:val="28"/>
              </w:rPr>
            </w:pPr>
          </w:p>
          <w:p w:rsidR="00E617B2" w:rsidRDefault="00E617B2">
            <w:pPr>
              <w:widowControl w:val="0"/>
              <w:spacing w:after="0" w:line="240" w:lineRule="auto"/>
              <w:rPr>
                <w:rFonts w:ascii="Times New Roman" w:hAnsi="Times New Roman"/>
                <w:b/>
                <w:i/>
                <w:sz w:val="28"/>
              </w:rPr>
            </w:pPr>
          </w:p>
          <w:p w:rsidR="00E617B2" w:rsidRDefault="00E617B2">
            <w:pPr>
              <w:widowControl w:val="0"/>
              <w:spacing w:after="0" w:line="240" w:lineRule="auto"/>
              <w:rPr>
                <w:rFonts w:ascii="Times New Roman" w:hAnsi="Times New Roman"/>
                <w:b/>
                <w:i/>
                <w:sz w:val="28"/>
              </w:rPr>
            </w:pPr>
          </w:p>
          <w:p w:rsidR="00E617B2" w:rsidRDefault="00E468A1">
            <w:pPr>
              <w:widowControl w:val="0"/>
              <w:spacing w:after="0" w:line="240" w:lineRule="auto"/>
              <w:rPr>
                <w:rFonts w:ascii="Times New Roman" w:hAnsi="Times New Roman"/>
                <w:b/>
                <w:i/>
                <w:sz w:val="28"/>
              </w:rPr>
            </w:pPr>
            <w:r>
              <w:rPr>
                <w:rFonts w:ascii="Times New Roman" w:hAnsi="Times New Roman"/>
                <w:b/>
                <w:i/>
                <w:sz w:val="28"/>
              </w:rPr>
              <w:t xml:space="preserve">С Днем </w:t>
            </w:r>
            <w:r>
              <w:rPr>
                <w:rFonts w:ascii="Times New Roman" w:hAnsi="Times New Roman"/>
                <w:b/>
                <w:i/>
                <w:spacing w:val="-1"/>
                <w:sz w:val="28"/>
              </w:rPr>
              <w:t>рождения!</w:t>
            </w:r>
          </w:p>
          <w:p w:rsidR="00E617B2" w:rsidRDefault="00E468A1">
            <w:pPr>
              <w:numPr>
                <w:ilvl w:val="0"/>
                <w:numId w:val="62"/>
              </w:numPr>
              <w:tabs>
                <w:tab w:val="left" w:pos="1525"/>
              </w:tabs>
              <w:spacing w:after="0" w:line="240" w:lineRule="auto"/>
              <w:ind w:left="142" w:right="101" w:firstLine="566"/>
              <w:jc w:val="both"/>
              <w:rPr>
                <w:rFonts w:ascii="Times New Roman" w:hAnsi="Times New Roman"/>
                <w:sz w:val="28"/>
              </w:rPr>
            </w:pPr>
            <w:r>
              <w:rPr>
                <w:rFonts w:ascii="Times New Roman" w:hAnsi="Times New Roman"/>
                <w:sz w:val="28"/>
              </w:rPr>
              <w:t>Введениевситуацию(беседаспривлечениемличногоопытаучащихся,)</w:t>
            </w:r>
          </w:p>
          <w:p w:rsidR="00E617B2" w:rsidRDefault="00E468A1">
            <w:pPr>
              <w:numPr>
                <w:ilvl w:val="0"/>
                <w:numId w:val="62"/>
              </w:numPr>
              <w:tabs>
                <w:tab w:val="left" w:pos="817"/>
              </w:tabs>
              <w:spacing w:after="0" w:line="240" w:lineRule="auto"/>
              <w:ind w:left="816" w:hanging="250"/>
              <w:jc w:val="both"/>
              <w:rPr>
                <w:rFonts w:ascii="Times New Roman" w:hAnsi="Times New Roman"/>
                <w:sz w:val="28"/>
              </w:rPr>
            </w:pPr>
            <w:r>
              <w:rPr>
                <w:rFonts w:ascii="Times New Roman" w:hAnsi="Times New Roman"/>
                <w:sz w:val="28"/>
              </w:rPr>
              <w:t>Разучиваниечистоговорки</w:t>
            </w:r>
          </w:p>
          <w:p w:rsidR="00E617B2" w:rsidRDefault="00E468A1">
            <w:pPr>
              <w:numPr>
                <w:ilvl w:val="0"/>
                <w:numId w:val="62"/>
              </w:numPr>
              <w:tabs>
                <w:tab w:val="left" w:pos="817"/>
              </w:tabs>
              <w:spacing w:before="35" w:after="0" w:line="240" w:lineRule="auto"/>
              <w:ind w:left="142" w:right="101" w:firstLine="424"/>
              <w:jc w:val="both"/>
              <w:rPr>
                <w:rFonts w:ascii="Times New Roman" w:hAnsi="Times New Roman"/>
                <w:sz w:val="28"/>
              </w:rPr>
            </w:pPr>
            <w:r>
              <w:rPr>
                <w:rFonts w:ascii="Times New Roman" w:hAnsi="Times New Roman"/>
                <w:sz w:val="28"/>
              </w:rPr>
              <w:t>Выявлениеирасширениезнанийотрадицияхпразднованияднярождения,заучиваниедатрожденияучащимися</w:t>
            </w:r>
          </w:p>
          <w:p w:rsidR="00E617B2" w:rsidRDefault="00E468A1">
            <w:pPr>
              <w:numPr>
                <w:ilvl w:val="0"/>
                <w:numId w:val="62"/>
              </w:numPr>
              <w:tabs>
                <w:tab w:val="left" w:pos="817"/>
              </w:tabs>
              <w:spacing w:before="1" w:after="0" w:line="240" w:lineRule="auto"/>
              <w:ind w:left="142" w:right="101" w:firstLine="424"/>
              <w:jc w:val="both"/>
              <w:rPr>
                <w:rFonts w:ascii="Times New Roman" w:hAnsi="Times New Roman"/>
                <w:sz w:val="28"/>
              </w:rPr>
            </w:pPr>
            <w:r>
              <w:rPr>
                <w:rFonts w:ascii="Times New Roman" w:hAnsi="Times New Roman"/>
                <w:sz w:val="28"/>
              </w:rPr>
              <w:t xml:space="preserve">Конструирование поздравлений и ответных </w:t>
            </w:r>
            <w:r>
              <w:rPr>
                <w:rFonts w:ascii="Times New Roman" w:hAnsi="Times New Roman"/>
                <w:sz w:val="28"/>
              </w:rPr>
              <w:t>реплик, в томчислереплик,сопровождающихвручениеподарка.Дифференциацияпоздравлений,адресованныхровесникуивзрослому.</w:t>
            </w:r>
          </w:p>
          <w:p w:rsidR="00E617B2" w:rsidRDefault="00E468A1">
            <w:pPr>
              <w:numPr>
                <w:ilvl w:val="0"/>
                <w:numId w:val="62"/>
              </w:numPr>
              <w:tabs>
                <w:tab w:val="left" w:pos="817"/>
              </w:tabs>
              <w:spacing w:after="0" w:line="240" w:lineRule="auto"/>
              <w:ind w:left="816" w:hanging="250"/>
              <w:jc w:val="both"/>
              <w:rPr>
                <w:rFonts w:ascii="Times New Roman" w:hAnsi="Times New Roman"/>
                <w:sz w:val="28"/>
              </w:rPr>
            </w:pPr>
            <w:r>
              <w:rPr>
                <w:rFonts w:ascii="Times New Roman" w:hAnsi="Times New Roman"/>
                <w:sz w:val="28"/>
              </w:rPr>
              <w:t>Моделированиедиалоговнаосновеиллюстраций.</w:t>
            </w:r>
          </w:p>
          <w:p w:rsidR="00E617B2" w:rsidRDefault="00E468A1">
            <w:pPr>
              <w:numPr>
                <w:ilvl w:val="0"/>
                <w:numId w:val="62"/>
              </w:numPr>
              <w:tabs>
                <w:tab w:val="left" w:pos="817"/>
              </w:tabs>
              <w:spacing w:before="44" w:after="0" w:line="240" w:lineRule="auto"/>
              <w:ind w:left="816" w:hanging="250"/>
              <w:jc w:val="both"/>
              <w:rPr>
                <w:rFonts w:ascii="Times New Roman" w:hAnsi="Times New Roman"/>
                <w:sz w:val="28"/>
              </w:rPr>
            </w:pPr>
            <w:r>
              <w:rPr>
                <w:rFonts w:ascii="Times New Roman" w:hAnsi="Times New Roman"/>
                <w:sz w:val="28"/>
              </w:rPr>
              <w:t>Ролевыеигрыпотемеситуации.</w:t>
            </w:r>
          </w:p>
          <w:p w:rsidR="00E617B2" w:rsidRDefault="00E468A1">
            <w:pPr>
              <w:numPr>
                <w:ilvl w:val="0"/>
                <w:numId w:val="62"/>
              </w:numPr>
              <w:tabs>
                <w:tab w:val="left" w:pos="817"/>
              </w:tabs>
              <w:spacing w:before="10" w:after="0" w:line="240" w:lineRule="auto"/>
              <w:ind w:left="108" w:right="98" w:firstLine="458"/>
              <w:jc w:val="both"/>
              <w:rPr>
                <w:rFonts w:ascii="Times New Roman" w:hAnsi="Times New Roman"/>
                <w:sz w:val="28"/>
              </w:rPr>
            </w:pPr>
            <w:r>
              <w:rPr>
                <w:rFonts w:ascii="Times New Roman" w:hAnsi="Times New Roman"/>
                <w:sz w:val="28"/>
              </w:rPr>
              <w:t>Составлениерассказаопразднованииднярождениясопоройнакартинно-символическ</w:t>
            </w:r>
            <w:r>
              <w:rPr>
                <w:rFonts w:ascii="Times New Roman" w:hAnsi="Times New Roman"/>
                <w:sz w:val="28"/>
              </w:rPr>
              <w:t>ий план</w:t>
            </w:r>
          </w:p>
          <w:p w:rsidR="00E617B2" w:rsidRDefault="00E617B2">
            <w:pPr>
              <w:widowControl w:val="0"/>
              <w:spacing w:after="0" w:line="240" w:lineRule="auto"/>
              <w:rPr>
                <w:rFonts w:ascii="Times New Roman" w:hAnsi="Times New Roman"/>
                <w:b/>
                <w:sz w:val="28"/>
              </w:rPr>
            </w:pPr>
          </w:p>
        </w:tc>
        <w:tc>
          <w:tcPr>
            <w:tcW w:w="404" w:type="dxa"/>
            <w:shd w:val="clear" w:color="auto" w:fill="auto"/>
          </w:tcPr>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t>4</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9</w:t>
            </w:r>
          </w:p>
        </w:tc>
        <w:tc>
          <w:tcPr>
            <w:tcW w:w="9155" w:type="dxa"/>
            <w:shd w:val="clear" w:color="auto" w:fill="auto"/>
          </w:tcPr>
          <w:p w:rsidR="00E617B2" w:rsidRDefault="00E468A1">
            <w:pPr>
              <w:spacing w:after="0" w:line="240" w:lineRule="auto"/>
              <w:ind w:left="275" w:right="302"/>
              <w:rPr>
                <w:rFonts w:ascii="Times New Roman" w:hAnsi="Times New Roman"/>
                <w:b/>
                <w:i/>
                <w:sz w:val="28"/>
              </w:rPr>
            </w:pPr>
            <w:r>
              <w:rPr>
                <w:rFonts w:ascii="Times New Roman" w:hAnsi="Times New Roman"/>
                <w:b/>
                <w:i/>
                <w:spacing w:val="-2"/>
                <w:sz w:val="28"/>
              </w:rPr>
              <w:t xml:space="preserve">Новогодняя </w:t>
            </w:r>
            <w:r>
              <w:rPr>
                <w:rFonts w:ascii="Times New Roman" w:hAnsi="Times New Roman"/>
                <w:b/>
                <w:i/>
                <w:sz w:val="28"/>
              </w:rPr>
              <w:t>сказка</w:t>
            </w:r>
          </w:p>
          <w:p w:rsidR="00E617B2" w:rsidRDefault="00E468A1">
            <w:pPr>
              <w:numPr>
                <w:ilvl w:val="0"/>
                <w:numId w:val="63"/>
              </w:numPr>
              <w:tabs>
                <w:tab w:val="left" w:pos="817"/>
              </w:tabs>
              <w:spacing w:after="0" w:line="240" w:lineRule="auto"/>
              <w:ind w:left="816" w:hanging="250"/>
              <w:rPr>
                <w:rFonts w:ascii="Times New Roman" w:hAnsi="Times New Roman"/>
                <w:sz w:val="28"/>
              </w:rPr>
            </w:pPr>
            <w:r>
              <w:rPr>
                <w:rFonts w:ascii="Times New Roman" w:hAnsi="Times New Roman"/>
                <w:sz w:val="28"/>
              </w:rPr>
              <w:t>Введение в ситуацию(беседа,рассказучителя)</w:t>
            </w:r>
          </w:p>
          <w:p w:rsidR="00E617B2" w:rsidRDefault="00E468A1">
            <w:pPr>
              <w:numPr>
                <w:ilvl w:val="0"/>
                <w:numId w:val="63"/>
              </w:numPr>
              <w:tabs>
                <w:tab w:val="left" w:pos="882"/>
                <w:tab w:val="left" w:pos="2574"/>
                <w:tab w:val="left" w:pos="4332"/>
                <w:tab w:val="left" w:pos="4881"/>
                <w:tab w:val="left" w:pos="5673"/>
                <w:tab w:val="left" w:pos="6069"/>
                <w:tab w:val="left" w:pos="7146"/>
              </w:tabs>
              <w:spacing w:before="44" w:after="0" w:line="240" w:lineRule="auto"/>
              <w:ind w:left="142" w:right="103" w:firstLine="424"/>
              <w:rPr>
                <w:rFonts w:ascii="Times New Roman" w:hAnsi="Times New Roman"/>
                <w:sz w:val="28"/>
              </w:rPr>
            </w:pPr>
            <w:r>
              <w:rPr>
                <w:rFonts w:ascii="Times New Roman" w:hAnsi="Times New Roman"/>
                <w:sz w:val="28"/>
              </w:rPr>
              <w:t>Составление</w:t>
            </w:r>
            <w:r>
              <w:rPr>
                <w:rFonts w:ascii="Times New Roman" w:hAnsi="Times New Roman"/>
                <w:sz w:val="28"/>
              </w:rPr>
              <w:tab/>
              <w:t>предложений</w:t>
            </w:r>
            <w:r>
              <w:rPr>
                <w:rFonts w:ascii="Times New Roman" w:hAnsi="Times New Roman"/>
                <w:sz w:val="28"/>
              </w:rPr>
              <w:tab/>
              <w:t>по</w:t>
            </w:r>
            <w:r>
              <w:rPr>
                <w:rFonts w:ascii="Times New Roman" w:hAnsi="Times New Roman"/>
                <w:sz w:val="28"/>
              </w:rPr>
              <w:tab/>
              <w:t>теме</w:t>
            </w:r>
            <w:r>
              <w:rPr>
                <w:rFonts w:ascii="Times New Roman" w:hAnsi="Times New Roman"/>
                <w:sz w:val="28"/>
              </w:rPr>
              <w:tab/>
              <w:t>с</w:t>
            </w:r>
            <w:r>
              <w:rPr>
                <w:rFonts w:ascii="Times New Roman" w:hAnsi="Times New Roman"/>
                <w:sz w:val="28"/>
              </w:rPr>
              <w:tab/>
              <w:t>опорой</w:t>
            </w:r>
            <w:r>
              <w:rPr>
                <w:rFonts w:ascii="Times New Roman" w:hAnsi="Times New Roman"/>
                <w:sz w:val="28"/>
              </w:rPr>
              <w:tab/>
            </w:r>
            <w:r>
              <w:rPr>
                <w:rFonts w:ascii="Times New Roman" w:hAnsi="Times New Roman"/>
                <w:spacing w:val="-3"/>
                <w:sz w:val="28"/>
              </w:rPr>
              <w:t>на</w:t>
            </w:r>
            <w:r>
              <w:rPr>
                <w:rFonts w:ascii="Times New Roman" w:hAnsi="Times New Roman"/>
                <w:sz w:val="28"/>
              </w:rPr>
              <w:t>иллюстрации,условно-графическиесхемы.</w:t>
            </w:r>
          </w:p>
          <w:p w:rsidR="00E617B2" w:rsidRDefault="00E468A1">
            <w:pPr>
              <w:numPr>
                <w:ilvl w:val="0"/>
                <w:numId w:val="63"/>
              </w:numPr>
              <w:tabs>
                <w:tab w:val="left" w:pos="1524"/>
                <w:tab w:val="left" w:pos="1525"/>
                <w:tab w:val="left" w:pos="3117"/>
                <w:tab w:val="left" w:pos="5034"/>
                <w:tab w:val="left" w:pos="6134"/>
              </w:tabs>
              <w:spacing w:after="0" w:line="240" w:lineRule="auto"/>
              <w:ind w:left="142" w:right="100" w:firstLine="566"/>
              <w:rPr>
                <w:rFonts w:ascii="Times New Roman" w:hAnsi="Times New Roman"/>
                <w:sz w:val="28"/>
              </w:rPr>
            </w:pPr>
            <w:r>
              <w:rPr>
                <w:rFonts w:ascii="Times New Roman" w:hAnsi="Times New Roman"/>
                <w:sz w:val="28"/>
              </w:rPr>
              <w:t>Разучивание</w:t>
            </w:r>
            <w:r>
              <w:rPr>
                <w:rFonts w:ascii="Times New Roman" w:hAnsi="Times New Roman"/>
                <w:sz w:val="28"/>
              </w:rPr>
              <w:tab/>
              <w:t>стихотворений,</w:t>
            </w:r>
            <w:r>
              <w:rPr>
                <w:rFonts w:ascii="Times New Roman" w:hAnsi="Times New Roman"/>
                <w:sz w:val="28"/>
              </w:rPr>
              <w:tab/>
              <w:t>песенок</w:t>
            </w:r>
            <w:r>
              <w:rPr>
                <w:rFonts w:ascii="Times New Roman" w:hAnsi="Times New Roman"/>
                <w:sz w:val="28"/>
              </w:rPr>
              <w:tab/>
            </w:r>
            <w:r>
              <w:rPr>
                <w:rFonts w:ascii="Times New Roman" w:hAnsi="Times New Roman"/>
                <w:spacing w:val="-2"/>
                <w:sz w:val="28"/>
              </w:rPr>
              <w:t>новогодней</w:t>
            </w:r>
            <w:r>
              <w:rPr>
                <w:rFonts w:ascii="Times New Roman" w:hAnsi="Times New Roman"/>
                <w:sz w:val="28"/>
              </w:rPr>
              <w:t>тематики.</w:t>
            </w:r>
          </w:p>
          <w:p w:rsidR="00E617B2" w:rsidRDefault="00E468A1">
            <w:pPr>
              <w:numPr>
                <w:ilvl w:val="0"/>
                <w:numId w:val="63"/>
              </w:numPr>
              <w:tabs>
                <w:tab w:val="left" w:pos="1524"/>
                <w:tab w:val="left" w:pos="1525"/>
                <w:tab w:val="left" w:pos="3292"/>
                <w:tab w:val="left" w:pos="5170"/>
                <w:tab w:val="left" w:pos="7149"/>
              </w:tabs>
              <w:spacing w:after="0" w:line="240" w:lineRule="auto"/>
              <w:ind w:left="1524" w:hanging="817"/>
              <w:rPr>
                <w:rFonts w:ascii="Times New Roman" w:hAnsi="Times New Roman"/>
                <w:sz w:val="28"/>
              </w:rPr>
            </w:pPr>
            <w:r>
              <w:rPr>
                <w:rFonts w:ascii="Times New Roman" w:hAnsi="Times New Roman"/>
                <w:sz w:val="28"/>
              </w:rPr>
              <w:t>Подготовка</w:t>
            </w:r>
            <w:r>
              <w:rPr>
                <w:rFonts w:ascii="Times New Roman" w:hAnsi="Times New Roman"/>
                <w:sz w:val="28"/>
              </w:rPr>
              <w:tab/>
              <w:t>письменных</w:t>
            </w:r>
            <w:r>
              <w:rPr>
                <w:rFonts w:ascii="Times New Roman" w:hAnsi="Times New Roman"/>
                <w:sz w:val="28"/>
              </w:rPr>
              <w:tab/>
              <w:t>приглашений</w:t>
            </w:r>
            <w:r>
              <w:rPr>
                <w:rFonts w:ascii="Times New Roman" w:hAnsi="Times New Roman"/>
                <w:sz w:val="28"/>
              </w:rPr>
              <w:tab/>
              <w:t>на</w:t>
            </w:r>
          </w:p>
          <w:p w:rsidR="00E617B2" w:rsidRDefault="00E468A1">
            <w:pPr>
              <w:spacing w:before="42" w:after="0" w:line="240" w:lineRule="auto"/>
              <w:ind w:left="142"/>
              <w:rPr>
                <w:rFonts w:ascii="Times New Roman" w:hAnsi="Times New Roman"/>
                <w:sz w:val="28"/>
              </w:rPr>
            </w:pPr>
            <w:r>
              <w:rPr>
                <w:rFonts w:ascii="Times New Roman" w:hAnsi="Times New Roman"/>
                <w:sz w:val="28"/>
              </w:rPr>
              <w:t>новогоднийпраздник.</w:t>
            </w:r>
          </w:p>
          <w:p w:rsidR="00E617B2" w:rsidRDefault="00E617B2">
            <w:pPr>
              <w:spacing w:after="0" w:line="240" w:lineRule="auto"/>
              <w:ind w:left="275" w:right="302"/>
              <w:rPr>
                <w:rFonts w:ascii="Times New Roman" w:hAnsi="Times New Roman"/>
                <w:b/>
                <w:i/>
                <w:sz w:val="28"/>
              </w:rPr>
            </w:pPr>
          </w:p>
          <w:p w:rsidR="00E617B2" w:rsidRDefault="00E617B2">
            <w:pPr>
              <w:widowControl w:val="0"/>
              <w:spacing w:after="0" w:line="240" w:lineRule="auto"/>
              <w:rPr>
                <w:rFonts w:ascii="Times New Roman" w:hAnsi="Times New Roman"/>
                <w:sz w:val="28"/>
              </w:rPr>
            </w:pPr>
          </w:p>
        </w:tc>
        <w:tc>
          <w:tcPr>
            <w:tcW w:w="404" w:type="dxa"/>
            <w:shd w:val="clear" w:color="auto" w:fill="auto"/>
          </w:tcPr>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t>3</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10</w:t>
            </w:r>
          </w:p>
        </w:tc>
        <w:tc>
          <w:tcPr>
            <w:tcW w:w="9155" w:type="dxa"/>
            <w:shd w:val="clear" w:color="auto" w:fill="auto"/>
          </w:tcPr>
          <w:p w:rsidR="00E617B2" w:rsidRDefault="00E468A1">
            <w:pPr>
              <w:widowControl w:val="0"/>
              <w:spacing w:after="0" w:line="240" w:lineRule="auto"/>
              <w:rPr>
                <w:rFonts w:ascii="Times New Roman" w:hAnsi="Times New Roman"/>
                <w:b/>
                <w:i/>
                <w:sz w:val="28"/>
              </w:rPr>
            </w:pPr>
            <w:r>
              <w:rPr>
                <w:rFonts w:ascii="Times New Roman" w:hAnsi="Times New Roman"/>
                <w:b/>
                <w:i/>
                <w:sz w:val="28"/>
              </w:rPr>
              <w:t>«</w:t>
            </w:r>
            <w:r>
              <w:rPr>
                <w:rFonts w:ascii="Times New Roman" w:hAnsi="Times New Roman"/>
                <w:b/>
                <w:i/>
                <w:spacing w:val="-2"/>
                <w:sz w:val="28"/>
              </w:rPr>
              <w:t xml:space="preserve">Новогодний </w:t>
            </w:r>
            <w:r>
              <w:rPr>
                <w:rFonts w:ascii="Times New Roman" w:hAnsi="Times New Roman"/>
                <w:b/>
                <w:i/>
                <w:sz w:val="28"/>
              </w:rPr>
              <w:t>карнавал"</w:t>
            </w:r>
          </w:p>
          <w:p w:rsidR="00E617B2" w:rsidRDefault="00E468A1">
            <w:pPr>
              <w:widowControl w:val="0"/>
              <w:spacing w:after="0" w:line="240" w:lineRule="auto"/>
              <w:rPr>
                <w:rFonts w:ascii="Times New Roman" w:hAnsi="Times New Roman"/>
                <w:i/>
                <w:sz w:val="28"/>
              </w:rPr>
            </w:pPr>
            <w:r>
              <w:rPr>
                <w:rFonts w:ascii="Times New Roman" w:hAnsi="Times New Roman"/>
                <w:sz w:val="28"/>
              </w:rPr>
              <w:t xml:space="preserve">Введение в тему (беседа с опорой на иллюстрацию, выборпредложения, </w:t>
            </w:r>
            <w:r>
              <w:rPr>
                <w:rFonts w:ascii="Times New Roman" w:hAnsi="Times New Roman"/>
                <w:sz w:val="28"/>
              </w:rPr>
              <w:lastRenderedPageBreak/>
              <w:t>наиболее подходящего к содержанию картинки, издвух,произнесенныхучителем)</w:t>
            </w:r>
          </w:p>
          <w:p w:rsidR="00E617B2" w:rsidRDefault="00E468A1">
            <w:pPr>
              <w:numPr>
                <w:ilvl w:val="0"/>
                <w:numId w:val="64"/>
              </w:numPr>
              <w:tabs>
                <w:tab w:val="left" w:pos="817"/>
              </w:tabs>
              <w:spacing w:after="0" w:line="240" w:lineRule="auto"/>
              <w:ind w:left="142" w:right="102" w:firstLine="424"/>
              <w:jc w:val="both"/>
              <w:rPr>
                <w:rFonts w:ascii="Times New Roman" w:hAnsi="Times New Roman"/>
                <w:sz w:val="28"/>
              </w:rPr>
            </w:pPr>
            <w:r>
              <w:rPr>
                <w:rFonts w:ascii="Times New Roman" w:hAnsi="Times New Roman"/>
                <w:sz w:val="28"/>
              </w:rPr>
              <w:t>Приглашениегостейнакарнавал(</w:t>
            </w:r>
            <w:r>
              <w:rPr>
                <w:rFonts w:ascii="Times New Roman" w:hAnsi="Times New Roman"/>
                <w:sz w:val="28"/>
              </w:rPr>
              <w:t>устноираспространениеписьменныхприглашений)</w:t>
            </w:r>
          </w:p>
          <w:p w:rsidR="00E617B2" w:rsidRDefault="00E468A1">
            <w:pPr>
              <w:numPr>
                <w:ilvl w:val="0"/>
                <w:numId w:val="64"/>
              </w:numPr>
              <w:tabs>
                <w:tab w:val="left" w:pos="817"/>
              </w:tabs>
              <w:spacing w:after="0" w:line="240" w:lineRule="auto"/>
              <w:ind w:left="142" w:right="103" w:firstLine="424"/>
              <w:jc w:val="both"/>
              <w:rPr>
                <w:rFonts w:ascii="Times New Roman" w:hAnsi="Times New Roman"/>
                <w:sz w:val="28"/>
              </w:rPr>
            </w:pPr>
            <w:r>
              <w:rPr>
                <w:rFonts w:ascii="Times New Roman" w:hAnsi="Times New Roman"/>
                <w:sz w:val="28"/>
              </w:rPr>
              <w:t>Новогодний карнавал: приветствие гостей, комплименты,игрынапразднике.</w:t>
            </w:r>
          </w:p>
          <w:p w:rsidR="00E617B2" w:rsidRDefault="00E468A1">
            <w:pPr>
              <w:numPr>
                <w:ilvl w:val="0"/>
                <w:numId w:val="64"/>
              </w:numPr>
              <w:tabs>
                <w:tab w:val="left" w:pos="817"/>
              </w:tabs>
              <w:spacing w:after="0" w:line="240" w:lineRule="auto"/>
              <w:ind w:left="816" w:hanging="250"/>
              <w:jc w:val="both"/>
              <w:rPr>
                <w:rFonts w:ascii="Times New Roman" w:hAnsi="Times New Roman"/>
                <w:sz w:val="28"/>
              </w:rPr>
            </w:pPr>
            <w:r>
              <w:rPr>
                <w:rFonts w:ascii="Times New Roman" w:hAnsi="Times New Roman"/>
                <w:sz w:val="28"/>
              </w:rPr>
              <w:t>Беседаспривлечениемличногоопыта«Чтомне</w:t>
            </w:r>
          </w:p>
          <w:p w:rsidR="00E617B2" w:rsidRDefault="00E468A1">
            <w:pPr>
              <w:spacing w:before="33" w:after="0" w:line="240" w:lineRule="auto"/>
              <w:ind w:left="142"/>
              <w:jc w:val="both"/>
              <w:rPr>
                <w:rFonts w:ascii="Times New Roman" w:hAnsi="Times New Roman"/>
                <w:sz w:val="28"/>
              </w:rPr>
            </w:pPr>
            <w:r>
              <w:rPr>
                <w:rFonts w:ascii="Times New Roman" w:hAnsi="Times New Roman"/>
                <w:sz w:val="28"/>
              </w:rPr>
              <w:t>запомнилосьнановогоднемпразднике?»</w:t>
            </w:r>
          </w:p>
          <w:p w:rsidR="00E617B2" w:rsidRDefault="00E617B2">
            <w:pPr>
              <w:widowControl w:val="0"/>
              <w:spacing w:after="0" w:line="240" w:lineRule="auto"/>
              <w:rPr>
                <w:rFonts w:ascii="Times New Roman" w:hAnsi="Times New Roman"/>
                <w:i/>
                <w:sz w:val="28"/>
              </w:rPr>
            </w:pPr>
          </w:p>
          <w:p w:rsidR="00E617B2" w:rsidRDefault="00E617B2">
            <w:pPr>
              <w:widowControl w:val="0"/>
              <w:spacing w:after="0" w:line="240" w:lineRule="auto"/>
              <w:rPr>
                <w:rFonts w:ascii="Times New Roman" w:hAnsi="Times New Roman"/>
                <w:i/>
                <w:sz w:val="28"/>
              </w:rPr>
            </w:pPr>
          </w:p>
        </w:tc>
        <w:tc>
          <w:tcPr>
            <w:tcW w:w="404" w:type="dxa"/>
            <w:shd w:val="clear" w:color="auto" w:fill="auto"/>
          </w:tcPr>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lastRenderedPageBreak/>
              <w:t>3</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lastRenderedPageBreak/>
              <w:t>11</w:t>
            </w:r>
          </w:p>
        </w:tc>
        <w:tc>
          <w:tcPr>
            <w:tcW w:w="9155" w:type="dxa"/>
            <w:shd w:val="clear" w:color="auto" w:fill="auto"/>
          </w:tcPr>
          <w:p w:rsidR="00E617B2" w:rsidRDefault="00E468A1">
            <w:pPr>
              <w:spacing w:after="0" w:line="240" w:lineRule="auto"/>
              <w:ind w:left="107" w:right="539" w:firstLine="482"/>
              <w:rPr>
                <w:rFonts w:ascii="Times New Roman" w:hAnsi="Times New Roman"/>
                <w:b/>
                <w:i/>
                <w:sz w:val="28"/>
              </w:rPr>
            </w:pPr>
            <w:r>
              <w:rPr>
                <w:rFonts w:ascii="Times New Roman" w:hAnsi="Times New Roman"/>
                <w:b/>
                <w:i/>
                <w:sz w:val="28"/>
              </w:rPr>
              <w:t>Дежурство «Мои обязанности в школе и дома»</w:t>
            </w:r>
          </w:p>
          <w:p w:rsidR="00E617B2" w:rsidRDefault="00E468A1">
            <w:pPr>
              <w:spacing w:after="0" w:line="240" w:lineRule="auto"/>
              <w:ind w:left="107" w:right="539" w:firstLine="482"/>
              <w:rPr>
                <w:rFonts w:ascii="Times New Roman" w:hAnsi="Times New Roman"/>
                <w:b/>
                <w:i/>
                <w:sz w:val="28"/>
              </w:rPr>
            </w:pPr>
            <w:r>
              <w:rPr>
                <w:rFonts w:ascii="Times New Roman" w:hAnsi="Times New Roman"/>
                <w:sz w:val="28"/>
              </w:rPr>
              <w:t>Ведение в тему (беседа с опорой на иллюстрацию,рассказучителя)</w:t>
            </w:r>
          </w:p>
          <w:p w:rsidR="00E617B2" w:rsidRDefault="00E468A1">
            <w:pPr>
              <w:numPr>
                <w:ilvl w:val="0"/>
                <w:numId w:val="65"/>
              </w:numPr>
              <w:tabs>
                <w:tab w:val="left" w:pos="816"/>
              </w:tabs>
              <w:spacing w:after="0" w:line="240" w:lineRule="auto"/>
              <w:ind w:left="815" w:hanging="251"/>
              <w:jc w:val="both"/>
              <w:rPr>
                <w:rFonts w:ascii="Times New Roman" w:hAnsi="Times New Roman"/>
                <w:sz w:val="28"/>
              </w:rPr>
            </w:pPr>
            <w:r>
              <w:rPr>
                <w:rFonts w:ascii="Times New Roman" w:hAnsi="Times New Roman"/>
                <w:sz w:val="28"/>
              </w:rPr>
              <w:t>Разучиваниечистоговорки</w:t>
            </w:r>
          </w:p>
          <w:p w:rsidR="00E617B2" w:rsidRDefault="00E468A1">
            <w:pPr>
              <w:numPr>
                <w:ilvl w:val="0"/>
                <w:numId w:val="65"/>
              </w:numPr>
              <w:tabs>
                <w:tab w:val="left" w:pos="816"/>
              </w:tabs>
              <w:spacing w:before="38" w:after="0" w:line="240" w:lineRule="auto"/>
              <w:ind w:left="140" w:right="96" w:firstLine="424"/>
              <w:jc w:val="both"/>
              <w:rPr>
                <w:rFonts w:ascii="Times New Roman" w:hAnsi="Times New Roman"/>
                <w:sz w:val="28"/>
              </w:rPr>
            </w:pPr>
            <w:r>
              <w:rPr>
                <w:rFonts w:ascii="Times New Roman" w:hAnsi="Times New Roman"/>
                <w:sz w:val="28"/>
              </w:rPr>
              <w:t>Введение в ситуацию: распределение обязанностей междудежурными в классе, в столовой, на пришкольной территории идр.(</w:t>
            </w:r>
            <w:r>
              <w:rPr>
                <w:rFonts w:ascii="Times New Roman" w:hAnsi="Times New Roman"/>
                <w:sz w:val="28"/>
              </w:rPr>
              <w:t>беседапосюжетнойкартинке,составлениепредложений,обсуждениевыходаизвозможнойпроблемнойситуации)</w:t>
            </w:r>
          </w:p>
          <w:p w:rsidR="00E617B2" w:rsidRDefault="00E468A1">
            <w:pPr>
              <w:numPr>
                <w:ilvl w:val="0"/>
                <w:numId w:val="65"/>
              </w:numPr>
              <w:tabs>
                <w:tab w:val="left" w:pos="816"/>
              </w:tabs>
              <w:spacing w:after="0" w:line="240" w:lineRule="auto"/>
              <w:ind w:left="140" w:right="102" w:firstLine="424"/>
              <w:jc w:val="both"/>
              <w:rPr>
                <w:rFonts w:ascii="Times New Roman" w:hAnsi="Times New Roman"/>
                <w:sz w:val="28"/>
              </w:rPr>
            </w:pPr>
            <w:r>
              <w:rPr>
                <w:rFonts w:ascii="Times New Roman" w:hAnsi="Times New Roman"/>
                <w:sz w:val="28"/>
              </w:rPr>
              <w:t>Конструирование возможных реплик в диалогах: просьба,предложение,отказ,согласие.</w:t>
            </w:r>
          </w:p>
          <w:p w:rsidR="00E617B2" w:rsidRDefault="00E468A1">
            <w:pPr>
              <w:numPr>
                <w:ilvl w:val="0"/>
                <w:numId w:val="65"/>
              </w:numPr>
              <w:tabs>
                <w:tab w:val="left" w:pos="816"/>
              </w:tabs>
              <w:spacing w:after="0" w:line="240" w:lineRule="auto"/>
              <w:ind w:left="140" w:right="105" w:firstLine="424"/>
              <w:jc w:val="both"/>
              <w:rPr>
                <w:rFonts w:ascii="Times New Roman" w:hAnsi="Times New Roman"/>
                <w:sz w:val="28"/>
              </w:rPr>
            </w:pPr>
            <w:r>
              <w:rPr>
                <w:rFonts w:ascii="Times New Roman" w:hAnsi="Times New Roman"/>
                <w:sz w:val="28"/>
              </w:rPr>
              <w:t>Тренировочныеупражнениявпроизнесениирепликссоответствующейинтонацией.</w:t>
            </w:r>
          </w:p>
          <w:p w:rsidR="00E617B2" w:rsidRDefault="00E468A1">
            <w:pPr>
              <w:numPr>
                <w:ilvl w:val="0"/>
                <w:numId w:val="65"/>
              </w:numPr>
              <w:tabs>
                <w:tab w:val="left" w:pos="816"/>
              </w:tabs>
              <w:spacing w:after="0" w:line="240" w:lineRule="auto"/>
              <w:ind w:left="815" w:hanging="251"/>
              <w:jc w:val="both"/>
              <w:rPr>
                <w:rFonts w:ascii="Times New Roman" w:hAnsi="Times New Roman"/>
                <w:sz w:val="28"/>
              </w:rPr>
            </w:pPr>
            <w:r>
              <w:rPr>
                <w:rFonts w:ascii="Times New Roman" w:hAnsi="Times New Roman"/>
                <w:sz w:val="28"/>
              </w:rPr>
              <w:t>Моделирова</w:t>
            </w:r>
            <w:r>
              <w:rPr>
                <w:rFonts w:ascii="Times New Roman" w:hAnsi="Times New Roman"/>
                <w:sz w:val="28"/>
              </w:rPr>
              <w:t>ниедиалоговсопоройнаиллюстрации.</w:t>
            </w:r>
          </w:p>
          <w:p w:rsidR="00E617B2" w:rsidRDefault="00E468A1">
            <w:pPr>
              <w:numPr>
                <w:ilvl w:val="0"/>
                <w:numId w:val="65"/>
              </w:numPr>
              <w:tabs>
                <w:tab w:val="left" w:pos="816"/>
              </w:tabs>
              <w:spacing w:before="43" w:after="0" w:line="240" w:lineRule="auto"/>
              <w:ind w:left="815" w:hanging="251"/>
              <w:jc w:val="both"/>
              <w:rPr>
                <w:rFonts w:ascii="Times New Roman" w:hAnsi="Times New Roman"/>
                <w:sz w:val="28"/>
              </w:rPr>
            </w:pPr>
            <w:r>
              <w:rPr>
                <w:rFonts w:ascii="Times New Roman" w:hAnsi="Times New Roman"/>
                <w:sz w:val="28"/>
              </w:rPr>
              <w:t>Ролевыеигрыпотеме</w:t>
            </w:r>
          </w:p>
          <w:p w:rsidR="00E617B2" w:rsidRDefault="00E468A1">
            <w:pPr>
              <w:numPr>
                <w:ilvl w:val="0"/>
                <w:numId w:val="65"/>
              </w:numPr>
              <w:tabs>
                <w:tab w:val="left" w:pos="816"/>
              </w:tabs>
              <w:spacing w:before="11" w:after="0" w:line="240" w:lineRule="auto"/>
              <w:ind w:left="140" w:right="106" w:firstLine="424"/>
              <w:jc w:val="both"/>
              <w:rPr>
                <w:rFonts w:ascii="Times New Roman" w:hAnsi="Times New Roman"/>
                <w:sz w:val="28"/>
              </w:rPr>
            </w:pPr>
            <w:r>
              <w:rPr>
                <w:rFonts w:ascii="Times New Roman" w:hAnsi="Times New Roman"/>
                <w:sz w:val="28"/>
              </w:rPr>
              <w:t xml:space="preserve">Составление рассказа по теме «План дежурства» (с опорой на сюжетную картинку,серию картин или </w:t>
            </w:r>
          </w:p>
          <w:p w:rsidR="00E617B2" w:rsidRDefault="00E468A1">
            <w:pPr>
              <w:numPr>
                <w:ilvl w:val="0"/>
                <w:numId w:val="65"/>
              </w:numPr>
              <w:tabs>
                <w:tab w:val="left" w:pos="816"/>
              </w:tabs>
              <w:spacing w:before="11" w:after="0" w:line="240" w:lineRule="auto"/>
              <w:ind w:left="140" w:right="106" w:firstLine="424"/>
              <w:jc w:val="both"/>
              <w:rPr>
                <w:rFonts w:ascii="Times New Roman" w:hAnsi="Times New Roman"/>
                <w:sz w:val="28"/>
              </w:rPr>
            </w:pPr>
            <w:r>
              <w:rPr>
                <w:rFonts w:ascii="Times New Roman" w:hAnsi="Times New Roman"/>
                <w:sz w:val="28"/>
              </w:rPr>
              <w:t>символический план)</w:t>
            </w:r>
          </w:p>
          <w:p w:rsidR="00E617B2" w:rsidRDefault="00E617B2">
            <w:pPr>
              <w:spacing w:after="0" w:line="240" w:lineRule="auto"/>
              <w:ind w:left="107" w:right="539" w:firstLine="482"/>
              <w:rPr>
                <w:rFonts w:ascii="Times New Roman" w:hAnsi="Times New Roman"/>
                <w:b/>
                <w:i/>
                <w:sz w:val="28"/>
              </w:rPr>
            </w:pPr>
          </w:p>
          <w:p w:rsidR="00E617B2" w:rsidRDefault="00E617B2">
            <w:pPr>
              <w:spacing w:after="0" w:line="240" w:lineRule="auto"/>
              <w:ind w:left="107" w:right="539" w:firstLine="482"/>
              <w:rPr>
                <w:rFonts w:ascii="Times New Roman" w:hAnsi="Times New Roman"/>
                <w:b/>
                <w:i/>
                <w:sz w:val="28"/>
              </w:rPr>
            </w:pPr>
          </w:p>
        </w:tc>
        <w:tc>
          <w:tcPr>
            <w:tcW w:w="404" w:type="dxa"/>
            <w:shd w:val="clear" w:color="auto" w:fill="auto"/>
          </w:tcPr>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t>4</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12</w:t>
            </w:r>
          </w:p>
        </w:tc>
        <w:tc>
          <w:tcPr>
            <w:tcW w:w="9155" w:type="dxa"/>
            <w:shd w:val="clear" w:color="auto" w:fill="auto"/>
          </w:tcPr>
          <w:p w:rsidR="00E617B2" w:rsidRDefault="00E468A1">
            <w:pPr>
              <w:spacing w:after="0" w:line="240" w:lineRule="auto"/>
              <w:ind w:left="784" w:right="516" w:hanging="248"/>
              <w:rPr>
                <w:rFonts w:ascii="Times New Roman" w:hAnsi="Times New Roman"/>
                <w:b/>
                <w:i/>
                <w:sz w:val="28"/>
              </w:rPr>
            </w:pPr>
            <w:r>
              <w:rPr>
                <w:rFonts w:ascii="Times New Roman" w:hAnsi="Times New Roman"/>
                <w:b/>
                <w:i/>
                <w:sz w:val="28"/>
              </w:rPr>
              <w:t>У меня есть щенок!</w:t>
            </w:r>
          </w:p>
          <w:p w:rsidR="00E617B2" w:rsidRDefault="00E468A1">
            <w:pPr>
              <w:spacing w:after="0" w:line="240" w:lineRule="auto"/>
              <w:ind w:left="784" w:right="516" w:hanging="248"/>
              <w:rPr>
                <w:rFonts w:ascii="Times New Roman" w:hAnsi="Times New Roman"/>
                <w:b/>
                <w:i/>
                <w:sz w:val="28"/>
              </w:rPr>
            </w:pPr>
            <w:r>
              <w:rPr>
                <w:rFonts w:ascii="Times New Roman" w:hAnsi="Times New Roman"/>
                <w:sz w:val="28"/>
              </w:rPr>
              <w:t>Ведение в тему(</w:t>
            </w:r>
            <w:r>
              <w:rPr>
                <w:rFonts w:ascii="Times New Roman" w:hAnsi="Times New Roman"/>
                <w:sz w:val="28"/>
              </w:rPr>
              <w:t>подборслов,точнохарактеризующихщенковнаиллюстрациях,выборкартинки,точносоответствующейуслышанномупредложению,игра«Живоепредложение»,)</w:t>
            </w:r>
          </w:p>
          <w:p w:rsidR="00E617B2" w:rsidRDefault="00E468A1">
            <w:pPr>
              <w:numPr>
                <w:ilvl w:val="0"/>
                <w:numId w:val="66"/>
              </w:numPr>
              <w:tabs>
                <w:tab w:val="left" w:pos="816"/>
              </w:tabs>
              <w:spacing w:after="0" w:line="240" w:lineRule="auto"/>
              <w:ind w:left="107" w:right="102" w:firstLine="0"/>
              <w:jc w:val="both"/>
              <w:rPr>
                <w:rFonts w:ascii="Times New Roman" w:hAnsi="Times New Roman"/>
                <w:sz w:val="28"/>
              </w:rPr>
            </w:pPr>
            <w:r>
              <w:rPr>
                <w:rFonts w:ascii="Times New Roman" w:hAnsi="Times New Roman"/>
                <w:sz w:val="28"/>
              </w:rPr>
              <w:t>Знакомство со стихотворением К. Чуковского «Мойдодыр».Работа с серий картин к стихотворению. Разучивание фрагментовстихотв</w:t>
            </w:r>
            <w:r>
              <w:rPr>
                <w:rFonts w:ascii="Times New Roman" w:hAnsi="Times New Roman"/>
                <w:sz w:val="28"/>
              </w:rPr>
              <w:t>орения.</w:t>
            </w:r>
          </w:p>
          <w:p w:rsidR="00E617B2" w:rsidRDefault="00E468A1">
            <w:pPr>
              <w:numPr>
                <w:ilvl w:val="0"/>
                <w:numId w:val="66"/>
              </w:numPr>
              <w:tabs>
                <w:tab w:val="left" w:pos="508"/>
              </w:tabs>
              <w:spacing w:after="0" w:line="240" w:lineRule="auto"/>
              <w:ind w:left="107" w:right="103" w:firstLine="0"/>
              <w:jc w:val="both"/>
              <w:rPr>
                <w:rFonts w:ascii="Times New Roman" w:hAnsi="Times New Roman"/>
                <w:sz w:val="28"/>
              </w:rPr>
            </w:pPr>
            <w:r>
              <w:rPr>
                <w:rFonts w:ascii="Times New Roman" w:hAnsi="Times New Roman"/>
                <w:sz w:val="28"/>
              </w:rPr>
              <w:t>Составлениепредложенийпотемеситуации(просьбавутвердительнойивопросительной формах)</w:t>
            </w:r>
          </w:p>
          <w:p w:rsidR="00E617B2" w:rsidRDefault="00E468A1">
            <w:pPr>
              <w:numPr>
                <w:ilvl w:val="0"/>
                <w:numId w:val="66"/>
              </w:numPr>
              <w:tabs>
                <w:tab w:val="left" w:pos="816"/>
              </w:tabs>
              <w:spacing w:after="0" w:line="240" w:lineRule="auto"/>
              <w:ind w:left="107" w:right="100" w:firstLine="0"/>
              <w:jc w:val="both"/>
              <w:rPr>
                <w:rFonts w:ascii="Times New Roman" w:hAnsi="Times New Roman"/>
                <w:sz w:val="28"/>
              </w:rPr>
            </w:pPr>
            <w:r>
              <w:rPr>
                <w:rFonts w:ascii="Times New Roman" w:hAnsi="Times New Roman"/>
                <w:sz w:val="28"/>
              </w:rPr>
              <w:t>Конструированиевозможныхдиалогов,содержащихпросьбу.</w:t>
            </w:r>
          </w:p>
          <w:p w:rsidR="00E617B2" w:rsidRDefault="00E468A1">
            <w:pPr>
              <w:numPr>
                <w:ilvl w:val="0"/>
                <w:numId w:val="67"/>
              </w:numPr>
              <w:tabs>
                <w:tab w:val="left" w:pos="816"/>
              </w:tabs>
              <w:spacing w:after="0" w:line="240" w:lineRule="auto"/>
              <w:ind w:left="815" w:hanging="709"/>
              <w:jc w:val="both"/>
              <w:rPr>
                <w:rFonts w:ascii="Times New Roman" w:hAnsi="Times New Roman"/>
                <w:sz w:val="28"/>
              </w:rPr>
            </w:pPr>
            <w:r>
              <w:rPr>
                <w:rFonts w:ascii="Times New Roman" w:hAnsi="Times New Roman"/>
                <w:sz w:val="28"/>
              </w:rPr>
              <w:t>Моделированиедиалогов.</w:t>
            </w:r>
          </w:p>
          <w:p w:rsidR="00E617B2" w:rsidRDefault="00E468A1">
            <w:pPr>
              <w:numPr>
                <w:ilvl w:val="0"/>
                <w:numId w:val="67"/>
              </w:numPr>
              <w:tabs>
                <w:tab w:val="left" w:pos="410"/>
              </w:tabs>
              <w:spacing w:before="36" w:after="0" w:line="240" w:lineRule="auto"/>
              <w:ind w:left="107" w:right="103" w:firstLine="0"/>
              <w:jc w:val="both"/>
              <w:rPr>
                <w:rFonts w:ascii="Times New Roman" w:hAnsi="Times New Roman"/>
                <w:sz w:val="28"/>
              </w:rPr>
            </w:pPr>
            <w:r>
              <w:rPr>
                <w:rFonts w:ascii="Times New Roman" w:hAnsi="Times New Roman"/>
                <w:sz w:val="28"/>
              </w:rPr>
              <w:lastRenderedPageBreak/>
              <w:t>Ролевые игры по теме с использованием игрушек, как героевситуации</w:t>
            </w:r>
          </w:p>
          <w:p w:rsidR="00E617B2" w:rsidRDefault="00E468A1">
            <w:pPr>
              <w:spacing w:before="1" w:after="0" w:line="240" w:lineRule="auto"/>
              <w:ind w:left="107"/>
              <w:jc w:val="both"/>
              <w:rPr>
                <w:rFonts w:ascii="Times New Roman" w:hAnsi="Times New Roman"/>
                <w:sz w:val="28"/>
              </w:rPr>
            </w:pPr>
            <w:r>
              <w:rPr>
                <w:rFonts w:ascii="Times New Roman" w:hAnsi="Times New Roman"/>
                <w:sz w:val="28"/>
              </w:rPr>
              <w:t>7.Коллективноесоставлениерассказапотеме«Утрошкольника»(игра«Ктознает,пустьпродолжит»)</w:t>
            </w:r>
          </w:p>
          <w:p w:rsidR="00E617B2" w:rsidRDefault="00E617B2">
            <w:pPr>
              <w:spacing w:before="1" w:after="0" w:line="240" w:lineRule="auto"/>
              <w:ind w:left="107"/>
              <w:jc w:val="both"/>
              <w:rPr>
                <w:rFonts w:ascii="Times New Roman" w:hAnsi="Times New Roman"/>
                <w:sz w:val="28"/>
              </w:rPr>
            </w:pPr>
          </w:p>
          <w:p w:rsidR="00E617B2" w:rsidRDefault="00E617B2">
            <w:pPr>
              <w:spacing w:after="0" w:line="240" w:lineRule="auto"/>
              <w:ind w:left="784" w:right="516" w:hanging="248"/>
              <w:rPr>
                <w:rFonts w:ascii="Times New Roman" w:hAnsi="Times New Roman"/>
                <w:b/>
                <w:i/>
                <w:sz w:val="28"/>
              </w:rPr>
            </w:pPr>
          </w:p>
          <w:p w:rsidR="00E617B2" w:rsidRDefault="00E617B2">
            <w:pPr>
              <w:spacing w:after="0" w:line="240" w:lineRule="auto"/>
              <w:ind w:left="784" w:right="516" w:hanging="248"/>
              <w:rPr>
                <w:rFonts w:ascii="Times New Roman" w:hAnsi="Times New Roman"/>
                <w:b/>
                <w:i/>
                <w:sz w:val="28"/>
              </w:rPr>
            </w:pPr>
          </w:p>
          <w:p w:rsidR="00E617B2" w:rsidRDefault="00E617B2">
            <w:pPr>
              <w:spacing w:after="0" w:line="240" w:lineRule="auto"/>
              <w:ind w:left="784" w:right="516" w:hanging="248"/>
              <w:rPr>
                <w:rFonts w:ascii="Times New Roman" w:hAnsi="Times New Roman"/>
                <w:b/>
                <w:i/>
                <w:sz w:val="28"/>
              </w:rPr>
            </w:pPr>
          </w:p>
          <w:p w:rsidR="00E617B2" w:rsidRDefault="00E617B2">
            <w:pPr>
              <w:widowControl w:val="0"/>
              <w:spacing w:after="0" w:line="240" w:lineRule="auto"/>
              <w:rPr>
                <w:rFonts w:ascii="Times New Roman" w:hAnsi="Times New Roman"/>
                <w:sz w:val="28"/>
              </w:rPr>
            </w:pPr>
          </w:p>
        </w:tc>
        <w:tc>
          <w:tcPr>
            <w:tcW w:w="404" w:type="dxa"/>
            <w:shd w:val="clear" w:color="auto" w:fill="auto"/>
          </w:tcPr>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lastRenderedPageBreak/>
              <w:t>4</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lastRenderedPageBreak/>
              <w:t>13</w:t>
            </w:r>
          </w:p>
        </w:tc>
        <w:tc>
          <w:tcPr>
            <w:tcW w:w="9155" w:type="dxa"/>
            <w:shd w:val="clear" w:color="auto" w:fill="auto"/>
          </w:tcPr>
          <w:p w:rsidR="00E617B2" w:rsidRDefault="00E468A1">
            <w:pPr>
              <w:spacing w:after="0" w:line="240" w:lineRule="auto"/>
              <w:ind w:left="614" w:right="619" w:firstLine="98"/>
              <w:rPr>
                <w:rFonts w:ascii="Times New Roman" w:hAnsi="Times New Roman"/>
                <w:b/>
                <w:i/>
                <w:sz w:val="28"/>
              </w:rPr>
            </w:pPr>
            <w:r>
              <w:rPr>
                <w:rFonts w:ascii="Times New Roman" w:hAnsi="Times New Roman"/>
                <w:b/>
                <w:i/>
                <w:sz w:val="28"/>
              </w:rPr>
              <w:t xml:space="preserve">Пошли в </w:t>
            </w:r>
            <w:r>
              <w:rPr>
                <w:rFonts w:ascii="Times New Roman" w:hAnsi="Times New Roman"/>
                <w:b/>
                <w:i/>
                <w:spacing w:val="-2"/>
                <w:sz w:val="28"/>
              </w:rPr>
              <w:t>столовую!</w:t>
            </w:r>
          </w:p>
          <w:p w:rsidR="00E617B2" w:rsidRDefault="00E468A1">
            <w:pPr>
              <w:spacing w:after="0" w:line="240" w:lineRule="auto"/>
              <w:ind w:left="614" w:right="619" w:firstLine="98"/>
              <w:rPr>
                <w:rFonts w:ascii="Times New Roman" w:hAnsi="Times New Roman"/>
                <w:b/>
                <w:i/>
                <w:sz w:val="28"/>
              </w:rPr>
            </w:pPr>
            <w:r>
              <w:rPr>
                <w:rFonts w:ascii="Times New Roman" w:hAnsi="Times New Roman"/>
                <w:sz w:val="28"/>
              </w:rPr>
              <w:t>Ведениевтему(беседасопоройнасюжетнуюкартинку)</w:t>
            </w:r>
          </w:p>
          <w:p w:rsidR="00E617B2" w:rsidRDefault="00E468A1">
            <w:pPr>
              <w:numPr>
                <w:ilvl w:val="0"/>
                <w:numId w:val="68"/>
              </w:numPr>
              <w:tabs>
                <w:tab w:val="left" w:pos="815"/>
                <w:tab w:val="left" w:pos="816"/>
              </w:tabs>
              <w:spacing w:before="44" w:after="0" w:line="240" w:lineRule="auto"/>
              <w:ind w:left="107" w:right="102" w:firstLine="0"/>
              <w:rPr>
                <w:rFonts w:ascii="Times New Roman" w:hAnsi="Times New Roman"/>
                <w:sz w:val="28"/>
              </w:rPr>
            </w:pPr>
            <w:r>
              <w:rPr>
                <w:rFonts w:ascii="Times New Roman" w:hAnsi="Times New Roman"/>
                <w:sz w:val="28"/>
              </w:rPr>
              <w:t>ЗнакомствосостихотворениемА.Барто«Помощница».Работас серий картинкстихотворению. Разучивание.</w:t>
            </w:r>
          </w:p>
          <w:p w:rsidR="00E617B2" w:rsidRDefault="00E468A1">
            <w:pPr>
              <w:numPr>
                <w:ilvl w:val="0"/>
                <w:numId w:val="68"/>
              </w:numPr>
              <w:tabs>
                <w:tab w:val="left" w:pos="550"/>
                <w:tab w:val="left" w:pos="551"/>
                <w:tab w:val="left" w:pos="2214"/>
                <w:tab w:val="left" w:pos="3941"/>
                <w:tab w:val="left" w:pos="4459"/>
                <w:tab w:val="left" w:pos="5219"/>
                <w:tab w:val="left" w:pos="6493"/>
              </w:tabs>
              <w:spacing w:before="1" w:after="0" w:line="240" w:lineRule="auto"/>
              <w:ind w:left="107" w:right="103" w:firstLine="0"/>
              <w:rPr>
                <w:rFonts w:ascii="Times New Roman" w:hAnsi="Times New Roman"/>
                <w:sz w:val="28"/>
              </w:rPr>
            </w:pPr>
            <w:r>
              <w:rPr>
                <w:rFonts w:ascii="Times New Roman" w:hAnsi="Times New Roman"/>
                <w:sz w:val="28"/>
              </w:rPr>
              <w:t>Составление</w:t>
            </w:r>
            <w:r>
              <w:rPr>
                <w:rFonts w:ascii="Times New Roman" w:hAnsi="Times New Roman"/>
                <w:sz w:val="28"/>
              </w:rPr>
              <w:tab/>
              <w:t>предложений</w:t>
            </w:r>
            <w:r>
              <w:rPr>
                <w:rFonts w:ascii="Times New Roman" w:hAnsi="Times New Roman"/>
                <w:sz w:val="28"/>
              </w:rPr>
              <w:tab/>
              <w:t>по</w:t>
            </w:r>
            <w:r>
              <w:rPr>
                <w:rFonts w:ascii="Times New Roman" w:hAnsi="Times New Roman"/>
                <w:sz w:val="28"/>
              </w:rPr>
              <w:tab/>
              <w:t>теме</w:t>
            </w:r>
            <w:r>
              <w:rPr>
                <w:rFonts w:ascii="Times New Roman" w:hAnsi="Times New Roman"/>
                <w:sz w:val="28"/>
              </w:rPr>
              <w:tab/>
              <w:t>ситуации</w:t>
            </w:r>
            <w:r>
              <w:rPr>
                <w:rFonts w:ascii="Times New Roman" w:hAnsi="Times New Roman"/>
                <w:sz w:val="28"/>
              </w:rPr>
              <w:tab/>
              <w:t>(просьба,предложениевутвердительнойивопросительнойформах)</w:t>
            </w:r>
          </w:p>
          <w:p w:rsidR="00E617B2" w:rsidRDefault="00E468A1">
            <w:pPr>
              <w:numPr>
                <w:ilvl w:val="0"/>
                <w:numId w:val="68"/>
              </w:numPr>
              <w:tabs>
                <w:tab w:val="left" w:pos="815"/>
                <w:tab w:val="left" w:pos="816"/>
                <w:tab w:val="left" w:pos="3115"/>
                <w:tab w:val="left" w:pos="4731"/>
                <w:tab w:val="left" w:pos="6154"/>
              </w:tabs>
              <w:spacing w:after="0" w:line="240" w:lineRule="auto"/>
              <w:ind w:left="107" w:right="102" w:firstLine="0"/>
              <w:rPr>
                <w:rFonts w:ascii="Times New Roman" w:hAnsi="Times New Roman"/>
                <w:sz w:val="28"/>
              </w:rPr>
            </w:pPr>
            <w:r>
              <w:rPr>
                <w:rFonts w:ascii="Times New Roman" w:hAnsi="Times New Roman"/>
                <w:sz w:val="28"/>
              </w:rPr>
              <w:t>Конструирование</w:t>
            </w:r>
            <w:r>
              <w:rPr>
                <w:rFonts w:ascii="Times New Roman" w:hAnsi="Times New Roman"/>
                <w:sz w:val="28"/>
              </w:rPr>
              <w:tab/>
              <w:t>возможных</w:t>
            </w:r>
            <w:r>
              <w:rPr>
                <w:rFonts w:ascii="Times New Roman" w:hAnsi="Times New Roman"/>
                <w:sz w:val="28"/>
              </w:rPr>
              <w:tab/>
              <w:t>диалогов,</w:t>
            </w:r>
            <w:r>
              <w:rPr>
                <w:rFonts w:ascii="Times New Roman" w:hAnsi="Times New Roman"/>
                <w:sz w:val="28"/>
              </w:rPr>
              <w:tab/>
            </w:r>
            <w:r>
              <w:rPr>
                <w:rFonts w:ascii="Times New Roman" w:hAnsi="Times New Roman"/>
                <w:spacing w:val="-2"/>
                <w:sz w:val="28"/>
              </w:rPr>
              <w:t>содержащих</w:t>
            </w:r>
            <w:r>
              <w:rPr>
                <w:rFonts w:ascii="Times New Roman" w:hAnsi="Times New Roman"/>
                <w:sz w:val="28"/>
              </w:rPr>
              <w:t>просьбуи/или распределениеобязанностей.</w:t>
            </w:r>
          </w:p>
          <w:p w:rsidR="00E617B2" w:rsidRDefault="00E468A1">
            <w:pPr>
              <w:numPr>
                <w:ilvl w:val="0"/>
                <w:numId w:val="69"/>
              </w:numPr>
              <w:tabs>
                <w:tab w:val="left" w:pos="815"/>
                <w:tab w:val="left" w:pos="816"/>
              </w:tabs>
              <w:spacing w:before="1" w:after="0" w:line="240" w:lineRule="auto"/>
              <w:ind w:left="815" w:hanging="709"/>
              <w:rPr>
                <w:rFonts w:ascii="Times New Roman" w:hAnsi="Times New Roman"/>
                <w:sz w:val="28"/>
              </w:rPr>
            </w:pPr>
            <w:r>
              <w:rPr>
                <w:rFonts w:ascii="Times New Roman" w:hAnsi="Times New Roman"/>
                <w:sz w:val="28"/>
              </w:rPr>
              <w:t>Моделированиедиалогов.</w:t>
            </w:r>
          </w:p>
          <w:p w:rsidR="00E617B2" w:rsidRDefault="00E468A1">
            <w:pPr>
              <w:numPr>
                <w:ilvl w:val="0"/>
                <w:numId w:val="69"/>
              </w:numPr>
              <w:tabs>
                <w:tab w:val="left" w:pos="815"/>
                <w:tab w:val="left" w:pos="816"/>
              </w:tabs>
              <w:spacing w:before="44" w:after="0" w:line="240" w:lineRule="auto"/>
              <w:ind w:left="815" w:hanging="709"/>
              <w:rPr>
                <w:rFonts w:ascii="Times New Roman" w:hAnsi="Times New Roman"/>
                <w:sz w:val="28"/>
              </w:rPr>
            </w:pPr>
            <w:r>
              <w:rPr>
                <w:rFonts w:ascii="Times New Roman" w:hAnsi="Times New Roman"/>
                <w:sz w:val="28"/>
              </w:rPr>
              <w:t>Ролевыеигрыпотеме(«Дежурствовклассе»идр.)</w:t>
            </w:r>
          </w:p>
          <w:p w:rsidR="00E617B2" w:rsidRDefault="00E468A1">
            <w:pPr>
              <w:numPr>
                <w:ilvl w:val="0"/>
                <w:numId w:val="69"/>
              </w:numPr>
              <w:tabs>
                <w:tab w:val="left" w:pos="1364"/>
                <w:tab w:val="left" w:pos="1365"/>
              </w:tabs>
              <w:spacing w:before="10" w:after="0" w:line="240" w:lineRule="auto"/>
              <w:ind w:left="1098" w:right="650" w:hanging="442"/>
              <w:rPr>
                <w:rFonts w:ascii="Times New Roman" w:hAnsi="Times New Roman"/>
                <w:sz w:val="28"/>
              </w:rPr>
            </w:pPr>
            <w:r>
              <w:rPr>
                <w:rFonts w:ascii="Times New Roman" w:hAnsi="Times New Roman"/>
                <w:sz w:val="28"/>
              </w:rPr>
              <w:tab/>
              <w:t>Колле</w:t>
            </w:r>
            <w:r>
              <w:rPr>
                <w:rFonts w:ascii="Times New Roman" w:hAnsi="Times New Roman"/>
                <w:sz w:val="28"/>
              </w:rPr>
              <w:t>ктивноесоставлениерассказапотеме«Деньшкольника»(игра«Ктознает,пустьпродолжит»)</w:t>
            </w:r>
          </w:p>
          <w:p w:rsidR="00E617B2" w:rsidRDefault="00E617B2">
            <w:pPr>
              <w:spacing w:after="0" w:line="240" w:lineRule="auto"/>
              <w:ind w:left="614" w:right="619" w:firstLine="98"/>
              <w:rPr>
                <w:rFonts w:ascii="Times New Roman" w:hAnsi="Times New Roman"/>
                <w:b/>
                <w:i/>
                <w:sz w:val="28"/>
              </w:rPr>
            </w:pPr>
          </w:p>
          <w:p w:rsidR="00E617B2" w:rsidRDefault="00E617B2">
            <w:pPr>
              <w:spacing w:after="0" w:line="240" w:lineRule="auto"/>
              <w:ind w:left="614" w:right="619" w:firstLine="98"/>
              <w:rPr>
                <w:rFonts w:ascii="Times New Roman" w:hAnsi="Times New Roman"/>
                <w:b/>
                <w:i/>
                <w:sz w:val="28"/>
              </w:rPr>
            </w:pPr>
          </w:p>
        </w:tc>
        <w:tc>
          <w:tcPr>
            <w:tcW w:w="404" w:type="dxa"/>
            <w:shd w:val="clear" w:color="auto" w:fill="auto"/>
          </w:tcPr>
          <w:p w:rsidR="00E617B2" w:rsidRDefault="00E468A1">
            <w:pPr>
              <w:widowControl w:val="0"/>
              <w:spacing w:after="0" w:line="240" w:lineRule="auto"/>
              <w:ind w:right="209"/>
              <w:rPr>
                <w:rFonts w:ascii="Times New Roman" w:hAnsi="Times New Roman"/>
                <w:spacing w:val="-1"/>
                <w:sz w:val="28"/>
              </w:rPr>
            </w:pPr>
            <w:r>
              <w:rPr>
                <w:rFonts w:ascii="Times New Roman" w:hAnsi="Times New Roman"/>
                <w:spacing w:val="-1"/>
                <w:sz w:val="28"/>
              </w:rPr>
              <w:t>4</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14</w:t>
            </w:r>
          </w:p>
        </w:tc>
        <w:tc>
          <w:tcPr>
            <w:tcW w:w="9155" w:type="dxa"/>
            <w:shd w:val="clear" w:color="auto" w:fill="auto"/>
          </w:tcPr>
          <w:p w:rsidR="00E617B2" w:rsidRDefault="00E468A1">
            <w:pPr>
              <w:spacing w:after="0" w:line="240" w:lineRule="auto"/>
              <w:ind w:left="614" w:right="620" w:firstLine="64"/>
              <w:rPr>
                <w:rFonts w:ascii="Times New Roman" w:hAnsi="Times New Roman"/>
                <w:b/>
                <w:i/>
                <w:sz w:val="28"/>
              </w:rPr>
            </w:pPr>
            <w:r>
              <w:rPr>
                <w:rFonts w:ascii="Times New Roman" w:hAnsi="Times New Roman"/>
                <w:b/>
                <w:i/>
                <w:sz w:val="28"/>
              </w:rPr>
              <w:t xml:space="preserve">«Красная </w:t>
            </w:r>
            <w:r>
              <w:rPr>
                <w:rFonts w:ascii="Times New Roman" w:hAnsi="Times New Roman"/>
                <w:b/>
                <w:i/>
                <w:spacing w:val="-2"/>
                <w:sz w:val="28"/>
              </w:rPr>
              <w:t>Шапочка»</w:t>
            </w:r>
          </w:p>
          <w:p w:rsidR="00E617B2" w:rsidRDefault="00E468A1">
            <w:pPr>
              <w:numPr>
                <w:ilvl w:val="0"/>
                <w:numId w:val="70"/>
              </w:numPr>
              <w:tabs>
                <w:tab w:val="left" w:pos="816"/>
              </w:tabs>
              <w:spacing w:after="0" w:line="240" w:lineRule="auto"/>
              <w:ind w:left="107" w:right="104" w:firstLine="0"/>
              <w:jc w:val="both"/>
              <w:rPr>
                <w:rFonts w:ascii="Times New Roman" w:hAnsi="Times New Roman"/>
                <w:sz w:val="28"/>
              </w:rPr>
            </w:pPr>
            <w:r>
              <w:rPr>
                <w:rFonts w:ascii="Times New Roman" w:hAnsi="Times New Roman"/>
                <w:sz w:val="28"/>
              </w:rPr>
              <w:t>Введениевтемуситуации(работасиллюстрацией,отгадываниезагадки)</w:t>
            </w:r>
          </w:p>
          <w:p w:rsidR="00E617B2" w:rsidRDefault="00E468A1">
            <w:pPr>
              <w:numPr>
                <w:ilvl w:val="0"/>
                <w:numId w:val="70"/>
              </w:numPr>
              <w:tabs>
                <w:tab w:val="left" w:pos="816"/>
              </w:tabs>
              <w:spacing w:after="0" w:line="240" w:lineRule="auto"/>
              <w:ind w:left="107" w:right="102" w:firstLine="0"/>
              <w:jc w:val="both"/>
              <w:rPr>
                <w:rFonts w:ascii="Times New Roman" w:hAnsi="Times New Roman"/>
                <w:sz w:val="28"/>
              </w:rPr>
            </w:pPr>
            <w:r>
              <w:rPr>
                <w:rFonts w:ascii="Times New Roman" w:hAnsi="Times New Roman"/>
                <w:sz w:val="28"/>
              </w:rPr>
              <w:t>Знакомство со сказкой (устное рассказывание учителем сопоройнаиллюстрации)</w:t>
            </w:r>
          </w:p>
          <w:p w:rsidR="00E617B2" w:rsidRDefault="00E468A1">
            <w:pPr>
              <w:numPr>
                <w:ilvl w:val="0"/>
                <w:numId w:val="70"/>
              </w:numPr>
              <w:tabs>
                <w:tab w:val="left" w:pos="816"/>
              </w:tabs>
              <w:spacing w:after="0" w:line="240" w:lineRule="auto"/>
              <w:ind w:left="107" w:right="100" w:firstLine="0"/>
              <w:jc w:val="both"/>
              <w:rPr>
                <w:rFonts w:ascii="Times New Roman" w:hAnsi="Times New Roman"/>
                <w:sz w:val="28"/>
              </w:rPr>
            </w:pPr>
            <w:r>
              <w:rPr>
                <w:rFonts w:ascii="Times New Roman" w:hAnsi="Times New Roman"/>
                <w:sz w:val="28"/>
              </w:rPr>
              <w:t>Закреплениесодержаниясказки(выборочныйпересказсопоройнаиллюстрации(сериякартин,разрезныекартинки),драматизацияфрагментовсказки,коллективноерассказываниесказки,прослушиваниесказкиваудиозаписи,просмотрмультипликационногофильма)</w:t>
            </w:r>
          </w:p>
          <w:p w:rsidR="00E617B2" w:rsidRDefault="00E468A1">
            <w:pPr>
              <w:numPr>
                <w:ilvl w:val="0"/>
                <w:numId w:val="71"/>
              </w:numPr>
              <w:tabs>
                <w:tab w:val="left" w:pos="816"/>
              </w:tabs>
              <w:spacing w:after="0" w:line="240" w:lineRule="auto"/>
              <w:ind w:left="815" w:hanging="709"/>
              <w:jc w:val="both"/>
              <w:rPr>
                <w:rFonts w:ascii="Times New Roman" w:hAnsi="Times New Roman"/>
                <w:sz w:val="28"/>
              </w:rPr>
            </w:pPr>
            <w:r>
              <w:rPr>
                <w:rFonts w:ascii="Times New Roman" w:hAnsi="Times New Roman"/>
                <w:sz w:val="28"/>
              </w:rPr>
              <w:t>Инсценированиесказки</w:t>
            </w:r>
          </w:p>
          <w:p w:rsidR="00E617B2" w:rsidRDefault="00E468A1">
            <w:pPr>
              <w:numPr>
                <w:ilvl w:val="0"/>
                <w:numId w:val="71"/>
              </w:numPr>
              <w:tabs>
                <w:tab w:val="left" w:pos="816"/>
              </w:tabs>
              <w:spacing w:before="30" w:after="0" w:line="240" w:lineRule="auto"/>
              <w:ind w:left="815" w:hanging="709"/>
              <w:jc w:val="both"/>
              <w:rPr>
                <w:rFonts w:ascii="Times New Roman" w:hAnsi="Times New Roman"/>
                <w:sz w:val="28"/>
              </w:rPr>
            </w:pPr>
            <w:r>
              <w:rPr>
                <w:rFonts w:ascii="Times New Roman" w:hAnsi="Times New Roman"/>
                <w:sz w:val="28"/>
              </w:rPr>
              <w:t>Обобщающа</w:t>
            </w:r>
            <w:r>
              <w:rPr>
                <w:rFonts w:ascii="Times New Roman" w:hAnsi="Times New Roman"/>
                <w:sz w:val="28"/>
              </w:rPr>
              <w:t>ябеседа</w:t>
            </w:r>
          </w:p>
          <w:p w:rsidR="00E617B2" w:rsidRDefault="00E617B2">
            <w:pPr>
              <w:spacing w:after="0" w:line="240" w:lineRule="auto"/>
              <w:ind w:left="614" w:right="620" w:firstLine="64"/>
              <w:rPr>
                <w:rFonts w:ascii="Times New Roman" w:hAnsi="Times New Roman"/>
                <w:b/>
                <w:i/>
                <w:sz w:val="28"/>
              </w:rPr>
            </w:pPr>
          </w:p>
          <w:p w:rsidR="00E617B2" w:rsidRDefault="00E617B2">
            <w:pPr>
              <w:widowControl w:val="0"/>
              <w:spacing w:after="0" w:line="240" w:lineRule="auto"/>
              <w:rPr>
                <w:rFonts w:ascii="Times New Roman" w:hAnsi="Times New Roman"/>
                <w:b/>
                <w:sz w:val="28"/>
              </w:rPr>
            </w:pPr>
          </w:p>
        </w:tc>
        <w:tc>
          <w:tcPr>
            <w:tcW w:w="404" w:type="dxa"/>
            <w:shd w:val="clear" w:color="auto" w:fill="auto"/>
          </w:tcPr>
          <w:p w:rsidR="00E617B2" w:rsidRDefault="00E468A1">
            <w:pPr>
              <w:widowControl w:val="0"/>
              <w:spacing w:after="0" w:line="240" w:lineRule="auto"/>
              <w:ind w:right="209"/>
              <w:rPr>
                <w:rFonts w:ascii="Times New Roman" w:hAnsi="Times New Roman"/>
                <w:spacing w:val="-1"/>
                <w:sz w:val="28"/>
              </w:rPr>
            </w:pPr>
            <w:r>
              <w:rPr>
                <w:rFonts w:ascii="Times New Roman" w:hAnsi="Times New Roman"/>
                <w:spacing w:val="-1"/>
                <w:sz w:val="28"/>
              </w:rPr>
              <w:t>4</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15</w:t>
            </w:r>
          </w:p>
        </w:tc>
        <w:tc>
          <w:tcPr>
            <w:tcW w:w="9155" w:type="dxa"/>
            <w:shd w:val="clear" w:color="auto" w:fill="auto"/>
          </w:tcPr>
          <w:p w:rsidR="00E617B2" w:rsidRDefault="00E468A1">
            <w:pPr>
              <w:widowControl w:val="0"/>
              <w:spacing w:after="0" w:line="240" w:lineRule="auto"/>
              <w:rPr>
                <w:rFonts w:ascii="Times New Roman" w:hAnsi="Times New Roman"/>
                <w:b/>
                <w:i/>
                <w:sz w:val="28"/>
              </w:rPr>
            </w:pPr>
            <w:r>
              <w:rPr>
                <w:rFonts w:ascii="Times New Roman" w:hAnsi="Times New Roman"/>
                <w:b/>
                <w:i/>
                <w:sz w:val="28"/>
              </w:rPr>
              <w:t>Я</w:t>
            </w:r>
            <w:r>
              <w:rPr>
                <w:rFonts w:ascii="Times New Roman" w:hAnsi="Times New Roman"/>
                <w:b/>
                <w:i/>
                <w:sz w:val="28"/>
              </w:rPr>
              <w:tab/>
            </w:r>
            <w:r>
              <w:rPr>
                <w:rFonts w:ascii="Times New Roman" w:hAnsi="Times New Roman"/>
                <w:b/>
                <w:i/>
                <w:spacing w:val="-2"/>
                <w:sz w:val="28"/>
              </w:rPr>
              <w:t xml:space="preserve">поздравляю </w:t>
            </w:r>
            <w:r>
              <w:rPr>
                <w:rFonts w:ascii="Times New Roman" w:hAnsi="Times New Roman"/>
                <w:b/>
                <w:i/>
                <w:sz w:val="28"/>
              </w:rPr>
              <w:t>тебя!</w:t>
            </w:r>
          </w:p>
          <w:p w:rsidR="00E617B2" w:rsidRDefault="00E468A1">
            <w:pPr>
              <w:spacing w:after="0" w:line="240" w:lineRule="auto"/>
              <w:ind w:left="107" w:right="538"/>
              <w:rPr>
                <w:rFonts w:ascii="Times New Roman" w:hAnsi="Times New Roman"/>
                <w:b/>
                <w:i/>
                <w:sz w:val="28"/>
              </w:rPr>
            </w:pPr>
            <w:r>
              <w:rPr>
                <w:rFonts w:ascii="Times New Roman" w:hAnsi="Times New Roman"/>
                <w:b/>
                <w:i/>
                <w:sz w:val="28"/>
              </w:rPr>
              <w:t>«Вежелив ты вежливый!»</w:t>
            </w:r>
          </w:p>
          <w:p w:rsidR="00E617B2" w:rsidRDefault="00E468A1">
            <w:pPr>
              <w:numPr>
                <w:ilvl w:val="0"/>
                <w:numId w:val="72"/>
              </w:numPr>
              <w:tabs>
                <w:tab w:val="left" w:pos="816"/>
              </w:tabs>
              <w:spacing w:after="0" w:line="240" w:lineRule="auto"/>
              <w:ind w:left="107" w:right="99" w:firstLine="458"/>
              <w:jc w:val="both"/>
              <w:rPr>
                <w:rFonts w:ascii="Times New Roman" w:hAnsi="Times New Roman"/>
                <w:sz w:val="28"/>
              </w:rPr>
            </w:pPr>
            <w:r>
              <w:rPr>
                <w:rFonts w:ascii="Times New Roman" w:hAnsi="Times New Roman"/>
                <w:sz w:val="28"/>
              </w:rPr>
              <w:t xml:space="preserve">Введение в ситуацию (беседа с опорой на иллюстрацию,дополнениедеталейситуацииповопросамучителя,выборпредложения, наиболее подходящего к содержанию картинки, </w:t>
            </w:r>
            <w:r>
              <w:rPr>
                <w:rFonts w:ascii="Times New Roman" w:hAnsi="Times New Roman"/>
                <w:sz w:val="28"/>
              </w:rPr>
              <w:lastRenderedPageBreak/>
              <w:t>издвух,произнесенныхучителем)</w:t>
            </w:r>
          </w:p>
          <w:p w:rsidR="00E617B2" w:rsidRDefault="00E468A1">
            <w:pPr>
              <w:numPr>
                <w:ilvl w:val="0"/>
                <w:numId w:val="72"/>
              </w:numPr>
              <w:tabs>
                <w:tab w:val="left" w:pos="816"/>
              </w:tabs>
              <w:spacing w:after="0" w:line="240" w:lineRule="auto"/>
              <w:ind w:left="107" w:right="105" w:firstLine="458"/>
              <w:jc w:val="both"/>
              <w:rPr>
                <w:rFonts w:ascii="Times New Roman" w:hAnsi="Times New Roman"/>
                <w:sz w:val="28"/>
              </w:rPr>
            </w:pPr>
            <w:r>
              <w:rPr>
                <w:rFonts w:ascii="Times New Roman" w:hAnsi="Times New Roman"/>
                <w:sz w:val="28"/>
              </w:rPr>
              <w:t>Составление</w:t>
            </w:r>
            <w:r>
              <w:rPr>
                <w:rFonts w:ascii="Times New Roman" w:hAnsi="Times New Roman"/>
                <w:sz w:val="28"/>
              </w:rPr>
              <w:t xml:space="preserve"> поздравлений. Тренировочные упражнения впроизнесениипоздравленийсразличнойинтонациейвзависимостиотадресата</w:t>
            </w:r>
          </w:p>
          <w:p w:rsidR="00E617B2" w:rsidRDefault="00E468A1">
            <w:pPr>
              <w:numPr>
                <w:ilvl w:val="0"/>
                <w:numId w:val="72"/>
              </w:numPr>
              <w:tabs>
                <w:tab w:val="left" w:pos="816"/>
              </w:tabs>
              <w:spacing w:after="0" w:line="240" w:lineRule="auto"/>
              <w:ind w:left="815" w:hanging="251"/>
              <w:jc w:val="both"/>
              <w:rPr>
                <w:rFonts w:ascii="Times New Roman" w:hAnsi="Times New Roman"/>
                <w:sz w:val="28"/>
              </w:rPr>
            </w:pPr>
            <w:r>
              <w:rPr>
                <w:rFonts w:ascii="Times New Roman" w:hAnsi="Times New Roman"/>
                <w:sz w:val="28"/>
              </w:rPr>
              <w:t>Конструированиедиалоговпоздравленияиответной</w:t>
            </w:r>
          </w:p>
          <w:p w:rsidR="00E617B2" w:rsidRDefault="00E468A1">
            <w:pPr>
              <w:spacing w:before="34" w:after="0" w:line="240" w:lineRule="auto"/>
              <w:ind w:left="107"/>
              <w:jc w:val="both"/>
              <w:rPr>
                <w:rFonts w:ascii="Times New Roman" w:hAnsi="Times New Roman"/>
                <w:sz w:val="28"/>
              </w:rPr>
            </w:pPr>
            <w:r>
              <w:rPr>
                <w:rFonts w:ascii="Times New Roman" w:hAnsi="Times New Roman"/>
                <w:sz w:val="28"/>
              </w:rPr>
              <w:t>реплики,моделированиеипроигрываниедиалогов</w:t>
            </w:r>
            <w:r>
              <w:rPr>
                <w:rFonts w:ascii="Times New Roman" w:hAnsi="Times New Roman"/>
                <w:spacing w:val="-1"/>
                <w:sz w:val="28"/>
              </w:rPr>
              <w:t>.</w:t>
            </w:r>
          </w:p>
          <w:p w:rsidR="00E617B2" w:rsidRDefault="00E468A1">
            <w:pPr>
              <w:spacing w:before="34" w:after="0" w:line="240" w:lineRule="auto"/>
              <w:ind w:left="107"/>
              <w:jc w:val="both"/>
              <w:rPr>
                <w:rFonts w:ascii="Times New Roman" w:hAnsi="Times New Roman"/>
                <w:sz w:val="28"/>
              </w:rPr>
            </w:pPr>
            <w:r>
              <w:rPr>
                <w:rFonts w:ascii="Times New Roman" w:hAnsi="Times New Roman"/>
                <w:spacing w:val="-1"/>
                <w:sz w:val="28"/>
              </w:rPr>
              <w:t>Создание</w:t>
            </w:r>
            <w:r>
              <w:rPr>
                <w:rFonts w:ascii="Times New Roman" w:hAnsi="Times New Roman"/>
                <w:sz w:val="28"/>
              </w:rPr>
              <w:t>видеопоздравления</w:t>
            </w:r>
          </w:p>
          <w:p w:rsidR="00E617B2" w:rsidRDefault="00E617B2">
            <w:pPr>
              <w:spacing w:before="34" w:after="0" w:line="240" w:lineRule="auto"/>
              <w:ind w:left="107"/>
              <w:jc w:val="both"/>
              <w:rPr>
                <w:rFonts w:ascii="Times New Roman" w:hAnsi="Times New Roman"/>
                <w:sz w:val="28"/>
              </w:rPr>
            </w:pPr>
          </w:p>
          <w:p w:rsidR="00E617B2" w:rsidRDefault="00E617B2">
            <w:pPr>
              <w:spacing w:before="34" w:after="0" w:line="240" w:lineRule="auto"/>
              <w:ind w:left="107"/>
              <w:jc w:val="both"/>
              <w:rPr>
                <w:rFonts w:ascii="Times New Roman" w:hAnsi="Times New Roman"/>
                <w:sz w:val="28"/>
              </w:rPr>
            </w:pPr>
          </w:p>
          <w:p w:rsidR="00E617B2" w:rsidRDefault="00E617B2">
            <w:pPr>
              <w:widowControl w:val="0"/>
              <w:spacing w:after="0" w:line="240" w:lineRule="auto"/>
              <w:ind w:right="209"/>
              <w:rPr>
                <w:rFonts w:ascii="Times New Roman" w:hAnsi="Times New Roman"/>
                <w:spacing w:val="-1"/>
                <w:sz w:val="28"/>
              </w:rPr>
            </w:pPr>
          </w:p>
        </w:tc>
        <w:tc>
          <w:tcPr>
            <w:tcW w:w="404" w:type="dxa"/>
            <w:shd w:val="clear" w:color="auto" w:fill="auto"/>
          </w:tcPr>
          <w:p w:rsidR="00E617B2" w:rsidRDefault="00E468A1">
            <w:pPr>
              <w:widowControl w:val="0"/>
              <w:spacing w:after="0" w:line="240" w:lineRule="auto"/>
              <w:ind w:right="209"/>
              <w:rPr>
                <w:rFonts w:ascii="Times New Roman" w:hAnsi="Times New Roman"/>
                <w:spacing w:val="-1"/>
                <w:sz w:val="28"/>
              </w:rPr>
            </w:pPr>
            <w:r>
              <w:rPr>
                <w:rFonts w:ascii="Times New Roman" w:hAnsi="Times New Roman"/>
                <w:spacing w:val="-1"/>
                <w:sz w:val="28"/>
              </w:rPr>
              <w:lastRenderedPageBreak/>
              <w:t>4</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lastRenderedPageBreak/>
              <w:t>16.</w:t>
            </w:r>
          </w:p>
        </w:tc>
        <w:tc>
          <w:tcPr>
            <w:tcW w:w="9155" w:type="dxa"/>
            <w:shd w:val="clear" w:color="auto" w:fill="auto"/>
          </w:tcPr>
          <w:p w:rsidR="00E617B2" w:rsidRDefault="00E468A1">
            <w:pPr>
              <w:spacing w:after="0" w:line="240" w:lineRule="auto"/>
              <w:ind w:left="734" w:right="393" w:hanging="312"/>
              <w:rPr>
                <w:rFonts w:ascii="Times New Roman" w:hAnsi="Times New Roman"/>
                <w:b/>
                <w:i/>
                <w:sz w:val="28"/>
              </w:rPr>
            </w:pPr>
            <w:r>
              <w:rPr>
                <w:rFonts w:ascii="Times New Roman" w:hAnsi="Times New Roman"/>
                <w:b/>
                <w:i/>
                <w:sz w:val="28"/>
              </w:rPr>
              <w:t>Я записался в кружок!</w:t>
            </w:r>
          </w:p>
          <w:p w:rsidR="00E617B2" w:rsidRDefault="00E468A1">
            <w:pPr>
              <w:numPr>
                <w:ilvl w:val="0"/>
                <w:numId w:val="73"/>
              </w:numPr>
              <w:tabs>
                <w:tab w:val="left" w:pos="370"/>
              </w:tabs>
              <w:spacing w:after="0" w:line="240" w:lineRule="auto"/>
              <w:ind w:left="369" w:hanging="260"/>
              <w:rPr>
                <w:rFonts w:ascii="Times New Roman" w:hAnsi="Times New Roman"/>
                <w:sz w:val="28"/>
              </w:rPr>
            </w:pPr>
            <w:r>
              <w:rPr>
                <w:rFonts w:ascii="Times New Roman" w:hAnsi="Times New Roman"/>
                <w:sz w:val="28"/>
              </w:rPr>
              <w:t>Ведение в тему(работасиллюстрациями).</w:t>
            </w:r>
          </w:p>
          <w:p w:rsidR="00E617B2" w:rsidRDefault="00E468A1">
            <w:pPr>
              <w:numPr>
                <w:ilvl w:val="0"/>
                <w:numId w:val="73"/>
              </w:numPr>
              <w:tabs>
                <w:tab w:val="left" w:pos="818"/>
                <w:tab w:val="left" w:pos="819"/>
              </w:tabs>
              <w:spacing w:before="46" w:after="0" w:line="240" w:lineRule="auto"/>
              <w:ind w:left="818" w:hanging="709"/>
              <w:rPr>
                <w:rFonts w:ascii="Times New Roman" w:hAnsi="Times New Roman"/>
                <w:sz w:val="28"/>
              </w:rPr>
            </w:pPr>
            <w:r>
              <w:rPr>
                <w:rFonts w:ascii="Times New Roman" w:hAnsi="Times New Roman"/>
                <w:sz w:val="28"/>
              </w:rPr>
              <w:t xml:space="preserve">Тренировочные упражнения в интонировании </w:t>
            </w:r>
          </w:p>
          <w:p w:rsidR="00E617B2" w:rsidRDefault="00E468A1">
            <w:pPr>
              <w:numPr>
                <w:ilvl w:val="0"/>
                <w:numId w:val="73"/>
              </w:numPr>
              <w:tabs>
                <w:tab w:val="left" w:pos="818"/>
                <w:tab w:val="left" w:pos="819"/>
              </w:tabs>
              <w:spacing w:before="46" w:after="0" w:line="240" w:lineRule="auto"/>
              <w:ind w:left="818" w:hanging="709"/>
              <w:rPr>
                <w:rFonts w:ascii="Times New Roman" w:hAnsi="Times New Roman"/>
                <w:sz w:val="28"/>
              </w:rPr>
            </w:pPr>
            <w:r>
              <w:rPr>
                <w:rFonts w:ascii="Times New Roman" w:hAnsi="Times New Roman"/>
                <w:sz w:val="28"/>
              </w:rPr>
              <w:t>предложений.</w:t>
            </w:r>
          </w:p>
          <w:p w:rsidR="00E617B2" w:rsidRDefault="00E468A1">
            <w:pPr>
              <w:numPr>
                <w:ilvl w:val="0"/>
                <w:numId w:val="73"/>
              </w:numPr>
              <w:tabs>
                <w:tab w:val="left" w:pos="370"/>
              </w:tabs>
              <w:spacing w:before="45" w:after="0" w:line="240" w:lineRule="auto"/>
              <w:ind w:left="369" w:hanging="260"/>
              <w:rPr>
                <w:rFonts w:ascii="Times New Roman" w:hAnsi="Times New Roman"/>
                <w:sz w:val="28"/>
              </w:rPr>
            </w:pPr>
            <w:r>
              <w:rPr>
                <w:rFonts w:ascii="Times New Roman" w:hAnsi="Times New Roman"/>
                <w:sz w:val="28"/>
              </w:rPr>
              <w:t>Игра«Живоепредложение»</w:t>
            </w:r>
          </w:p>
          <w:p w:rsidR="00E617B2" w:rsidRDefault="00E468A1">
            <w:pPr>
              <w:numPr>
                <w:ilvl w:val="0"/>
                <w:numId w:val="73"/>
              </w:numPr>
              <w:tabs>
                <w:tab w:val="left" w:pos="452"/>
              </w:tabs>
              <w:spacing w:before="44" w:after="0" w:line="240" w:lineRule="auto"/>
              <w:ind w:left="110" w:right="98" w:firstLine="0"/>
              <w:rPr>
                <w:rFonts w:ascii="Times New Roman" w:hAnsi="Times New Roman"/>
                <w:sz w:val="28"/>
              </w:rPr>
            </w:pPr>
            <w:r>
              <w:rPr>
                <w:rFonts w:ascii="Times New Roman" w:hAnsi="Times New Roman"/>
                <w:sz w:val="28"/>
              </w:rPr>
              <w:t>Конструированиевозможныхдиалоговвситуациизаписивкружок(студию,секцию).</w:t>
            </w:r>
          </w:p>
          <w:p w:rsidR="00E617B2" w:rsidRDefault="00E468A1">
            <w:pPr>
              <w:numPr>
                <w:ilvl w:val="0"/>
                <w:numId w:val="73"/>
              </w:numPr>
              <w:tabs>
                <w:tab w:val="left" w:pos="818"/>
                <w:tab w:val="left" w:pos="819"/>
              </w:tabs>
              <w:spacing w:before="1" w:after="0" w:line="240" w:lineRule="auto"/>
              <w:ind w:left="818" w:hanging="709"/>
              <w:rPr>
                <w:rFonts w:ascii="Times New Roman" w:hAnsi="Times New Roman"/>
                <w:sz w:val="28"/>
              </w:rPr>
            </w:pPr>
            <w:r>
              <w:rPr>
                <w:rFonts w:ascii="Times New Roman" w:hAnsi="Times New Roman"/>
                <w:sz w:val="28"/>
              </w:rPr>
              <w:t>Моделированиедиалогов.</w:t>
            </w:r>
          </w:p>
          <w:p w:rsidR="00E617B2" w:rsidRDefault="00E468A1">
            <w:pPr>
              <w:numPr>
                <w:ilvl w:val="0"/>
                <w:numId w:val="73"/>
              </w:numPr>
              <w:tabs>
                <w:tab w:val="left" w:pos="370"/>
              </w:tabs>
              <w:spacing w:before="45" w:after="0" w:line="240" w:lineRule="auto"/>
              <w:ind w:left="369" w:hanging="260"/>
              <w:rPr>
                <w:rFonts w:ascii="Times New Roman" w:hAnsi="Times New Roman"/>
                <w:sz w:val="28"/>
              </w:rPr>
            </w:pPr>
            <w:r>
              <w:rPr>
                <w:rFonts w:ascii="Times New Roman" w:hAnsi="Times New Roman"/>
                <w:sz w:val="28"/>
              </w:rPr>
              <w:t>Ролевыеигрыпотеме.</w:t>
            </w:r>
          </w:p>
          <w:p w:rsidR="00E617B2" w:rsidRDefault="00E468A1">
            <w:pPr>
              <w:numPr>
                <w:ilvl w:val="0"/>
                <w:numId w:val="73"/>
              </w:numPr>
              <w:tabs>
                <w:tab w:val="left" w:pos="818"/>
                <w:tab w:val="left" w:pos="819"/>
              </w:tabs>
              <w:spacing w:before="3" w:after="0" w:line="240" w:lineRule="auto"/>
              <w:ind w:left="110" w:right="592" w:firstLine="0"/>
              <w:rPr>
                <w:rFonts w:ascii="Times New Roman" w:hAnsi="Times New Roman"/>
                <w:sz w:val="28"/>
              </w:rPr>
            </w:pPr>
            <w:r>
              <w:rPr>
                <w:rFonts w:ascii="Times New Roman" w:hAnsi="Times New Roman"/>
                <w:sz w:val="28"/>
              </w:rPr>
              <w:t>Коллективноесоставлениерассказапотемесопоройнаплан.</w:t>
            </w:r>
          </w:p>
          <w:p w:rsidR="00E617B2" w:rsidRDefault="00E617B2">
            <w:pPr>
              <w:spacing w:after="0" w:line="240" w:lineRule="auto"/>
              <w:ind w:left="734" w:right="393" w:hanging="312"/>
              <w:rPr>
                <w:rFonts w:ascii="Times New Roman" w:hAnsi="Times New Roman"/>
                <w:i/>
                <w:sz w:val="28"/>
              </w:rPr>
            </w:pPr>
          </w:p>
          <w:p w:rsidR="00E617B2" w:rsidRDefault="00E617B2">
            <w:pPr>
              <w:widowControl w:val="0"/>
              <w:spacing w:after="0" w:line="240" w:lineRule="auto"/>
              <w:rPr>
                <w:rFonts w:ascii="Times New Roman" w:hAnsi="Times New Roman"/>
                <w:sz w:val="28"/>
              </w:rPr>
            </w:pPr>
          </w:p>
        </w:tc>
        <w:tc>
          <w:tcPr>
            <w:tcW w:w="404" w:type="dxa"/>
            <w:shd w:val="clear" w:color="auto" w:fill="auto"/>
          </w:tcPr>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t>4</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17.</w:t>
            </w:r>
          </w:p>
        </w:tc>
        <w:tc>
          <w:tcPr>
            <w:tcW w:w="9155" w:type="dxa"/>
            <w:shd w:val="clear" w:color="auto" w:fill="auto"/>
          </w:tcPr>
          <w:p w:rsidR="00E617B2" w:rsidRDefault="00E468A1">
            <w:pPr>
              <w:widowControl w:val="0"/>
              <w:spacing w:after="0" w:line="240" w:lineRule="auto"/>
              <w:rPr>
                <w:rFonts w:ascii="Times New Roman" w:hAnsi="Times New Roman"/>
                <w:b/>
                <w:i/>
                <w:sz w:val="28"/>
              </w:rPr>
            </w:pPr>
            <w:r>
              <w:rPr>
                <w:rFonts w:ascii="Times New Roman" w:hAnsi="Times New Roman"/>
                <w:b/>
                <w:i/>
                <w:sz w:val="28"/>
              </w:rPr>
              <w:t xml:space="preserve">Вспоминаем </w:t>
            </w:r>
            <w:r>
              <w:rPr>
                <w:rFonts w:ascii="Times New Roman" w:hAnsi="Times New Roman"/>
                <w:b/>
                <w:i/>
                <w:spacing w:val="-1"/>
                <w:sz w:val="28"/>
              </w:rPr>
              <w:t xml:space="preserve">любимые </w:t>
            </w:r>
            <w:r>
              <w:rPr>
                <w:rFonts w:ascii="Times New Roman" w:hAnsi="Times New Roman"/>
                <w:b/>
                <w:i/>
                <w:sz w:val="28"/>
              </w:rPr>
              <w:t>сказки</w:t>
            </w:r>
          </w:p>
          <w:p w:rsidR="00E617B2" w:rsidRDefault="00E468A1">
            <w:pPr>
              <w:widowControl w:val="0"/>
              <w:spacing w:after="0" w:line="240" w:lineRule="auto"/>
              <w:rPr>
                <w:rFonts w:ascii="Times New Roman" w:hAnsi="Times New Roman"/>
                <w:b/>
                <w:i/>
                <w:sz w:val="28"/>
              </w:rPr>
            </w:pPr>
            <w:r>
              <w:rPr>
                <w:rFonts w:ascii="Times New Roman" w:hAnsi="Times New Roman"/>
                <w:sz w:val="28"/>
              </w:rPr>
              <w:t>Введениевтемуситуации(работасиллюстрацией,отгадываниезагадкии др.)</w:t>
            </w:r>
          </w:p>
          <w:p w:rsidR="00E617B2" w:rsidRDefault="00E468A1">
            <w:pPr>
              <w:numPr>
                <w:ilvl w:val="0"/>
                <w:numId w:val="74"/>
              </w:numPr>
              <w:tabs>
                <w:tab w:val="left" w:pos="819"/>
              </w:tabs>
              <w:spacing w:after="0" w:line="240" w:lineRule="auto"/>
              <w:ind w:left="818" w:hanging="709"/>
              <w:jc w:val="both"/>
              <w:rPr>
                <w:rFonts w:ascii="Times New Roman" w:hAnsi="Times New Roman"/>
                <w:sz w:val="28"/>
              </w:rPr>
            </w:pPr>
            <w:r>
              <w:rPr>
                <w:rFonts w:ascii="Times New Roman" w:hAnsi="Times New Roman"/>
                <w:sz w:val="28"/>
              </w:rPr>
              <w:t>Игра«Вспоминаемсказки»</w:t>
            </w:r>
          </w:p>
          <w:p w:rsidR="00E617B2" w:rsidRDefault="00E468A1">
            <w:pPr>
              <w:numPr>
                <w:ilvl w:val="0"/>
                <w:numId w:val="74"/>
              </w:numPr>
              <w:tabs>
                <w:tab w:val="left" w:pos="819"/>
              </w:tabs>
              <w:spacing w:before="39" w:after="0" w:line="240" w:lineRule="auto"/>
              <w:ind w:left="110" w:right="94" w:firstLine="0"/>
              <w:jc w:val="both"/>
              <w:rPr>
                <w:rFonts w:ascii="Times New Roman" w:hAnsi="Times New Roman"/>
                <w:sz w:val="28"/>
              </w:rPr>
            </w:pPr>
            <w:r>
              <w:rPr>
                <w:rFonts w:ascii="Times New Roman" w:hAnsi="Times New Roman"/>
                <w:sz w:val="28"/>
              </w:rPr>
              <w:t>Закреплениесодержаниязнакомыхсказок(</w:t>
            </w:r>
            <w:r>
              <w:rPr>
                <w:rFonts w:ascii="Times New Roman" w:hAnsi="Times New Roman"/>
                <w:sz w:val="28"/>
              </w:rPr>
              <w:t>выборочныйпересказсопоройнаиллюстрации(сериякартин,разрезныекартинки),драматизацияфрагментов,коллективноерассказывание)</w:t>
            </w:r>
          </w:p>
          <w:p w:rsidR="00E617B2" w:rsidRDefault="00E468A1">
            <w:pPr>
              <w:numPr>
                <w:ilvl w:val="0"/>
                <w:numId w:val="75"/>
              </w:numPr>
              <w:tabs>
                <w:tab w:val="left" w:pos="819"/>
              </w:tabs>
              <w:spacing w:after="0" w:line="240" w:lineRule="auto"/>
              <w:ind w:left="110" w:right="100" w:firstLine="0"/>
              <w:jc w:val="both"/>
              <w:rPr>
                <w:rFonts w:ascii="Times New Roman" w:hAnsi="Times New Roman"/>
                <w:sz w:val="28"/>
              </w:rPr>
            </w:pPr>
            <w:r>
              <w:rPr>
                <w:rFonts w:ascii="Times New Roman" w:hAnsi="Times New Roman"/>
                <w:sz w:val="28"/>
              </w:rPr>
              <w:t>Инсценирование сказки (вариант: творческая работа «Нашасказка»)</w:t>
            </w:r>
          </w:p>
          <w:p w:rsidR="00E617B2" w:rsidRDefault="00E468A1">
            <w:pPr>
              <w:numPr>
                <w:ilvl w:val="0"/>
                <w:numId w:val="75"/>
              </w:numPr>
              <w:tabs>
                <w:tab w:val="left" w:pos="819"/>
              </w:tabs>
              <w:spacing w:after="0" w:line="240" w:lineRule="auto"/>
              <w:ind w:left="818" w:hanging="709"/>
              <w:jc w:val="both"/>
              <w:rPr>
                <w:rFonts w:ascii="Times New Roman" w:hAnsi="Times New Roman"/>
                <w:sz w:val="28"/>
              </w:rPr>
            </w:pPr>
            <w:r>
              <w:rPr>
                <w:rFonts w:ascii="Times New Roman" w:hAnsi="Times New Roman"/>
                <w:sz w:val="28"/>
              </w:rPr>
              <w:t>Обобщающаябеседа</w:t>
            </w:r>
          </w:p>
          <w:p w:rsidR="00E617B2" w:rsidRDefault="00E617B2">
            <w:pPr>
              <w:widowControl w:val="0"/>
              <w:spacing w:after="0" w:line="240" w:lineRule="auto"/>
              <w:rPr>
                <w:rFonts w:ascii="Times New Roman" w:hAnsi="Times New Roman"/>
                <w:b/>
                <w:i/>
                <w:sz w:val="28"/>
              </w:rPr>
            </w:pPr>
          </w:p>
          <w:p w:rsidR="00E617B2" w:rsidRDefault="00E617B2">
            <w:pPr>
              <w:widowControl w:val="0"/>
              <w:spacing w:after="0" w:line="240" w:lineRule="auto"/>
              <w:rPr>
                <w:rFonts w:ascii="Times New Roman" w:hAnsi="Times New Roman"/>
                <w:b/>
                <w:i/>
                <w:sz w:val="28"/>
              </w:rPr>
            </w:pPr>
          </w:p>
        </w:tc>
        <w:tc>
          <w:tcPr>
            <w:tcW w:w="404" w:type="dxa"/>
            <w:shd w:val="clear" w:color="auto" w:fill="auto"/>
          </w:tcPr>
          <w:p w:rsidR="00E617B2" w:rsidRDefault="00E468A1">
            <w:pPr>
              <w:widowControl w:val="0"/>
              <w:spacing w:after="0" w:line="240" w:lineRule="auto"/>
              <w:ind w:right="209"/>
              <w:rPr>
                <w:rFonts w:ascii="Times New Roman" w:hAnsi="Times New Roman"/>
                <w:spacing w:val="-1"/>
                <w:sz w:val="28"/>
              </w:rPr>
            </w:pPr>
            <w:r>
              <w:rPr>
                <w:rFonts w:ascii="Times New Roman" w:hAnsi="Times New Roman"/>
                <w:spacing w:val="-1"/>
                <w:sz w:val="28"/>
              </w:rPr>
              <w:t>4</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18.</w:t>
            </w:r>
          </w:p>
        </w:tc>
        <w:tc>
          <w:tcPr>
            <w:tcW w:w="9155" w:type="dxa"/>
            <w:shd w:val="clear" w:color="auto" w:fill="auto"/>
          </w:tcPr>
          <w:p w:rsidR="00E617B2" w:rsidRDefault="00E468A1">
            <w:pPr>
              <w:spacing w:after="0" w:line="240" w:lineRule="auto"/>
              <w:ind w:left="528"/>
              <w:rPr>
                <w:rFonts w:ascii="Times New Roman" w:hAnsi="Times New Roman"/>
                <w:b/>
                <w:i/>
                <w:sz w:val="28"/>
              </w:rPr>
            </w:pPr>
            <w:r>
              <w:rPr>
                <w:rFonts w:ascii="Times New Roman" w:hAnsi="Times New Roman"/>
                <w:b/>
                <w:i/>
                <w:sz w:val="28"/>
              </w:rPr>
              <w:t>Скоро лето!</w:t>
            </w:r>
          </w:p>
          <w:p w:rsidR="00E617B2" w:rsidRDefault="00E617B2">
            <w:pPr>
              <w:spacing w:after="0" w:line="240" w:lineRule="auto"/>
              <w:ind w:left="528"/>
              <w:rPr>
                <w:rFonts w:ascii="Times New Roman" w:hAnsi="Times New Roman"/>
                <w:b/>
                <w:i/>
                <w:sz w:val="28"/>
              </w:rPr>
            </w:pPr>
          </w:p>
          <w:p w:rsidR="00E617B2" w:rsidRDefault="00E468A1">
            <w:pPr>
              <w:spacing w:after="0" w:line="240" w:lineRule="auto"/>
              <w:ind w:left="528"/>
              <w:rPr>
                <w:rFonts w:ascii="Times New Roman" w:hAnsi="Times New Roman"/>
                <w:b/>
                <w:i/>
                <w:sz w:val="28"/>
              </w:rPr>
            </w:pPr>
            <w:r>
              <w:rPr>
                <w:rFonts w:ascii="Times New Roman" w:hAnsi="Times New Roman"/>
                <w:sz w:val="28"/>
              </w:rPr>
              <w:t>Введениевтему(работасиллюстрацией</w:t>
            </w:r>
            <w:r>
              <w:rPr>
                <w:rFonts w:ascii="Times New Roman" w:hAnsi="Times New Roman"/>
                <w:sz w:val="28"/>
              </w:rPr>
              <w:t>)</w:t>
            </w:r>
          </w:p>
          <w:p w:rsidR="00E617B2" w:rsidRDefault="00E468A1">
            <w:pPr>
              <w:numPr>
                <w:ilvl w:val="0"/>
                <w:numId w:val="76"/>
              </w:numPr>
              <w:tabs>
                <w:tab w:val="left" w:pos="819"/>
                <w:tab w:val="left" w:pos="2636"/>
                <w:tab w:val="left" w:pos="3806"/>
                <w:tab w:val="left" w:pos="4756"/>
                <w:tab w:val="left" w:pos="6430"/>
                <w:tab w:val="left" w:pos="7430"/>
              </w:tabs>
              <w:spacing w:before="44" w:after="0" w:line="240" w:lineRule="auto"/>
              <w:ind w:left="143" w:right="99" w:firstLine="283"/>
              <w:rPr>
                <w:rFonts w:ascii="Times New Roman" w:hAnsi="Times New Roman"/>
                <w:sz w:val="28"/>
              </w:rPr>
            </w:pPr>
            <w:r>
              <w:rPr>
                <w:rFonts w:ascii="Times New Roman" w:hAnsi="Times New Roman"/>
                <w:sz w:val="28"/>
              </w:rPr>
              <w:t>Актуализация</w:t>
            </w:r>
            <w:r>
              <w:rPr>
                <w:rFonts w:ascii="Times New Roman" w:hAnsi="Times New Roman"/>
                <w:sz w:val="28"/>
              </w:rPr>
              <w:tab/>
              <w:t>личного</w:t>
            </w:r>
            <w:r>
              <w:rPr>
                <w:rFonts w:ascii="Times New Roman" w:hAnsi="Times New Roman"/>
                <w:sz w:val="28"/>
              </w:rPr>
              <w:tab/>
              <w:t>опыта</w:t>
            </w:r>
            <w:r>
              <w:rPr>
                <w:rFonts w:ascii="Times New Roman" w:hAnsi="Times New Roman"/>
                <w:sz w:val="28"/>
              </w:rPr>
              <w:tab/>
              <w:t>школьников:</w:t>
            </w:r>
            <w:r>
              <w:rPr>
                <w:rFonts w:ascii="Times New Roman" w:hAnsi="Times New Roman"/>
                <w:sz w:val="28"/>
              </w:rPr>
              <w:tab/>
              <w:t>беседа</w:t>
            </w:r>
            <w:r>
              <w:rPr>
                <w:rFonts w:ascii="Times New Roman" w:hAnsi="Times New Roman"/>
                <w:sz w:val="28"/>
              </w:rPr>
              <w:tab/>
            </w:r>
            <w:r>
              <w:rPr>
                <w:rFonts w:ascii="Times New Roman" w:hAnsi="Times New Roman"/>
                <w:spacing w:val="-5"/>
                <w:sz w:val="28"/>
              </w:rPr>
              <w:t>с</w:t>
            </w:r>
            <w:r>
              <w:rPr>
                <w:rFonts w:ascii="Times New Roman" w:hAnsi="Times New Roman"/>
                <w:sz w:val="28"/>
              </w:rPr>
              <w:t>элементамирассказывания.</w:t>
            </w:r>
          </w:p>
          <w:p w:rsidR="00E617B2" w:rsidRDefault="00E468A1">
            <w:pPr>
              <w:numPr>
                <w:ilvl w:val="0"/>
                <w:numId w:val="76"/>
              </w:numPr>
              <w:tabs>
                <w:tab w:val="left" w:pos="819"/>
                <w:tab w:val="left" w:pos="3065"/>
                <w:tab w:val="left" w:pos="4371"/>
                <w:tab w:val="left" w:pos="4929"/>
                <w:tab w:val="left" w:pos="5994"/>
              </w:tabs>
              <w:spacing w:after="0" w:line="240" w:lineRule="auto"/>
              <w:ind w:left="143" w:right="101" w:firstLine="283"/>
              <w:rPr>
                <w:rFonts w:ascii="Times New Roman" w:hAnsi="Times New Roman"/>
                <w:sz w:val="28"/>
              </w:rPr>
            </w:pPr>
            <w:r>
              <w:rPr>
                <w:rFonts w:ascii="Times New Roman" w:hAnsi="Times New Roman"/>
                <w:sz w:val="28"/>
              </w:rPr>
              <w:t>Конструирование</w:t>
            </w:r>
            <w:r>
              <w:rPr>
                <w:rFonts w:ascii="Times New Roman" w:hAnsi="Times New Roman"/>
                <w:sz w:val="28"/>
              </w:rPr>
              <w:tab/>
              <w:t>диалогов</w:t>
            </w:r>
            <w:r>
              <w:rPr>
                <w:rFonts w:ascii="Times New Roman" w:hAnsi="Times New Roman"/>
                <w:sz w:val="28"/>
              </w:rPr>
              <w:tab/>
              <w:t>на</w:t>
            </w:r>
            <w:r>
              <w:rPr>
                <w:rFonts w:ascii="Times New Roman" w:hAnsi="Times New Roman"/>
                <w:sz w:val="28"/>
              </w:rPr>
              <w:tab/>
              <w:t>основе</w:t>
            </w:r>
            <w:r>
              <w:rPr>
                <w:rFonts w:ascii="Times New Roman" w:hAnsi="Times New Roman"/>
                <w:sz w:val="28"/>
              </w:rPr>
              <w:tab/>
            </w:r>
            <w:r>
              <w:rPr>
                <w:rFonts w:ascii="Times New Roman" w:hAnsi="Times New Roman"/>
                <w:spacing w:val="-1"/>
                <w:sz w:val="28"/>
              </w:rPr>
              <w:t>иллюстраций,</w:t>
            </w:r>
            <w:r>
              <w:rPr>
                <w:rFonts w:ascii="Times New Roman" w:hAnsi="Times New Roman"/>
                <w:sz w:val="28"/>
              </w:rPr>
              <w:t>моделированиедиалоговучитель-ученик,ученик–</w:t>
            </w:r>
            <w:r>
              <w:rPr>
                <w:rFonts w:ascii="Times New Roman" w:hAnsi="Times New Roman"/>
                <w:sz w:val="28"/>
              </w:rPr>
              <w:lastRenderedPageBreak/>
              <w:t>ученик.</w:t>
            </w:r>
          </w:p>
          <w:p w:rsidR="00E617B2" w:rsidRDefault="00E468A1">
            <w:pPr>
              <w:numPr>
                <w:ilvl w:val="0"/>
                <w:numId w:val="76"/>
              </w:numPr>
              <w:tabs>
                <w:tab w:val="left" w:pos="819"/>
              </w:tabs>
              <w:spacing w:after="0" w:line="240" w:lineRule="auto"/>
              <w:ind w:left="818" w:hanging="392"/>
              <w:rPr>
                <w:rFonts w:ascii="Times New Roman" w:hAnsi="Times New Roman"/>
                <w:sz w:val="28"/>
              </w:rPr>
            </w:pPr>
            <w:r>
              <w:rPr>
                <w:rFonts w:ascii="Times New Roman" w:hAnsi="Times New Roman"/>
                <w:sz w:val="28"/>
              </w:rPr>
              <w:t>Ролевыеигрыпотеме</w:t>
            </w:r>
          </w:p>
          <w:p w:rsidR="00E617B2" w:rsidRDefault="00E468A1">
            <w:pPr>
              <w:numPr>
                <w:ilvl w:val="0"/>
                <w:numId w:val="76"/>
              </w:numPr>
              <w:tabs>
                <w:tab w:val="left" w:pos="819"/>
              </w:tabs>
              <w:spacing w:before="10" w:after="0" w:line="240" w:lineRule="auto"/>
              <w:ind w:left="143" w:right="981" w:firstLine="424"/>
              <w:rPr>
                <w:rFonts w:ascii="Times New Roman" w:hAnsi="Times New Roman"/>
                <w:sz w:val="28"/>
              </w:rPr>
            </w:pPr>
            <w:r>
              <w:rPr>
                <w:rFonts w:ascii="Times New Roman" w:hAnsi="Times New Roman"/>
                <w:sz w:val="28"/>
              </w:rPr>
              <w:t>Составлениерассказа«Ура,каникулы!»сопоройнакартинныйплан.</w:t>
            </w:r>
          </w:p>
          <w:p w:rsidR="00E617B2" w:rsidRDefault="00E617B2">
            <w:pPr>
              <w:spacing w:after="0" w:line="240" w:lineRule="auto"/>
              <w:ind w:left="528"/>
              <w:rPr>
                <w:rFonts w:ascii="Times New Roman" w:hAnsi="Times New Roman"/>
                <w:b/>
                <w:i/>
                <w:sz w:val="28"/>
              </w:rPr>
            </w:pPr>
          </w:p>
          <w:p w:rsidR="00E617B2" w:rsidRDefault="00E617B2">
            <w:pPr>
              <w:spacing w:after="0" w:line="240" w:lineRule="auto"/>
              <w:ind w:left="528"/>
              <w:rPr>
                <w:rFonts w:ascii="Times New Roman" w:hAnsi="Times New Roman"/>
                <w:b/>
                <w:i/>
                <w:sz w:val="28"/>
              </w:rPr>
            </w:pPr>
          </w:p>
          <w:p w:rsidR="00E617B2" w:rsidRDefault="00E617B2">
            <w:pPr>
              <w:widowControl w:val="0"/>
              <w:spacing w:after="0" w:line="240" w:lineRule="auto"/>
              <w:ind w:right="179"/>
              <w:rPr>
                <w:rFonts w:ascii="Times New Roman" w:hAnsi="Times New Roman"/>
                <w:spacing w:val="-1"/>
                <w:sz w:val="28"/>
              </w:rPr>
            </w:pPr>
          </w:p>
        </w:tc>
        <w:tc>
          <w:tcPr>
            <w:tcW w:w="404" w:type="dxa"/>
            <w:shd w:val="clear" w:color="auto" w:fill="auto"/>
          </w:tcPr>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lastRenderedPageBreak/>
              <w:t>3</w:t>
            </w:r>
          </w:p>
        </w:tc>
      </w:tr>
      <w:tr w:rsidR="00E617B2">
        <w:tc>
          <w:tcPr>
            <w:tcW w:w="323" w:type="dxa"/>
            <w:shd w:val="clear" w:color="auto" w:fill="auto"/>
          </w:tcPr>
          <w:p w:rsidR="00E617B2" w:rsidRDefault="00E468A1">
            <w:pPr>
              <w:widowControl w:val="0"/>
              <w:spacing w:after="0" w:line="240" w:lineRule="auto"/>
              <w:rPr>
                <w:rFonts w:ascii="Times New Roman" w:hAnsi="Times New Roman"/>
                <w:sz w:val="28"/>
              </w:rPr>
            </w:pPr>
            <w:r>
              <w:rPr>
                <w:rFonts w:ascii="Times New Roman" w:hAnsi="Times New Roman"/>
                <w:sz w:val="28"/>
              </w:rPr>
              <w:lastRenderedPageBreak/>
              <w:t>19</w:t>
            </w:r>
          </w:p>
        </w:tc>
        <w:tc>
          <w:tcPr>
            <w:tcW w:w="9155" w:type="dxa"/>
            <w:shd w:val="clear" w:color="auto" w:fill="auto"/>
          </w:tcPr>
          <w:p w:rsidR="00E617B2" w:rsidRDefault="00E468A1">
            <w:pPr>
              <w:widowControl w:val="0"/>
              <w:spacing w:after="0" w:line="240" w:lineRule="auto"/>
              <w:rPr>
                <w:rFonts w:ascii="Times New Roman" w:hAnsi="Times New Roman"/>
                <w:b/>
                <w:i/>
                <w:sz w:val="28"/>
              </w:rPr>
            </w:pPr>
            <w:r>
              <w:rPr>
                <w:rFonts w:ascii="Times New Roman" w:hAnsi="Times New Roman"/>
                <w:b/>
                <w:i/>
                <w:sz w:val="28"/>
              </w:rPr>
              <w:t>За покупками в магазин</w:t>
            </w:r>
          </w:p>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t>Конструирование возможных диалогов между продавцом и покупателями в магазине с опорой на содержание картинки.</w:t>
            </w:r>
            <w:r>
              <w:rPr>
                <w:rFonts w:ascii="Times New Roman" w:hAnsi="Times New Roman"/>
                <w:sz w:val="28"/>
              </w:rPr>
              <w:t xml:space="preserve"> Ролевая игра «Магазин игрушек»</w:t>
            </w:r>
          </w:p>
        </w:tc>
        <w:tc>
          <w:tcPr>
            <w:tcW w:w="404" w:type="dxa"/>
            <w:shd w:val="clear" w:color="auto" w:fill="auto"/>
          </w:tcPr>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t>2</w:t>
            </w:r>
          </w:p>
        </w:tc>
      </w:tr>
    </w:tbl>
    <w:p w:rsidR="00E617B2" w:rsidRDefault="00E617B2">
      <w:pPr>
        <w:tabs>
          <w:tab w:val="left" w:pos="2160"/>
        </w:tabs>
        <w:spacing w:line="240" w:lineRule="auto"/>
        <w:rPr>
          <w:rFonts w:ascii="Times New Roman" w:hAnsi="Times New Roman"/>
          <w:sz w:val="28"/>
        </w:rPr>
      </w:pPr>
    </w:p>
    <w:p w:rsidR="00E617B2" w:rsidRDefault="00E617B2">
      <w:pPr>
        <w:tabs>
          <w:tab w:val="left" w:pos="2160"/>
        </w:tabs>
        <w:spacing w:line="240" w:lineRule="auto"/>
        <w:rPr>
          <w:rFonts w:ascii="Times New Roman" w:hAnsi="Times New Roman"/>
          <w:sz w:val="28"/>
        </w:rPr>
      </w:pPr>
    </w:p>
    <w:p w:rsidR="00E617B2" w:rsidRDefault="00E617B2">
      <w:pPr>
        <w:tabs>
          <w:tab w:val="left" w:pos="2160"/>
        </w:tabs>
        <w:spacing w:line="240" w:lineRule="auto"/>
        <w:rPr>
          <w:rFonts w:ascii="Times New Roman" w:hAnsi="Times New Roman"/>
          <w:sz w:val="28"/>
        </w:rPr>
      </w:pPr>
    </w:p>
    <w:p w:rsidR="00E617B2" w:rsidRDefault="00E617B2">
      <w:pPr>
        <w:tabs>
          <w:tab w:val="left" w:pos="2160"/>
        </w:tabs>
        <w:spacing w:line="240" w:lineRule="auto"/>
        <w:rPr>
          <w:rFonts w:ascii="Times New Roman" w:hAnsi="Times New Roman"/>
          <w:sz w:val="28"/>
        </w:rPr>
      </w:pPr>
    </w:p>
    <w:p w:rsidR="00E617B2" w:rsidRDefault="00E617B2">
      <w:pPr>
        <w:tabs>
          <w:tab w:val="left" w:pos="2160"/>
        </w:tabs>
        <w:spacing w:line="240" w:lineRule="auto"/>
        <w:rPr>
          <w:rFonts w:ascii="Times New Roman" w:hAnsi="Times New Roman"/>
          <w:sz w:val="28"/>
        </w:rPr>
      </w:pPr>
    </w:p>
    <w:p w:rsidR="00E617B2" w:rsidRDefault="00E617B2">
      <w:pPr>
        <w:tabs>
          <w:tab w:val="left" w:pos="2160"/>
        </w:tabs>
        <w:spacing w:line="240" w:lineRule="auto"/>
        <w:rPr>
          <w:rFonts w:ascii="Times New Roman" w:hAnsi="Times New Roman"/>
          <w:sz w:val="28"/>
        </w:rPr>
      </w:pPr>
    </w:p>
    <w:p w:rsidR="00E617B2" w:rsidRDefault="00E617B2">
      <w:pPr>
        <w:tabs>
          <w:tab w:val="left" w:pos="2160"/>
        </w:tabs>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468A1">
      <w:pPr>
        <w:spacing w:after="0" w:line="240" w:lineRule="auto"/>
        <w:jc w:val="center"/>
        <w:rPr>
          <w:rFonts w:ascii="Times New Roman" w:hAnsi="Times New Roman"/>
          <w:b/>
          <w:sz w:val="28"/>
        </w:rPr>
      </w:pPr>
      <w:r>
        <w:rPr>
          <w:rFonts w:ascii="Times New Roman" w:hAnsi="Times New Roman"/>
          <w:b/>
          <w:sz w:val="28"/>
        </w:rPr>
        <w:t>Календарно-тематическое планирование</w:t>
      </w:r>
    </w:p>
    <w:p w:rsidR="00E617B2" w:rsidRDefault="00E468A1">
      <w:pPr>
        <w:spacing w:after="0" w:line="240" w:lineRule="auto"/>
        <w:jc w:val="center"/>
        <w:rPr>
          <w:rFonts w:ascii="Times New Roman" w:hAnsi="Times New Roman"/>
          <w:b/>
          <w:sz w:val="28"/>
        </w:rPr>
      </w:pPr>
      <w:r>
        <w:rPr>
          <w:rFonts w:ascii="Times New Roman" w:hAnsi="Times New Roman"/>
          <w:b/>
          <w:sz w:val="28"/>
        </w:rPr>
        <w:t>по математике, 2 класс</w:t>
      </w:r>
    </w:p>
    <w:p w:rsidR="00E617B2" w:rsidRDefault="00E468A1">
      <w:pPr>
        <w:spacing w:after="0" w:line="240" w:lineRule="auto"/>
        <w:jc w:val="center"/>
        <w:rPr>
          <w:rFonts w:ascii="Times New Roman" w:hAnsi="Times New Roman"/>
          <w:b/>
          <w:sz w:val="28"/>
        </w:rPr>
      </w:pPr>
      <w:r>
        <w:rPr>
          <w:rFonts w:ascii="Times New Roman" w:hAnsi="Times New Roman"/>
          <w:b/>
          <w:sz w:val="28"/>
        </w:rPr>
        <w:t>за год - 136 часов</w:t>
      </w:r>
    </w:p>
    <w:p w:rsidR="00E617B2" w:rsidRDefault="00E617B2">
      <w:pPr>
        <w:spacing w:after="0" w:line="240" w:lineRule="auto"/>
        <w:jc w:val="center"/>
        <w:rPr>
          <w:rFonts w:ascii="Times New Roman" w:hAnsi="Times New Roman"/>
          <w:b/>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8"/>
        <w:gridCol w:w="3235"/>
        <w:gridCol w:w="4230"/>
        <w:gridCol w:w="1411"/>
      </w:tblGrid>
      <w:tr w:rsidR="00E617B2">
        <w:trPr>
          <w:trHeight w:val="687"/>
        </w:trPr>
        <w:tc>
          <w:tcPr>
            <w:tcW w:w="688" w:type="dxa"/>
            <w:shd w:val="clear" w:color="auto" w:fill="auto"/>
          </w:tcPr>
          <w:p w:rsidR="00E617B2" w:rsidRDefault="00E468A1">
            <w:pPr>
              <w:spacing w:after="0" w:line="240" w:lineRule="auto"/>
              <w:contextualSpacing/>
              <w:rPr>
                <w:rFonts w:ascii="Times New Roman" w:hAnsi="Times New Roman"/>
                <w:sz w:val="28"/>
              </w:rPr>
            </w:pPr>
            <w:r>
              <w:rPr>
                <w:rFonts w:ascii="Times New Roman" w:hAnsi="Times New Roman"/>
                <w:sz w:val="28"/>
              </w:rPr>
              <w:t>п/п</w:t>
            </w: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 xml:space="preserve">Раздел программы </w:t>
            </w: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 xml:space="preserve">Тема урока </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Кол-во часов</w:t>
            </w:r>
          </w:p>
        </w:tc>
      </w:tr>
      <w:tr w:rsidR="00E617B2">
        <w:trPr>
          <w:trHeight w:val="375"/>
        </w:trPr>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617B2">
            <w:pPr>
              <w:spacing w:after="0" w:line="240" w:lineRule="auto"/>
              <w:rPr>
                <w:rFonts w:ascii="Times New Roman" w:hAnsi="Times New Roman"/>
                <w:sz w:val="28"/>
              </w:rPr>
            </w:pPr>
          </w:p>
        </w:tc>
        <w:tc>
          <w:tcPr>
            <w:tcW w:w="1411" w:type="dxa"/>
            <w:shd w:val="clear" w:color="auto" w:fill="auto"/>
          </w:tcPr>
          <w:p w:rsidR="00E617B2" w:rsidRDefault="00E617B2">
            <w:pPr>
              <w:spacing w:after="0" w:line="240" w:lineRule="auto"/>
              <w:jc w:val="center"/>
              <w:rPr>
                <w:rFonts w:ascii="Times New Roman" w:hAnsi="Times New Roman"/>
                <w:sz w:val="28"/>
              </w:rPr>
            </w:pPr>
          </w:p>
        </w:tc>
      </w:tr>
      <w:tr w:rsidR="00E617B2">
        <w:trPr>
          <w:trHeight w:val="731"/>
        </w:trPr>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b/>
                <w:sz w:val="28"/>
              </w:rPr>
            </w:pPr>
            <w:r>
              <w:rPr>
                <w:rFonts w:ascii="Times New Roman" w:hAnsi="Times New Roman"/>
                <w:b/>
                <w:sz w:val="28"/>
              </w:rPr>
              <w:t>Повторение. Первый десяток.</w:t>
            </w:r>
          </w:p>
        </w:tc>
        <w:tc>
          <w:tcPr>
            <w:tcW w:w="4230" w:type="dxa"/>
            <w:shd w:val="clear" w:color="auto" w:fill="auto"/>
          </w:tcPr>
          <w:p w:rsidR="00E617B2" w:rsidRDefault="00E617B2">
            <w:pPr>
              <w:spacing w:after="0" w:line="240" w:lineRule="auto"/>
              <w:rPr>
                <w:rFonts w:ascii="Times New Roman" w:hAnsi="Times New Roman"/>
                <w:sz w:val="28"/>
              </w:rPr>
            </w:pPr>
          </w:p>
        </w:tc>
        <w:tc>
          <w:tcPr>
            <w:tcW w:w="1411" w:type="dxa"/>
            <w:shd w:val="clear" w:color="auto" w:fill="auto"/>
          </w:tcPr>
          <w:p w:rsidR="00E617B2" w:rsidRDefault="00E468A1">
            <w:pPr>
              <w:spacing w:after="0" w:line="240" w:lineRule="auto"/>
              <w:jc w:val="center"/>
              <w:rPr>
                <w:rFonts w:ascii="Times New Roman" w:hAnsi="Times New Roman"/>
                <w:b/>
                <w:sz w:val="28"/>
              </w:rPr>
            </w:pPr>
            <w:r>
              <w:rPr>
                <w:rFonts w:ascii="Times New Roman" w:hAnsi="Times New Roman"/>
                <w:b/>
                <w:sz w:val="28"/>
              </w:rPr>
              <w:t>13</w:t>
            </w:r>
          </w:p>
        </w:tc>
      </w:tr>
      <w:tr w:rsidR="00E617B2">
        <w:trPr>
          <w:trHeight w:val="699"/>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Числовой ряд  1-10. Прямой и обратный счет.</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rPr>
          <w:trHeight w:val="443"/>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b/>
                <w:i/>
                <w:sz w:val="28"/>
              </w:rPr>
            </w:pPr>
            <w:r>
              <w:rPr>
                <w:rFonts w:ascii="Times New Roman" w:hAnsi="Times New Roman"/>
                <w:sz w:val="28"/>
              </w:rPr>
              <w:t>Прибавление и вычитание 1 в пределах 10.</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Состав числа 5.</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Состав числа 6.</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Состав числа 7.</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Состав числа 8.</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Состав числа 9.</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Состав числа 10.</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 xml:space="preserve">Сравнение чисел. </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Решение примеров на сложение и вычитание в пределах 10.</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Сравнение отрезков по длине.</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Контрольная работа. Первый десяток.</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 xml:space="preserve">Работа над ошибками. Таблицы </w:t>
            </w:r>
            <w:r>
              <w:rPr>
                <w:rFonts w:ascii="Times New Roman" w:hAnsi="Times New Roman"/>
                <w:sz w:val="28"/>
              </w:rPr>
              <w:t>сложения и вычитания чисел в пределах 10.</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sz w:val="28"/>
              </w:rPr>
              <w:t>Второй десяток. Нумерация.</w:t>
            </w:r>
          </w:p>
        </w:tc>
        <w:tc>
          <w:tcPr>
            <w:tcW w:w="4230" w:type="dxa"/>
            <w:shd w:val="clear" w:color="auto" w:fill="auto"/>
          </w:tcPr>
          <w:p w:rsidR="00E617B2" w:rsidRDefault="00E617B2">
            <w:pPr>
              <w:spacing w:after="0" w:line="240" w:lineRule="auto"/>
              <w:jc w:val="center"/>
              <w:rPr>
                <w:rFonts w:ascii="Times New Roman" w:hAnsi="Times New Roman"/>
                <w:b/>
                <w:sz w:val="28"/>
              </w:rPr>
            </w:pPr>
          </w:p>
        </w:tc>
        <w:tc>
          <w:tcPr>
            <w:tcW w:w="1411" w:type="dxa"/>
            <w:shd w:val="clear" w:color="auto" w:fill="auto"/>
          </w:tcPr>
          <w:p w:rsidR="00E617B2" w:rsidRDefault="00E468A1">
            <w:pPr>
              <w:spacing w:after="0" w:line="240" w:lineRule="auto"/>
              <w:jc w:val="center"/>
              <w:rPr>
                <w:rFonts w:ascii="Times New Roman" w:hAnsi="Times New Roman"/>
                <w:b/>
                <w:sz w:val="28"/>
              </w:rPr>
            </w:pPr>
            <w:r>
              <w:rPr>
                <w:rFonts w:ascii="Times New Roman" w:hAnsi="Times New Roman"/>
                <w:b/>
                <w:sz w:val="28"/>
              </w:rPr>
              <w:t>20</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Число 11. Название, обозначение, десятичный состав.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Число 12. Название, обозначение, десятичный состав.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Число 13. Название, обозначение, десятичный состав.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Сравнение чисел в числовом ряду 11-13</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768"/>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Число 14. Название, обозначение, десятичный состав.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rPr>
          <w:trHeight w:val="356"/>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Число 15. Название, обозначение, десятичный состав.</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Число 16. Название, обозначение, десятичный состав.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Сравнение чисел в числовом ряду 14-16.</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Число 17. Название, обозначение, десятичный состав.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Число 18. Название, обозначение, десятичный состав.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111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Число 19. Название, обозначение, десятичный состав.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16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Десяток. Соотношение 10 ед. – 1 дес.</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 xml:space="preserve">Сравнение чисел в числовом ряду </w:t>
            </w:r>
            <w:r>
              <w:rPr>
                <w:rFonts w:ascii="Times New Roman" w:hAnsi="Times New Roman"/>
                <w:sz w:val="28"/>
              </w:rPr>
              <w:t>17-19.</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Решение примеров и задач на сложение и вычитание в пределах 19.</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rPr>
          <w:trHeight w:val="114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Число 20. Название, обозначение, десятичный состав.</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rPr>
          <w:trHeight w:val="38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Сравнение чисел в пределах 20.</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Вычитание единицы и десятка из двузначного числа в пределах 20.</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Контрольная работа. Нумерация 11-20.</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151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Работа над ошибками. Решение примеров и задач.</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24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Присчитывание и отсчитывание по 1, 2, 3, 4, 5, 6 в пределах 20. Прямой и обратный счет.</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sz w:val="28"/>
              </w:rPr>
              <w:t xml:space="preserve">Единицы измерения величин их соотношения; действия с числами при </w:t>
            </w:r>
            <w:r>
              <w:rPr>
                <w:rFonts w:ascii="Times New Roman" w:hAnsi="Times New Roman"/>
                <w:b/>
                <w:sz w:val="28"/>
              </w:rPr>
              <w:t>измерении величин.</w:t>
            </w:r>
          </w:p>
        </w:tc>
        <w:tc>
          <w:tcPr>
            <w:tcW w:w="4230" w:type="dxa"/>
            <w:shd w:val="clear" w:color="auto" w:fill="auto"/>
          </w:tcPr>
          <w:p w:rsidR="00E617B2" w:rsidRDefault="00E617B2">
            <w:pPr>
              <w:widowControl w:val="0"/>
              <w:numPr>
                <w:ilvl w:val="0"/>
                <w:numId w:val="78"/>
              </w:numPr>
              <w:tabs>
                <w:tab w:val="left" w:pos="0"/>
                <w:tab w:val="left" w:pos="432"/>
              </w:tabs>
              <w:spacing w:after="0" w:line="240" w:lineRule="auto"/>
              <w:ind w:left="432" w:hanging="432"/>
              <w:jc w:val="both"/>
              <w:rPr>
                <w:rFonts w:ascii="Times New Roman" w:hAnsi="Times New Roman"/>
                <w:b/>
                <w:sz w:val="28"/>
              </w:rPr>
            </w:pPr>
          </w:p>
        </w:tc>
        <w:tc>
          <w:tcPr>
            <w:tcW w:w="1411" w:type="dxa"/>
            <w:shd w:val="clear" w:color="auto" w:fill="auto"/>
          </w:tcPr>
          <w:p w:rsidR="00E617B2" w:rsidRDefault="00E468A1">
            <w:pPr>
              <w:spacing w:after="0" w:line="240" w:lineRule="auto"/>
              <w:jc w:val="center"/>
              <w:rPr>
                <w:rFonts w:ascii="Times New Roman" w:hAnsi="Times New Roman"/>
                <w:b/>
                <w:sz w:val="28"/>
              </w:rPr>
            </w:pPr>
            <w:r>
              <w:rPr>
                <w:rFonts w:ascii="Times New Roman" w:hAnsi="Times New Roman"/>
                <w:b/>
                <w:sz w:val="28"/>
              </w:rPr>
              <w:t>2</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Мера длины – дециметр. Соотношение между единицами длины: 1 дм = 10 см.</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Сравнение чисел, полученных при измерении мерой длины.</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sz w:val="28"/>
              </w:rPr>
              <w:t>Увеличение и уменьшение числа на несколько единиц.</w:t>
            </w:r>
          </w:p>
        </w:tc>
        <w:tc>
          <w:tcPr>
            <w:tcW w:w="4230" w:type="dxa"/>
            <w:shd w:val="clear" w:color="auto" w:fill="auto"/>
          </w:tcPr>
          <w:p w:rsidR="00E617B2" w:rsidRDefault="00E617B2">
            <w:pPr>
              <w:spacing w:after="0" w:line="240" w:lineRule="auto"/>
              <w:jc w:val="center"/>
              <w:rPr>
                <w:rFonts w:ascii="Times New Roman" w:hAnsi="Times New Roman"/>
                <w:b/>
                <w:sz w:val="28"/>
              </w:rPr>
            </w:pP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b/>
                <w:sz w:val="28"/>
              </w:rPr>
            </w:pPr>
            <w:r>
              <w:rPr>
                <w:rFonts w:ascii="Times New Roman" w:hAnsi="Times New Roman"/>
                <w:b/>
                <w:sz w:val="28"/>
              </w:rPr>
              <w:t>9</w:t>
            </w:r>
          </w:p>
          <w:p w:rsidR="00E617B2" w:rsidRDefault="00E617B2">
            <w:pPr>
              <w:spacing w:after="0" w:line="240" w:lineRule="auto"/>
              <w:rPr>
                <w:rFonts w:ascii="Times New Roman" w:hAnsi="Times New Roman"/>
                <w:b/>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 xml:space="preserve">Увеличение числа на несколько </w:t>
            </w:r>
            <w:r>
              <w:rPr>
                <w:rFonts w:ascii="Times New Roman" w:hAnsi="Times New Roman"/>
                <w:sz w:val="28"/>
              </w:rPr>
              <w:t>единиц.</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Увеличение числа на несколько единиц. Составление и решение примеров.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Составление задач на увеличение числа на несколько единиц по рисунку.</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Уменьшение числа на несколько единиц.</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 xml:space="preserve">Уменьшение числа на несколько единиц. </w:t>
            </w:r>
            <w:r>
              <w:rPr>
                <w:rFonts w:ascii="Times New Roman" w:hAnsi="Times New Roman"/>
                <w:sz w:val="28"/>
              </w:rPr>
              <w:t>Составление и решение примеров.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Составление задач на уменьшение числа на несколько единиц по рисунку.</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Увеличение и уменьшение числа на несколько единиц. Решение примеров.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Увеличение и уменьшение числа на несколько единиц. Решение задач.</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Контрольная работа. Увеличение и уменьшение числа на несколько единиц.</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rPr>
          <w:trHeight w:val="510"/>
        </w:trPr>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sz w:val="28"/>
              </w:rPr>
              <w:t>Луч</w:t>
            </w:r>
          </w:p>
        </w:tc>
        <w:tc>
          <w:tcPr>
            <w:tcW w:w="4230" w:type="dxa"/>
            <w:shd w:val="clear" w:color="auto" w:fill="auto"/>
          </w:tcPr>
          <w:p w:rsidR="00E617B2" w:rsidRDefault="00E617B2">
            <w:pPr>
              <w:spacing w:after="0" w:line="240" w:lineRule="auto"/>
              <w:rPr>
                <w:rFonts w:ascii="Times New Roman" w:hAnsi="Times New Roman"/>
                <w:sz w:val="28"/>
              </w:rPr>
            </w:pPr>
          </w:p>
        </w:tc>
        <w:tc>
          <w:tcPr>
            <w:tcW w:w="1411" w:type="dxa"/>
            <w:shd w:val="clear" w:color="auto" w:fill="auto"/>
          </w:tcPr>
          <w:p w:rsidR="00E617B2" w:rsidRDefault="00E468A1">
            <w:pPr>
              <w:spacing w:after="0" w:line="240" w:lineRule="auto"/>
              <w:jc w:val="center"/>
              <w:rPr>
                <w:rFonts w:ascii="Times New Roman" w:hAnsi="Times New Roman"/>
                <w:b/>
                <w:sz w:val="28"/>
              </w:rPr>
            </w:pPr>
            <w:r>
              <w:rPr>
                <w:rFonts w:ascii="Times New Roman" w:hAnsi="Times New Roman"/>
                <w:b/>
                <w:sz w:val="28"/>
              </w:rPr>
              <w:t>1</w:t>
            </w:r>
          </w:p>
        </w:tc>
      </w:tr>
      <w:tr w:rsidR="00E617B2">
        <w:trPr>
          <w:trHeight w:val="50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b/>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Работа над ошибками. Луч.</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2220"/>
        </w:trPr>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sz w:val="28"/>
              </w:rPr>
              <w:t>Сложение и вычитание в пределах 20 без перехода через десяток.</w:t>
            </w:r>
          </w:p>
        </w:tc>
        <w:tc>
          <w:tcPr>
            <w:tcW w:w="4230" w:type="dxa"/>
            <w:shd w:val="clear" w:color="auto" w:fill="auto"/>
          </w:tcPr>
          <w:p w:rsidR="00E617B2" w:rsidRDefault="00E617B2">
            <w:pPr>
              <w:spacing w:after="0" w:line="240" w:lineRule="auto"/>
              <w:jc w:val="center"/>
              <w:rPr>
                <w:rFonts w:ascii="Times New Roman" w:hAnsi="Times New Roman"/>
                <w:b/>
                <w:sz w:val="28"/>
              </w:rPr>
            </w:pPr>
          </w:p>
        </w:tc>
        <w:tc>
          <w:tcPr>
            <w:tcW w:w="1411" w:type="dxa"/>
            <w:shd w:val="clear" w:color="auto" w:fill="auto"/>
          </w:tcPr>
          <w:p w:rsidR="00E617B2" w:rsidRDefault="00E468A1">
            <w:pPr>
              <w:spacing w:after="0" w:line="240" w:lineRule="auto"/>
              <w:jc w:val="center"/>
              <w:rPr>
                <w:rFonts w:ascii="Times New Roman" w:hAnsi="Times New Roman"/>
                <w:b/>
                <w:sz w:val="28"/>
              </w:rPr>
            </w:pPr>
            <w:r>
              <w:rPr>
                <w:rFonts w:ascii="Times New Roman" w:hAnsi="Times New Roman"/>
                <w:b/>
                <w:sz w:val="28"/>
              </w:rPr>
              <w:t>25</w:t>
            </w:r>
          </w:p>
        </w:tc>
      </w:tr>
      <w:tr w:rsidR="00E617B2">
        <w:trPr>
          <w:trHeight w:val="31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b/>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Название компонентов и результата сложения. Решение примеров.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Сложение двузначного числа с однозначным числом.</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117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Решение примеров и задач на нахождение разности.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17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Переместительное свойство сложения</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142"/>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 xml:space="preserve">Название компонентов и результата вычитания. Решение </w:t>
            </w:r>
            <w:r>
              <w:rPr>
                <w:rFonts w:ascii="Times New Roman" w:hAnsi="Times New Roman"/>
                <w:sz w:val="28"/>
              </w:rPr>
              <w:lastRenderedPageBreak/>
              <w:t>примеров.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lastRenderedPageBreak/>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rPr>
          <w:trHeight w:val="84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 xml:space="preserve">Вычитание однозначного числа из </w:t>
            </w:r>
            <w:r>
              <w:rPr>
                <w:rFonts w:ascii="Times New Roman" w:hAnsi="Times New Roman"/>
                <w:sz w:val="28"/>
              </w:rPr>
              <w:t>двузначного числа.</w:t>
            </w:r>
          </w:p>
          <w:p w:rsidR="00E617B2" w:rsidRDefault="00E617B2">
            <w:pPr>
              <w:spacing w:after="0" w:line="240" w:lineRule="auto"/>
              <w:jc w:val="both"/>
              <w:rPr>
                <w:rFonts w:ascii="Times New Roman" w:hAnsi="Times New Roman"/>
                <w:sz w:val="28"/>
              </w:rPr>
            </w:pP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rPr>
          <w:trHeight w:val="45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Решение примеров и задач на нахождение разности.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Получение суммы 20.</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93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Решение примеров и задач, когда в сумме 20.</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33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Вычитание из 20 однозначных чисел.</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 xml:space="preserve">Составление и решение примеров и задач по рисунку на </w:t>
            </w:r>
            <w:r>
              <w:rPr>
                <w:rFonts w:ascii="Times New Roman" w:hAnsi="Times New Roman"/>
                <w:sz w:val="28"/>
              </w:rPr>
              <w:t>вычитание из 20.</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Вычитание двузначного числа из двузначного числа.</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 xml:space="preserve">Решение примеров и задач  на вычитание. </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Составление задач на вычисление стоимости по рисунку.</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Вычитание из 20 двузначного числа.</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 xml:space="preserve">Увеличение и уменьшение числа </w:t>
            </w:r>
            <w:r>
              <w:rPr>
                <w:rFonts w:ascii="Times New Roman" w:hAnsi="Times New Roman"/>
                <w:sz w:val="28"/>
              </w:rPr>
              <w:t>на несколько единиц. Составление и решение примеров.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Решение примеров и задач на сложение и вычитание в пределах 20.</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Сложение чисел с числом 0.</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107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Составление условия задачи по рисунку.</w:t>
            </w:r>
          </w:p>
          <w:p w:rsidR="00E617B2" w:rsidRDefault="00E617B2">
            <w:pPr>
              <w:spacing w:after="0" w:line="240" w:lineRule="auto"/>
              <w:jc w:val="both"/>
              <w:rPr>
                <w:rFonts w:ascii="Times New Roman" w:hAnsi="Times New Roman"/>
                <w:sz w:val="28"/>
              </w:rPr>
            </w:pP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70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 xml:space="preserve"> Сравнение чисел и числа 0.</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44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 xml:space="preserve">Угол. </w:t>
            </w:r>
          </w:p>
          <w:p w:rsidR="00E617B2" w:rsidRDefault="00E617B2">
            <w:pPr>
              <w:spacing w:after="0" w:line="240" w:lineRule="auto"/>
              <w:jc w:val="both"/>
              <w:rPr>
                <w:rFonts w:ascii="Times New Roman" w:hAnsi="Times New Roman"/>
                <w:sz w:val="28"/>
              </w:rPr>
            </w:pP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32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 xml:space="preserve">Вычерчивание углов. </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 xml:space="preserve">Контрольная работа. Сложение и </w:t>
            </w:r>
            <w:r>
              <w:rPr>
                <w:rFonts w:ascii="Times New Roman" w:hAnsi="Times New Roman"/>
                <w:sz w:val="28"/>
              </w:rPr>
              <w:lastRenderedPageBreak/>
              <w:t>вычитание чисел без перехода через десяток.</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lastRenderedPageBreak/>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rPr>
          <w:trHeight w:val="204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Работа над ошибками.  Составление и решение примеров на нахождение суммы и разности.</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rPr>
          <w:trHeight w:val="24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 xml:space="preserve">Повторение по теме «Сложение и вычитание чисел в </w:t>
            </w:r>
            <w:r>
              <w:rPr>
                <w:rFonts w:ascii="Times New Roman" w:hAnsi="Times New Roman"/>
                <w:sz w:val="28"/>
              </w:rPr>
              <w:t>пределах 20 без перехода через десяток (все случаи)».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sz w:val="28"/>
              </w:rPr>
              <w:t>Единицы измерения величин их соотношения; действия с числами при измерении величин.</w:t>
            </w:r>
          </w:p>
        </w:tc>
        <w:tc>
          <w:tcPr>
            <w:tcW w:w="4230" w:type="dxa"/>
            <w:shd w:val="clear" w:color="auto" w:fill="auto"/>
          </w:tcPr>
          <w:p w:rsidR="00E617B2" w:rsidRDefault="00E617B2">
            <w:pPr>
              <w:spacing w:after="0" w:line="240" w:lineRule="auto"/>
              <w:jc w:val="both"/>
              <w:rPr>
                <w:rFonts w:ascii="Times New Roman" w:hAnsi="Times New Roman"/>
                <w:sz w:val="28"/>
              </w:rPr>
            </w:pPr>
          </w:p>
        </w:tc>
        <w:tc>
          <w:tcPr>
            <w:tcW w:w="1411" w:type="dxa"/>
            <w:shd w:val="clear" w:color="auto" w:fill="auto"/>
          </w:tcPr>
          <w:p w:rsidR="00E617B2" w:rsidRDefault="00E468A1">
            <w:pPr>
              <w:spacing w:after="0" w:line="240" w:lineRule="auto"/>
              <w:jc w:val="center"/>
              <w:rPr>
                <w:rFonts w:ascii="Times New Roman" w:hAnsi="Times New Roman"/>
                <w:b/>
                <w:sz w:val="28"/>
              </w:rPr>
            </w:pPr>
            <w:r>
              <w:rPr>
                <w:rFonts w:ascii="Times New Roman" w:hAnsi="Times New Roman"/>
                <w:b/>
                <w:sz w:val="28"/>
              </w:rPr>
              <w:t>13</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Сложение и вычитание чисел, полученных при измерении стоимости.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tcBorders>
              <w:bottom w:val="nil"/>
            </w:tcBorders>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tcBorders>
              <w:bottom w:val="nil"/>
            </w:tcBorders>
            <w:shd w:val="clear" w:color="auto" w:fill="auto"/>
          </w:tcPr>
          <w:p w:rsidR="00E617B2" w:rsidRDefault="00E617B2">
            <w:pPr>
              <w:spacing w:after="0" w:line="240" w:lineRule="auto"/>
              <w:rPr>
                <w:rFonts w:ascii="Times New Roman" w:hAnsi="Times New Roman"/>
                <w:sz w:val="28"/>
              </w:rPr>
            </w:pPr>
          </w:p>
        </w:tc>
        <w:tc>
          <w:tcPr>
            <w:tcW w:w="4230" w:type="dxa"/>
            <w:tcBorders>
              <w:bottom w:val="nil"/>
            </w:tcBorders>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Решение задач на вычисление стоимости</w:t>
            </w:r>
            <w:r>
              <w:rPr>
                <w:rFonts w:ascii="Times New Roman" w:hAnsi="Times New Roman"/>
                <w:sz w:val="28"/>
              </w:rPr>
              <w:t xml:space="preserve"> . Сложение и вычитание содержащих понятия «дороже на», «дешевле на».</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tcBorders>
              <w:top w:val="nil"/>
            </w:tcBorders>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tcBorders>
              <w:top w:val="nil"/>
            </w:tcBorders>
            <w:shd w:val="clear" w:color="auto" w:fill="auto"/>
          </w:tcPr>
          <w:p w:rsidR="00E617B2" w:rsidRDefault="00E617B2">
            <w:pPr>
              <w:spacing w:after="0" w:line="240" w:lineRule="auto"/>
              <w:rPr>
                <w:rFonts w:ascii="Times New Roman" w:hAnsi="Times New Roman"/>
                <w:sz w:val="28"/>
              </w:rPr>
            </w:pPr>
          </w:p>
        </w:tc>
        <w:tc>
          <w:tcPr>
            <w:tcW w:w="4230" w:type="dxa"/>
            <w:tcBorders>
              <w:top w:val="nil"/>
            </w:tcBorders>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Сложение и вычитание чисел, полученных при измерении длины.</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b/>
                <w:sz w:val="28"/>
              </w:rPr>
            </w:pPr>
            <w:r>
              <w:rPr>
                <w:rFonts w:ascii="Times New Roman" w:hAnsi="Times New Roman"/>
                <w:sz w:val="28"/>
              </w:rPr>
              <w:t>Решение задач на вычисление длины, содержащих понятия «короче на», «длиннее на».</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 xml:space="preserve">Сложение и вычитание чисел, </w:t>
            </w:r>
            <w:r>
              <w:rPr>
                <w:rFonts w:ascii="Times New Roman" w:hAnsi="Times New Roman"/>
                <w:sz w:val="28"/>
              </w:rPr>
              <w:t>полученных при измерении массы.</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Сложение и вычитание чисел, полученных при измерении ёмкости.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Меры времени. Сутки, неделя.</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Действия с числами, полученными при измерении времени.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 xml:space="preserve">Мера времени -  час. Обозначение: 1ч. Прибор для </w:t>
            </w:r>
            <w:r>
              <w:rPr>
                <w:rFonts w:ascii="Times New Roman" w:hAnsi="Times New Roman"/>
                <w:sz w:val="28"/>
              </w:rPr>
              <w:t>измерения времени.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Измерение времени по часам, с точностью до часа.</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Сложение и вычитание чисел, полученных при измерении времени.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Контрольная работа. Сложение и вычитание чисел, полученных при измерении.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 xml:space="preserve">Работа над ошибками. Действия с </w:t>
            </w:r>
            <w:r>
              <w:rPr>
                <w:rFonts w:ascii="Times New Roman" w:hAnsi="Times New Roman"/>
                <w:sz w:val="28"/>
              </w:rPr>
              <w:t>числами, полученными при измерении времени.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sz w:val="28"/>
              </w:rPr>
              <w:t>Геометрический материал</w:t>
            </w:r>
          </w:p>
        </w:tc>
        <w:tc>
          <w:tcPr>
            <w:tcW w:w="4230" w:type="dxa"/>
            <w:shd w:val="clear" w:color="auto" w:fill="auto"/>
          </w:tcPr>
          <w:p w:rsidR="00E617B2" w:rsidRDefault="00E617B2">
            <w:pPr>
              <w:spacing w:after="0" w:line="240" w:lineRule="auto"/>
              <w:jc w:val="center"/>
              <w:rPr>
                <w:rFonts w:ascii="Times New Roman" w:hAnsi="Times New Roman"/>
                <w:b/>
                <w:sz w:val="28"/>
              </w:rPr>
            </w:pPr>
          </w:p>
        </w:tc>
        <w:tc>
          <w:tcPr>
            <w:tcW w:w="1411" w:type="dxa"/>
            <w:shd w:val="clear" w:color="auto" w:fill="auto"/>
          </w:tcPr>
          <w:p w:rsidR="00E617B2" w:rsidRDefault="00E468A1">
            <w:pPr>
              <w:spacing w:after="0" w:line="240" w:lineRule="auto"/>
              <w:jc w:val="center"/>
              <w:rPr>
                <w:rFonts w:ascii="Times New Roman" w:hAnsi="Times New Roman"/>
                <w:b/>
                <w:sz w:val="28"/>
              </w:rPr>
            </w:pPr>
            <w:r>
              <w:rPr>
                <w:rFonts w:ascii="Times New Roman" w:hAnsi="Times New Roman"/>
                <w:b/>
                <w:sz w:val="28"/>
              </w:rPr>
              <w:t>2</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Виды углов. Прямой угол.</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Черчение прямого угла с помощью чертежного угольника.</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sz w:val="28"/>
              </w:rPr>
              <w:t>Арифметические задачи</w:t>
            </w:r>
          </w:p>
        </w:tc>
        <w:tc>
          <w:tcPr>
            <w:tcW w:w="4230" w:type="dxa"/>
            <w:shd w:val="clear" w:color="auto" w:fill="auto"/>
          </w:tcPr>
          <w:p w:rsidR="00E617B2" w:rsidRDefault="00E617B2">
            <w:pPr>
              <w:spacing w:after="0" w:line="240" w:lineRule="auto"/>
              <w:jc w:val="center"/>
              <w:rPr>
                <w:rFonts w:ascii="Times New Roman" w:hAnsi="Times New Roman"/>
                <w:b/>
                <w:sz w:val="28"/>
              </w:rPr>
            </w:pPr>
          </w:p>
        </w:tc>
        <w:tc>
          <w:tcPr>
            <w:tcW w:w="1411" w:type="dxa"/>
            <w:shd w:val="clear" w:color="auto" w:fill="auto"/>
          </w:tcPr>
          <w:p w:rsidR="00E617B2" w:rsidRDefault="00E468A1">
            <w:pPr>
              <w:spacing w:after="0" w:line="240" w:lineRule="auto"/>
              <w:jc w:val="center"/>
              <w:rPr>
                <w:rFonts w:ascii="Times New Roman" w:hAnsi="Times New Roman"/>
                <w:b/>
                <w:sz w:val="28"/>
              </w:rPr>
            </w:pPr>
            <w:r>
              <w:rPr>
                <w:rFonts w:ascii="Times New Roman" w:hAnsi="Times New Roman"/>
                <w:b/>
                <w:sz w:val="28"/>
              </w:rPr>
              <w:t>5</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Простые задачи и их объединение в одну составную.</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Сравнение двух  простых и составной задачи.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Краткая запись составных задач и их решение.</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Дополнение задач недостающими числами с последующим решением.</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Решение составных задач на вычисление стоимости.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sz w:val="28"/>
              </w:rPr>
              <w:t>Сложение однозначных чисел в пределах</w:t>
            </w:r>
            <w:r>
              <w:rPr>
                <w:rFonts w:ascii="Times New Roman" w:hAnsi="Times New Roman"/>
                <w:b/>
                <w:sz w:val="28"/>
              </w:rPr>
              <w:t xml:space="preserve"> 20 с переходом через десяток.</w:t>
            </w:r>
          </w:p>
        </w:tc>
        <w:tc>
          <w:tcPr>
            <w:tcW w:w="4230" w:type="dxa"/>
            <w:shd w:val="clear" w:color="auto" w:fill="auto"/>
          </w:tcPr>
          <w:p w:rsidR="00E617B2" w:rsidRDefault="00E617B2">
            <w:pPr>
              <w:spacing w:after="0" w:line="240" w:lineRule="auto"/>
              <w:jc w:val="both"/>
              <w:rPr>
                <w:rFonts w:ascii="Times New Roman" w:hAnsi="Times New Roman"/>
                <w:b/>
                <w:sz w:val="28"/>
              </w:rPr>
            </w:pPr>
          </w:p>
        </w:tc>
        <w:tc>
          <w:tcPr>
            <w:tcW w:w="1411" w:type="dxa"/>
            <w:shd w:val="clear" w:color="auto" w:fill="auto"/>
          </w:tcPr>
          <w:p w:rsidR="00E617B2" w:rsidRDefault="00E468A1">
            <w:pPr>
              <w:spacing w:after="0" w:line="240" w:lineRule="auto"/>
              <w:jc w:val="center"/>
              <w:rPr>
                <w:rFonts w:ascii="Times New Roman" w:hAnsi="Times New Roman"/>
                <w:b/>
                <w:sz w:val="28"/>
              </w:rPr>
            </w:pPr>
            <w:r>
              <w:rPr>
                <w:rFonts w:ascii="Times New Roman" w:hAnsi="Times New Roman"/>
                <w:b/>
                <w:sz w:val="28"/>
              </w:rPr>
              <w:t>14</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 xml:space="preserve">Прибавление чисел 2, 3, 4. Разложение второго слагаемого на два числа. Решение примеров </w:t>
            </w:r>
            <w:r>
              <w:rPr>
                <w:rFonts w:ascii="Times New Roman" w:hAnsi="Times New Roman"/>
                <w:sz w:val="28"/>
              </w:rPr>
              <w:lastRenderedPageBreak/>
              <w:t>и задач.</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lastRenderedPageBreak/>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Прибавление числа 5. Разложение второго слагаемого на два числа. решение примеров и задач.</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 xml:space="preserve">Прибавление </w:t>
            </w:r>
            <w:r>
              <w:rPr>
                <w:rFonts w:ascii="Times New Roman" w:hAnsi="Times New Roman"/>
                <w:sz w:val="28"/>
              </w:rPr>
              <w:t>числа 6. Разложение второго слагаемого на два числа. Решение примеров и задач.</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Прибавление числа 7. Разложение второго слагаемого на два числа. Решение примеров и задач.</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 xml:space="preserve">Прибавление числа 8. Разложение второго слагаемого на два числа. Решение </w:t>
            </w:r>
            <w:r>
              <w:rPr>
                <w:rFonts w:ascii="Times New Roman" w:hAnsi="Times New Roman"/>
                <w:sz w:val="28"/>
              </w:rPr>
              <w:t>примеров и задач.</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Прибавление числа 9. Разложение второго слагаемого на два числа. Решение примеров и задач.</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88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Таблица сложения однозначных чисел.</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16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Контрольная работа. Сложение однозначных чисел с переходом через десяток.</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152"/>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 xml:space="preserve">Работа над </w:t>
            </w:r>
            <w:r>
              <w:rPr>
                <w:rFonts w:ascii="Times New Roman" w:hAnsi="Times New Roman"/>
                <w:sz w:val="28"/>
              </w:rPr>
              <w:t>ошибками. Решение примеров и задач на сложение однозначных чисел.</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Состав числа 11.</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Состав числа 12.</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Состав числа 13.</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Состав числа 14.</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Состав чисел 15-16</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sz w:val="28"/>
              </w:rPr>
              <w:t>Геометрический материал.</w:t>
            </w:r>
          </w:p>
        </w:tc>
        <w:tc>
          <w:tcPr>
            <w:tcW w:w="4230" w:type="dxa"/>
            <w:shd w:val="clear" w:color="auto" w:fill="auto"/>
          </w:tcPr>
          <w:p w:rsidR="00E617B2" w:rsidRDefault="00E617B2">
            <w:pPr>
              <w:spacing w:after="0" w:line="240" w:lineRule="auto"/>
              <w:jc w:val="center"/>
              <w:rPr>
                <w:rFonts w:ascii="Times New Roman" w:hAnsi="Times New Roman"/>
                <w:b/>
                <w:sz w:val="28"/>
              </w:rPr>
            </w:pPr>
          </w:p>
        </w:tc>
        <w:tc>
          <w:tcPr>
            <w:tcW w:w="1411" w:type="dxa"/>
            <w:shd w:val="clear" w:color="auto" w:fill="auto"/>
          </w:tcPr>
          <w:p w:rsidR="00E617B2" w:rsidRDefault="00E468A1">
            <w:pPr>
              <w:spacing w:after="0" w:line="240" w:lineRule="auto"/>
              <w:jc w:val="center"/>
              <w:rPr>
                <w:rFonts w:ascii="Times New Roman" w:hAnsi="Times New Roman"/>
                <w:b/>
                <w:sz w:val="28"/>
              </w:rPr>
            </w:pPr>
            <w:r>
              <w:rPr>
                <w:rFonts w:ascii="Times New Roman" w:hAnsi="Times New Roman"/>
                <w:b/>
                <w:sz w:val="28"/>
              </w:rPr>
              <w:t>10</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 xml:space="preserve">Квадрат. Свойства углов и сторон </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Вычерчивание квадрата по заданным вершинам.</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Прямоугольник. Свойства углов и сторон.</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Вычерчивание прямоугольника по заданным вершинам.</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Четырехугольники. Квадрат и прямоугольник.</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Решение примеров и задач на сложение однозначных чисел</w:t>
            </w:r>
            <w:r>
              <w:rPr>
                <w:rFonts w:ascii="Times New Roman" w:hAnsi="Times New Roman"/>
                <w:sz w:val="28"/>
              </w:rPr>
              <w:t xml:space="preserve"> с переходом через разряд.</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2</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Контрольная работа. Четырехугольники.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Работа над ошибками. Вычерчивание четырехугольников.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Повторение по теме «Сложение однозначных чисел»</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sz w:val="28"/>
              </w:rPr>
              <w:t>Вычитание однозначных чисел из двузначных с переходом через десяток.</w:t>
            </w:r>
          </w:p>
        </w:tc>
        <w:tc>
          <w:tcPr>
            <w:tcW w:w="4230" w:type="dxa"/>
            <w:shd w:val="clear" w:color="auto" w:fill="auto"/>
          </w:tcPr>
          <w:p w:rsidR="00E617B2" w:rsidRDefault="00E617B2">
            <w:pPr>
              <w:spacing w:after="0" w:line="240" w:lineRule="auto"/>
              <w:jc w:val="center"/>
              <w:rPr>
                <w:rFonts w:ascii="Times New Roman" w:hAnsi="Times New Roman"/>
                <w:b/>
                <w:sz w:val="28"/>
              </w:rPr>
            </w:pPr>
          </w:p>
        </w:tc>
        <w:tc>
          <w:tcPr>
            <w:tcW w:w="1411" w:type="dxa"/>
            <w:shd w:val="clear" w:color="auto" w:fill="auto"/>
          </w:tcPr>
          <w:p w:rsidR="00E617B2" w:rsidRDefault="00E468A1">
            <w:pPr>
              <w:spacing w:after="0" w:line="240" w:lineRule="auto"/>
              <w:jc w:val="center"/>
              <w:rPr>
                <w:rFonts w:ascii="Times New Roman" w:hAnsi="Times New Roman"/>
                <w:b/>
                <w:sz w:val="28"/>
              </w:rPr>
            </w:pPr>
            <w:r>
              <w:rPr>
                <w:rFonts w:ascii="Times New Roman" w:hAnsi="Times New Roman"/>
                <w:b/>
                <w:sz w:val="28"/>
              </w:rPr>
              <w:t>9</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Вычитание чисел 2,3,4. Решение примеров и задач.</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Вычитание числа 5. Разложение вычитаемого на два числа.</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Вычитание числа 6. Разложение вычитаемого на два числа.</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Вычитание числа 7. Разложение вычитаемого на два числа.</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 xml:space="preserve">Вычитание </w:t>
            </w:r>
            <w:r>
              <w:rPr>
                <w:rFonts w:ascii="Times New Roman" w:hAnsi="Times New Roman"/>
                <w:sz w:val="28"/>
              </w:rPr>
              <w:t>числа 8. Разложение вычитаемого на два числа.</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Вычитание числа 9. Разложение вычитаемого на два числа.</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 xml:space="preserve">Контрольная работа. Вычитание однозначных чисел из двузначных с переходом через </w:t>
            </w:r>
            <w:r>
              <w:rPr>
                <w:rFonts w:ascii="Times New Roman" w:hAnsi="Times New Roman"/>
                <w:sz w:val="28"/>
              </w:rPr>
              <w:lastRenderedPageBreak/>
              <w:t>десяток.</w:t>
            </w:r>
          </w:p>
        </w:tc>
        <w:tc>
          <w:tcPr>
            <w:tcW w:w="1411" w:type="dxa"/>
            <w:shd w:val="clear" w:color="auto" w:fill="auto"/>
          </w:tcPr>
          <w:p w:rsidR="00E617B2" w:rsidRDefault="00E617B2">
            <w:pPr>
              <w:spacing w:after="0" w:line="240" w:lineRule="auto"/>
              <w:jc w:val="center"/>
              <w:rPr>
                <w:rFonts w:ascii="Times New Roman" w:hAnsi="Times New Roman"/>
                <w:sz w:val="28"/>
              </w:rPr>
            </w:pPr>
          </w:p>
        </w:tc>
      </w:tr>
      <w:tr w:rsidR="00E617B2">
        <w:trPr>
          <w:trHeight w:val="1617"/>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 xml:space="preserve">Работа над ошибками. Вычисление остатка с помощью </w:t>
            </w:r>
            <w:r>
              <w:rPr>
                <w:rFonts w:ascii="Times New Roman" w:hAnsi="Times New Roman"/>
                <w:sz w:val="28"/>
              </w:rPr>
              <w:t>таблицы сложения однозначных чисел.</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Треугольник. Вычерчивание треугольника по заданным вершинам.</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sz w:val="28"/>
              </w:rPr>
              <w:t>Сложение и вычитание с переходом через десяток. Все случаи.</w:t>
            </w:r>
          </w:p>
        </w:tc>
        <w:tc>
          <w:tcPr>
            <w:tcW w:w="4230" w:type="dxa"/>
            <w:shd w:val="clear" w:color="auto" w:fill="auto"/>
          </w:tcPr>
          <w:p w:rsidR="00E617B2" w:rsidRDefault="00E617B2">
            <w:pPr>
              <w:spacing w:after="0" w:line="240" w:lineRule="auto"/>
              <w:jc w:val="center"/>
              <w:rPr>
                <w:rFonts w:ascii="Times New Roman" w:hAnsi="Times New Roman"/>
                <w:b/>
                <w:sz w:val="28"/>
              </w:rPr>
            </w:pPr>
          </w:p>
        </w:tc>
        <w:tc>
          <w:tcPr>
            <w:tcW w:w="1411" w:type="dxa"/>
            <w:shd w:val="clear" w:color="auto" w:fill="auto"/>
          </w:tcPr>
          <w:p w:rsidR="00E617B2" w:rsidRDefault="00E468A1">
            <w:pPr>
              <w:spacing w:after="0" w:line="240" w:lineRule="auto"/>
              <w:jc w:val="center"/>
              <w:rPr>
                <w:rFonts w:ascii="Times New Roman" w:hAnsi="Times New Roman"/>
                <w:b/>
                <w:sz w:val="28"/>
              </w:rPr>
            </w:pPr>
            <w:r>
              <w:rPr>
                <w:rFonts w:ascii="Times New Roman" w:hAnsi="Times New Roman"/>
                <w:b/>
                <w:sz w:val="28"/>
              </w:rPr>
              <w:t>6</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b/>
                <w:sz w:val="28"/>
              </w:rPr>
            </w:pPr>
            <w:r>
              <w:rPr>
                <w:rFonts w:ascii="Times New Roman" w:hAnsi="Times New Roman"/>
                <w:sz w:val="28"/>
              </w:rPr>
              <w:t>Сложение и вычитание чисел. Состав числа 11,12.</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b/>
                <w:sz w:val="28"/>
              </w:rPr>
            </w:pPr>
            <w:r>
              <w:rPr>
                <w:rFonts w:ascii="Times New Roman" w:hAnsi="Times New Roman"/>
                <w:sz w:val="28"/>
              </w:rPr>
              <w:t xml:space="preserve">Сложение и вычитание чисел. </w:t>
            </w:r>
            <w:r>
              <w:rPr>
                <w:rFonts w:ascii="Times New Roman" w:hAnsi="Times New Roman"/>
                <w:sz w:val="28"/>
              </w:rPr>
              <w:t>Состав числа 13,14.</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Решение примеров и задач на нахождение суммы и разности.</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2</w:t>
            </w:r>
          </w:p>
          <w:p w:rsidR="00E617B2" w:rsidRDefault="00E617B2">
            <w:pPr>
              <w:spacing w:after="0" w:line="240" w:lineRule="auto"/>
              <w:jc w:val="center"/>
              <w:rPr>
                <w:rFonts w:ascii="Times New Roman" w:hAnsi="Times New Roman"/>
                <w:b/>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Сложение и вычитание чисел. Состав чисел 15,16.</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916"/>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Действия с числами, полученными при измерении величин.</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sz w:val="28"/>
              </w:rPr>
              <w:t xml:space="preserve">Единицы измерения величин их соотношения; действия с </w:t>
            </w:r>
            <w:r>
              <w:rPr>
                <w:rFonts w:ascii="Times New Roman" w:hAnsi="Times New Roman"/>
                <w:b/>
                <w:sz w:val="28"/>
              </w:rPr>
              <w:t>числами при измерении величин.</w:t>
            </w:r>
          </w:p>
        </w:tc>
        <w:tc>
          <w:tcPr>
            <w:tcW w:w="4230" w:type="dxa"/>
            <w:shd w:val="clear" w:color="auto" w:fill="auto"/>
          </w:tcPr>
          <w:p w:rsidR="00E617B2" w:rsidRDefault="00E617B2">
            <w:pPr>
              <w:spacing w:after="0" w:line="240" w:lineRule="auto"/>
              <w:jc w:val="both"/>
              <w:rPr>
                <w:rFonts w:ascii="Times New Roman" w:hAnsi="Times New Roman"/>
                <w:sz w:val="28"/>
              </w:rPr>
            </w:pPr>
          </w:p>
        </w:tc>
        <w:tc>
          <w:tcPr>
            <w:tcW w:w="1411" w:type="dxa"/>
            <w:shd w:val="clear" w:color="auto" w:fill="auto"/>
          </w:tcPr>
          <w:p w:rsidR="00E617B2" w:rsidRDefault="00E468A1">
            <w:pPr>
              <w:spacing w:after="0" w:line="240" w:lineRule="auto"/>
              <w:jc w:val="center"/>
              <w:rPr>
                <w:rFonts w:ascii="Times New Roman" w:hAnsi="Times New Roman"/>
                <w:b/>
                <w:sz w:val="28"/>
              </w:rPr>
            </w:pPr>
            <w:r>
              <w:rPr>
                <w:rFonts w:ascii="Times New Roman" w:hAnsi="Times New Roman"/>
                <w:b/>
                <w:sz w:val="28"/>
              </w:rPr>
              <w:t>7</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Меры времени: сутки, неделя, час. Сравнение чисел, полученных при измерении времени.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2</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Сложение и вычитание чисел, полученных при измерении времени.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Половина часа (полчаса). Направление движения стрелок.</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Деление предметных совокупностей на две равные части.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Контрольная работа в рамках промежуточной аттестации.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Работа над ошибками.  Сложение и вычитание чисел в пределах 20 без перехода и с переходом через десяток.</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bl>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468A1">
      <w:pPr>
        <w:spacing w:line="240" w:lineRule="auto"/>
        <w:ind w:left="20" w:right="20" w:firstLine="122"/>
        <w:jc w:val="center"/>
        <w:rPr>
          <w:rFonts w:ascii="Times New Roman" w:hAnsi="Times New Roman"/>
          <w:b/>
          <w:sz w:val="28"/>
        </w:rPr>
      </w:pPr>
      <w:r>
        <w:rPr>
          <w:rFonts w:ascii="Times New Roman" w:hAnsi="Times New Roman"/>
          <w:sz w:val="28"/>
        </w:rPr>
        <w:tab/>
      </w:r>
      <w:r>
        <w:rPr>
          <w:rFonts w:ascii="Times New Roman" w:hAnsi="Times New Roman"/>
          <w:b/>
          <w:sz w:val="28"/>
        </w:rPr>
        <w:t>Календарно-тематическое</w:t>
      </w:r>
      <w:r>
        <w:rPr>
          <w:rFonts w:ascii="Times New Roman" w:hAnsi="Times New Roman"/>
          <w:b/>
          <w:sz w:val="28"/>
        </w:rPr>
        <w:t xml:space="preserve"> планирование.</w:t>
      </w:r>
    </w:p>
    <w:tbl>
      <w:tblPr>
        <w:tblW w:w="0" w:type="auto"/>
        <w:tblInd w:w="392" w:type="dxa"/>
        <w:tblBorders>
          <w:top w:val="single" w:sz="4" w:space="0" w:color="000000"/>
          <w:left w:val="single" w:sz="4" w:space="0" w:color="000000"/>
          <w:bottom w:val="single" w:sz="4" w:space="0" w:color="000000"/>
          <w:right w:val="single" w:sz="4" w:space="0" w:color="000000"/>
          <w:insideH w:val="nil"/>
          <w:insideV w:val="nil"/>
        </w:tblBorders>
        <w:tblCellMar>
          <w:left w:w="10" w:type="dxa"/>
          <w:right w:w="10" w:type="dxa"/>
        </w:tblCellMar>
        <w:tblLook w:val="04A0" w:firstRow="1" w:lastRow="0" w:firstColumn="1" w:lastColumn="0" w:noHBand="0" w:noVBand="1"/>
      </w:tblPr>
      <w:tblGrid>
        <w:gridCol w:w="691"/>
        <w:gridCol w:w="6607"/>
        <w:gridCol w:w="1096"/>
        <w:gridCol w:w="778"/>
      </w:tblGrid>
      <w:tr w:rsidR="00E617B2">
        <w:trPr>
          <w:trHeight w:val="394"/>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w:t>
            </w:r>
          </w:p>
          <w:p w:rsidR="00E617B2" w:rsidRDefault="00E468A1">
            <w:pPr>
              <w:spacing w:after="0" w:line="240" w:lineRule="auto"/>
              <w:jc w:val="center"/>
              <w:rPr>
                <w:rFonts w:ascii="Times New Roman" w:hAnsi="Times New Roman"/>
                <w:sz w:val="28"/>
              </w:rPr>
            </w:pPr>
            <w:r>
              <w:rPr>
                <w:rFonts w:ascii="Times New Roman" w:hAnsi="Times New Roman"/>
                <w:sz w:val="28"/>
              </w:rPr>
              <w:t>п/п</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Тема урока</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Кол-во часов</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 xml:space="preserve">Дата </w:t>
            </w:r>
          </w:p>
        </w:tc>
      </w:tr>
      <w:tr w:rsidR="00E617B2">
        <w:trPr>
          <w:trHeight w:val="394"/>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sz w:val="28"/>
              </w:rPr>
            </w:pP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rPr>
                <w:rFonts w:ascii="Times New Roman" w:hAnsi="Times New Roman"/>
                <w:b/>
                <w:sz w:val="28"/>
              </w:rPr>
            </w:pPr>
            <w:r>
              <w:rPr>
                <w:rFonts w:ascii="Times New Roman" w:hAnsi="Times New Roman"/>
                <w:b/>
                <w:sz w:val="28"/>
              </w:rPr>
              <w:t xml:space="preserve">1 четверть </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b/>
                <w:sz w:val="28"/>
              </w:rPr>
            </w:pPr>
            <w:r>
              <w:rPr>
                <w:rFonts w:ascii="Times New Roman" w:hAnsi="Times New Roman"/>
                <w:b/>
                <w:sz w:val="28"/>
              </w:rPr>
              <w:t>8 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sz w:val="28"/>
              </w:rPr>
            </w:pPr>
          </w:p>
        </w:tc>
      </w:tr>
      <w:tr w:rsidR="00E617B2">
        <w:trPr>
          <w:trHeight w:val="394"/>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widowControl w:val="0"/>
              <w:tabs>
                <w:tab w:val="left" w:pos="1523"/>
                <w:tab w:val="left" w:pos="2377"/>
                <w:tab w:val="left" w:pos="3317"/>
              </w:tabs>
              <w:spacing w:after="0" w:line="240" w:lineRule="auto"/>
              <w:ind w:left="62" w:right="98"/>
              <w:rPr>
                <w:rFonts w:ascii="Times New Roman" w:hAnsi="Times New Roman"/>
                <w:sz w:val="28"/>
              </w:rPr>
            </w:pPr>
            <w:r>
              <w:rPr>
                <w:rFonts w:ascii="Times New Roman" w:hAnsi="Times New Roman"/>
                <w:sz w:val="28"/>
              </w:rPr>
              <w:t>Вспомним</w:t>
            </w:r>
            <w:r>
              <w:rPr>
                <w:rFonts w:ascii="Times New Roman" w:hAnsi="Times New Roman"/>
                <w:sz w:val="28"/>
              </w:rPr>
              <w:tab/>
              <w:t>лето.</w:t>
            </w:r>
            <w:r>
              <w:rPr>
                <w:rFonts w:ascii="Times New Roman" w:hAnsi="Times New Roman"/>
                <w:sz w:val="28"/>
              </w:rPr>
              <w:tab/>
              <w:t>Ветка</w:t>
            </w:r>
            <w:r>
              <w:rPr>
                <w:rFonts w:ascii="Times New Roman" w:hAnsi="Times New Roman"/>
                <w:sz w:val="28"/>
              </w:rPr>
              <w:tab/>
            </w:r>
            <w:r>
              <w:rPr>
                <w:rFonts w:ascii="Times New Roman" w:hAnsi="Times New Roman"/>
                <w:spacing w:val="-5"/>
                <w:sz w:val="28"/>
              </w:rPr>
              <w:t xml:space="preserve">с </w:t>
            </w:r>
            <w:r>
              <w:rPr>
                <w:rFonts w:ascii="Times New Roman" w:hAnsi="Times New Roman"/>
                <w:sz w:val="28"/>
              </w:rPr>
              <w:t>вишнями.Рисование и лепка</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81"/>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widowControl w:val="0"/>
              <w:spacing w:after="0" w:line="240" w:lineRule="auto"/>
              <w:ind w:left="127"/>
              <w:rPr>
                <w:rFonts w:ascii="Times New Roman" w:hAnsi="Times New Roman"/>
                <w:sz w:val="28"/>
              </w:rPr>
            </w:pPr>
            <w:r>
              <w:rPr>
                <w:rFonts w:ascii="Times New Roman" w:hAnsi="Times New Roman"/>
                <w:sz w:val="28"/>
              </w:rPr>
              <w:t>Рисунок.Съедобныегрибы</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w:t>
            </w:r>
          </w:p>
        </w:tc>
        <w:tc>
          <w:tcPr>
            <w:tcW w:w="6607" w:type="dxa"/>
            <w:tcBorders>
              <w:top w:val="single" w:sz="4" w:space="0" w:color="000000"/>
              <w:left w:val="single" w:sz="4" w:space="0" w:color="000000"/>
              <w:bottom w:val="single" w:sz="4" w:space="0" w:color="000009"/>
              <w:right w:val="single" w:sz="4" w:space="0" w:color="000000"/>
            </w:tcBorders>
            <w:tcMar>
              <w:top w:w="0" w:type="dxa"/>
              <w:left w:w="0" w:type="dxa"/>
              <w:bottom w:w="0" w:type="dxa"/>
              <w:right w:w="0" w:type="dxa"/>
            </w:tcMar>
          </w:tcPr>
          <w:p w:rsidR="00E617B2" w:rsidRDefault="00E468A1">
            <w:pPr>
              <w:widowControl w:val="0"/>
              <w:tabs>
                <w:tab w:val="left" w:pos="1005"/>
                <w:tab w:val="left" w:pos="2144"/>
                <w:tab w:val="left" w:pos="2468"/>
              </w:tabs>
              <w:spacing w:after="0" w:line="240" w:lineRule="auto"/>
              <w:ind w:left="62" w:right="98"/>
              <w:rPr>
                <w:rFonts w:ascii="Times New Roman" w:hAnsi="Times New Roman"/>
                <w:sz w:val="28"/>
              </w:rPr>
            </w:pPr>
            <w:r>
              <w:rPr>
                <w:rFonts w:ascii="Times New Roman" w:hAnsi="Times New Roman"/>
                <w:sz w:val="28"/>
              </w:rPr>
              <w:t>Лепка.</w:t>
            </w:r>
            <w:r>
              <w:rPr>
                <w:rFonts w:ascii="Times New Roman" w:hAnsi="Times New Roman"/>
                <w:sz w:val="28"/>
              </w:rPr>
              <w:tab/>
              <w:t>Корзина</w:t>
            </w:r>
            <w:r>
              <w:rPr>
                <w:rFonts w:ascii="Times New Roman" w:hAnsi="Times New Roman"/>
                <w:sz w:val="28"/>
              </w:rPr>
              <w:tab/>
              <w:t>с</w:t>
            </w:r>
            <w:r>
              <w:rPr>
                <w:rFonts w:ascii="Times New Roman" w:hAnsi="Times New Roman"/>
                <w:sz w:val="28"/>
              </w:rPr>
              <w:tab/>
            </w:r>
            <w:r>
              <w:rPr>
                <w:rFonts w:ascii="Times New Roman" w:hAnsi="Times New Roman"/>
                <w:spacing w:val="-1"/>
                <w:sz w:val="28"/>
              </w:rPr>
              <w:t>разными</w:t>
            </w:r>
            <w:r>
              <w:rPr>
                <w:rFonts w:ascii="Times New Roman" w:hAnsi="Times New Roman"/>
                <w:sz w:val="28"/>
              </w:rPr>
              <w:t>съедобнымигрибами</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4</w:t>
            </w:r>
          </w:p>
        </w:tc>
        <w:tc>
          <w:tcPr>
            <w:tcW w:w="6607" w:type="dxa"/>
            <w:tcBorders>
              <w:top w:val="single" w:sz="4" w:space="0" w:color="000009"/>
              <w:left w:val="single" w:sz="4" w:space="0" w:color="000000"/>
              <w:bottom w:val="single" w:sz="4" w:space="0" w:color="000000"/>
              <w:right w:val="single" w:sz="4" w:space="0" w:color="000000"/>
            </w:tcBorders>
            <w:tcMar>
              <w:top w:w="0" w:type="dxa"/>
              <w:left w:w="0" w:type="dxa"/>
              <w:bottom w:w="0" w:type="dxa"/>
              <w:right w:w="0" w:type="dxa"/>
            </w:tcMar>
          </w:tcPr>
          <w:p w:rsidR="00E617B2" w:rsidRDefault="00E468A1">
            <w:pPr>
              <w:widowControl w:val="0"/>
              <w:spacing w:after="0" w:line="240" w:lineRule="auto"/>
              <w:ind w:left="62" w:right="244"/>
              <w:rPr>
                <w:rFonts w:ascii="Times New Roman" w:hAnsi="Times New Roman"/>
                <w:sz w:val="28"/>
              </w:rPr>
            </w:pPr>
            <w:r>
              <w:rPr>
                <w:rFonts w:ascii="Times New Roman" w:hAnsi="Times New Roman"/>
                <w:sz w:val="28"/>
              </w:rPr>
              <w:t>Беседа о художниках и их картинах</w:t>
            </w:r>
          </w:p>
          <w:p w:rsidR="00E617B2" w:rsidRDefault="00E617B2">
            <w:pPr>
              <w:widowControl w:val="0"/>
              <w:tabs>
                <w:tab w:val="left" w:pos="1233"/>
              </w:tabs>
              <w:spacing w:after="0" w:line="240" w:lineRule="auto"/>
              <w:ind w:left="62" w:right="98" w:firstLine="64"/>
              <w:rPr>
                <w:rFonts w:ascii="Times New Roman" w:hAnsi="Times New Roman"/>
                <w:b/>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25"/>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5</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1072"/>
                <w:tab w:val="left" w:pos="2458"/>
              </w:tabs>
              <w:spacing w:after="0" w:line="240" w:lineRule="auto"/>
              <w:ind w:left="62" w:right="98" w:firstLine="64"/>
              <w:rPr>
                <w:rFonts w:ascii="Times New Roman" w:hAnsi="Times New Roman"/>
                <w:sz w:val="28"/>
              </w:rPr>
            </w:pPr>
            <w:r>
              <w:rPr>
                <w:rFonts w:ascii="Times New Roman" w:hAnsi="Times New Roman"/>
                <w:sz w:val="28"/>
              </w:rPr>
              <w:t>Фон</w:t>
            </w:r>
            <w:r>
              <w:rPr>
                <w:rFonts w:ascii="Times New Roman" w:hAnsi="Times New Roman"/>
                <w:sz w:val="28"/>
              </w:rPr>
              <w:tab/>
            </w:r>
            <w:r>
              <w:rPr>
                <w:rFonts w:ascii="Times New Roman" w:hAnsi="Times New Roman"/>
                <w:sz w:val="28"/>
              </w:rPr>
              <w:t>темный,</w:t>
            </w:r>
            <w:r>
              <w:rPr>
                <w:rFonts w:ascii="Times New Roman" w:hAnsi="Times New Roman"/>
                <w:sz w:val="28"/>
              </w:rPr>
              <w:tab/>
            </w:r>
            <w:r>
              <w:rPr>
                <w:rFonts w:ascii="Times New Roman" w:hAnsi="Times New Roman"/>
                <w:spacing w:val="-1"/>
                <w:sz w:val="28"/>
              </w:rPr>
              <w:t>светлый.</w:t>
            </w:r>
            <w:r>
              <w:rPr>
                <w:rFonts w:ascii="Times New Roman" w:hAnsi="Times New Roman"/>
                <w:sz w:val="28"/>
              </w:rPr>
              <w:t>Рисунокзайца</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88"/>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6</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62" w:right="244" w:firstLine="64"/>
              <w:rPr>
                <w:rFonts w:ascii="Times New Roman" w:hAnsi="Times New Roman"/>
                <w:sz w:val="28"/>
              </w:rPr>
            </w:pPr>
            <w:r>
              <w:rPr>
                <w:rFonts w:ascii="Times New Roman" w:hAnsi="Times New Roman"/>
                <w:sz w:val="28"/>
              </w:rPr>
              <w:t>Краски:гуашь и акварель.Рисунок. Листок дерева</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5"/>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7</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.Рабочее место для рисования красками акварель. Рисование фона.Небо</w:t>
            </w: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8</w:t>
            </w:r>
          </w:p>
        </w:tc>
        <w:tc>
          <w:tcPr>
            <w:tcW w:w="66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617B2" w:rsidRDefault="00E468A1">
            <w:pPr>
              <w:widowControl w:val="0"/>
              <w:spacing w:after="0" w:line="240" w:lineRule="auto"/>
              <w:ind w:left="62" w:right="244" w:firstLine="64"/>
              <w:rPr>
                <w:rFonts w:ascii="Times New Roman" w:hAnsi="Times New Roman"/>
                <w:sz w:val="28"/>
              </w:rPr>
            </w:pPr>
            <w:r>
              <w:rPr>
                <w:rFonts w:ascii="Times New Roman" w:hAnsi="Times New Roman"/>
                <w:sz w:val="28"/>
              </w:rPr>
              <w:t>Главные и составные цвета.Рисунок. Туча</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b/>
                <w:sz w:val="28"/>
              </w:rPr>
            </w:pPr>
            <w:r>
              <w:rPr>
                <w:rFonts w:ascii="Times New Roman" w:hAnsi="Times New Roman"/>
                <w:b/>
                <w:sz w:val="28"/>
              </w:rPr>
              <w:t xml:space="preserve">2 четверть </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8ч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w:t>
            </w:r>
          </w:p>
        </w:tc>
        <w:tc>
          <w:tcPr>
            <w:tcW w:w="66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617B2" w:rsidRDefault="00E468A1">
            <w:pPr>
              <w:widowControl w:val="0"/>
              <w:spacing w:after="0" w:line="240" w:lineRule="auto"/>
              <w:ind w:left="62"/>
              <w:rPr>
                <w:rFonts w:ascii="Times New Roman" w:hAnsi="Times New Roman"/>
                <w:sz w:val="28"/>
              </w:rPr>
            </w:pPr>
            <w:r>
              <w:rPr>
                <w:rFonts w:ascii="Times New Roman" w:hAnsi="Times New Roman"/>
                <w:sz w:val="28"/>
              </w:rPr>
              <w:t>Рисунок.Фрукты на столе</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62"/>
              <w:rPr>
                <w:rFonts w:ascii="Times New Roman" w:hAnsi="Times New Roman"/>
                <w:sz w:val="28"/>
              </w:rPr>
            </w:pPr>
            <w:r>
              <w:rPr>
                <w:rFonts w:ascii="Times New Roman" w:hAnsi="Times New Roman"/>
                <w:sz w:val="28"/>
              </w:rPr>
              <w:t>Рисование фигуры человека по шаблону</w:t>
            </w: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62" w:right="244" w:firstLine="64"/>
              <w:rPr>
                <w:rFonts w:ascii="Times New Roman" w:hAnsi="Times New Roman"/>
                <w:sz w:val="28"/>
              </w:rPr>
            </w:pPr>
            <w:r>
              <w:rPr>
                <w:rFonts w:ascii="Times New Roman" w:hAnsi="Times New Roman"/>
                <w:sz w:val="28"/>
              </w:rPr>
              <w:t>Беседа о художниках и их картинах.Лепка человека</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4</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Рисунок.</w:t>
            </w:r>
            <w:r>
              <w:rPr>
                <w:rFonts w:ascii="Times New Roman" w:hAnsi="Times New Roman"/>
                <w:sz w:val="28"/>
              </w:rPr>
              <w:tab/>
              <w:t>«Мама</w:t>
            </w:r>
            <w:r>
              <w:rPr>
                <w:rFonts w:ascii="Times New Roman" w:hAnsi="Times New Roman"/>
                <w:sz w:val="28"/>
              </w:rPr>
              <w:tab/>
              <w:t>в</w:t>
            </w:r>
            <w:r>
              <w:rPr>
                <w:rFonts w:ascii="Times New Roman" w:hAnsi="Times New Roman"/>
                <w:sz w:val="28"/>
              </w:rPr>
              <w:tab/>
            </w:r>
            <w:r>
              <w:rPr>
                <w:rFonts w:ascii="Times New Roman" w:hAnsi="Times New Roman"/>
                <w:spacing w:val="-2"/>
                <w:sz w:val="28"/>
              </w:rPr>
              <w:t xml:space="preserve">новом </w:t>
            </w:r>
            <w:r>
              <w:rPr>
                <w:rFonts w:ascii="Times New Roman" w:hAnsi="Times New Roman"/>
                <w:sz w:val="28"/>
              </w:rPr>
              <w:t>платье»</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5</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widowControl w:val="0"/>
              <w:tabs>
                <w:tab w:val="left" w:pos="1094"/>
                <w:tab w:val="left" w:pos="2444"/>
              </w:tabs>
              <w:spacing w:after="0" w:line="240" w:lineRule="auto"/>
              <w:ind w:left="127"/>
              <w:rPr>
                <w:rFonts w:ascii="Times New Roman" w:hAnsi="Times New Roman"/>
                <w:sz w:val="28"/>
              </w:rPr>
            </w:pPr>
            <w:r>
              <w:rPr>
                <w:rFonts w:ascii="Times New Roman" w:hAnsi="Times New Roman"/>
                <w:sz w:val="28"/>
              </w:rPr>
              <w:t>Лепка.</w:t>
            </w:r>
            <w:r>
              <w:rPr>
                <w:rFonts w:ascii="Times New Roman" w:hAnsi="Times New Roman"/>
                <w:sz w:val="28"/>
              </w:rPr>
              <w:tab/>
              <w:t>Снеговик.</w:t>
            </w:r>
            <w:r>
              <w:rPr>
                <w:rFonts w:ascii="Times New Roman" w:hAnsi="Times New Roman"/>
                <w:sz w:val="28"/>
              </w:rPr>
              <w:tab/>
              <w:t>Рисунок.</w:t>
            </w:r>
          </w:p>
          <w:p w:rsidR="00E617B2" w:rsidRDefault="00E468A1">
            <w:pPr>
              <w:widowControl w:val="0"/>
              <w:spacing w:before="44" w:after="0" w:line="240" w:lineRule="auto"/>
              <w:ind w:left="62"/>
              <w:rPr>
                <w:rFonts w:ascii="Times New Roman" w:hAnsi="Times New Roman"/>
                <w:sz w:val="28"/>
              </w:rPr>
            </w:pPr>
            <w:r>
              <w:rPr>
                <w:rFonts w:ascii="Times New Roman" w:hAnsi="Times New Roman"/>
                <w:sz w:val="28"/>
              </w:rPr>
              <w:t>«Снеговики во дворе»</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1025"/>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6</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62" w:right="98"/>
              <w:jc w:val="both"/>
              <w:rPr>
                <w:rFonts w:ascii="Times New Roman" w:hAnsi="Times New Roman"/>
                <w:sz w:val="28"/>
              </w:rPr>
            </w:pPr>
            <w:r>
              <w:rPr>
                <w:rFonts w:ascii="Times New Roman" w:hAnsi="Times New Roman"/>
                <w:sz w:val="28"/>
              </w:rPr>
              <w:t>Панорама«В лесу зимой».Работа с бумагой и ножницами.А</w:t>
            </w:r>
            <w:r>
              <w:rPr>
                <w:rFonts w:ascii="Times New Roman" w:hAnsi="Times New Roman"/>
                <w:sz w:val="28"/>
              </w:rPr>
              <w:t>ппликация и рисунок</w:t>
            </w:r>
          </w:p>
          <w:p w:rsidR="00E617B2" w:rsidRDefault="00E617B2">
            <w:pPr>
              <w:spacing w:after="0" w:line="240" w:lineRule="auto"/>
              <w:ind w:left="62"/>
              <w:rPr>
                <w:rFonts w:ascii="Times New Roman" w:hAnsi="Times New Roman"/>
                <w:sz w:val="28"/>
              </w:rPr>
            </w:pP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08"/>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7</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.Рисунок.Петрушка</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76"/>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lastRenderedPageBreak/>
              <w:t>8</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27"/>
              <w:rPr>
                <w:rFonts w:ascii="Times New Roman" w:hAnsi="Times New Roman"/>
                <w:sz w:val="28"/>
              </w:rPr>
            </w:pPr>
            <w:r>
              <w:rPr>
                <w:rFonts w:ascii="Times New Roman" w:hAnsi="Times New Roman"/>
                <w:sz w:val="28"/>
              </w:rPr>
              <w:t>Аппликация«Хоровод»</w:t>
            </w: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76"/>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27"/>
              <w:rPr>
                <w:rFonts w:ascii="Times New Roman" w:hAnsi="Times New Roman"/>
                <w:b/>
                <w:sz w:val="28"/>
              </w:rPr>
            </w:pPr>
            <w:r>
              <w:rPr>
                <w:rFonts w:ascii="Times New Roman" w:hAnsi="Times New Roman"/>
                <w:b/>
                <w:sz w:val="28"/>
              </w:rPr>
              <w:t>3 четверть</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10</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79"/>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27"/>
              <w:rPr>
                <w:rFonts w:ascii="Times New Roman" w:hAnsi="Times New Roman"/>
                <w:sz w:val="28"/>
              </w:rPr>
            </w:pPr>
            <w:r>
              <w:rPr>
                <w:rFonts w:ascii="Times New Roman" w:hAnsi="Times New Roman"/>
                <w:sz w:val="28"/>
              </w:rPr>
              <w:t>Разные породы собак.Лепка«Собака»</w:t>
            </w: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12"/>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widowControl w:val="0"/>
              <w:spacing w:after="0" w:line="240" w:lineRule="auto"/>
              <w:ind w:left="127"/>
              <w:rPr>
                <w:rFonts w:ascii="Times New Roman" w:hAnsi="Times New Roman"/>
                <w:sz w:val="28"/>
              </w:rPr>
            </w:pPr>
            <w:r>
              <w:rPr>
                <w:rFonts w:ascii="Times New Roman" w:hAnsi="Times New Roman"/>
                <w:sz w:val="28"/>
              </w:rPr>
              <w:t>Разные породы кошек.Лепка«Кошка»</w:t>
            </w:r>
          </w:p>
          <w:p w:rsidR="00E617B2" w:rsidRDefault="00E617B2">
            <w:pPr>
              <w:spacing w:after="0" w:line="240" w:lineRule="auto"/>
              <w:rPr>
                <w:rFonts w:ascii="Times New Roman" w:hAnsi="Times New Roman"/>
                <w:b/>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62"/>
              <w:rPr>
                <w:rFonts w:ascii="Times New Roman" w:hAnsi="Times New Roman"/>
                <w:sz w:val="28"/>
              </w:rPr>
            </w:pPr>
            <w:r>
              <w:rPr>
                <w:rFonts w:ascii="Times New Roman" w:hAnsi="Times New Roman"/>
                <w:sz w:val="28"/>
              </w:rPr>
              <w:t>Рисунок«Кошка»</w:t>
            </w: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4</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27"/>
              <w:rPr>
                <w:rFonts w:ascii="Times New Roman" w:hAnsi="Times New Roman"/>
                <w:sz w:val="28"/>
              </w:rPr>
            </w:pPr>
            <w:r>
              <w:rPr>
                <w:rFonts w:ascii="Times New Roman" w:hAnsi="Times New Roman"/>
                <w:sz w:val="28"/>
              </w:rPr>
              <w:t>Аппликация«Мишка»</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72"/>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5</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27"/>
              <w:rPr>
                <w:rFonts w:ascii="Times New Roman" w:hAnsi="Times New Roman"/>
                <w:sz w:val="28"/>
              </w:rPr>
            </w:pPr>
            <w:r>
              <w:rPr>
                <w:rFonts w:ascii="Times New Roman" w:hAnsi="Times New Roman"/>
                <w:sz w:val="28"/>
              </w:rPr>
              <w:t>Дымковская игрушка.Л</w:t>
            </w:r>
            <w:r>
              <w:rPr>
                <w:rFonts w:ascii="Times New Roman" w:hAnsi="Times New Roman"/>
                <w:sz w:val="28"/>
              </w:rPr>
              <w:t>епим«Барыню»</w:t>
            </w:r>
          </w:p>
          <w:p w:rsidR="00E617B2" w:rsidRDefault="00E617B2">
            <w:pPr>
              <w:spacing w:after="0" w:line="240" w:lineRule="auto"/>
              <w:ind w:left="62"/>
              <w:rPr>
                <w:rFonts w:ascii="Times New Roman" w:hAnsi="Times New Roman"/>
                <w:sz w:val="28"/>
              </w:rPr>
            </w:pP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39"/>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6</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Рисунок«Птичка-зарянка»</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7</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62"/>
              <w:rPr>
                <w:rFonts w:ascii="Times New Roman" w:hAnsi="Times New Roman"/>
                <w:sz w:val="28"/>
              </w:rPr>
            </w:pPr>
            <w:r>
              <w:rPr>
                <w:rFonts w:ascii="Times New Roman" w:hAnsi="Times New Roman"/>
                <w:sz w:val="28"/>
              </w:rPr>
              <w:t>Аппликация«Скворечник на березе»</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8</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62"/>
              <w:rPr>
                <w:rFonts w:ascii="Times New Roman" w:hAnsi="Times New Roman"/>
                <w:sz w:val="28"/>
              </w:rPr>
            </w:pPr>
            <w:r>
              <w:rPr>
                <w:rFonts w:ascii="Times New Roman" w:hAnsi="Times New Roman"/>
                <w:sz w:val="28"/>
              </w:rPr>
              <w:t>Аппликация«Ваза»</w:t>
            </w: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9</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62"/>
              <w:rPr>
                <w:rFonts w:ascii="Times New Roman" w:hAnsi="Times New Roman"/>
                <w:sz w:val="28"/>
              </w:rPr>
            </w:pPr>
            <w:r>
              <w:rPr>
                <w:rFonts w:ascii="Times New Roman" w:hAnsi="Times New Roman"/>
                <w:sz w:val="28"/>
              </w:rPr>
              <w:t>Рисунок.«Ваза»</w:t>
            </w:r>
          </w:p>
          <w:p w:rsidR="00E617B2" w:rsidRDefault="00E617B2">
            <w:pPr>
              <w:spacing w:after="0" w:line="240" w:lineRule="auto"/>
              <w:rPr>
                <w:rFonts w:ascii="Times New Roman" w:hAnsi="Times New Roman"/>
                <w:sz w:val="28"/>
                <w:highlight w:val="yellow"/>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04"/>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10</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highlight w:val="yellow"/>
              </w:rPr>
            </w:pPr>
            <w:r>
              <w:rPr>
                <w:rFonts w:ascii="Times New Roman" w:hAnsi="Times New Roman"/>
                <w:sz w:val="28"/>
              </w:rPr>
              <w:t>Поговорим о цветах. Цветы в работах</w:t>
            </w:r>
            <w:r>
              <w:rPr>
                <w:rFonts w:ascii="Times New Roman" w:hAnsi="Times New Roman"/>
                <w:sz w:val="28"/>
              </w:rPr>
              <w:tab/>
            </w:r>
            <w:r>
              <w:rPr>
                <w:rFonts w:ascii="Times New Roman" w:hAnsi="Times New Roman"/>
                <w:spacing w:val="-1"/>
                <w:sz w:val="28"/>
              </w:rPr>
              <w:t xml:space="preserve">известных </w:t>
            </w:r>
            <w:r>
              <w:rPr>
                <w:rFonts w:ascii="Times New Roman" w:hAnsi="Times New Roman"/>
                <w:sz w:val="28"/>
              </w:rPr>
              <w:t>художников</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23"/>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b/>
                <w:sz w:val="28"/>
              </w:rPr>
            </w:pPr>
            <w:r>
              <w:rPr>
                <w:rFonts w:ascii="Times New Roman" w:hAnsi="Times New Roman"/>
                <w:b/>
                <w:sz w:val="28"/>
              </w:rPr>
              <w:t>4 четверть</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8ч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widowControl w:val="0"/>
              <w:spacing w:after="0" w:line="240" w:lineRule="auto"/>
              <w:ind w:left="62"/>
              <w:rPr>
                <w:rFonts w:ascii="Times New Roman" w:hAnsi="Times New Roman"/>
                <w:sz w:val="28"/>
              </w:rPr>
            </w:pPr>
            <w:r>
              <w:rPr>
                <w:rFonts w:ascii="Times New Roman" w:hAnsi="Times New Roman"/>
                <w:sz w:val="28"/>
              </w:rPr>
              <w:t>Рисунок«Подснежник»</w:t>
            </w: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62"/>
              <w:rPr>
                <w:rFonts w:ascii="Times New Roman" w:hAnsi="Times New Roman"/>
                <w:sz w:val="28"/>
              </w:rPr>
            </w:pPr>
            <w:r>
              <w:rPr>
                <w:rFonts w:ascii="Times New Roman" w:hAnsi="Times New Roman"/>
                <w:sz w:val="28"/>
              </w:rPr>
              <w:t>Аппликация.«Подснежник»</w:t>
            </w: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62"/>
              <w:rPr>
                <w:rFonts w:ascii="Times New Roman" w:hAnsi="Times New Roman"/>
                <w:sz w:val="28"/>
              </w:rPr>
            </w:pPr>
            <w:r>
              <w:rPr>
                <w:rFonts w:ascii="Times New Roman" w:hAnsi="Times New Roman"/>
                <w:sz w:val="28"/>
              </w:rPr>
              <w:t>Рисунок«Ваза с цветами»</w:t>
            </w: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4</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62"/>
              <w:rPr>
                <w:rFonts w:ascii="Times New Roman" w:hAnsi="Times New Roman"/>
                <w:sz w:val="28"/>
              </w:rPr>
            </w:pPr>
            <w:r>
              <w:rPr>
                <w:rFonts w:ascii="Times New Roman" w:hAnsi="Times New Roman"/>
                <w:sz w:val="28"/>
              </w:rPr>
              <w:t>Аппликация«Ваза с цветами»</w:t>
            </w: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5</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62"/>
              <w:rPr>
                <w:rFonts w:ascii="Times New Roman" w:hAnsi="Times New Roman"/>
                <w:sz w:val="28"/>
              </w:rPr>
            </w:pPr>
            <w:r>
              <w:rPr>
                <w:rFonts w:ascii="Times New Roman" w:hAnsi="Times New Roman"/>
                <w:sz w:val="28"/>
              </w:rPr>
              <w:t>Рисунок«Кактус»</w:t>
            </w: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6</w:t>
            </w:r>
          </w:p>
          <w:p w:rsidR="00E617B2" w:rsidRDefault="00E617B2">
            <w:pPr>
              <w:spacing w:after="0" w:line="240" w:lineRule="auto"/>
              <w:jc w:val="center"/>
              <w:rPr>
                <w:rFonts w:ascii="Times New Roman" w:hAnsi="Times New Roman"/>
                <w:sz w:val="28"/>
              </w:rPr>
            </w:pP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 xml:space="preserve"> Открытки</w:t>
            </w:r>
            <w:r>
              <w:rPr>
                <w:rFonts w:ascii="Times New Roman" w:hAnsi="Times New Roman"/>
                <w:sz w:val="28"/>
              </w:rPr>
              <w:tab/>
              <w:t>к</w:t>
            </w:r>
            <w:r>
              <w:rPr>
                <w:rFonts w:ascii="Times New Roman" w:hAnsi="Times New Roman"/>
                <w:sz w:val="28"/>
              </w:rPr>
              <w:tab/>
            </w:r>
            <w:r>
              <w:rPr>
                <w:rFonts w:ascii="Times New Roman" w:hAnsi="Times New Roman"/>
                <w:spacing w:val="-1"/>
                <w:sz w:val="28"/>
              </w:rPr>
              <w:t xml:space="preserve">праздникам </w:t>
            </w:r>
            <w:r>
              <w:rPr>
                <w:rFonts w:ascii="Times New Roman" w:hAnsi="Times New Roman"/>
                <w:sz w:val="28"/>
              </w:rPr>
              <w:t>весны.</w:t>
            </w:r>
          </w:p>
          <w:p w:rsidR="00E617B2" w:rsidRDefault="00E617B2">
            <w:pPr>
              <w:tabs>
                <w:tab w:val="left" w:pos="1537"/>
                <w:tab w:val="left" w:pos="3304"/>
              </w:tabs>
              <w:spacing w:after="0" w:line="240" w:lineRule="auto"/>
              <w:ind w:left="62" w:right="100"/>
              <w:rPr>
                <w:rFonts w:ascii="Times New Roman" w:hAnsi="Times New Roman"/>
                <w:sz w:val="28"/>
              </w:rPr>
            </w:pPr>
          </w:p>
          <w:p w:rsidR="00E617B2" w:rsidRDefault="00E617B2">
            <w:pPr>
              <w:spacing w:after="0" w:line="240" w:lineRule="auto"/>
              <w:jc w:val="both"/>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7</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1237"/>
                <w:tab w:val="left" w:pos="1762"/>
                <w:tab w:val="left" w:pos="3132"/>
              </w:tabs>
              <w:spacing w:after="0" w:line="240" w:lineRule="auto"/>
              <w:ind w:left="62" w:right="98"/>
              <w:rPr>
                <w:rFonts w:ascii="Times New Roman" w:hAnsi="Times New Roman"/>
                <w:sz w:val="28"/>
              </w:rPr>
            </w:pPr>
            <w:r>
              <w:rPr>
                <w:rFonts w:ascii="Times New Roman" w:hAnsi="Times New Roman"/>
                <w:sz w:val="28"/>
              </w:rPr>
              <w:t>Рисунок</w:t>
            </w:r>
            <w:r>
              <w:rPr>
                <w:rFonts w:ascii="Times New Roman" w:hAnsi="Times New Roman"/>
                <w:sz w:val="28"/>
              </w:rPr>
              <w:tab/>
              <w:t>по</w:t>
            </w:r>
            <w:r>
              <w:rPr>
                <w:rFonts w:ascii="Times New Roman" w:hAnsi="Times New Roman"/>
                <w:sz w:val="28"/>
              </w:rPr>
              <w:tab/>
              <w:t>описанию</w:t>
            </w:r>
            <w:r>
              <w:rPr>
                <w:rFonts w:ascii="Times New Roman" w:hAnsi="Times New Roman"/>
                <w:sz w:val="28"/>
              </w:rPr>
              <w:tab/>
            </w:r>
            <w:r>
              <w:rPr>
                <w:rFonts w:ascii="Times New Roman" w:hAnsi="Times New Roman"/>
                <w:spacing w:val="-4"/>
                <w:sz w:val="28"/>
              </w:rPr>
              <w:t xml:space="preserve">«В </w:t>
            </w:r>
            <w:r>
              <w:rPr>
                <w:rFonts w:ascii="Times New Roman" w:hAnsi="Times New Roman"/>
                <w:sz w:val="28"/>
              </w:rPr>
              <w:t>парке весной»</w:t>
            </w: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bl>
    <w:p w:rsidR="00E617B2" w:rsidRDefault="00E617B2">
      <w:pPr>
        <w:tabs>
          <w:tab w:val="left" w:pos="2070"/>
        </w:tabs>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468A1">
      <w:pPr>
        <w:spacing w:before="240" w:line="240" w:lineRule="auto"/>
        <w:ind w:firstLine="709"/>
        <w:jc w:val="center"/>
        <w:rPr>
          <w:rFonts w:ascii="Times New Roman" w:hAnsi="Times New Roman"/>
          <w:b/>
          <w:sz w:val="28"/>
        </w:rPr>
      </w:pPr>
      <w:r>
        <w:rPr>
          <w:rFonts w:ascii="Times New Roman" w:hAnsi="Times New Roman"/>
          <w:b/>
          <w:sz w:val="28"/>
        </w:rPr>
        <w:t>Календарно-тематическое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
        <w:gridCol w:w="5526"/>
        <w:gridCol w:w="1727"/>
        <w:gridCol w:w="1434"/>
      </w:tblGrid>
      <w:tr w:rsidR="00E617B2">
        <w:tc>
          <w:tcPr>
            <w:tcW w:w="507" w:type="dxa"/>
            <w:shd w:val="clear" w:color="auto" w:fill="auto"/>
          </w:tcPr>
          <w:p w:rsidR="00E617B2" w:rsidRDefault="00E468A1">
            <w:pPr>
              <w:spacing w:line="240" w:lineRule="auto"/>
              <w:rPr>
                <w:rFonts w:ascii="Times New Roman" w:hAnsi="Times New Roman"/>
                <w:sz w:val="28"/>
              </w:rPr>
            </w:pPr>
            <w:r>
              <w:rPr>
                <w:rFonts w:ascii="Times New Roman" w:hAnsi="Times New Roman"/>
                <w:sz w:val="28"/>
              </w:rPr>
              <w:lastRenderedPageBreak/>
              <w:t>№</w:t>
            </w:r>
          </w:p>
        </w:tc>
        <w:tc>
          <w:tcPr>
            <w:tcW w:w="5526" w:type="dxa"/>
            <w:tcBorders>
              <w:bottom w:val="single" w:sz="4" w:space="0" w:color="000000"/>
            </w:tcBorders>
            <w:shd w:val="clear" w:color="auto" w:fill="auto"/>
          </w:tcPr>
          <w:p w:rsidR="00E617B2" w:rsidRDefault="00E468A1">
            <w:pPr>
              <w:spacing w:line="240" w:lineRule="auto"/>
              <w:jc w:val="center"/>
              <w:rPr>
                <w:rFonts w:ascii="Times New Roman" w:hAnsi="Times New Roman"/>
                <w:b/>
                <w:sz w:val="28"/>
              </w:rPr>
            </w:pPr>
            <w:r>
              <w:rPr>
                <w:rFonts w:ascii="Times New Roman" w:hAnsi="Times New Roman"/>
                <w:b/>
                <w:sz w:val="28"/>
              </w:rPr>
              <w:t>Наименование разделов и тем.  Темы уроков</w:t>
            </w:r>
          </w:p>
        </w:tc>
        <w:tc>
          <w:tcPr>
            <w:tcW w:w="1727" w:type="dxa"/>
            <w:shd w:val="clear" w:color="auto" w:fill="auto"/>
          </w:tcPr>
          <w:p w:rsidR="00E617B2" w:rsidRDefault="00E468A1">
            <w:pPr>
              <w:pStyle w:val="Style22"/>
              <w:widowControl/>
              <w:spacing w:line="240" w:lineRule="auto"/>
              <w:ind w:right="14" w:firstLine="0"/>
              <w:jc w:val="center"/>
              <w:rPr>
                <w:b/>
                <w:sz w:val="28"/>
              </w:rPr>
            </w:pPr>
            <w:r>
              <w:rPr>
                <w:b/>
                <w:sz w:val="28"/>
              </w:rPr>
              <w:t>Количество</w:t>
            </w:r>
          </w:p>
          <w:p w:rsidR="00E617B2" w:rsidRDefault="00E468A1">
            <w:pPr>
              <w:pStyle w:val="a9"/>
              <w:jc w:val="center"/>
              <w:rPr>
                <w:rFonts w:ascii="Times New Roman" w:hAnsi="Times New Roman"/>
                <w:b/>
                <w:sz w:val="28"/>
              </w:rPr>
            </w:pPr>
            <w:r>
              <w:rPr>
                <w:rFonts w:ascii="Times New Roman" w:hAnsi="Times New Roman"/>
                <w:b/>
                <w:sz w:val="28"/>
              </w:rPr>
              <w:t xml:space="preserve"> часов</w:t>
            </w:r>
          </w:p>
        </w:tc>
        <w:tc>
          <w:tcPr>
            <w:tcW w:w="1434" w:type="dxa"/>
            <w:shd w:val="clear" w:color="auto" w:fill="auto"/>
          </w:tcPr>
          <w:p w:rsidR="00E617B2" w:rsidRDefault="00E468A1">
            <w:pPr>
              <w:pStyle w:val="Style22"/>
              <w:widowControl/>
              <w:spacing w:line="240" w:lineRule="auto"/>
              <w:ind w:right="14" w:firstLine="0"/>
              <w:jc w:val="center"/>
              <w:rPr>
                <w:b/>
                <w:sz w:val="28"/>
              </w:rPr>
            </w:pPr>
            <w:r>
              <w:rPr>
                <w:b/>
                <w:sz w:val="28"/>
              </w:rPr>
              <w:t>Дата</w:t>
            </w:r>
          </w:p>
        </w:tc>
      </w:tr>
      <w:tr w:rsidR="00E617B2">
        <w:tc>
          <w:tcPr>
            <w:tcW w:w="507" w:type="dxa"/>
            <w:tcBorders>
              <w:right w:val="single" w:sz="4" w:space="0" w:color="000000"/>
            </w:tcBorders>
            <w:shd w:val="clear" w:color="auto" w:fill="auto"/>
          </w:tcPr>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1</w:t>
            </w:r>
          </w:p>
          <w:p w:rsidR="00E617B2" w:rsidRDefault="00E468A1">
            <w:pPr>
              <w:spacing w:line="240" w:lineRule="auto"/>
              <w:jc w:val="center"/>
              <w:rPr>
                <w:rFonts w:ascii="Times New Roman" w:hAnsi="Times New Roman"/>
                <w:sz w:val="28"/>
              </w:rPr>
            </w:pPr>
            <w:r>
              <w:rPr>
                <w:rFonts w:ascii="Times New Roman" w:hAnsi="Times New Roman"/>
                <w:sz w:val="28"/>
              </w:rPr>
              <w:t>2</w:t>
            </w:r>
          </w:p>
        </w:tc>
        <w:tc>
          <w:tcPr>
            <w:tcW w:w="55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617B2" w:rsidRDefault="00E468A1">
            <w:pPr>
              <w:widowControl w:val="0"/>
              <w:spacing w:after="0" w:line="240" w:lineRule="auto"/>
              <w:ind w:left="390"/>
              <w:rPr>
                <w:rFonts w:ascii="Times New Roman" w:hAnsi="Times New Roman"/>
                <w:sz w:val="28"/>
              </w:rPr>
            </w:pPr>
            <w:r>
              <w:rPr>
                <w:rFonts w:ascii="Times New Roman" w:hAnsi="Times New Roman"/>
                <w:sz w:val="28"/>
              </w:rPr>
              <w:t>Влияние</w:t>
            </w:r>
          </w:p>
          <w:p w:rsidR="00E617B2" w:rsidRDefault="00E468A1">
            <w:pPr>
              <w:widowControl w:val="0"/>
              <w:spacing w:before="44" w:after="0" w:line="240" w:lineRule="auto"/>
              <w:ind w:left="107"/>
              <w:rPr>
                <w:rFonts w:ascii="Times New Roman" w:hAnsi="Times New Roman"/>
                <w:sz w:val="28"/>
              </w:rPr>
            </w:pPr>
            <w:r>
              <w:rPr>
                <w:rFonts w:ascii="Times New Roman" w:hAnsi="Times New Roman"/>
                <w:sz w:val="28"/>
              </w:rPr>
              <w:t>Солнца на смену времен года</w:t>
            </w:r>
          </w:p>
        </w:tc>
        <w:tc>
          <w:tcPr>
            <w:tcW w:w="1727" w:type="dxa"/>
            <w:tcBorders>
              <w:left w:val="single" w:sz="4" w:space="0" w:color="000000"/>
            </w:tcBorders>
            <w:shd w:val="clear" w:color="auto" w:fill="auto"/>
          </w:tcPr>
          <w:p w:rsidR="00E617B2" w:rsidRDefault="00E468A1">
            <w:pPr>
              <w:spacing w:line="240" w:lineRule="auto"/>
              <w:rPr>
                <w:rFonts w:ascii="Times New Roman" w:hAnsi="Times New Roman"/>
                <w:sz w:val="28"/>
              </w:rPr>
            </w:pPr>
            <w:r>
              <w:rPr>
                <w:rFonts w:ascii="Times New Roman" w:hAnsi="Times New Roman"/>
                <w:sz w:val="28"/>
              </w:rPr>
              <w:t>2</w:t>
            </w:r>
          </w:p>
        </w:tc>
        <w:tc>
          <w:tcPr>
            <w:tcW w:w="1434" w:type="dxa"/>
            <w:shd w:val="clear" w:color="auto" w:fill="auto"/>
          </w:tcPr>
          <w:p w:rsidR="00E617B2" w:rsidRDefault="00E617B2">
            <w:pPr>
              <w:spacing w:line="240" w:lineRule="auto"/>
              <w:jc w:val="center"/>
              <w:rPr>
                <w:rFonts w:ascii="Times New Roman" w:hAnsi="Times New Roman"/>
                <w:b/>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3</w:t>
            </w:r>
          </w:p>
          <w:p w:rsidR="00E617B2" w:rsidRDefault="00E468A1">
            <w:pPr>
              <w:spacing w:line="240" w:lineRule="auto"/>
              <w:jc w:val="center"/>
              <w:rPr>
                <w:rFonts w:ascii="Times New Roman" w:hAnsi="Times New Roman"/>
                <w:sz w:val="28"/>
              </w:rPr>
            </w:pPr>
            <w:r>
              <w:rPr>
                <w:rFonts w:ascii="Times New Roman" w:hAnsi="Times New Roman"/>
                <w:sz w:val="28"/>
              </w:rPr>
              <w:t>4</w:t>
            </w:r>
          </w:p>
        </w:tc>
        <w:tc>
          <w:tcPr>
            <w:tcW w:w="5526" w:type="dxa"/>
            <w:tcBorders>
              <w:top w:val="single" w:sz="4" w:space="0" w:color="000000"/>
            </w:tcBorders>
            <w:shd w:val="clear" w:color="auto" w:fill="auto"/>
          </w:tcPr>
          <w:p w:rsidR="00E617B2" w:rsidRDefault="00E468A1">
            <w:pPr>
              <w:spacing w:after="0" w:line="240" w:lineRule="auto"/>
              <w:ind w:left="107" w:firstLine="176"/>
              <w:rPr>
                <w:rFonts w:ascii="Times New Roman" w:hAnsi="Times New Roman"/>
                <w:sz w:val="28"/>
              </w:rPr>
            </w:pPr>
            <w:r>
              <w:rPr>
                <w:rFonts w:ascii="Times New Roman" w:hAnsi="Times New Roman"/>
                <w:sz w:val="28"/>
              </w:rPr>
              <w:t>Сутки.Долгота дня зимой и летом</w:t>
            </w:r>
          </w:p>
          <w:p w:rsidR="00E617B2" w:rsidRDefault="00E617B2">
            <w:pPr>
              <w:spacing w:line="240" w:lineRule="auto"/>
              <w:jc w:val="both"/>
              <w:rPr>
                <w:rFonts w:ascii="Times New Roman" w:hAnsi="Times New Roman"/>
                <w:sz w:val="28"/>
              </w:rPr>
            </w:pP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2</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5</w:t>
            </w:r>
          </w:p>
        </w:tc>
        <w:tc>
          <w:tcPr>
            <w:tcW w:w="5526" w:type="dxa"/>
            <w:shd w:val="clear" w:color="auto" w:fill="auto"/>
          </w:tcPr>
          <w:p w:rsidR="00E617B2" w:rsidRDefault="00E468A1">
            <w:pPr>
              <w:tabs>
                <w:tab w:val="left" w:pos="2065"/>
              </w:tabs>
              <w:spacing w:after="0" w:line="240" w:lineRule="auto"/>
              <w:ind w:left="107" w:right="99" w:firstLine="176"/>
              <w:rPr>
                <w:rFonts w:ascii="Times New Roman" w:hAnsi="Times New Roman"/>
                <w:sz w:val="28"/>
              </w:rPr>
            </w:pPr>
            <w:r>
              <w:rPr>
                <w:rFonts w:ascii="Times New Roman" w:hAnsi="Times New Roman"/>
                <w:sz w:val="28"/>
              </w:rPr>
              <w:t>Растения</w:t>
            </w:r>
            <w:r>
              <w:rPr>
                <w:rFonts w:ascii="Times New Roman" w:hAnsi="Times New Roman"/>
                <w:sz w:val="28"/>
              </w:rPr>
              <w:tab/>
            </w:r>
            <w:r>
              <w:rPr>
                <w:rFonts w:ascii="Times New Roman" w:hAnsi="Times New Roman"/>
                <w:spacing w:val="-4"/>
                <w:sz w:val="28"/>
              </w:rPr>
              <w:t xml:space="preserve">и </w:t>
            </w:r>
            <w:r>
              <w:rPr>
                <w:rFonts w:ascii="Times New Roman" w:hAnsi="Times New Roman"/>
                <w:sz w:val="28"/>
              </w:rPr>
              <w:t>животные осенью</w:t>
            </w:r>
          </w:p>
          <w:p w:rsidR="00E617B2" w:rsidRDefault="00E617B2">
            <w:pPr>
              <w:spacing w:line="240" w:lineRule="auto"/>
              <w:jc w:val="both"/>
              <w:rPr>
                <w:rFonts w:ascii="Times New Roman" w:hAnsi="Times New Roman"/>
                <w:sz w:val="28"/>
              </w:rPr>
            </w:pP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7</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 xml:space="preserve">Осень.  Экскурсия в природу. </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8</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Осень. Рисунок по наблюдениям.</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9</w:t>
            </w:r>
          </w:p>
        </w:tc>
        <w:tc>
          <w:tcPr>
            <w:tcW w:w="5526" w:type="dxa"/>
            <w:shd w:val="clear" w:color="auto" w:fill="auto"/>
          </w:tcPr>
          <w:p w:rsidR="00E617B2" w:rsidRDefault="00E468A1">
            <w:pPr>
              <w:tabs>
                <w:tab w:val="left" w:pos="1952"/>
              </w:tabs>
              <w:spacing w:after="0" w:line="240" w:lineRule="auto"/>
              <w:ind w:left="107" w:right="98" w:firstLine="176"/>
              <w:jc w:val="both"/>
              <w:rPr>
                <w:rFonts w:ascii="Times New Roman" w:hAnsi="Times New Roman"/>
                <w:sz w:val="28"/>
              </w:rPr>
            </w:pPr>
            <w:r>
              <w:rPr>
                <w:rFonts w:ascii="Times New Roman" w:hAnsi="Times New Roman"/>
                <w:sz w:val="28"/>
              </w:rPr>
              <w:t>Занятия людей осенью.Правила поведения</w:t>
            </w:r>
            <w:r>
              <w:rPr>
                <w:rFonts w:ascii="Times New Roman" w:hAnsi="Times New Roman"/>
                <w:sz w:val="28"/>
              </w:rPr>
              <w:tab/>
            </w:r>
            <w:r>
              <w:rPr>
                <w:rFonts w:ascii="Times New Roman" w:hAnsi="Times New Roman"/>
                <w:spacing w:val="-3"/>
                <w:sz w:val="28"/>
              </w:rPr>
              <w:t xml:space="preserve">на </w:t>
            </w:r>
            <w:r>
              <w:rPr>
                <w:rFonts w:ascii="Times New Roman" w:hAnsi="Times New Roman"/>
                <w:sz w:val="28"/>
              </w:rPr>
              <w:t>улице</w:t>
            </w:r>
          </w:p>
          <w:p w:rsidR="00E617B2" w:rsidRDefault="00E617B2">
            <w:pPr>
              <w:spacing w:line="240" w:lineRule="auto"/>
              <w:jc w:val="both"/>
              <w:rPr>
                <w:rFonts w:ascii="Times New Roman" w:hAnsi="Times New Roman"/>
                <w:sz w:val="28"/>
              </w:rPr>
            </w:pP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10</w:t>
            </w:r>
          </w:p>
        </w:tc>
        <w:tc>
          <w:tcPr>
            <w:tcW w:w="5526" w:type="dxa"/>
            <w:shd w:val="clear" w:color="auto" w:fill="auto"/>
          </w:tcPr>
          <w:p w:rsidR="00E617B2" w:rsidRDefault="00E468A1">
            <w:pPr>
              <w:spacing w:after="0" w:line="240" w:lineRule="auto"/>
              <w:ind w:left="390"/>
              <w:rPr>
                <w:rFonts w:ascii="Times New Roman" w:hAnsi="Times New Roman"/>
                <w:sz w:val="28"/>
              </w:rPr>
            </w:pPr>
            <w:r>
              <w:rPr>
                <w:rFonts w:ascii="Times New Roman" w:hAnsi="Times New Roman"/>
                <w:sz w:val="28"/>
              </w:rPr>
              <w:t>Зима</w:t>
            </w:r>
          </w:p>
          <w:p w:rsidR="00E617B2" w:rsidRDefault="00E617B2">
            <w:pPr>
              <w:spacing w:line="240" w:lineRule="auto"/>
              <w:jc w:val="both"/>
              <w:rPr>
                <w:rFonts w:ascii="Times New Roman" w:hAnsi="Times New Roman"/>
                <w:sz w:val="28"/>
              </w:rPr>
            </w:pP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11</w:t>
            </w:r>
          </w:p>
        </w:tc>
        <w:tc>
          <w:tcPr>
            <w:tcW w:w="5526" w:type="dxa"/>
            <w:shd w:val="clear" w:color="auto" w:fill="auto"/>
          </w:tcPr>
          <w:p w:rsidR="00E617B2" w:rsidRDefault="00E468A1">
            <w:pPr>
              <w:spacing w:after="0" w:line="240" w:lineRule="auto"/>
              <w:ind w:left="390"/>
              <w:rPr>
                <w:rFonts w:ascii="Times New Roman" w:hAnsi="Times New Roman"/>
                <w:sz w:val="28"/>
              </w:rPr>
            </w:pPr>
            <w:r>
              <w:rPr>
                <w:rFonts w:ascii="Times New Roman" w:hAnsi="Times New Roman"/>
                <w:sz w:val="28"/>
              </w:rPr>
              <w:t>Растения зимой</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rPr>
          <w:trHeight w:val="504"/>
        </w:trPr>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12</w:t>
            </w:r>
          </w:p>
        </w:tc>
        <w:tc>
          <w:tcPr>
            <w:tcW w:w="5526" w:type="dxa"/>
            <w:shd w:val="clear" w:color="auto" w:fill="auto"/>
          </w:tcPr>
          <w:p w:rsidR="00E617B2" w:rsidRDefault="00E468A1">
            <w:pPr>
              <w:tabs>
                <w:tab w:val="left" w:pos="1494"/>
              </w:tabs>
              <w:spacing w:after="0" w:line="240" w:lineRule="auto"/>
              <w:ind w:left="107" w:right="100" w:firstLine="176"/>
              <w:rPr>
                <w:rFonts w:ascii="Times New Roman" w:hAnsi="Times New Roman"/>
                <w:sz w:val="28"/>
              </w:rPr>
            </w:pPr>
            <w:r>
              <w:rPr>
                <w:rFonts w:ascii="Times New Roman" w:hAnsi="Times New Roman"/>
                <w:sz w:val="28"/>
              </w:rPr>
              <w:t>Занятия</w:t>
            </w:r>
            <w:r>
              <w:rPr>
                <w:rFonts w:ascii="Times New Roman" w:hAnsi="Times New Roman"/>
                <w:sz w:val="28"/>
              </w:rPr>
              <w:tab/>
            </w:r>
            <w:r>
              <w:rPr>
                <w:rFonts w:ascii="Times New Roman" w:hAnsi="Times New Roman"/>
                <w:spacing w:val="-2"/>
                <w:sz w:val="28"/>
              </w:rPr>
              <w:t xml:space="preserve">людей </w:t>
            </w:r>
            <w:r>
              <w:rPr>
                <w:rFonts w:ascii="Times New Roman" w:hAnsi="Times New Roman"/>
                <w:sz w:val="28"/>
              </w:rPr>
              <w:t>зимой</w:t>
            </w:r>
          </w:p>
          <w:p w:rsidR="00E617B2" w:rsidRDefault="00E617B2">
            <w:pPr>
              <w:spacing w:line="240" w:lineRule="auto"/>
              <w:jc w:val="both"/>
              <w:rPr>
                <w:rFonts w:ascii="Times New Roman" w:hAnsi="Times New Roman"/>
                <w:sz w:val="28"/>
              </w:rPr>
            </w:pP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13</w:t>
            </w:r>
          </w:p>
        </w:tc>
        <w:tc>
          <w:tcPr>
            <w:tcW w:w="5526" w:type="dxa"/>
            <w:shd w:val="clear" w:color="auto" w:fill="auto"/>
          </w:tcPr>
          <w:p w:rsidR="00E617B2" w:rsidRDefault="00E617B2">
            <w:pPr>
              <w:spacing w:line="240" w:lineRule="auto"/>
              <w:jc w:val="both"/>
              <w:rPr>
                <w:rFonts w:ascii="Times New Roman" w:hAnsi="Times New Roman"/>
                <w:b/>
                <w:sz w:val="28"/>
              </w:rPr>
            </w:pPr>
          </w:p>
          <w:p w:rsidR="00E617B2" w:rsidRDefault="00E468A1">
            <w:pPr>
              <w:spacing w:line="240" w:lineRule="auto"/>
              <w:jc w:val="both"/>
              <w:rPr>
                <w:rFonts w:ascii="Times New Roman" w:hAnsi="Times New Roman"/>
                <w:sz w:val="28"/>
              </w:rPr>
            </w:pPr>
            <w:r>
              <w:rPr>
                <w:rFonts w:ascii="Times New Roman" w:hAnsi="Times New Roman"/>
                <w:sz w:val="28"/>
              </w:rPr>
              <w:t>Вода. Простейшие свойства воды.</w:t>
            </w:r>
          </w:p>
        </w:tc>
        <w:tc>
          <w:tcPr>
            <w:tcW w:w="1727" w:type="dxa"/>
            <w:shd w:val="clear" w:color="auto" w:fill="auto"/>
          </w:tcPr>
          <w:p w:rsidR="00E617B2" w:rsidRDefault="00E617B2">
            <w:pPr>
              <w:spacing w:line="240" w:lineRule="auto"/>
              <w:jc w:val="center"/>
              <w:rPr>
                <w:rFonts w:ascii="Times New Roman" w:hAnsi="Times New Roman"/>
                <w:b/>
                <w:sz w:val="28"/>
              </w:rPr>
            </w:pPr>
          </w:p>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b/>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14</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 xml:space="preserve">Вода горячая и холодная. Практическая работа «Наблюдение за изменением температуры воды» </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15</w:t>
            </w:r>
          </w:p>
        </w:tc>
        <w:tc>
          <w:tcPr>
            <w:tcW w:w="5526" w:type="dxa"/>
            <w:shd w:val="clear" w:color="auto" w:fill="auto"/>
          </w:tcPr>
          <w:p w:rsidR="00E617B2" w:rsidRDefault="00E617B2">
            <w:pPr>
              <w:spacing w:line="240" w:lineRule="auto"/>
              <w:jc w:val="both"/>
              <w:rPr>
                <w:rFonts w:ascii="Times New Roman" w:hAnsi="Times New Roman"/>
                <w:sz w:val="28"/>
              </w:rPr>
            </w:pPr>
          </w:p>
          <w:p w:rsidR="00E617B2" w:rsidRDefault="00E468A1">
            <w:pPr>
              <w:spacing w:line="240" w:lineRule="auto"/>
              <w:jc w:val="both"/>
              <w:rPr>
                <w:rFonts w:ascii="Times New Roman" w:hAnsi="Times New Roman"/>
                <w:sz w:val="28"/>
              </w:rPr>
            </w:pPr>
            <w:r>
              <w:rPr>
                <w:rFonts w:ascii="Times New Roman" w:hAnsi="Times New Roman"/>
                <w:sz w:val="28"/>
              </w:rPr>
              <w:t xml:space="preserve">Первичные представления о температуре, термометре. </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16</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Значение воды для жизни растений, животных и человека.</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rPr>
          <w:trHeight w:val="85"/>
        </w:trPr>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17</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Вода в природе: дождь, снег, лёд.</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lastRenderedPageBreak/>
              <w:t>18</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Вода в природе: река, озеро (пруд), болото.</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19</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 xml:space="preserve">Рисунок «Зима» по наблюдениям на </w:t>
            </w:r>
            <w:r>
              <w:rPr>
                <w:rFonts w:ascii="Times New Roman" w:hAnsi="Times New Roman"/>
                <w:sz w:val="28"/>
              </w:rPr>
              <w:t>экскурсии.</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rPr>
          <w:trHeight w:val="692"/>
        </w:trPr>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20</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Явления и состояния неживой  природы зимой.</w:t>
            </w:r>
          </w:p>
        </w:tc>
        <w:tc>
          <w:tcPr>
            <w:tcW w:w="1727" w:type="dxa"/>
            <w:shd w:val="clear" w:color="auto" w:fill="auto"/>
          </w:tcPr>
          <w:p w:rsidR="00E617B2" w:rsidRDefault="00E617B2">
            <w:pPr>
              <w:spacing w:line="240" w:lineRule="auto"/>
              <w:jc w:val="center"/>
              <w:rPr>
                <w:rFonts w:ascii="Times New Roman" w:hAnsi="Times New Roman"/>
                <w:b/>
                <w:sz w:val="28"/>
              </w:rPr>
            </w:pPr>
          </w:p>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b/>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21</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Наблюдение за погодой зимой. Экскурсия.</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22</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Детские игры зимой. Предупреждение травм и несчастных случаев. Правила поведения на зимних дорогах.</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23</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Наблюдение за зимующими птицами:</w:t>
            </w:r>
            <w:r>
              <w:rPr>
                <w:rFonts w:ascii="Times New Roman" w:hAnsi="Times New Roman"/>
                <w:sz w:val="28"/>
              </w:rPr>
              <w:t xml:space="preserve"> синица, сорока. Подкормка.</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24</w:t>
            </w:r>
          </w:p>
        </w:tc>
        <w:tc>
          <w:tcPr>
            <w:tcW w:w="5526" w:type="dxa"/>
            <w:shd w:val="clear" w:color="auto" w:fill="auto"/>
          </w:tcPr>
          <w:p w:rsidR="00E617B2" w:rsidRDefault="00E468A1">
            <w:pPr>
              <w:spacing w:line="240" w:lineRule="auto"/>
              <w:jc w:val="both"/>
              <w:rPr>
                <w:rFonts w:ascii="Times New Roman" w:hAnsi="Times New Roman"/>
                <w:b/>
                <w:sz w:val="28"/>
              </w:rPr>
            </w:pPr>
            <w:r>
              <w:rPr>
                <w:rFonts w:ascii="Times New Roman" w:hAnsi="Times New Roman"/>
                <w:b/>
                <w:sz w:val="28"/>
              </w:rPr>
              <w:t>Живая природа. Растения.</w:t>
            </w:r>
          </w:p>
          <w:p w:rsidR="00E617B2" w:rsidRDefault="00E468A1">
            <w:pPr>
              <w:spacing w:line="240" w:lineRule="auto"/>
              <w:jc w:val="both"/>
              <w:rPr>
                <w:rFonts w:ascii="Times New Roman" w:hAnsi="Times New Roman"/>
                <w:b/>
                <w:sz w:val="28"/>
              </w:rPr>
            </w:pPr>
            <w:r>
              <w:rPr>
                <w:rFonts w:ascii="Times New Roman" w:hAnsi="Times New Roman"/>
                <w:sz w:val="28"/>
              </w:rPr>
              <w:t>Комнатные растения. Названия и отличительные признаки.</w:t>
            </w:r>
          </w:p>
        </w:tc>
        <w:tc>
          <w:tcPr>
            <w:tcW w:w="1727" w:type="dxa"/>
            <w:shd w:val="clear" w:color="auto" w:fill="auto"/>
          </w:tcPr>
          <w:p w:rsidR="00E617B2" w:rsidRDefault="00E617B2">
            <w:pPr>
              <w:spacing w:line="240" w:lineRule="auto"/>
              <w:jc w:val="center"/>
              <w:rPr>
                <w:rFonts w:ascii="Times New Roman" w:hAnsi="Times New Roman"/>
                <w:b/>
                <w:sz w:val="28"/>
              </w:rPr>
            </w:pPr>
          </w:p>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b/>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25</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Части растений: корень, лист, стебель, цветок.</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26</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 xml:space="preserve">Условия, необходимые для жизни растений. </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27</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 xml:space="preserve">Растения влаголюбивые, </w:t>
            </w:r>
            <w:r>
              <w:rPr>
                <w:rFonts w:ascii="Times New Roman" w:hAnsi="Times New Roman"/>
                <w:sz w:val="28"/>
              </w:rPr>
              <w:t>засухоустойчивые: традесканция, кактус.</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28</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 xml:space="preserve">Условия, необходимые для жизни растений. </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29</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Светолюбивые и тенелюбивые растения: фиалка, традесканция.</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30</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Уход за комнатными растениями.</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31</w:t>
            </w:r>
          </w:p>
        </w:tc>
        <w:tc>
          <w:tcPr>
            <w:tcW w:w="5526" w:type="dxa"/>
            <w:shd w:val="clear" w:color="auto" w:fill="auto"/>
          </w:tcPr>
          <w:p w:rsidR="00E617B2" w:rsidRDefault="00E468A1">
            <w:pPr>
              <w:spacing w:line="240" w:lineRule="auto"/>
              <w:jc w:val="both"/>
              <w:rPr>
                <w:rFonts w:ascii="Times New Roman" w:hAnsi="Times New Roman"/>
                <w:i/>
                <w:sz w:val="28"/>
              </w:rPr>
            </w:pPr>
            <w:r>
              <w:rPr>
                <w:rFonts w:ascii="Times New Roman" w:hAnsi="Times New Roman"/>
                <w:sz w:val="28"/>
              </w:rPr>
              <w:t xml:space="preserve">Огород. Овощи, их признаки. </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32</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 xml:space="preserve">Овощи в питании </w:t>
            </w:r>
            <w:r>
              <w:rPr>
                <w:rFonts w:ascii="Times New Roman" w:hAnsi="Times New Roman"/>
                <w:sz w:val="28"/>
              </w:rPr>
              <w:t>человека.</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33</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 xml:space="preserve">Сад. Фрукты, их признаки. </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34</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Фрукты в питании человека.</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35</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Уход за растениями сада и огорода.</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lastRenderedPageBreak/>
              <w:t>36</w:t>
            </w:r>
          </w:p>
        </w:tc>
        <w:tc>
          <w:tcPr>
            <w:tcW w:w="5526" w:type="dxa"/>
            <w:shd w:val="clear" w:color="auto" w:fill="auto"/>
          </w:tcPr>
          <w:p w:rsidR="00E617B2" w:rsidRDefault="00E468A1">
            <w:pPr>
              <w:spacing w:line="240" w:lineRule="auto"/>
              <w:jc w:val="both"/>
              <w:rPr>
                <w:rFonts w:ascii="Times New Roman" w:hAnsi="Times New Roman"/>
                <w:b/>
                <w:sz w:val="28"/>
              </w:rPr>
            </w:pPr>
            <w:r>
              <w:rPr>
                <w:rFonts w:ascii="Times New Roman" w:hAnsi="Times New Roman"/>
                <w:b/>
                <w:sz w:val="28"/>
              </w:rPr>
              <w:lastRenderedPageBreak/>
              <w:t>Животные.</w:t>
            </w:r>
          </w:p>
          <w:p w:rsidR="00E617B2" w:rsidRDefault="00E468A1">
            <w:pPr>
              <w:spacing w:line="240" w:lineRule="auto"/>
              <w:jc w:val="both"/>
              <w:rPr>
                <w:rFonts w:ascii="Times New Roman" w:hAnsi="Times New Roman"/>
                <w:sz w:val="28"/>
              </w:rPr>
            </w:pPr>
            <w:r>
              <w:rPr>
                <w:rFonts w:ascii="Times New Roman" w:hAnsi="Times New Roman"/>
                <w:sz w:val="28"/>
              </w:rPr>
              <w:lastRenderedPageBreak/>
              <w:t xml:space="preserve">Домашние животные. </w:t>
            </w:r>
          </w:p>
        </w:tc>
        <w:tc>
          <w:tcPr>
            <w:tcW w:w="1727" w:type="dxa"/>
            <w:shd w:val="clear" w:color="auto" w:fill="auto"/>
          </w:tcPr>
          <w:p w:rsidR="00E617B2" w:rsidRDefault="00E617B2">
            <w:pPr>
              <w:spacing w:line="240" w:lineRule="auto"/>
              <w:jc w:val="center"/>
              <w:rPr>
                <w:rFonts w:ascii="Times New Roman" w:hAnsi="Times New Roman"/>
                <w:b/>
                <w:sz w:val="28"/>
              </w:rPr>
            </w:pPr>
          </w:p>
          <w:p w:rsidR="00E617B2" w:rsidRDefault="00E468A1">
            <w:pPr>
              <w:spacing w:line="240" w:lineRule="auto"/>
              <w:jc w:val="center"/>
              <w:rPr>
                <w:rFonts w:ascii="Times New Roman" w:hAnsi="Times New Roman"/>
                <w:sz w:val="28"/>
              </w:rPr>
            </w:pPr>
            <w:r>
              <w:rPr>
                <w:rFonts w:ascii="Times New Roman" w:hAnsi="Times New Roman"/>
                <w:sz w:val="28"/>
              </w:rPr>
              <w:lastRenderedPageBreak/>
              <w:t>1</w:t>
            </w:r>
          </w:p>
        </w:tc>
        <w:tc>
          <w:tcPr>
            <w:tcW w:w="1434" w:type="dxa"/>
            <w:shd w:val="clear" w:color="auto" w:fill="auto"/>
          </w:tcPr>
          <w:p w:rsidR="00E617B2" w:rsidRDefault="00E617B2">
            <w:pPr>
              <w:spacing w:line="240" w:lineRule="auto"/>
              <w:jc w:val="center"/>
              <w:rPr>
                <w:rFonts w:ascii="Times New Roman" w:hAnsi="Times New Roman"/>
                <w:b/>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lastRenderedPageBreak/>
              <w:t>37</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 xml:space="preserve">Дикие животные. </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38</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 xml:space="preserve">Сравнение домашних и диких животных: кошка – рысь, собака – волк. </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39</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Необходимые условия для жизни диких  животных. Отношение человека к животным.</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40</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Разнообразие пород кошек, их повадки.</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41</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Разнообразие пород собак. Их повадки.</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42</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 xml:space="preserve">Рыбы. Внешний вид. </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43</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Рыбы. Среда обитания. Образ жизни.</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44</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Польза от рыбоводства и охрана рыбных угодий.</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45</w:t>
            </w:r>
          </w:p>
        </w:tc>
        <w:tc>
          <w:tcPr>
            <w:tcW w:w="5526" w:type="dxa"/>
            <w:shd w:val="clear" w:color="auto" w:fill="auto"/>
          </w:tcPr>
          <w:p w:rsidR="00E617B2" w:rsidRDefault="00E468A1">
            <w:pPr>
              <w:spacing w:line="240" w:lineRule="auto"/>
              <w:jc w:val="both"/>
              <w:rPr>
                <w:rFonts w:ascii="Times New Roman" w:hAnsi="Times New Roman"/>
                <w:b/>
                <w:sz w:val="28"/>
              </w:rPr>
            </w:pPr>
            <w:r>
              <w:rPr>
                <w:rFonts w:ascii="Times New Roman" w:hAnsi="Times New Roman"/>
                <w:b/>
                <w:sz w:val="28"/>
              </w:rPr>
              <w:t>Человек.</w:t>
            </w:r>
          </w:p>
          <w:p w:rsidR="00E617B2" w:rsidRDefault="00E468A1">
            <w:pPr>
              <w:spacing w:line="240" w:lineRule="auto"/>
              <w:jc w:val="both"/>
              <w:rPr>
                <w:rFonts w:ascii="Times New Roman" w:hAnsi="Times New Roman"/>
                <w:sz w:val="28"/>
              </w:rPr>
            </w:pPr>
            <w:r>
              <w:rPr>
                <w:rFonts w:ascii="Times New Roman" w:hAnsi="Times New Roman"/>
                <w:sz w:val="28"/>
              </w:rPr>
              <w:t>Гигиена тела человека, закаливание.</w:t>
            </w:r>
          </w:p>
        </w:tc>
        <w:tc>
          <w:tcPr>
            <w:tcW w:w="1727" w:type="dxa"/>
            <w:shd w:val="clear" w:color="auto" w:fill="auto"/>
          </w:tcPr>
          <w:p w:rsidR="00E617B2" w:rsidRDefault="00E468A1">
            <w:pPr>
              <w:spacing w:line="240" w:lineRule="auto"/>
              <w:jc w:val="center"/>
              <w:rPr>
                <w:rFonts w:ascii="Times New Roman" w:hAnsi="Times New Roman"/>
                <w:b/>
                <w:sz w:val="28"/>
              </w:rPr>
            </w:pPr>
            <w:r>
              <w:rPr>
                <w:rFonts w:ascii="Times New Roman" w:hAnsi="Times New Roman"/>
                <w:b/>
                <w:sz w:val="28"/>
              </w:rPr>
              <w:t>8</w:t>
            </w:r>
          </w:p>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b/>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46</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 xml:space="preserve">Питание человека. </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47</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 xml:space="preserve">Органы пищеварения: ротовая полость, пищевод, желудок, кишечник. </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48</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 xml:space="preserve">Значение овощей и фруктов для правильного </w:t>
            </w:r>
            <w:r>
              <w:rPr>
                <w:rFonts w:ascii="Times New Roman" w:hAnsi="Times New Roman"/>
                <w:sz w:val="28"/>
              </w:rPr>
              <w:t>питания.</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49</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Пища человека. Правильное питание. Режим питания.</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50</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Питание и личная гигиена человека.</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51</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Питание и личная гигиена человека.</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52</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Профилактика пищевых отравлений.</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53</w:t>
            </w:r>
          </w:p>
        </w:tc>
        <w:tc>
          <w:tcPr>
            <w:tcW w:w="5526" w:type="dxa"/>
            <w:shd w:val="clear" w:color="auto" w:fill="auto"/>
          </w:tcPr>
          <w:p w:rsidR="00E617B2" w:rsidRDefault="00E468A1">
            <w:pPr>
              <w:spacing w:line="240" w:lineRule="auto"/>
              <w:jc w:val="both"/>
              <w:rPr>
                <w:rFonts w:ascii="Times New Roman" w:hAnsi="Times New Roman"/>
                <w:b/>
                <w:sz w:val="28"/>
              </w:rPr>
            </w:pPr>
            <w:r>
              <w:rPr>
                <w:rFonts w:ascii="Times New Roman" w:hAnsi="Times New Roman"/>
                <w:b/>
                <w:sz w:val="28"/>
              </w:rPr>
              <w:t xml:space="preserve">Сезонные изменения в природе. Весна. </w:t>
            </w:r>
          </w:p>
          <w:p w:rsidR="00E617B2" w:rsidRDefault="00E468A1">
            <w:pPr>
              <w:spacing w:line="240" w:lineRule="auto"/>
              <w:jc w:val="both"/>
              <w:rPr>
                <w:rFonts w:ascii="Times New Roman" w:hAnsi="Times New Roman"/>
                <w:b/>
                <w:sz w:val="28"/>
              </w:rPr>
            </w:pPr>
            <w:r>
              <w:rPr>
                <w:rFonts w:ascii="Times New Roman" w:hAnsi="Times New Roman"/>
                <w:sz w:val="28"/>
              </w:rPr>
              <w:t xml:space="preserve">Явления природы весной. Появление трав, цветов: одуванчик, ландыш. Экскурсия.  </w:t>
            </w:r>
          </w:p>
        </w:tc>
        <w:tc>
          <w:tcPr>
            <w:tcW w:w="1727" w:type="dxa"/>
            <w:shd w:val="clear" w:color="auto" w:fill="auto"/>
          </w:tcPr>
          <w:p w:rsidR="00E617B2" w:rsidRDefault="00E468A1">
            <w:pPr>
              <w:spacing w:line="240" w:lineRule="auto"/>
              <w:jc w:val="center"/>
              <w:rPr>
                <w:rFonts w:ascii="Times New Roman" w:hAnsi="Times New Roman"/>
                <w:b/>
                <w:sz w:val="28"/>
              </w:rPr>
            </w:pPr>
            <w:r>
              <w:rPr>
                <w:rFonts w:ascii="Times New Roman" w:hAnsi="Times New Roman"/>
                <w:b/>
                <w:sz w:val="28"/>
              </w:rPr>
              <w:t>4</w:t>
            </w:r>
          </w:p>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b/>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54</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 xml:space="preserve">Появление перелётных птиц: скворцов, </w:t>
            </w:r>
            <w:r>
              <w:rPr>
                <w:rFonts w:ascii="Times New Roman" w:hAnsi="Times New Roman"/>
                <w:sz w:val="28"/>
              </w:rPr>
              <w:lastRenderedPageBreak/>
              <w:t>грачей. Наблюдение за птицами.</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lastRenderedPageBreak/>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lastRenderedPageBreak/>
              <w:t>55</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Животные весной.</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56</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Работа в саду и огороде.</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57</w:t>
            </w:r>
          </w:p>
        </w:tc>
        <w:tc>
          <w:tcPr>
            <w:tcW w:w="5526" w:type="dxa"/>
            <w:shd w:val="clear" w:color="auto" w:fill="auto"/>
          </w:tcPr>
          <w:p w:rsidR="00E617B2" w:rsidRDefault="00E468A1">
            <w:pPr>
              <w:spacing w:line="240" w:lineRule="auto"/>
              <w:jc w:val="both"/>
              <w:rPr>
                <w:rFonts w:ascii="Times New Roman" w:hAnsi="Times New Roman"/>
                <w:b/>
                <w:sz w:val="28"/>
              </w:rPr>
            </w:pPr>
            <w:r>
              <w:rPr>
                <w:rFonts w:ascii="Times New Roman" w:hAnsi="Times New Roman"/>
                <w:b/>
                <w:sz w:val="28"/>
              </w:rPr>
              <w:t>Сезонные изменения в природе. Лето.</w:t>
            </w:r>
          </w:p>
          <w:p w:rsidR="00E617B2" w:rsidRDefault="00E468A1">
            <w:pPr>
              <w:spacing w:line="240" w:lineRule="auto"/>
              <w:jc w:val="both"/>
              <w:rPr>
                <w:rFonts w:ascii="Times New Roman" w:hAnsi="Times New Roman"/>
                <w:sz w:val="28"/>
              </w:rPr>
            </w:pPr>
            <w:r>
              <w:rPr>
                <w:rFonts w:ascii="Times New Roman" w:hAnsi="Times New Roman"/>
                <w:sz w:val="28"/>
              </w:rPr>
              <w:t>Изменение погоды. Наблюдения за погодой.</w:t>
            </w:r>
          </w:p>
        </w:tc>
        <w:tc>
          <w:tcPr>
            <w:tcW w:w="1727" w:type="dxa"/>
            <w:shd w:val="clear" w:color="auto" w:fill="auto"/>
          </w:tcPr>
          <w:p w:rsidR="00E617B2" w:rsidRDefault="00E468A1">
            <w:pPr>
              <w:spacing w:line="240" w:lineRule="auto"/>
              <w:jc w:val="center"/>
              <w:rPr>
                <w:rFonts w:ascii="Times New Roman" w:hAnsi="Times New Roman"/>
                <w:b/>
                <w:sz w:val="28"/>
              </w:rPr>
            </w:pPr>
            <w:r>
              <w:rPr>
                <w:rFonts w:ascii="Times New Roman" w:hAnsi="Times New Roman"/>
                <w:b/>
                <w:sz w:val="28"/>
              </w:rPr>
              <w:t>4</w:t>
            </w:r>
          </w:p>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b/>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58</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Явления природы летом и их опасность: гроза (гром, молния). Правила поведения во время грозы.</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59</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Купание. Правила поведения на воде.</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60</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Летние игры. Предупреждение травм и несчастных случаев.</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61</w:t>
            </w:r>
          </w:p>
        </w:tc>
        <w:tc>
          <w:tcPr>
            <w:tcW w:w="5526" w:type="dxa"/>
            <w:shd w:val="clear" w:color="auto" w:fill="auto"/>
          </w:tcPr>
          <w:p w:rsidR="00E617B2" w:rsidRDefault="00E468A1">
            <w:pPr>
              <w:spacing w:line="240" w:lineRule="auto"/>
              <w:jc w:val="both"/>
              <w:rPr>
                <w:rFonts w:ascii="Times New Roman" w:hAnsi="Times New Roman"/>
                <w:b/>
                <w:sz w:val="28"/>
              </w:rPr>
            </w:pPr>
            <w:r>
              <w:rPr>
                <w:rFonts w:ascii="Times New Roman" w:hAnsi="Times New Roman"/>
                <w:b/>
                <w:sz w:val="28"/>
              </w:rPr>
              <w:t xml:space="preserve">Повторение. </w:t>
            </w:r>
          </w:p>
          <w:p w:rsidR="00E617B2" w:rsidRDefault="00E468A1">
            <w:pPr>
              <w:spacing w:line="240" w:lineRule="auto"/>
              <w:jc w:val="both"/>
              <w:rPr>
                <w:rFonts w:ascii="Times New Roman" w:hAnsi="Times New Roman"/>
                <w:sz w:val="28"/>
              </w:rPr>
            </w:pPr>
            <w:r>
              <w:rPr>
                <w:rFonts w:ascii="Times New Roman" w:hAnsi="Times New Roman"/>
                <w:sz w:val="28"/>
              </w:rPr>
              <w:t xml:space="preserve">Неживая и живая природа. </w:t>
            </w:r>
          </w:p>
        </w:tc>
        <w:tc>
          <w:tcPr>
            <w:tcW w:w="1727" w:type="dxa"/>
            <w:shd w:val="clear" w:color="auto" w:fill="auto"/>
          </w:tcPr>
          <w:p w:rsidR="00E617B2" w:rsidRDefault="00E617B2">
            <w:pPr>
              <w:spacing w:line="240" w:lineRule="auto"/>
              <w:jc w:val="center"/>
              <w:rPr>
                <w:rFonts w:ascii="Times New Roman" w:hAnsi="Times New Roman"/>
                <w:b/>
                <w:sz w:val="28"/>
              </w:rPr>
            </w:pPr>
          </w:p>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b/>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62</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Сезонные изменения в природе.</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63</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Долгота дня летом и зимой.</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64</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Дни недели. Месяцы.</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65</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Наблюдения за погодой. Экскурсия.</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66</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Правила поведения на дорогах.</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67</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 xml:space="preserve">Отношение человека к растениям. </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68</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Отношение человека к животным. Помощь по дому и хозяйству.</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617B2">
            <w:pPr>
              <w:spacing w:line="240" w:lineRule="auto"/>
              <w:jc w:val="center"/>
              <w:rPr>
                <w:rFonts w:ascii="Times New Roman" w:hAnsi="Times New Roman"/>
                <w:sz w:val="28"/>
              </w:rPr>
            </w:pPr>
          </w:p>
        </w:tc>
        <w:tc>
          <w:tcPr>
            <w:tcW w:w="5526"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Всего:</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68</w:t>
            </w:r>
          </w:p>
        </w:tc>
        <w:tc>
          <w:tcPr>
            <w:tcW w:w="1434" w:type="dxa"/>
            <w:shd w:val="clear" w:color="auto" w:fill="auto"/>
          </w:tcPr>
          <w:p w:rsidR="00E617B2" w:rsidRDefault="00E617B2">
            <w:pPr>
              <w:spacing w:line="240" w:lineRule="auto"/>
              <w:jc w:val="center"/>
              <w:rPr>
                <w:rFonts w:ascii="Times New Roman" w:hAnsi="Times New Roman"/>
                <w:sz w:val="28"/>
              </w:rPr>
            </w:pPr>
          </w:p>
        </w:tc>
      </w:tr>
    </w:tbl>
    <w:p w:rsidR="00E617B2" w:rsidRDefault="00E617B2">
      <w:pPr>
        <w:spacing w:line="240" w:lineRule="auto"/>
        <w:rPr>
          <w:rFonts w:ascii="Times New Roman" w:hAnsi="Times New Roman"/>
          <w:sz w:val="28"/>
        </w:rPr>
      </w:pPr>
    </w:p>
    <w:p w:rsidR="00E617B2" w:rsidRDefault="00E468A1">
      <w:pPr>
        <w:pStyle w:val="14TexstOSNOVA1012"/>
        <w:spacing w:before="120" w:line="240" w:lineRule="auto"/>
        <w:ind w:firstLine="0"/>
        <w:jc w:val="center"/>
        <w:rPr>
          <w:rFonts w:ascii="Times New Roman" w:hAnsi="Times New Roman"/>
          <w:b/>
          <w:sz w:val="28"/>
        </w:rPr>
      </w:pPr>
      <w:r>
        <w:rPr>
          <w:rFonts w:ascii="Times New Roman" w:hAnsi="Times New Roman"/>
          <w:sz w:val="28"/>
        </w:rPr>
        <w:tab/>
      </w:r>
      <w:r>
        <w:rPr>
          <w:rFonts w:ascii="Times New Roman" w:hAnsi="Times New Roman"/>
          <w:b/>
          <w:sz w:val="28"/>
        </w:rPr>
        <w:t>Календарно – тематический  план.</w:t>
      </w:r>
    </w:p>
    <w:p w:rsidR="00E617B2" w:rsidRDefault="00E468A1">
      <w:pPr>
        <w:pStyle w:val="14TexstOSNOVA1012"/>
        <w:spacing w:before="120" w:line="240" w:lineRule="auto"/>
        <w:ind w:firstLine="0"/>
        <w:jc w:val="center"/>
        <w:rPr>
          <w:rFonts w:ascii="Times New Roman" w:hAnsi="Times New Roman"/>
          <w:b/>
          <w:sz w:val="28"/>
        </w:rPr>
      </w:pPr>
      <w:r>
        <w:rPr>
          <w:rFonts w:ascii="Times New Roman" w:hAnsi="Times New Roman"/>
          <w:b/>
          <w:sz w:val="28"/>
        </w:rPr>
        <w:t>Ручной труд</w:t>
      </w:r>
    </w:p>
    <w:p w:rsidR="00E617B2" w:rsidRDefault="00E617B2">
      <w:pPr>
        <w:spacing w:after="0" w:line="240" w:lineRule="auto"/>
        <w:jc w:val="center"/>
        <w:rPr>
          <w:rFonts w:ascii="Times New Roman" w:hAnsi="Times New Roman"/>
          <w:sz w:val="28"/>
        </w:rPr>
      </w:pPr>
    </w:p>
    <w:tbl>
      <w:tblPr>
        <w:tblW w:w="0" w:type="auto"/>
        <w:tblInd w:w="-459" w:type="dxa"/>
        <w:tblBorders>
          <w:top w:val="single" w:sz="4" w:space="0" w:color="000000"/>
          <w:left w:val="single" w:sz="4" w:space="0" w:color="000000"/>
          <w:bottom w:val="single" w:sz="4" w:space="0" w:color="000000"/>
          <w:right w:val="single" w:sz="4" w:space="0" w:color="000000"/>
          <w:insideH w:val="nil"/>
          <w:insideV w:val="nil"/>
        </w:tblBorders>
        <w:tblCellMar>
          <w:left w:w="10" w:type="dxa"/>
          <w:right w:w="10" w:type="dxa"/>
        </w:tblCellMar>
        <w:tblLook w:val="04A0" w:firstRow="1" w:lastRow="0" w:firstColumn="1" w:lastColumn="0" w:noHBand="0" w:noVBand="1"/>
      </w:tblPr>
      <w:tblGrid>
        <w:gridCol w:w="440"/>
        <w:gridCol w:w="8490"/>
        <w:gridCol w:w="546"/>
        <w:gridCol w:w="547"/>
      </w:tblGrid>
      <w:tr w:rsidR="00E617B2">
        <w:trPr>
          <w:trHeight w:val="864"/>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w:t>
            </w:r>
          </w:p>
          <w:p w:rsidR="00E617B2" w:rsidRDefault="00E468A1">
            <w:pPr>
              <w:spacing w:after="0" w:line="240" w:lineRule="auto"/>
              <w:jc w:val="center"/>
              <w:rPr>
                <w:rFonts w:ascii="Times New Roman" w:hAnsi="Times New Roman"/>
                <w:sz w:val="28"/>
              </w:rPr>
            </w:pPr>
            <w:r>
              <w:rPr>
                <w:rFonts w:ascii="Times New Roman" w:hAnsi="Times New Roman"/>
                <w:sz w:val="28"/>
              </w:rPr>
              <w:t>п/</w:t>
            </w:r>
            <w:r>
              <w:rPr>
                <w:rFonts w:ascii="Times New Roman" w:hAnsi="Times New Roman"/>
                <w:sz w:val="28"/>
              </w:rPr>
              <w:lastRenderedPageBreak/>
              <w:t>п</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lastRenderedPageBreak/>
              <w:t>Тема урока</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 xml:space="preserve">Кол-во </w:t>
            </w:r>
            <w:r>
              <w:rPr>
                <w:rFonts w:ascii="Times New Roman" w:hAnsi="Times New Roman"/>
                <w:sz w:val="28"/>
              </w:rPr>
              <w:lastRenderedPageBreak/>
              <w:t>час</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lastRenderedPageBreak/>
              <w:t xml:space="preserve">Дата </w:t>
            </w: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b/>
                <w:sz w:val="28"/>
              </w:rPr>
            </w:pPr>
            <w:r>
              <w:rPr>
                <w:rFonts w:ascii="Times New Roman" w:hAnsi="Times New Roman"/>
                <w:b/>
                <w:sz w:val="28"/>
              </w:rPr>
              <w:t xml:space="preserve">1 четверть </w:t>
            </w:r>
          </w:p>
        </w:tc>
        <w:tc>
          <w:tcPr>
            <w:tcW w:w="546" w:type="dxa"/>
            <w:tcBorders>
              <w:top w:val="single" w:sz="4" w:space="0" w:color="000000"/>
              <w:left w:val="single" w:sz="4" w:space="0" w:color="000000"/>
              <w:bottom w:val="single" w:sz="4" w:space="0" w:color="000000"/>
              <w:right w:val="single" w:sz="4" w:space="0" w:color="000000"/>
            </w:tcBorders>
            <w:tcMar>
              <w:left w:w="10" w:type="dxa"/>
              <w:right w:w="10" w:type="dxa"/>
            </w:tcMar>
          </w:tcPr>
          <w:p w:rsidR="00E617B2" w:rsidRDefault="00E617B2">
            <w:pPr>
              <w:spacing w:line="240" w:lineRule="auto"/>
              <w:rPr>
                <w:rFonts w:ascii="Times New Roman" w:hAnsi="Times New Roman"/>
                <w:sz w:val="28"/>
              </w:rPr>
            </w:pP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w:t>
            </w:r>
          </w:p>
        </w:tc>
        <w:tc>
          <w:tcPr>
            <w:tcW w:w="8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617B2" w:rsidRDefault="00E468A1">
            <w:pPr>
              <w:widowControl w:val="0"/>
              <w:spacing w:after="0" w:line="240" w:lineRule="auto"/>
              <w:ind w:left="107" w:right="590"/>
              <w:rPr>
                <w:rFonts w:ascii="Times New Roman" w:hAnsi="Times New Roman"/>
                <w:sz w:val="28"/>
              </w:rPr>
            </w:pPr>
            <w:r>
              <w:rPr>
                <w:rFonts w:ascii="Times New Roman" w:hAnsi="Times New Roman"/>
                <w:sz w:val="28"/>
              </w:rPr>
              <w:t>Вводное занятие.Повторение</w:t>
            </w:r>
            <w:r>
              <w:rPr>
                <w:rFonts w:ascii="Times New Roman" w:hAnsi="Times New Roman"/>
                <w:sz w:val="28"/>
              </w:rPr>
              <w:t xml:space="preserve"> пройденного в 1классе.</w:t>
            </w:r>
          </w:p>
          <w:p w:rsidR="00E617B2" w:rsidRDefault="00E468A1">
            <w:pPr>
              <w:widowControl w:val="0"/>
              <w:spacing w:before="191" w:after="0" w:line="240" w:lineRule="auto"/>
              <w:ind w:left="107" w:right="373"/>
              <w:rPr>
                <w:rFonts w:ascii="Times New Roman" w:hAnsi="Times New Roman"/>
                <w:sz w:val="28"/>
              </w:rPr>
            </w:pPr>
            <w:r>
              <w:rPr>
                <w:rFonts w:ascii="Times New Roman" w:hAnsi="Times New Roman"/>
                <w:sz w:val="28"/>
              </w:rPr>
              <w:t>Правила поведения и работы на уроках ручноготруда.Материалыиинструменты,используемыенаурокахручноготруда.</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 xml:space="preserve">1ч </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2</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781"/>
              <w:rPr>
                <w:rFonts w:ascii="Times New Roman" w:hAnsi="Times New Roman"/>
                <w:sz w:val="28"/>
              </w:rPr>
            </w:pPr>
            <w:r>
              <w:rPr>
                <w:rFonts w:ascii="Times New Roman" w:hAnsi="Times New Roman"/>
                <w:sz w:val="28"/>
              </w:rPr>
              <w:t>Работа с глиной и пластилином. Пластилин –материалдляручноготруда.Чтонадознатьо</w:t>
            </w:r>
          </w:p>
          <w:p w:rsidR="00E617B2" w:rsidRDefault="00E468A1">
            <w:pPr>
              <w:spacing w:after="0" w:line="240" w:lineRule="auto"/>
              <w:ind w:left="107"/>
              <w:rPr>
                <w:rFonts w:ascii="Times New Roman" w:hAnsi="Times New Roman"/>
                <w:sz w:val="28"/>
              </w:rPr>
            </w:pPr>
            <w:r>
              <w:rPr>
                <w:rFonts w:ascii="Times New Roman" w:hAnsi="Times New Roman"/>
                <w:sz w:val="28"/>
              </w:rPr>
              <w:t>брусе.Л</w:t>
            </w:r>
            <w:r>
              <w:rPr>
                <w:rFonts w:ascii="Times New Roman" w:hAnsi="Times New Roman"/>
                <w:sz w:val="28"/>
              </w:rPr>
              <w:t>епкаизпластилинаизделий,имеющихпрямоугольную геометрическуюформу.</w:t>
            </w:r>
          </w:p>
          <w:p w:rsidR="00E617B2" w:rsidRDefault="00E468A1">
            <w:pPr>
              <w:spacing w:before="193" w:after="0" w:line="240" w:lineRule="auto"/>
              <w:ind w:left="107"/>
              <w:rPr>
                <w:rFonts w:ascii="Times New Roman" w:hAnsi="Times New Roman"/>
                <w:i/>
                <w:sz w:val="28"/>
              </w:rPr>
            </w:pPr>
            <w:r>
              <w:rPr>
                <w:rFonts w:ascii="Times New Roman" w:hAnsi="Times New Roman"/>
                <w:i/>
                <w:sz w:val="28"/>
              </w:rPr>
              <w:t>Изделие:«Брус»</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3</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Pr>
                <w:rFonts w:ascii="Times New Roman" w:hAnsi="Times New Roman"/>
                <w:sz w:val="28"/>
              </w:rPr>
            </w:pPr>
            <w:r>
              <w:rPr>
                <w:rFonts w:ascii="Times New Roman" w:hAnsi="Times New Roman"/>
                <w:sz w:val="28"/>
              </w:rPr>
              <w:t>Работасглинойипластилином.Складываниеизвыделенныхдеталей(брусков)ворот.</w:t>
            </w:r>
          </w:p>
          <w:p w:rsidR="00E617B2" w:rsidRDefault="00E468A1">
            <w:pPr>
              <w:spacing w:before="194" w:after="0" w:line="240" w:lineRule="auto"/>
              <w:ind w:left="107"/>
              <w:rPr>
                <w:rFonts w:ascii="Times New Roman" w:hAnsi="Times New Roman"/>
                <w:i/>
                <w:sz w:val="28"/>
              </w:rPr>
            </w:pPr>
            <w:r>
              <w:rPr>
                <w:rFonts w:ascii="Times New Roman" w:hAnsi="Times New Roman"/>
                <w:i/>
                <w:sz w:val="28"/>
              </w:rPr>
              <w:t>Изделие:«Ворота»</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4</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Pr>
                <w:rFonts w:ascii="Times New Roman" w:hAnsi="Times New Roman"/>
                <w:sz w:val="28"/>
              </w:rPr>
            </w:pPr>
            <w:r>
              <w:rPr>
                <w:rFonts w:ascii="Times New Roman" w:hAnsi="Times New Roman"/>
                <w:sz w:val="28"/>
              </w:rPr>
              <w:t xml:space="preserve">Работа с глиной и пластилином. </w:t>
            </w:r>
            <w:r>
              <w:rPr>
                <w:rFonts w:ascii="Times New Roman" w:hAnsi="Times New Roman"/>
                <w:sz w:val="28"/>
              </w:rPr>
              <w:t>Закреплениенавыковлепкиизпластилинагеометрическихтел.Лепка столярных инструментов, имеющихпрямоугольнуюгеометрическуюформу.</w:t>
            </w:r>
          </w:p>
          <w:p w:rsidR="00E617B2" w:rsidRDefault="00E468A1">
            <w:pPr>
              <w:spacing w:after="0" w:line="240" w:lineRule="auto"/>
              <w:ind w:left="107"/>
              <w:rPr>
                <w:rFonts w:ascii="Times New Roman" w:hAnsi="Times New Roman"/>
                <w:sz w:val="28"/>
              </w:rPr>
            </w:pPr>
            <w:r>
              <w:rPr>
                <w:rFonts w:ascii="Times New Roman" w:hAnsi="Times New Roman"/>
                <w:i/>
                <w:sz w:val="28"/>
              </w:rPr>
              <w:t>Изделие:«Молоток»</w:t>
            </w:r>
          </w:p>
          <w:p w:rsidR="00E617B2" w:rsidRDefault="00E617B2">
            <w:pPr>
              <w:spacing w:after="0" w:line="240" w:lineRule="auto"/>
              <w:ind w:left="107"/>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5</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Pr>
                <w:rFonts w:ascii="Times New Roman" w:hAnsi="Times New Roman"/>
                <w:sz w:val="28"/>
              </w:rPr>
            </w:pPr>
            <w:r>
              <w:rPr>
                <w:rFonts w:ascii="Times New Roman" w:hAnsi="Times New Roman"/>
                <w:sz w:val="28"/>
              </w:rPr>
              <w:t>Работа с природными материалами. Экскурсия впарк,лес.Сборприродныхматериаловдляуроковтруда</w:t>
            </w:r>
            <w:r>
              <w:rPr>
                <w:rFonts w:ascii="Times New Roman" w:hAnsi="Times New Roman"/>
                <w:sz w:val="28"/>
              </w:rPr>
              <w:t>. Организация сушки и хранения собранныхматериалов.</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6</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216"/>
              <w:rPr>
                <w:rFonts w:ascii="Times New Roman" w:hAnsi="Times New Roman"/>
                <w:sz w:val="28"/>
              </w:rPr>
            </w:pPr>
            <w:r>
              <w:rPr>
                <w:rFonts w:ascii="Times New Roman" w:hAnsi="Times New Roman"/>
                <w:sz w:val="28"/>
              </w:rPr>
              <w:t>Работа с природными материалами. Расширениезнаний о растительном мире. Изготовлениеигрушекизжелудей пообразцуисамостоятельно.</w:t>
            </w:r>
          </w:p>
          <w:p w:rsidR="00E617B2" w:rsidRDefault="00E468A1">
            <w:pPr>
              <w:spacing w:before="192" w:after="0" w:line="240" w:lineRule="auto"/>
              <w:ind w:left="107"/>
              <w:rPr>
                <w:rFonts w:ascii="Times New Roman" w:hAnsi="Times New Roman"/>
                <w:i/>
                <w:sz w:val="28"/>
              </w:rPr>
            </w:pPr>
            <w:r>
              <w:rPr>
                <w:rFonts w:ascii="Times New Roman" w:hAnsi="Times New Roman"/>
                <w:i/>
                <w:sz w:val="28"/>
              </w:rPr>
              <w:t>Изделие:«Птичка»,«Собачка»</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7</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216"/>
              <w:rPr>
                <w:rFonts w:ascii="Times New Roman" w:hAnsi="Times New Roman"/>
                <w:sz w:val="28"/>
              </w:rPr>
            </w:pPr>
            <w:r>
              <w:rPr>
                <w:rFonts w:ascii="Times New Roman" w:hAnsi="Times New Roman"/>
                <w:sz w:val="28"/>
              </w:rPr>
              <w:t xml:space="preserve">Работа с природными материалами. </w:t>
            </w:r>
            <w:r>
              <w:rPr>
                <w:rFonts w:ascii="Times New Roman" w:hAnsi="Times New Roman"/>
                <w:sz w:val="28"/>
              </w:rPr>
              <w:t>Расширениезнаний о растительном мире. Изготовлениеигрушекизжелудей пообразцуисамостоятельно.</w:t>
            </w:r>
          </w:p>
          <w:p w:rsidR="00E617B2" w:rsidRDefault="00E468A1">
            <w:pPr>
              <w:spacing w:before="192" w:after="0" w:line="240" w:lineRule="auto"/>
              <w:ind w:left="107"/>
              <w:rPr>
                <w:rFonts w:ascii="Times New Roman" w:hAnsi="Times New Roman"/>
                <w:i/>
                <w:sz w:val="28"/>
              </w:rPr>
            </w:pPr>
            <w:r>
              <w:rPr>
                <w:rFonts w:ascii="Times New Roman" w:hAnsi="Times New Roman"/>
                <w:i/>
                <w:sz w:val="28"/>
              </w:rPr>
              <w:t>Изделие:«Зайчик»,«Поросенок»</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8</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590"/>
              <w:rPr>
                <w:rFonts w:ascii="Times New Roman" w:hAnsi="Times New Roman"/>
                <w:sz w:val="28"/>
              </w:rPr>
            </w:pPr>
            <w:r>
              <w:rPr>
                <w:rFonts w:ascii="Times New Roman" w:hAnsi="Times New Roman"/>
                <w:sz w:val="28"/>
              </w:rPr>
              <w:t>Работа с природными материалами.Познавательныесведенияоплодахдеревьев.</w:t>
            </w:r>
          </w:p>
          <w:p w:rsidR="00E617B2" w:rsidRDefault="00E468A1">
            <w:pPr>
              <w:spacing w:before="193" w:after="0" w:line="240" w:lineRule="auto"/>
              <w:ind w:left="107"/>
              <w:rPr>
                <w:rFonts w:ascii="Times New Roman" w:hAnsi="Times New Roman"/>
                <w:i/>
                <w:sz w:val="28"/>
              </w:rPr>
            </w:pPr>
            <w:r>
              <w:rPr>
                <w:rFonts w:ascii="Times New Roman" w:hAnsi="Times New Roman"/>
                <w:i/>
                <w:sz w:val="28"/>
              </w:rPr>
              <w:lastRenderedPageBreak/>
              <w:t>Изделие:«Кораблик»</w:t>
            </w:r>
          </w:p>
          <w:p w:rsidR="00E617B2" w:rsidRDefault="00E617B2">
            <w:pPr>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lastRenderedPageBreak/>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lastRenderedPageBreak/>
              <w:t>9</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590"/>
              <w:rPr>
                <w:rFonts w:ascii="Times New Roman" w:hAnsi="Times New Roman"/>
                <w:sz w:val="28"/>
              </w:rPr>
            </w:pPr>
            <w:r>
              <w:rPr>
                <w:rFonts w:ascii="Times New Roman" w:hAnsi="Times New Roman"/>
                <w:sz w:val="28"/>
              </w:rPr>
              <w:t xml:space="preserve">Работа с природными </w:t>
            </w:r>
            <w:r>
              <w:rPr>
                <w:rFonts w:ascii="Times New Roman" w:hAnsi="Times New Roman"/>
                <w:sz w:val="28"/>
              </w:rPr>
              <w:t>материалами.Познавательныесведенияоплодахдеревьев.</w:t>
            </w:r>
          </w:p>
          <w:p w:rsidR="00E617B2" w:rsidRDefault="00E468A1">
            <w:pPr>
              <w:spacing w:before="193" w:after="0" w:line="240" w:lineRule="auto"/>
              <w:ind w:left="107"/>
              <w:rPr>
                <w:rFonts w:ascii="Times New Roman" w:hAnsi="Times New Roman"/>
                <w:i/>
                <w:sz w:val="28"/>
              </w:rPr>
            </w:pPr>
            <w:r>
              <w:rPr>
                <w:rFonts w:ascii="Times New Roman" w:hAnsi="Times New Roman"/>
                <w:i/>
                <w:sz w:val="28"/>
              </w:rPr>
              <w:t>Изделие:«Черепаха»,«Рыбка»</w:t>
            </w:r>
          </w:p>
          <w:p w:rsidR="00E617B2" w:rsidRDefault="00E617B2">
            <w:pPr>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10</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642"/>
              <w:rPr>
                <w:rFonts w:ascii="Times New Roman" w:hAnsi="Times New Roman"/>
                <w:sz w:val="28"/>
              </w:rPr>
            </w:pPr>
            <w:r>
              <w:rPr>
                <w:rFonts w:ascii="Times New Roman" w:hAnsi="Times New Roman"/>
                <w:sz w:val="28"/>
              </w:rPr>
              <w:t>Работа с бумагой и картоном. Повторениепройденногов1классепотеме «Видыисортабумаги».</w:t>
            </w:r>
          </w:p>
          <w:p w:rsidR="00E617B2" w:rsidRDefault="00E468A1">
            <w:pPr>
              <w:spacing w:before="195" w:after="0" w:line="240" w:lineRule="auto"/>
              <w:ind w:left="107"/>
              <w:rPr>
                <w:rFonts w:ascii="Times New Roman" w:hAnsi="Times New Roman"/>
                <w:i/>
                <w:sz w:val="28"/>
              </w:rPr>
            </w:pPr>
            <w:r>
              <w:rPr>
                <w:rFonts w:ascii="Times New Roman" w:hAnsi="Times New Roman"/>
                <w:i/>
                <w:sz w:val="28"/>
              </w:rPr>
              <w:t>Изделие:«Подставка для кисти»</w:t>
            </w:r>
          </w:p>
          <w:p w:rsidR="00E617B2" w:rsidRDefault="00E617B2">
            <w:pPr>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11</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736"/>
              <w:rPr>
                <w:rFonts w:ascii="Times New Roman" w:hAnsi="Times New Roman"/>
                <w:sz w:val="28"/>
              </w:rPr>
            </w:pPr>
            <w:r>
              <w:rPr>
                <w:rFonts w:ascii="Times New Roman" w:hAnsi="Times New Roman"/>
                <w:sz w:val="28"/>
              </w:rPr>
              <w:t xml:space="preserve">Работа с бумагой и картоном. </w:t>
            </w:r>
            <w:r>
              <w:rPr>
                <w:rFonts w:ascii="Times New Roman" w:hAnsi="Times New Roman"/>
                <w:sz w:val="28"/>
              </w:rPr>
              <w:t>Закреплениенавыков сминания бумаги. Технологияизготовленияаппликацииизмятойбумагипообразцу.</w:t>
            </w:r>
          </w:p>
          <w:p w:rsidR="00E617B2" w:rsidRDefault="00E468A1">
            <w:pPr>
              <w:spacing w:before="193" w:after="0" w:line="240" w:lineRule="auto"/>
              <w:ind w:left="107" w:right="566"/>
              <w:rPr>
                <w:rFonts w:ascii="Times New Roman" w:hAnsi="Times New Roman"/>
                <w:i/>
                <w:sz w:val="28"/>
              </w:rPr>
            </w:pPr>
            <w:r>
              <w:rPr>
                <w:rFonts w:ascii="Times New Roman" w:hAnsi="Times New Roman"/>
                <w:i/>
                <w:sz w:val="28"/>
              </w:rPr>
              <w:t>Изделие:Аппликации«Деревовесной»,«Дереволетом», «Дерево зимой под снегом», «Деревоосенью»</w:t>
            </w:r>
          </w:p>
          <w:p w:rsidR="00E617B2" w:rsidRDefault="00E617B2">
            <w:pPr>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12</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Pr>
                <w:rFonts w:ascii="Times New Roman" w:hAnsi="Times New Roman"/>
                <w:sz w:val="28"/>
              </w:rPr>
            </w:pPr>
            <w:r>
              <w:rPr>
                <w:rFonts w:ascii="Times New Roman" w:hAnsi="Times New Roman"/>
                <w:sz w:val="28"/>
              </w:rPr>
              <w:t>Работасбумагойикартоном.Закрепление</w:t>
            </w:r>
          </w:p>
          <w:p w:rsidR="00E617B2" w:rsidRDefault="00E468A1">
            <w:pPr>
              <w:spacing w:before="1" w:after="0" w:line="240" w:lineRule="auto"/>
              <w:ind w:left="107"/>
              <w:rPr>
                <w:rFonts w:ascii="Times New Roman" w:hAnsi="Times New Roman"/>
                <w:sz w:val="28"/>
              </w:rPr>
            </w:pPr>
            <w:r>
              <w:rPr>
                <w:rFonts w:ascii="Times New Roman" w:hAnsi="Times New Roman"/>
                <w:sz w:val="28"/>
              </w:rPr>
              <w:t>навыковсгибаниябумаги.Т</w:t>
            </w:r>
            <w:r>
              <w:rPr>
                <w:rFonts w:ascii="Times New Roman" w:hAnsi="Times New Roman"/>
                <w:sz w:val="28"/>
              </w:rPr>
              <w:t>ехнологияскладыванияфигуркиизбумаги.</w:t>
            </w:r>
          </w:p>
          <w:p w:rsidR="00E617B2" w:rsidRDefault="00E468A1">
            <w:pPr>
              <w:spacing w:before="200" w:after="0" w:line="240" w:lineRule="auto"/>
              <w:ind w:left="107"/>
              <w:rPr>
                <w:rFonts w:ascii="Times New Roman" w:hAnsi="Times New Roman"/>
                <w:i/>
                <w:sz w:val="28"/>
              </w:rPr>
            </w:pPr>
            <w:r>
              <w:rPr>
                <w:rFonts w:ascii="Times New Roman" w:hAnsi="Times New Roman"/>
                <w:i/>
                <w:sz w:val="28"/>
              </w:rPr>
              <w:t>Изделие:«Маска собачки»</w:t>
            </w:r>
          </w:p>
          <w:p w:rsidR="00E617B2" w:rsidRDefault="00E617B2">
            <w:pPr>
              <w:spacing w:before="1" w:after="0" w:line="240" w:lineRule="auto"/>
              <w:ind w:left="107"/>
              <w:rPr>
                <w:rFonts w:ascii="Times New Roman" w:hAnsi="Times New Roman"/>
                <w:sz w:val="28"/>
              </w:rPr>
            </w:pP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13</w:t>
            </w:r>
          </w:p>
          <w:p w:rsidR="00E617B2" w:rsidRDefault="00E617B2">
            <w:pPr>
              <w:spacing w:after="0" w:line="240" w:lineRule="auto"/>
              <w:jc w:val="center"/>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Pr>
                <w:rFonts w:ascii="Times New Roman" w:hAnsi="Times New Roman"/>
                <w:sz w:val="28"/>
              </w:rPr>
            </w:pPr>
            <w:r>
              <w:rPr>
                <w:rFonts w:ascii="Times New Roman" w:hAnsi="Times New Roman"/>
                <w:sz w:val="28"/>
              </w:rPr>
              <w:t>Работасбумагойикартоном.Познавательные</w:t>
            </w:r>
          </w:p>
          <w:p w:rsidR="00E617B2" w:rsidRDefault="00E468A1">
            <w:pPr>
              <w:spacing w:after="0" w:line="240" w:lineRule="auto"/>
              <w:ind w:left="107" w:right="115"/>
              <w:rPr>
                <w:rFonts w:ascii="Times New Roman" w:hAnsi="Times New Roman"/>
                <w:sz w:val="28"/>
              </w:rPr>
            </w:pPr>
            <w:r>
              <w:rPr>
                <w:rFonts w:ascii="Times New Roman" w:hAnsi="Times New Roman"/>
                <w:sz w:val="28"/>
              </w:rPr>
              <w:t>сведенияокартоне.Закреплениенавыковразметкигеометрическихфигур пошаблонам.</w:t>
            </w:r>
          </w:p>
          <w:p w:rsidR="00E617B2" w:rsidRDefault="00E468A1">
            <w:pPr>
              <w:spacing w:before="200" w:after="0" w:line="240" w:lineRule="auto"/>
              <w:ind w:left="107" w:right="756"/>
              <w:rPr>
                <w:rFonts w:ascii="Times New Roman" w:hAnsi="Times New Roman"/>
                <w:i/>
                <w:sz w:val="28"/>
              </w:rPr>
            </w:pPr>
            <w:r>
              <w:rPr>
                <w:rFonts w:ascii="Times New Roman" w:hAnsi="Times New Roman"/>
                <w:i/>
                <w:sz w:val="28"/>
              </w:rPr>
              <w:t xml:space="preserve">Изделие:«Геометрические </w:t>
            </w:r>
            <w:r>
              <w:rPr>
                <w:rFonts w:ascii="Times New Roman" w:hAnsi="Times New Roman"/>
                <w:i/>
                <w:sz w:val="28"/>
              </w:rPr>
              <w:t>фигуры:квадрат,прямоугольник,треугольник,овал,круг»</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14</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851"/>
              <w:rPr>
                <w:rFonts w:ascii="Times New Roman" w:hAnsi="Times New Roman"/>
                <w:sz w:val="28"/>
              </w:rPr>
            </w:pPr>
            <w:r>
              <w:rPr>
                <w:rFonts w:ascii="Times New Roman" w:hAnsi="Times New Roman"/>
                <w:sz w:val="28"/>
              </w:rPr>
              <w:t>Работа с бумагой и картоном. Изготовлениеплотногопакетаизплотнойбумаги(тонкого</w:t>
            </w:r>
          </w:p>
          <w:p w:rsidR="00E617B2" w:rsidRDefault="00E468A1">
            <w:pPr>
              <w:spacing w:after="0" w:line="240" w:lineRule="auto"/>
              <w:ind w:left="107" w:right="252"/>
              <w:rPr>
                <w:rFonts w:ascii="Times New Roman" w:hAnsi="Times New Roman"/>
                <w:sz w:val="28"/>
              </w:rPr>
            </w:pPr>
            <w:r>
              <w:rPr>
                <w:rFonts w:ascii="Times New Roman" w:hAnsi="Times New Roman"/>
                <w:sz w:val="28"/>
              </w:rPr>
              <w:t>картона)саппликациейизгеометрическихфигурдля хранения изделий. Закрепление навыковобработки</w:t>
            </w:r>
            <w:r>
              <w:rPr>
                <w:rFonts w:ascii="Times New Roman" w:hAnsi="Times New Roman"/>
                <w:sz w:val="28"/>
              </w:rPr>
              <w:t xml:space="preserve"> бумаги (резание ножницами, сгибание,разметка).</w:t>
            </w:r>
          </w:p>
          <w:p w:rsidR="00E617B2" w:rsidRDefault="00E468A1">
            <w:pPr>
              <w:spacing w:before="193" w:after="0" w:line="240" w:lineRule="auto"/>
              <w:ind w:left="107"/>
              <w:rPr>
                <w:rFonts w:ascii="Times New Roman" w:hAnsi="Times New Roman"/>
                <w:i/>
                <w:sz w:val="28"/>
              </w:rPr>
            </w:pPr>
            <w:r>
              <w:rPr>
                <w:rFonts w:ascii="Times New Roman" w:hAnsi="Times New Roman"/>
                <w:i/>
                <w:sz w:val="28"/>
              </w:rPr>
              <w:t>Изделие:«Пакет»</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15</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b/>
                <w:sz w:val="28"/>
              </w:rPr>
              <w:t xml:space="preserve"> </w:t>
            </w:r>
            <w:r>
              <w:rPr>
                <w:rFonts w:ascii="Times New Roman" w:hAnsi="Times New Roman"/>
                <w:sz w:val="28"/>
              </w:rPr>
              <w:t>Работа с текстильными материалами. Повторениепройденногов1классепотеме«Свойстваниток».Изготовле</w:t>
            </w:r>
            <w:r>
              <w:rPr>
                <w:rFonts w:ascii="Times New Roman" w:hAnsi="Times New Roman"/>
                <w:sz w:val="28"/>
              </w:rPr>
              <w:lastRenderedPageBreak/>
              <w:t>ниестилизованныхягодиз ниток,</w:t>
            </w:r>
          </w:p>
          <w:p w:rsidR="00E617B2" w:rsidRDefault="00E468A1">
            <w:pPr>
              <w:spacing w:after="0" w:line="240" w:lineRule="auto"/>
              <w:ind w:left="107"/>
              <w:rPr>
                <w:rFonts w:ascii="Times New Roman" w:hAnsi="Times New Roman"/>
                <w:sz w:val="28"/>
              </w:rPr>
            </w:pPr>
            <w:r>
              <w:rPr>
                <w:rFonts w:ascii="Times New Roman" w:hAnsi="Times New Roman"/>
                <w:sz w:val="28"/>
              </w:rPr>
              <w:t>связанныхвпучок.</w:t>
            </w:r>
          </w:p>
          <w:p w:rsidR="00E617B2" w:rsidRDefault="00E468A1">
            <w:pPr>
              <w:spacing w:before="193" w:after="0" w:line="240" w:lineRule="auto"/>
              <w:ind w:left="107"/>
              <w:rPr>
                <w:rFonts w:ascii="Times New Roman" w:hAnsi="Times New Roman"/>
                <w:i/>
                <w:sz w:val="28"/>
              </w:rPr>
            </w:pPr>
            <w:r>
              <w:rPr>
                <w:rFonts w:ascii="Times New Roman" w:hAnsi="Times New Roman"/>
                <w:i/>
                <w:sz w:val="28"/>
              </w:rPr>
              <w:t>Изделие:«Ягоды»</w:t>
            </w:r>
          </w:p>
          <w:p w:rsidR="00E617B2" w:rsidRDefault="00E617B2">
            <w:pPr>
              <w:tabs>
                <w:tab w:val="left" w:pos="3300"/>
              </w:tabs>
              <w:spacing w:after="0" w:line="240" w:lineRule="auto"/>
              <w:rPr>
                <w:rFonts w:ascii="Times New Roman" w:hAnsi="Times New Roman"/>
                <w:b/>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lastRenderedPageBreak/>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lastRenderedPageBreak/>
              <w:t>16</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185"/>
              <w:rPr>
                <w:rFonts w:ascii="Times New Roman" w:hAnsi="Times New Roman"/>
                <w:sz w:val="28"/>
              </w:rPr>
            </w:pPr>
            <w:r>
              <w:rPr>
                <w:rFonts w:ascii="Times New Roman" w:hAnsi="Times New Roman"/>
                <w:sz w:val="28"/>
              </w:rPr>
              <w:t>Работастекстильнымиматериалами.Пришиваниепуговицсдвумясквознымиотверстиями.</w:t>
            </w:r>
          </w:p>
          <w:p w:rsidR="00E617B2" w:rsidRDefault="00E617B2">
            <w:pPr>
              <w:tabs>
                <w:tab w:val="left" w:pos="3300"/>
              </w:tabs>
              <w:spacing w:after="0" w:line="240" w:lineRule="auto"/>
              <w:rPr>
                <w:rFonts w:ascii="Times New Roman" w:hAnsi="Times New Roman"/>
                <w:b/>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rPr>
          <w:trHeight w:val="709"/>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17</w:t>
            </w:r>
          </w:p>
          <w:p w:rsidR="00E617B2" w:rsidRDefault="00E617B2">
            <w:pPr>
              <w:spacing w:after="0" w:line="240" w:lineRule="auto"/>
              <w:jc w:val="center"/>
              <w:rPr>
                <w:rFonts w:ascii="Times New Roman" w:hAnsi="Times New Roman"/>
                <w:b/>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339"/>
              <w:rPr>
                <w:rFonts w:ascii="Times New Roman" w:hAnsi="Times New Roman"/>
                <w:sz w:val="28"/>
              </w:rPr>
            </w:pPr>
            <w:r>
              <w:rPr>
                <w:rFonts w:ascii="Times New Roman" w:hAnsi="Times New Roman"/>
                <w:sz w:val="28"/>
              </w:rPr>
              <w:t>Работа с глиной и пластилином. Познавательныесведенияпоглине,пластилинеигеометрическомтеле «цилиндр». Лепка из пластилина предметовцилиндрическойформы.</w:t>
            </w:r>
          </w:p>
          <w:p w:rsidR="00E617B2" w:rsidRDefault="00E468A1">
            <w:pPr>
              <w:spacing w:before="193" w:after="0" w:line="240" w:lineRule="auto"/>
              <w:ind w:left="107"/>
              <w:rPr>
                <w:rFonts w:ascii="Times New Roman" w:hAnsi="Times New Roman"/>
                <w:i/>
                <w:sz w:val="28"/>
              </w:rPr>
            </w:pPr>
            <w:r>
              <w:rPr>
                <w:rFonts w:ascii="Times New Roman" w:hAnsi="Times New Roman"/>
                <w:i/>
                <w:sz w:val="28"/>
              </w:rPr>
              <w:t>Изделие:«Кружка»</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18</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373"/>
              <w:rPr>
                <w:rFonts w:ascii="Times New Roman" w:hAnsi="Times New Roman"/>
                <w:sz w:val="28"/>
              </w:rPr>
            </w:pPr>
            <w:r>
              <w:rPr>
                <w:rFonts w:ascii="Times New Roman" w:hAnsi="Times New Roman"/>
                <w:sz w:val="28"/>
              </w:rPr>
              <w:t>Работасглинойипластилином.Познавательныесведенияо глиняной посудеи геометрическомтеле «конус». Лепка из пластилина предметовконическойформы(конструктивныйспособ).</w:t>
            </w:r>
          </w:p>
          <w:p w:rsidR="00E617B2" w:rsidRDefault="00E468A1">
            <w:pPr>
              <w:spacing w:before="191" w:after="0" w:line="240" w:lineRule="auto"/>
              <w:ind w:left="107"/>
              <w:rPr>
                <w:rFonts w:ascii="Times New Roman" w:hAnsi="Times New Roman"/>
                <w:i/>
                <w:sz w:val="28"/>
              </w:rPr>
            </w:pPr>
            <w:r>
              <w:rPr>
                <w:rFonts w:ascii="Times New Roman" w:hAnsi="Times New Roman"/>
                <w:i/>
                <w:sz w:val="28"/>
              </w:rPr>
              <w:t>Изделие:«Чашка из пластилиновых жгутиков»</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b/>
                <w:sz w:val="28"/>
              </w:rPr>
            </w:pP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19</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92"/>
              <w:rPr>
                <w:rFonts w:ascii="Times New Roman" w:hAnsi="Times New Roman"/>
                <w:sz w:val="28"/>
              </w:rPr>
            </w:pPr>
            <w:r>
              <w:rPr>
                <w:rFonts w:ascii="Times New Roman" w:hAnsi="Times New Roman"/>
                <w:sz w:val="28"/>
              </w:rPr>
              <w:t>Работа с природными материалами.П</w:t>
            </w:r>
            <w:r>
              <w:rPr>
                <w:rFonts w:ascii="Times New Roman" w:hAnsi="Times New Roman"/>
                <w:sz w:val="28"/>
              </w:rPr>
              <w:t>ознавательныесведенияолистьях.Изготовлениепредметной аппликации из засушенных листьевивы икленапообразцу.</w:t>
            </w:r>
          </w:p>
          <w:p w:rsidR="00E617B2" w:rsidRDefault="00E468A1">
            <w:pPr>
              <w:spacing w:before="193" w:after="0" w:line="240" w:lineRule="auto"/>
              <w:ind w:left="107"/>
              <w:rPr>
                <w:rFonts w:ascii="Times New Roman" w:hAnsi="Times New Roman"/>
                <w:i/>
                <w:sz w:val="28"/>
              </w:rPr>
            </w:pPr>
            <w:r>
              <w:rPr>
                <w:rFonts w:ascii="Times New Roman" w:hAnsi="Times New Roman"/>
                <w:i/>
                <w:sz w:val="28"/>
              </w:rPr>
              <w:t>Изделие:«Аппликацииизлистьев«Девочка»</w:t>
            </w:r>
          </w:p>
          <w:p w:rsidR="00E617B2" w:rsidRDefault="00E617B2">
            <w:pPr>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rPr>
          <w:trHeight w:val="377"/>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20</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Pr>
                <w:rFonts w:ascii="Times New Roman" w:hAnsi="Times New Roman"/>
                <w:sz w:val="28"/>
              </w:rPr>
            </w:pPr>
            <w:r>
              <w:rPr>
                <w:rFonts w:ascii="Times New Roman" w:hAnsi="Times New Roman"/>
                <w:sz w:val="28"/>
              </w:rPr>
              <w:t>Работасприроднымиматериалами.</w:t>
            </w:r>
          </w:p>
          <w:p w:rsidR="00E617B2" w:rsidRDefault="00E468A1">
            <w:pPr>
              <w:spacing w:after="0" w:line="240" w:lineRule="auto"/>
              <w:ind w:left="107"/>
              <w:rPr>
                <w:rFonts w:ascii="Times New Roman" w:hAnsi="Times New Roman"/>
                <w:sz w:val="28"/>
              </w:rPr>
            </w:pPr>
            <w:r>
              <w:rPr>
                <w:rFonts w:ascii="Times New Roman" w:hAnsi="Times New Roman"/>
                <w:sz w:val="28"/>
              </w:rPr>
              <w:t>Познавательныесведенияолистьях.И</w:t>
            </w:r>
            <w:r>
              <w:rPr>
                <w:rFonts w:ascii="Times New Roman" w:hAnsi="Times New Roman"/>
                <w:sz w:val="28"/>
              </w:rPr>
              <w:t>зготовлениепредметнойаппликациииззасушенныхлистьевивыикленапообразцу.</w:t>
            </w:r>
          </w:p>
          <w:p w:rsidR="00E617B2" w:rsidRDefault="00E468A1">
            <w:pPr>
              <w:spacing w:before="200" w:after="0" w:line="240" w:lineRule="auto"/>
              <w:ind w:left="107"/>
              <w:rPr>
                <w:rFonts w:ascii="Times New Roman" w:hAnsi="Times New Roman"/>
                <w:i/>
                <w:sz w:val="28"/>
              </w:rPr>
            </w:pPr>
            <w:r>
              <w:rPr>
                <w:rFonts w:ascii="Times New Roman" w:hAnsi="Times New Roman"/>
                <w:i/>
                <w:sz w:val="28"/>
              </w:rPr>
              <w:t>Изделие:«Аппликацииизлистьев«Мальчик»</w:t>
            </w:r>
          </w:p>
          <w:p w:rsidR="00E617B2" w:rsidRDefault="00E617B2">
            <w:pPr>
              <w:spacing w:after="0" w:line="240" w:lineRule="auto"/>
              <w:ind w:left="107"/>
              <w:rPr>
                <w:rFonts w:ascii="Times New Roman" w:hAnsi="Times New Roman"/>
                <w:sz w:val="28"/>
              </w:rPr>
            </w:pPr>
          </w:p>
          <w:p w:rsidR="00E617B2" w:rsidRDefault="00E617B2">
            <w:pPr>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21</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Pr>
                <w:rFonts w:ascii="Times New Roman" w:hAnsi="Times New Roman"/>
                <w:sz w:val="28"/>
              </w:rPr>
            </w:pPr>
            <w:r>
              <w:rPr>
                <w:rFonts w:ascii="Times New Roman" w:hAnsi="Times New Roman"/>
                <w:sz w:val="28"/>
              </w:rPr>
              <w:t>Работасприроднымиматериалами.Изготовлениерамки дляфотографии,украшеннойлистьями</w:t>
            </w:r>
          </w:p>
          <w:p w:rsidR="00E617B2" w:rsidRDefault="00E468A1">
            <w:pPr>
              <w:spacing w:after="0" w:line="240" w:lineRule="auto"/>
              <w:ind w:left="107"/>
              <w:rPr>
                <w:rFonts w:ascii="Times New Roman" w:hAnsi="Times New Roman"/>
                <w:sz w:val="28"/>
              </w:rPr>
            </w:pPr>
            <w:r>
              <w:rPr>
                <w:rFonts w:ascii="Times New Roman" w:hAnsi="Times New Roman"/>
                <w:sz w:val="28"/>
              </w:rPr>
              <w:t>березы,клена.</w:t>
            </w:r>
          </w:p>
          <w:p w:rsidR="00E617B2" w:rsidRDefault="00E468A1">
            <w:pPr>
              <w:spacing w:before="192" w:after="0" w:line="240" w:lineRule="auto"/>
              <w:ind w:left="107" w:right="571"/>
              <w:rPr>
                <w:rFonts w:ascii="Times New Roman" w:hAnsi="Times New Roman"/>
                <w:i/>
                <w:sz w:val="28"/>
              </w:rPr>
            </w:pPr>
            <w:r>
              <w:rPr>
                <w:rFonts w:ascii="Times New Roman" w:hAnsi="Times New Roman"/>
                <w:i/>
                <w:sz w:val="28"/>
              </w:rPr>
              <w:t>Изделие:«</w:t>
            </w:r>
            <w:r>
              <w:rPr>
                <w:rFonts w:ascii="Times New Roman" w:hAnsi="Times New Roman"/>
                <w:i/>
                <w:sz w:val="28"/>
              </w:rPr>
              <w:t>Рамкадляфотографии,украшеннаясухимилистьями»</w:t>
            </w:r>
          </w:p>
          <w:p w:rsidR="00E617B2" w:rsidRDefault="00E617B2">
            <w:pPr>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22</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942"/>
              <w:rPr>
                <w:rFonts w:ascii="Times New Roman" w:hAnsi="Times New Roman"/>
                <w:sz w:val="28"/>
              </w:rPr>
            </w:pPr>
            <w:r>
              <w:rPr>
                <w:rFonts w:ascii="Times New Roman" w:hAnsi="Times New Roman"/>
                <w:sz w:val="28"/>
              </w:rPr>
              <w:t>Работасбумагойикартоном.Изготовлениеплоскихелочныхигрушек,украшенных</w:t>
            </w:r>
          </w:p>
          <w:p w:rsidR="00E617B2" w:rsidRDefault="00E468A1">
            <w:pPr>
              <w:spacing w:after="0" w:line="240" w:lineRule="auto"/>
              <w:ind w:left="107"/>
              <w:rPr>
                <w:rFonts w:ascii="Times New Roman" w:hAnsi="Times New Roman"/>
                <w:sz w:val="28"/>
              </w:rPr>
            </w:pPr>
            <w:r>
              <w:rPr>
                <w:rFonts w:ascii="Times New Roman" w:hAnsi="Times New Roman"/>
                <w:sz w:val="28"/>
              </w:rPr>
              <w:t>аппликацией.</w:t>
            </w:r>
          </w:p>
          <w:p w:rsidR="00E617B2" w:rsidRDefault="00E468A1">
            <w:pPr>
              <w:spacing w:before="193" w:after="0" w:line="240" w:lineRule="auto"/>
              <w:ind w:left="107"/>
              <w:rPr>
                <w:rFonts w:ascii="Times New Roman" w:hAnsi="Times New Roman"/>
                <w:i/>
                <w:sz w:val="28"/>
              </w:rPr>
            </w:pPr>
            <w:r>
              <w:rPr>
                <w:rFonts w:ascii="Times New Roman" w:hAnsi="Times New Roman"/>
                <w:i/>
                <w:sz w:val="28"/>
              </w:rPr>
              <w:t>Изделие:«Яблоко»,«Рыба»</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lastRenderedPageBreak/>
              <w:t>23</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471"/>
              <w:rPr>
                <w:rFonts w:ascii="Times New Roman" w:hAnsi="Times New Roman"/>
                <w:sz w:val="28"/>
              </w:rPr>
            </w:pPr>
            <w:r>
              <w:rPr>
                <w:rFonts w:ascii="Times New Roman" w:hAnsi="Times New Roman"/>
                <w:sz w:val="28"/>
              </w:rPr>
              <w:t>Работа с текстильными материалами.И</w:t>
            </w:r>
            <w:r>
              <w:rPr>
                <w:rFonts w:ascii="Times New Roman" w:hAnsi="Times New Roman"/>
                <w:sz w:val="28"/>
              </w:rPr>
              <w:t>зготовлениестилизованныхфигурокизниток,связанныхвпучок.</w:t>
            </w:r>
            <w:r>
              <w:rPr>
                <w:rFonts w:ascii="Times New Roman" w:hAnsi="Times New Roman"/>
                <w:i/>
                <w:sz w:val="28"/>
              </w:rPr>
              <w:t>Изделие:«Девочка»</w:t>
            </w:r>
          </w:p>
          <w:p w:rsidR="00E617B2" w:rsidRDefault="00E617B2">
            <w:pPr>
              <w:tabs>
                <w:tab w:val="left" w:pos="3300"/>
              </w:tabs>
              <w:spacing w:after="0" w:line="240" w:lineRule="auto"/>
              <w:rPr>
                <w:rFonts w:ascii="Times New Roman" w:hAnsi="Times New Roman"/>
                <w:b/>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24</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471"/>
              <w:rPr>
                <w:rFonts w:ascii="Times New Roman" w:hAnsi="Times New Roman"/>
                <w:sz w:val="28"/>
              </w:rPr>
            </w:pPr>
            <w:r>
              <w:rPr>
                <w:rFonts w:ascii="Times New Roman" w:hAnsi="Times New Roman"/>
                <w:sz w:val="28"/>
              </w:rPr>
              <w:t>Работа с текстильными материалами.Изготовлениестилизованныхфигурокизниток,связанныхвпучок.</w:t>
            </w:r>
          </w:p>
          <w:p w:rsidR="00E617B2" w:rsidRDefault="00E468A1">
            <w:pPr>
              <w:spacing w:before="192" w:after="0" w:line="240" w:lineRule="auto"/>
              <w:ind w:left="107"/>
              <w:rPr>
                <w:rFonts w:ascii="Times New Roman" w:hAnsi="Times New Roman"/>
                <w:i/>
                <w:sz w:val="28"/>
              </w:rPr>
            </w:pPr>
            <w:r>
              <w:rPr>
                <w:rFonts w:ascii="Times New Roman" w:hAnsi="Times New Roman"/>
                <w:i/>
                <w:sz w:val="28"/>
              </w:rPr>
              <w:t>Изделие:«Мальчик»</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25</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373"/>
              <w:rPr>
                <w:rFonts w:ascii="Times New Roman" w:hAnsi="Times New Roman"/>
                <w:sz w:val="28"/>
              </w:rPr>
            </w:pPr>
            <w:r>
              <w:rPr>
                <w:rFonts w:ascii="Times New Roman" w:hAnsi="Times New Roman"/>
                <w:sz w:val="28"/>
              </w:rPr>
              <w:t>Работасглинойипластилином.Познавательныесведенияо</w:t>
            </w:r>
            <w:r>
              <w:rPr>
                <w:rFonts w:ascii="Times New Roman" w:hAnsi="Times New Roman"/>
                <w:sz w:val="28"/>
              </w:rPr>
              <w:t xml:space="preserve"> глиняной посудеи геометрическомтеле«шар».Лепкачайнойпосудывформешара.</w:t>
            </w:r>
          </w:p>
          <w:p w:rsidR="00E617B2" w:rsidRDefault="00E468A1">
            <w:pPr>
              <w:spacing w:before="195" w:after="0" w:line="240" w:lineRule="auto"/>
              <w:ind w:left="107"/>
              <w:rPr>
                <w:rFonts w:ascii="Times New Roman" w:hAnsi="Times New Roman"/>
                <w:i/>
                <w:sz w:val="28"/>
              </w:rPr>
            </w:pPr>
            <w:r>
              <w:rPr>
                <w:rFonts w:ascii="Times New Roman" w:hAnsi="Times New Roman"/>
                <w:i/>
                <w:sz w:val="28"/>
              </w:rPr>
              <w:t>Изделие:«Чайник для заварки»</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26</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b/>
                <w:sz w:val="28"/>
              </w:rPr>
              <w:t xml:space="preserve"> </w:t>
            </w:r>
            <w:r>
              <w:rPr>
                <w:rFonts w:ascii="Times New Roman" w:hAnsi="Times New Roman"/>
                <w:sz w:val="28"/>
              </w:rPr>
              <w:t>Работасбумагойикартоном.Изготовлениеизбумаги(из2кругов)игрушеквформе шара.</w:t>
            </w:r>
          </w:p>
          <w:p w:rsidR="00E617B2" w:rsidRDefault="00E468A1">
            <w:pPr>
              <w:spacing w:before="191" w:after="0" w:line="240" w:lineRule="auto"/>
              <w:ind w:left="107"/>
              <w:rPr>
                <w:rFonts w:ascii="Times New Roman" w:hAnsi="Times New Roman"/>
                <w:i/>
                <w:sz w:val="28"/>
              </w:rPr>
            </w:pPr>
            <w:r>
              <w:rPr>
                <w:rFonts w:ascii="Times New Roman" w:hAnsi="Times New Roman"/>
                <w:i/>
                <w:sz w:val="28"/>
              </w:rPr>
              <w:t>Изделие:«Шар из кругов»</w:t>
            </w:r>
          </w:p>
          <w:p w:rsidR="00E617B2" w:rsidRDefault="00E617B2">
            <w:pPr>
              <w:tabs>
                <w:tab w:val="left" w:pos="3300"/>
              </w:tabs>
              <w:spacing w:after="0" w:line="240" w:lineRule="auto"/>
              <w:rPr>
                <w:rFonts w:ascii="Times New Roman" w:hAnsi="Times New Roman"/>
                <w:b/>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27</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474"/>
              <w:rPr>
                <w:rFonts w:ascii="Times New Roman" w:hAnsi="Times New Roman"/>
                <w:sz w:val="28"/>
              </w:rPr>
            </w:pPr>
            <w:r>
              <w:rPr>
                <w:rFonts w:ascii="Times New Roman" w:hAnsi="Times New Roman"/>
                <w:sz w:val="28"/>
              </w:rPr>
              <w:t xml:space="preserve">Работа с бумагой и картоном. </w:t>
            </w:r>
            <w:r>
              <w:rPr>
                <w:rFonts w:ascii="Times New Roman" w:hAnsi="Times New Roman"/>
                <w:sz w:val="28"/>
              </w:rPr>
              <w:t>Изготовлениеигрушеквформе шараиз бумаги(из4-5полос).</w:t>
            </w:r>
          </w:p>
          <w:p w:rsidR="00E617B2" w:rsidRDefault="00E468A1">
            <w:pPr>
              <w:spacing w:before="191" w:after="0" w:line="240" w:lineRule="auto"/>
              <w:ind w:left="107"/>
              <w:rPr>
                <w:rFonts w:ascii="Times New Roman" w:hAnsi="Times New Roman"/>
                <w:i/>
                <w:sz w:val="28"/>
              </w:rPr>
            </w:pPr>
            <w:r>
              <w:rPr>
                <w:rFonts w:ascii="Times New Roman" w:hAnsi="Times New Roman"/>
                <w:i/>
                <w:sz w:val="28"/>
              </w:rPr>
              <w:t>Изделие:«Шар из полосок»</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rPr>
          <w:trHeight w:val="200"/>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28</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223"/>
              <w:rPr>
                <w:rFonts w:ascii="Times New Roman" w:hAnsi="Times New Roman"/>
                <w:sz w:val="28"/>
              </w:rPr>
            </w:pPr>
            <w:r>
              <w:rPr>
                <w:rFonts w:ascii="Times New Roman" w:hAnsi="Times New Roman"/>
                <w:sz w:val="28"/>
              </w:rPr>
              <w:t>Работа с текстильными материалами. Сматываниенитоквклубок.</w:t>
            </w:r>
          </w:p>
          <w:p w:rsidR="00E617B2" w:rsidRDefault="00E468A1">
            <w:pPr>
              <w:spacing w:before="194" w:after="0" w:line="240" w:lineRule="auto"/>
              <w:ind w:left="107"/>
              <w:rPr>
                <w:rFonts w:ascii="Times New Roman" w:hAnsi="Times New Roman"/>
                <w:i/>
                <w:sz w:val="28"/>
              </w:rPr>
            </w:pPr>
            <w:r>
              <w:rPr>
                <w:rFonts w:ascii="Times New Roman" w:hAnsi="Times New Roman"/>
                <w:i/>
                <w:sz w:val="28"/>
              </w:rPr>
              <w:t>Изделие:«Шарикиизнитокразнойвеличины"</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29</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92"/>
              <w:rPr>
                <w:rFonts w:ascii="Times New Roman" w:hAnsi="Times New Roman"/>
                <w:sz w:val="28"/>
              </w:rPr>
            </w:pPr>
            <w:r>
              <w:rPr>
                <w:rFonts w:ascii="Times New Roman" w:hAnsi="Times New Roman"/>
                <w:sz w:val="28"/>
              </w:rPr>
              <w:t xml:space="preserve">Работа с глиной и пластилином. Лепка по </w:t>
            </w:r>
            <w:r>
              <w:rPr>
                <w:rFonts w:ascii="Times New Roman" w:hAnsi="Times New Roman"/>
                <w:sz w:val="28"/>
              </w:rPr>
              <w:t>образцустилизованныхфигурптиц(пластический способ).</w:t>
            </w:r>
          </w:p>
          <w:p w:rsidR="00E617B2" w:rsidRDefault="00E468A1">
            <w:pPr>
              <w:spacing w:before="191" w:after="0" w:line="240" w:lineRule="auto"/>
              <w:ind w:left="107"/>
              <w:rPr>
                <w:rFonts w:ascii="Times New Roman" w:hAnsi="Times New Roman"/>
                <w:i/>
                <w:sz w:val="28"/>
              </w:rPr>
            </w:pPr>
            <w:r>
              <w:rPr>
                <w:rFonts w:ascii="Times New Roman" w:hAnsi="Times New Roman"/>
                <w:i/>
                <w:sz w:val="28"/>
              </w:rPr>
              <w:t>Изделие:«Утка»</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rPr>
          <w:trHeight w:val="200"/>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30</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Pr>
                <w:rFonts w:ascii="Times New Roman" w:hAnsi="Times New Roman"/>
                <w:sz w:val="28"/>
              </w:rPr>
            </w:pPr>
            <w:r>
              <w:rPr>
                <w:rFonts w:ascii="Times New Roman" w:hAnsi="Times New Roman"/>
                <w:sz w:val="28"/>
              </w:rPr>
              <w:t>Работасглинойипластилином.Познавательныесведенияоскульптуре.Лепкапообразцу</w:t>
            </w:r>
          </w:p>
          <w:p w:rsidR="00E617B2" w:rsidRDefault="00E468A1">
            <w:pPr>
              <w:spacing w:after="0" w:line="240" w:lineRule="auto"/>
              <w:ind w:left="107"/>
              <w:rPr>
                <w:rFonts w:ascii="Times New Roman" w:hAnsi="Times New Roman"/>
                <w:sz w:val="28"/>
              </w:rPr>
            </w:pPr>
            <w:r>
              <w:rPr>
                <w:rFonts w:ascii="Times New Roman" w:hAnsi="Times New Roman"/>
                <w:sz w:val="28"/>
              </w:rPr>
              <w:t>стилизованныхфигур животных</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33</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461"/>
              <w:rPr>
                <w:rFonts w:ascii="Times New Roman" w:hAnsi="Times New Roman"/>
                <w:sz w:val="28"/>
              </w:rPr>
            </w:pPr>
            <w:r>
              <w:rPr>
                <w:rFonts w:ascii="Times New Roman" w:hAnsi="Times New Roman"/>
                <w:sz w:val="28"/>
              </w:rPr>
              <w:t>Работасприроднымиматериалами.П</w:t>
            </w:r>
            <w:r>
              <w:rPr>
                <w:rFonts w:ascii="Times New Roman" w:hAnsi="Times New Roman"/>
                <w:sz w:val="28"/>
              </w:rPr>
              <w:t>овторениепознавательныхсведенийошишках.</w:t>
            </w:r>
          </w:p>
          <w:p w:rsidR="00E617B2" w:rsidRDefault="00E468A1">
            <w:pPr>
              <w:spacing w:after="0" w:line="240" w:lineRule="auto"/>
              <w:ind w:left="107" w:right="405"/>
              <w:rPr>
                <w:rFonts w:ascii="Times New Roman" w:hAnsi="Times New Roman"/>
                <w:sz w:val="28"/>
              </w:rPr>
            </w:pPr>
            <w:r>
              <w:rPr>
                <w:rFonts w:ascii="Times New Roman" w:hAnsi="Times New Roman"/>
                <w:sz w:val="28"/>
              </w:rPr>
              <w:t>Изготовлениеизшишкистилизованнойфигуркичеловека.</w:t>
            </w:r>
          </w:p>
          <w:p w:rsidR="00E617B2" w:rsidRDefault="00E468A1">
            <w:pPr>
              <w:spacing w:before="193" w:after="0" w:line="240" w:lineRule="auto"/>
              <w:ind w:left="107"/>
              <w:rPr>
                <w:rFonts w:ascii="Times New Roman" w:hAnsi="Times New Roman"/>
                <w:i/>
                <w:sz w:val="28"/>
              </w:rPr>
            </w:pPr>
            <w:r>
              <w:rPr>
                <w:rFonts w:ascii="Times New Roman" w:hAnsi="Times New Roman"/>
                <w:i/>
                <w:sz w:val="28"/>
              </w:rPr>
              <w:t>Изделие:«Человечекизшишки»</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lastRenderedPageBreak/>
              <w:t>34</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Pr>
                <w:rFonts w:ascii="Times New Roman" w:hAnsi="Times New Roman"/>
                <w:sz w:val="28"/>
              </w:rPr>
            </w:pPr>
            <w:r>
              <w:rPr>
                <w:rFonts w:ascii="Times New Roman" w:hAnsi="Times New Roman"/>
                <w:sz w:val="28"/>
              </w:rPr>
              <w:t>Приемывышиваниянитками.</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b/>
                <w:sz w:val="28"/>
              </w:rPr>
              <w:t xml:space="preserve">3 четверть </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18ч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b/>
                <w:sz w:val="28"/>
              </w:rPr>
              <w:t xml:space="preserve">Работа с металлоконструктором </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3ч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 xml:space="preserve">Соединение 3-4 деталей в контуры </w:t>
            </w:r>
            <w:r>
              <w:rPr>
                <w:rFonts w:ascii="Times New Roman" w:hAnsi="Times New Roman"/>
                <w:sz w:val="28"/>
              </w:rPr>
              <w:t>геометрических фигур. Треугольник</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Соединение 3-4 деталей в контуры геометрических фигур. Квадрат</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Соединение 3-4 деталей в контуры геометрических фигур. Прямоугольник</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b/>
                <w:sz w:val="28"/>
              </w:rPr>
              <w:t xml:space="preserve">Работа с нитками </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3ч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4</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Плетение в 4 пряди</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5</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Плетение в 6 прядей</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6</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Плетение в 8 прядей</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 xml:space="preserve">Комбинированные работы </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7</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Выполнение помпона из шерсти</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8</w:t>
            </w:r>
          </w:p>
          <w:p w:rsidR="00E617B2" w:rsidRDefault="00E468A1">
            <w:pPr>
              <w:spacing w:after="0" w:line="240" w:lineRule="auto"/>
              <w:jc w:val="center"/>
              <w:rPr>
                <w:rFonts w:ascii="Times New Roman" w:hAnsi="Times New Roman"/>
                <w:sz w:val="28"/>
              </w:rPr>
            </w:pPr>
            <w:r>
              <w:rPr>
                <w:rFonts w:ascii="Times New Roman" w:hAnsi="Times New Roman"/>
                <w:sz w:val="28"/>
              </w:rPr>
              <w:t>9</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Изготовление декоративных вазочек с использованием пластилина и разных семян.</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b/>
                <w:sz w:val="28"/>
              </w:rPr>
            </w:pPr>
            <w:r>
              <w:rPr>
                <w:rFonts w:ascii="Times New Roman" w:hAnsi="Times New Roman"/>
                <w:b/>
                <w:sz w:val="28"/>
              </w:rPr>
              <w:t xml:space="preserve">Работа с бумагой </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3ч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41"/>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10</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Плетение ковриков из полосок бумаги.</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95"/>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11</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Изготовление салфетки с плетением полосок бумаги сквозь прорези в основе.</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67"/>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12</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Изготовление закладки с плетением полосок бумаги сквозь прорези в основе.</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87"/>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both"/>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b/>
                <w:sz w:val="28"/>
              </w:rPr>
              <w:t xml:space="preserve">Работа с проволокой </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3ч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95"/>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13</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Навивание пружинки на стержень</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95"/>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14</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 xml:space="preserve">Выполнение </w:t>
            </w:r>
            <w:r>
              <w:rPr>
                <w:rFonts w:ascii="Times New Roman" w:hAnsi="Times New Roman"/>
                <w:sz w:val="28"/>
              </w:rPr>
              <w:t>стилизованной фигурки «пружинного» человечка</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44"/>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15</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Плетение браслета путём обвязывания основы</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52"/>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both"/>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b/>
                <w:sz w:val="28"/>
              </w:rPr>
              <w:t xml:space="preserve">Работа с бумагой и картоном </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3ч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16</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Выполнение объемных поделок из заготовки, состоящей из 2 деталей.</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17</w:t>
            </w:r>
          </w:p>
          <w:p w:rsidR="00E617B2" w:rsidRDefault="00E468A1">
            <w:pPr>
              <w:spacing w:after="0" w:line="240" w:lineRule="auto"/>
              <w:jc w:val="both"/>
              <w:rPr>
                <w:rFonts w:ascii="Times New Roman" w:hAnsi="Times New Roman"/>
                <w:sz w:val="28"/>
              </w:rPr>
            </w:pPr>
            <w:r>
              <w:rPr>
                <w:rFonts w:ascii="Times New Roman" w:hAnsi="Times New Roman"/>
                <w:sz w:val="28"/>
              </w:rPr>
              <w:t>18</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 xml:space="preserve">Домик со ставнями и дверью. Опора на </w:t>
            </w:r>
            <w:r>
              <w:rPr>
                <w:rFonts w:ascii="Times New Roman" w:hAnsi="Times New Roman"/>
                <w:sz w:val="28"/>
              </w:rPr>
              <w:t>образец, рисунок, предметную карту</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both"/>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b/>
                <w:sz w:val="28"/>
              </w:rPr>
              <w:t xml:space="preserve">4 четверть </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18ч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both"/>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b/>
                <w:sz w:val="28"/>
              </w:rPr>
              <w:t xml:space="preserve">Работа с нитками </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3ч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lastRenderedPageBreak/>
              <w:t>1</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Плетение косички</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2</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Плетение пояска</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3</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Плетение круглой плетёнки</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both"/>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b/>
                <w:sz w:val="28"/>
              </w:rPr>
              <w:t xml:space="preserve">Комбинированные работы </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2ч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4</w:t>
            </w:r>
          </w:p>
          <w:p w:rsidR="00E617B2" w:rsidRDefault="00E468A1">
            <w:pPr>
              <w:spacing w:after="0" w:line="240" w:lineRule="auto"/>
              <w:jc w:val="both"/>
              <w:rPr>
                <w:rFonts w:ascii="Times New Roman" w:hAnsi="Times New Roman"/>
                <w:sz w:val="28"/>
              </w:rPr>
            </w:pPr>
            <w:r>
              <w:rPr>
                <w:rFonts w:ascii="Times New Roman" w:hAnsi="Times New Roman"/>
                <w:sz w:val="28"/>
              </w:rPr>
              <w:t>5</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 xml:space="preserve">Изготовление игрушки из шерсти «Цыплёнок» из шерстяных </w:t>
            </w:r>
            <w:r>
              <w:rPr>
                <w:rFonts w:ascii="Times New Roman" w:hAnsi="Times New Roman"/>
                <w:sz w:val="28"/>
              </w:rPr>
              <w:t>помпонов с использованием проволоки и других материалов</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both"/>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b/>
                <w:sz w:val="28"/>
              </w:rPr>
              <w:t xml:space="preserve">Работа с бумагой </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2ч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6</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Плетение корзинки из полосок бумаги</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7</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Плетение челнока (лодочки) из полосок бумаги.</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both"/>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b/>
                <w:sz w:val="28"/>
              </w:rPr>
              <w:t xml:space="preserve">Работа с проволокой </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3ч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8</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Плетение брелока путём обвязывания основы</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9</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Плетение кольца путём обвязывания основы</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10</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Плетение заколки путём обвязывания основы</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both"/>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b/>
                <w:sz w:val="28"/>
              </w:rPr>
              <w:t xml:space="preserve">Работа с металлоконструктором  </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4ч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11</w:t>
            </w:r>
          </w:p>
          <w:p w:rsidR="00E617B2" w:rsidRDefault="00E468A1">
            <w:pPr>
              <w:spacing w:after="0" w:line="240" w:lineRule="auto"/>
              <w:jc w:val="both"/>
              <w:rPr>
                <w:rFonts w:ascii="Times New Roman" w:hAnsi="Times New Roman"/>
                <w:sz w:val="28"/>
              </w:rPr>
            </w:pPr>
            <w:r>
              <w:rPr>
                <w:rFonts w:ascii="Times New Roman" w:hAnsi="Times New Roman"/>
                <w:sz w:val="28"/>
              </w:rPr>
              <w:t>12</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Сборка  контура домика из 6 деталей</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13</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Сборка лопатки.</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14</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Сборка лесенки.</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both"/>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b/>
                <w:sz w:val="28"/>
              </w:rPr>
              <w:t xml:space="preserve">Работа с бумагой и картоном </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4ч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15</w:t>
            </w:r>
          </w:p>
          <w:p w:rsidR="00E617B2" w:rsidRDefault="00E468A1">
            <w:pPr>
              <w:spacing w:after="0" w:line="240" w:lineRule="auto"/>
              <w:jc w:val="both"/>
              <w:rPr>
                <w:rFonts w:ascii="Times New Roman" w:hAnsi="Times New Roman"/>
                <w:sz w:val="28"/>
              </w:rPr>
            </w:pPr>
            <w:r>
              <w:rPr>
                <w:rFonts w:ascii="Times New Roman" w:hAnsi="Times New Roman"/>
                <w:sz w:val="28"/>
              </w:rPr>
              <w:t>16</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Изготовление игрушки «Кукла с гардеробом». Использование шаблона для получения фигуры куклы из тонкого картона.</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847"/>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17</w:t>
            </w:r>
          </w:p>
          <w:p w:rsidR="00E617B2" w:rsidRDefault="00E468A1">
            <w:pPr>
              <w:spacing w:after="0" w:line="240" w:lineRule="auto"/>
              <w:jc w:val="both"/>
              <w:rPr>
                <w:rFonts w:ascii="Times New Roman" w:hAnsi="Times New Roman"/>
                <w:sz w:val="28"/>
              </w:rPr>
            </w:pPr>
            <w:r>
              <w:rPr>
                <w:rFonts w:ascii="Times New Roman" w:hAnsi="Times New Roman"/>
                <w:sz w:val="28"/>
              </w:rPr>
              <w:t>18</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Выполнение предметов одежды из цветной бумаги, отделка аппликацией.</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bl>
    <w:p w:rsidR="00E617B2" w:rsidRDefault="00E617B2">
      <w:pPr>
        <w:tabs>
          <w:tab w:val="left" w:pos="2460"/>
        </w:tabs>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after="150" w:line="240" w:lineRule="auto"/>
        <w:ind w:left="120" w:hanging="120"/>
        <w:jc w:val="center"/>
        <w:rPr>
          <w:rFonts w:ascii="Times New Roman" w:hAnsi="Times New Roman"/>
          <w:b/>
          <w:sz w:val="28"/>
          <w:highlight w:val="white"/>
        </w:rPr>
      </w:pPr>
    </w:p>
    <w:p w:rsidR="00E617B2" w:rsidRDefault="00E617B2">
      <w:pPr>
        <w:spacing w:after="150" w:line="240" w:lineRule="auto"/>
        <w:ind w:left="120" w:hanging="120"/>
        <w:jc w:val="center"/>
        <w:rPr>
          <w:rFonts w:ascii="Times New Roman" w:hAnsi="Times New Roman"/>
          <w:b/>
          <w:sz w:val="28"/>
          <w:highlight w:val="white"/>
        </w:rPr>
      </w:pPr>
    </w:p>
    <w:p w:rsidR="00E617B2" w:rsidRDefault="00E617B2">
      <w:pPr>
        <w:spacing w:after="150" w:line="240" w:lineRule="auto"/>
        <w:ind w:left="120" w:hanging="120"/>
        <w:jc w:val="center"/>
        <w:rPr>
          <w:rFonts w:ascii="Times New Roman" w:hAnsi="Times New Roman"/>
          <w:b/>
          <w:sz w:val="28"/>
          <w:highlight w:val="white"/>
        </w:rPr>
      </w:pPr>
    </w:p>
    <w:p w:rsidR="00E617B2" w:rsidRDefault="00E617B2">
      <w:pPr>
        <w:spacing w:after="150" w:line="240" w:lineRule="auto"/>
        <w:ind w:left="120" w:hanging="120"/>
        <w:jc w:val="center"/>
        <w:rPr>
          <w:rFonts w:ascii="Times New Roman" w:hAnsi="Times New Roman"/>
          <w:b/>
          <w:sz w:val="28"/>
          <w:highlight w:val="white"/>
        </w:rPr>
      </w:pPr>
    </w:p>
    <w:p w:rsidR="00E617B2" w:rsidRDefault="00E617B2">
      <w:pPr>
        <w:spacing w:after="150" w:line="240" w:lineRule="auto"/>
        <w:ind w:left="120" w:hanging="120"/>
        <w:jc w:val="center"/>
        <w:rPr>
          <w:rFonts w:ascii="Times New Roman" w:hAnsi="Times New Roman"/>
          <w:b/>
          <w:sz w:val="28"/>
          <w:highlight w:val="white"/>
        </w:rPr>
      </w:pPr>
    </w:p>
    <w:p w:rsidR="00E617B2" w:rsidRDefault="00E468A1">
      <w:pPr>
        <w:spacing w:after="150" w:line="240" w:lineRule="auto"/>
        <w:ind w:left="120" w:hanging="120"/>
        <w:jc w:val="center"/>
        <w:rPr>
          <w:rFonts w:ascii="Times New Roman" w:hAnsi="Times New Roman"/>
          <w:sz w:val="28"/>
          <w:highlight w:val="white"/>
        </w:rPr>
      </w:pPr>
      <w:r>
        <w:rPr>
          <w:rFonts w:ascii="Times New Roman" w:hAnsi="Times New Roman"/>
          <w:b/>
          <w:sz w:val="28"/>
          <w:highlight w:val="white"/>
        </w:rPr>
        <w:lastRenderedPageBreak/>
        <w:t xml:space="preserve">Календарно – </w:t>
      </w:r>
      <w:r>
        <w:rPr>
          <w:rFonts w:ascii="Times New Roman" w:hAnsi="Times New Roman"/>
          <w:b/>
          <w:sz w:val="28"/>
          <w:highlight w:val="white"/>
        </w:rPr>
        <w:t>тематическое планирование ОСЖ</w:t>
      </w:r>
    </w:p>
    <w:tbl>
      <w:tblPr>
        <w:tblW w:w="0" w:type="auto"/>
        <w:tblInd w:w="-459" w:type="dxa"/>
        <w:tblLook w:val="04A0" w:firstRow="1" w:lastRow="0" w:firstColumn="1" w:lastColumn="0" w:noHBand="0" w:noVBand="1"/>
      </w:tblPr>
      <w:tblGrid>
        <w:gridCol w:w="709"/>
        <w:gridCol w:w="4123"/>
        <w:gridCol w:w="255"/>
        <w:gridCol w:w="567"/>
        <w:gridCol w:w="273"/>
        <w:gridCol w:w="4096"/>
      </w:tblGrid>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w:t>
            </w:r>
          </w:p>
        </w:tc>
        <w:tc>
          <w:tcPr>
            <w:tcW w:w="4123"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Раздел, тема</w:t>
            </w:r>
          </w:p>
        </w:tc>
        <w:tc>
          <w:tcPr>
            <w:tcW w:w="1095" w:type="dxa"/>
            <w:gridSpan w:val="3"/>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Кол – во часов</w:t>
            </w:r>
          </w:p>
        </w:tc>
        <w:tc>
          <w:tcPr>
            <w:tcW w:w="4096"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Элементы содержания</w:t>
            </w:r>
          </w:p>
        </w:tc>
      </w:tr>
      <w:tr w:rsidR="00E617B2">
        <w:tc>
          <w:tcPr>
            <w:tcW w:w="10023" w:type="dxa"/>
            <w:gridSpan w:val="6"/>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Личная гигиена</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1-2</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Правила ухода за кожей лица с помощью косметических средств</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Врач-косметолог, маска, косметическая процедура, педикюр, маникюр, заусенцы.</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3-4</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Косметические дезинфицирующие средства</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Гигиеническая салфетка, антибактериальный эффект, лосьон.</w:t>
            </w:r>
          </w:p>
        </w:tc>
      </w:tr>
      <w:tr w:rsidR="00E617B2">
        <w:tc>
          <w:tcPr>
            <w:tcW w:w="10023" w:type="dxa"/>
            <w:gridSpan w:val="6"/>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Одежда и обувь</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5-6</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Особенности ухода за одеждой из разных видов тканей.</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Стирать вручную в теплой воде. Гладить теплым утюгом. Полиамид, эластан, вискоза,</w:t>
            </w:r>
            <w:r>
              <w:rPr>
                <w:rFonts w:ascii="Times New Roman" w:hAnsi="Times New Roman"/>
                <w:sz w:val="28"/>
              </w:rPr>
              <w:t xml:space="preserve"> лайкра. Ручная стирка, мягкие моющие средства, гели для стирки. Сушить горизонтально. Лён, хлопок, шерсть, шёлк. Температура стирки - 40-60</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7-8</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Прачечная. Правила пользования</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Бланки, отпариватель, служба быта, метки.</w:t>
            </w:r>
          </w:p>
        </w:tc>
      </w:tr>
      <w:tr w:rsidR="00E617B2">
        <w:tc>
          <w:tcPr>
            <w:tcW w:w="10023" w:type="dxa"/>
            <w:gridSpan w:val="6"/>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Культура поведения</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9-10</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 xml:space="preserve">Культура </w:t>
            </w:r>
            <w:r>
              <w:rPr>
                <w:rFonts w:ascii="Times New Roman" w:hAnsi="Times New Roman"/>
                <w:sz w:val="28"/>
              </w:rPr>
              <w:t>общения юноши и девушки</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Значение тона разговора в установлении межличностного контакта. Чувство такта, толерантность.</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11-12</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Внешний вид молодых людей ( с учетом места нахождения)</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Косметические средства, украшения, парфюмерия с учётом места нахождения,</w:t>
            </w:r>
            <w:r>
              <w:rPr>
                <w:rFonts w:ascii="Times New Roman" w:hAnsi="Times New Roman"/>
                <w:sz w:val="28"/>
              </w:rPr>
              <w:t xml:space="preserve"> индивидуальные особенности.</w:t>
            </w:r>
          </w:p>
        </w:tc>
      </w:tr>
      <w:tr w:rsidR="00E617B2">
        <w:tc>
          <w:tcPr>
            <w:tcW w:w="10023" w:type="dxa"/>
            <w:gridSpan w:val="6"/>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Жилище</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13-14</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Правила и периодичность уборки кухни и санузла. Моющие средства и приспособления</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Дезинфицирующие гели, чистящие порошки, известковый налёт.</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15-</w:t>
            </w:r>
            <w:r>
              <w:rPr>
                <w:rFonts w:ascii="Times New Roman" w:hAnsi="Times New Roman"/>
                <w:b/>
                <w:sz w:val="28"/>
              </w:rPr>
              <w:lastRenderedPageBreak/>
              <w:t>16</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lastRenderedPageBreak/>
              <w:t xml:space="preserve">Техника безопасности при работе </w:t>
            </w:r>
            <w:r>
              <w:rPr>
                <w:rFonts w:ascii="Times New Roman" w:hAnsi="Times New Roman"/>
                <w:sz w:val="28"/>
              </w:rPr>
              <w:lastRenderedPageBreak/>
              <w:t>с моющими средствами</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lastRenderedPageBreak/>
              <w:t>2</w:t>
            </w:r>
            <w:r>
              <w:rPr>
                <w:rFonts w:ascii="Times New Roman" w:hAnsi="Times New Roman"/>
                <w:sz w:val="28"/>
              </w:rPr>
              <w:br/>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lastRenderedPageBreak/>
              <w:br/>
            </w:r>
          </w:p>
        </w:tc>
      </w:tr>
      <w:tr w:rsidR="00E617B2">
        <w:tc>
          <w:tcPr>
            <w:tcW w:w="10023" w:type="dxa"/>
            <w:gridSpan w:val="6"/>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lastRenderedPageBreak/>
              <w:t>Транспорт</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17-18</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Междугородний автотранспорт, автовокзал. Маршруты автобусов расписание. Порядок приобретения билетов.</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sz w:val="28"/>
              </w:rPr>
            </w:pPr>
            <w:r>
              <w:rPr>
                <w:rFonts w:ascii="Times New Roman" w:hAnsi="Times New Roman"/>
                <w:sz w:val="28"/>
              </w:rPr>
              <w:t>Автотранспорт. Автовокзал. Расписание</w:t>
            </w:r>
          </w:p>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Предварительный билет.</w:t>
            </w:r>
          </w:p>
        </w:tc>
      </w:tr>
      <w:tr w:rsidR="00E617B2">
        <w:tc>
          <w:tcPr>
            <w:tcW w:w="10023" w:type="dxa"/>
            <w:gridSpan w:val="6"/>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Питание</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19-20</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Санитарно-гигиенические требования к приготовлению пищи</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sz w:val="28"/>
              </w:rPr>
            </w:pPr>
            <w:r>
              <w:rPr>
                <w:rFonts w:ascii="Times New Roman" w:hAnsi="Times New Roman"/>
                <w:sz w:val="28"/>
              </w:rPr>
              <w:t>Рацион. Витамины.</w:t>
            </w:r>
          </w:p>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Продукты растительного и животного происхождения</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21-22</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Салат – источник витаминов. Приготовление салатов.</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Нашинковать, нарезать соломкой, кубиками.</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23-24</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Отваривание яиц. Приготовление фаршированных яиц.</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br/>
            </w:r>
          </w:p>
        </w:tc>
      </w:tr>
      <w:tr w:rsidR="00E617B2">
        <w:tc>
          <w:tcPr>
            <w:tcW w:w="10023" w:type="dxa"/>
            <w:gridSpan w:val="6"/>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Торговля</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25-26</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 xml:space="preserve">Рынки. </w:t>
            </w:r>
            <w:r>
              <w:rPr>
                <w:rFonts w:ascii="Times New Roman" w:hAnsi="Times New Roman"/>
                <w:sz w:val="28"/>
              </w:rPr>
              <w:t>Виды рынков. Различия рынка от магазина</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Крытые, вещевые, продуктовые.</w:t>
            </w:r>
          </w:p>
        </w:tc>
      </w:tr>
      <w:tr w:rsidR="00E617B2">
        <w:tc>
          <w:tcPr>
            <w:tcW w:w="10023" w:type="dxa"/>
            <w:gridSpan w:val="6"/>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Семья</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27-28</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Семья, родственные отношение в семье. Составление родового древа.</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sz w:val="28"/>
              </w:rPr>
            </w:pPr>
            <w:r>
              <w:rPr>
                <w:rFonts w:ascii="Times New Roman" w:hAnsi="Times New Roman"/>
                <w:sz w:val="28"/>
              </w:rPr>
              <w:t>Родственные отношения.</w:t>
            </w:r>
          </w:p>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Семья. Родовое древо.</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29-30</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 xml:space="preserve">Взаимоотношение между членами семьи и </w:t>
            </w:r>
            <w:r>
              <w:rPr>
                <w:rFonts w:ascii="Times New Roman" w:hAnsi="Times New Roman"/>
                <w:sz w:val="28"/>
              </w:rPr>
              <w:t>взаимопомощь.</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Дружелюбные. Взаимопомощь. Культурно, вежливо.</w:t>
            </w:r>
          </w:p>
        </w:tc>
      </w:tr>
      <w:tr w:rsidR="00E617B2">
        <w:tc>
          <w:tcPr>
            <w:tcW w:w="10023" w:type="dxa"/>
            <w:gridSpan w:val="6"/>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Экономика домашнего хозяйства</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31-32</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sz w:val="28"/>
              </w:rPr>
            </w:pPr>
            <w:r>
              <w:rPr>
                <w:rFonts w:ascii="Times New Roman" w:hAnsi="Times New Roman"/>
                <w:sz w:val="28"/>
              </w:rPr>
              <w:t>Бюджет семьи. Виды источников дохода.</w:t>
            </w:r>
          </w:p>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Условия и порядок их получения. </w:t>
            </w:r>
            <w:r>
              <w:rPr>
                <w:rFonts w:ascii="Times New Roman" w:hAnsi="Times New Roman"/>
                <w:b/>
                <w:sz w:val="28"/>
              </w:rPr>
              <w:t>Промежуточная аттестация</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Бюджет, доход.</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33-34</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 xml:space="preserve">Упражнения в определении суммы </w:t>
            </w:r>
            <w:r>
              <w:rPr>
                <w:rFonts w:ascii="Times New Roman" w:hAnsi="Times New Roman"/>
                <w:sz w:val="28"/>
              </w:rPr>
              <w:t>доходов семьи за месяц, полгода, год</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Обобщение пройденного материала</w:t>
            </w:r>
          </w:p>
        </w:tc>
      </w:tr>
    </w:tbl>
    <w:p w:rsidR="00E617B2" w:rsidRDefault="00E468A1">
      <w:pPr>
        <w:spacing w:after="150" w:line="240" w:lineRule="auto"/>
        <w:ind w:left="120" w:hanging="120"/>
        <w:jc w:val="center"/>
        <w:rPr>
          <w:rFonts w:ascii="Times New Roman" w:hAnsi="Times New Roman"/>
          <w:color w:val="000000"/>
          <w:sz w:val="28"/>
          <w:highlight w:val="white"/>
        </w:rPr>
      </w:pPr>
      <w:r>
        <w:rPr>
          <w:rFonts w:ascii="Times New Roman" w:hAnsi="Times New Roman"/>
          <w:b/>
          <w:sz w:val="28"/>
          <w:highlight w:val="white"/>
        </w:rPr>
        <w:t>Перечень учебно-методических средств</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lastRenderedPageBreak/>
        <w:t>1.</w:t>
      </w:r>
      <w:r>
        <w:rPr>
          <w:rFonts w:ascii="Times New Roman" w:hAnsi="Times New Roman"/>
          <w:sz w:val="28"/>
          <w:highlight w:val="white"/>
        </w:rPr>
        <w:t>Воронкова В.В. Программа специальных (коррекционных) учреждений VIII вида. - М: Просвещение, 2001.</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2.</w:t>
      </w:r>
      <w:r>
        <w:rPr>
          <w:rFonts w:ascii="Times New Roman" w:hAnsi="Times New Roman"/>
          <w:sz w:val="28"/>
          <w:highlight w:val="white"/>
        </w:rPr>
        <w:t xml:space="preserve">Девяткова Т.А. Социально-бытовая </w:t>
      </w:r>
      <w:r>
        <w:rPr>
          <w:rFonts w:ascii="Times New Roman" w:hAnsi="Times New Roman"/>
          <w:sz w:val="28"/>
          <w:highlight w:val="white"/>
        </w:rPr>
        <w:t>ориентировка в специальных (коррекционных) образовательных учреждениях VIII вида. - М.: Просвещение, 2005.</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3.</w:t>
      </w:r>
      <w:r>
        <w:rPr>
          <w:rFonts w:ascii="Times New Roman" w:hAnsi="Times New Roman"/>
          <w:sz w:val="28"/>
          <w:highlight w:val="white"/>
        </w:rPr>
        <w:t> В.В. Гладкая. Социально-бытовая ориентировка в специальных (коррекционных) образовательных учреждениях VIII вида, М.,2003г.</w:t>
      </w:r>
    </w:p>
    <w:p w:rsidR="00E617B2" w:rsidRDefault="00E617B2">
      <w:pPr>
        <w:sectPr w:rsidR="00E617B2">
          <w:footerReference w:type="default" r:id="rId14"/>
          <w:pgSz w:w="11900" w:h="16840"/>
          <w:pgMar w:top="1135" w:right="851" w:bottom="851" w:left="1701" w:header="0" w:footer="720" w:gutter="0"/>
          <w:cols w:space="720"/>
          <w:titlePg/>
        </w:sectPr>
      </w:pPr>
    </w:p>
    <w:p w:rsidR="00E617B2" w:rsidRDefault="00E468A1">
      <w:pPr>
        <w:tabs>
          <w:tab w:val="left" w:pos="0"/>
        </w:tabs>
        <w:spacing w:after="0" w:line="240" w:lineRule="auto"/>
        <w:ind w:firstLine="720"/>
        <w:jc w:val="right"/>
        <w:rPr>
          <w:rFonts w:ascii="Times New Roman" w:hAnsi="Times New Roman"/>
          <w:color w:val="000000"/>
          <w:sz w:val="28"/>
        </w:rPr>
      </w:pPr>
      <w:r>
        <w:rPr>
          <w:rFonts w:ascii="Times New Roman" w:hAnsi="Times New Roman"/>
          <w:color w:val="000000"/>
          <w:sz w:val="28"/>
        </w:rPr>
        <w:lastRenderedPageBreak/>
        <w:t>Приложение №2</w:t>
      </w:r>
    </w:p>
    <w:p w:rsidR="00E617B2" w:rsidRDefault="00E617B2">
      <w:pPr>
        <w:pStyle w:val="a9"/>
        <w:jc w:val="center"/>
        <w:rPr>
          <w:rFonts w:ascii="Times New Roman" w:hAnsi="Times New Roman"/>
          <w:b/>
          <w:sz w:val="28"/>
        </w:rPr>
      </w:pPr>
    </w:p>
    <w:p w:rsidR="00E617B2" w:rsidRDefault="00E468A1">
      <w:pPr>
        <w:spacing w:line="240" w:lineRule="auto"/>
        <w:jc w:val="center"/>
        <w:rPr>
          <w:rFonts w:ascii="Times New Roman" w:hAnsi="Times New Roman"/>
          <w:b/>
          <w:sz w:val="28"/>
        </w:rPr>
      </w:pPr>
      <w:r>
        <w:rPr>
          <w:rFonts w:ascii="Times New Roman" w:hAnsi="Times New Roman"/>
          <w:b/>
          <w:sz w:val="28"/>
        </w:rPr>
        <w:t>Тестовые задания по предмету «Ручной труд»для обучающихся 2 класса</w:t>
      </w:r>
    </w:p>
    <w:p w:rsidR="00E617B2" w:rsidRDefault="00E468A1">
      <w:pPr>
        <w:spacing w:line="240" w:lineRule="auto"/>
        <w:rPr>
          <w:rFonts w:ascii="Times New Roman" w:hAnsi="Times New Roman"/>
          <w:sz w:val="28"/>
        </w:rPr>
      </w:pPr>
      <w:r>
        <w:rPr>
          <w:rFonts w:ascii="Times New Roman" w:hAnsi="Times New Roman"/>
          <w:sz w:val="28"/>
        </w:rPr>
        <w:t xml:space="preserve">     Представленные тестовые задания могут быть использованы, как средство итогового контроля предметных учебных действий по окончанию изучения курса по пред</w:t>
      </w:r>
      <w:r>
        <w:rPr>
          <w:rFonts w:ascii="Times New Roman" w:hAnsi="Times New Roman"/>
          <w:sz w:val="28"/>
        </w:rPr>
        <w:t xml:space="preserve">мету «Ручной труд» во 2 классе. Так как обучающиеся испытывают серьёзные затруднения с данной формой контроля, целесообразно проводить тестирование индивидуально. Педагог оказывает дифференцированную помощь обучающемуся при заполнении бланка теста. </w:t>
      </w:r>
    </w:p>
    <w:p w:rsidR="00E617B2" w:rsidRDefault="00E468A1">
      <w:pPr>
        <w:spacing w:line="240" w:lineRule="auto"/>
        <w:rPr>
          <w:rFonts w:ascii="Times New Roman" w:hAnsi="Times New Roman"/>
          <w:sz w:val="28"/>
        </w:rPr>
      </w:pPr>
      <w:r>
        <w:rPr>
          <w:rFonts w:ascii="Times New Roman" w:hAnsi="Times New Roman"/>
          <w:sz w:val="28"/>
        </w:rPr>
        <w:t>Получе</w:t>
      </w:r>
      <w:r>
        <w:rPr>
          <w:rFonts w:ascii="Times New Roman" w:hAnsi="Times New Roman"/>
          <w:sz w:val="28"/>
        </w:rPr>
        <w:t>нные результаты учитываются при составлении Мониторинга уровня сформированности предметных учебных действий, обучающихся 2 класса.</w:t>
      </w:r>
    </w:p>
    <w:p w:rsidR="00E617B2" w:rsidRDefault="00E468A1">
      <w:pPr>
        <w:spacing w:line="240" w:lineRule="auto"/>
        <w:rPr>
          <w:rFonts w:ascii="Times New Roman" w:hAnsi="Times New Roman"/>
          <w:sz w:val="28"/>
        </w:rPr>
      </w:pPr>
      <w:r>
        <w:rPr>
          <w:rFonts w:ascii="Times New Roman" w:hAnsi="Times New Roman"/>
          <w:b/>
          <w:sz w:val="28"/>
        </w:rPr>
        <w:t>Инструментарий,</w:t>
      </w:r>
      <w:r>
        <w:rPr>
          <w:rFonts w:ascii="Times New Roman" w:hAnsi="Times New Roman"/>
          <w:sz w:val="28"/>
        </w:rPr>
        <w:t xml:space="preserve"> необходимый для проведения тестирования: протокол промежуточной аттестации обучающегося (индивидуальный), про</w:t>
      </w:r>
      <w:r>
        <w:rPr>
          <w:rFonts w:ascii="Times New Roman" w:hAnsi="Times New Roman"/>
          <w:sz w:val="28"/>
        </w:rPr>
        <w:t>токол промежуточной аттестации обучающихся (класса), тесты.</w:t>
      </w:r>
    </w:p>
    <w:p w:rsidR="00E617B2" w:rsidRDefault="00E468A1">
      <w:pPr>
        <w:spacing w:line="240" w:lineRule="auto"/>
        <w:jc w:val="center"/>
        <w:rPr>
          <w:rFonts w:ascii="Times New Roman" w:hAnsi="Times New Roman"/>
          <w:b/>
          <w:sz w:val="28"/>
        </w:rPr>
      </w:pPr>
      <w:r>
        <w:rPr>
          <w:rFonts w:ascii="Times New Roman" w:hAnsi="Times New Roman"/>
          <w:b/>
          <w:sz w:val="28"/>
        </w:rPr>
        <w:t>Критерии оценки:</w:t>
      </w:r>
    </w:p>
    <w:tbl>
      <w:tblPr>
        <w:tblStyle w:val="afffff7"/>
        <w:tblW w:w="0" w:type="auto"/>
        <w:tblLook w:val="04A0" w:firstRow="1" w:lastRow="0" w:firstColumn="1" w:lastColumn="0" w:noHBand="0" w:noVBand="1"/>
      </w:tblPr>
      <w:tblGrid>
        <w:gridCol w:w="1811"/>
        <w:gridCol w:w="1843"/>
        <w:gridCol w:w="5917"/>
      </w:tblGrid>
      <w:tr w:rsidR="00E617B2">
        <w:tc>
          <w:tcPr>
            <w:tcW w:w="1811"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b/>
                <w:color w:val="000000"/>
                <w:sz w:val="28"/>
              </w:rPr>
            </w:pPr>
            <w:r>
              <w:rPr>
                <w:rFonts w:ascii="Times New Roman" w:hAnsi="Times New Roman"/>
                <w:b/>
                <w:color w:val="000000"/>
                <w:sz w:val="28"/>
              </w:rPr>
              <w:t>Кол-во</w:t>
            </w:r>
          </w:p>
          <w:p w:rsidR="00E617B2" w:rsidRDefault="00E468A1">
            <w:pPr>
              <w:spacing w:line="240" w:lineRule="auto"/>
              <w:jc w:val="center"/>
              <w:rPr>
                <w:rFonts w:ascii="Times New Roman" w:hAnsi="Times New Roman"/>
                <w:b/>
                <w:color w:val="000000"/>
                <w:sz w:val="28"/>
              </w:rPr>
            </w:pPr>
            <w:r>
              <w:rPr>
                <w:rFonts w:ascii="Times New Roman" w:hAnsi="Times New Roman"/>
                <w:b/>
                <w:color w:val="000000"/>
                <w:sz w:val="28"/>
              </w:rPr>
              <w:t xml:space="preserve">правильных </w:t>
            </w:r>
          </w:p>
          <w:p w:rsidR="00E617B2" w:rsidRDefault="00E468A1">
            <w:pPr>
              <w:spacing w:line="240" w:lineRule="auto"/>
              <w:jc w:val="center"/>
              <w:rPr>
                <w:rFonts w:ascii="Times New Roman" w:hAnsi="Times New Roman"/>
                <w:b/>
                <w:color w:val="000000"/>
                <w:sz w:val="28"/>
              </w:rPr>
            </w:pPr>
            <w:r>
              <w:rPr>
                <w:rFonts w:ascii="Times New Roman" w:hAnsi="Times New Roman"/>
                <w:b/>
                <w:color w:val="000000"/>
                <w:sz w:val="28"/>
              </w:rPr>
              <w:t>ответов</w:t>
            </w:r>
          </w:p>
        </w:tc>
        <w:tc>
          <w:tcPr>
            <w:tcW w:w="1843"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b/>
                <w:color w:val="000000"/>
                <w:sz w:val="28"/>
              </w:rPr>
            </w:pPr>
            <w:r>
              <w:rPr>
                <w:rFonts w:ascii="Times New Roman" w:hAnsi="Times New Roman"/>
                <w:b/>
                <w:color w:val="000000"/>
                <w:sz w:val="28"/>
              </w:rPr>
              <w:t>Уровень</w:t>
            </w:r>
          </w:p>
          <w:p w:rsidR="00E617B2" w:rsidRDefault="00E468A1">
            <w:pPr>
              <w:spacing w:line="240" w:lineRule="auto"/>
              <w:jc w:val="center"/>
              <w:rPr>
                <w:rFonts w:ascii="Times New Roman" w:hAnsi="Times New Roman"/>
                <w:b/>
                <w:color w:val="000000"/>
                <w:sz w:val="28"/>
              </w:rPr>
            </w:pPr>
            <w:r>
              <w:rPr>
                <w:rFonts w:ascii="Times New Roman" w:hAnsi="Times New Roman"/>
                <w:b/>
                <w:color w:val="000000"/>
                <w:sz w:val="28"/>
              </w:rPr>
              <w:t>усвоения</w:t>
            </w:r>
          </w:p>
          <w:p w:rsidR="00E617B2" w:rsidRDefault="00E468A1">
            <w:pPr>
              <w:spacing w:line="240" w:lineRule="auto"/>
              <w:jc w:val="center"/>
              <w:rPr>
                <w:rFonts w:ascii="Times New Roman" w:hAnsi="Times New Roman"/>
                <w:b/>
                <w:color w:val="000000"/>
                <w:sz w:val="28"/>
              </w:rPr>
            </w:pPr>
            <w:r>
              <w:rPr>
                <w:rFonts w:ascii="Times New Roman" w:hAnsi="Times New Roman"/>
                <w:b/>
                <w:color w:val="000000"/>
                <w:sz w:val="28"/>
              </w:rPr>
              <w:t>информации</w:t>
            </w:r>
          </w:p>
        </w:tc>
        <w:tc>
          <w:tcPr>
            <w:tcW w:w="5917"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b/>
                <w:color w:val="000000"/>
                <w:sz w:val="28"/>
              </w:rPr>
            </w:pPr>
            <w:r>
              <w:rPr>
                <w:rFonts w:ascii="Times New Roman" w:hAnsi="Times New Roman"/>
                <w:b/>
                <w:color w:val="000000"/>
                <w:sz w:val="28"/>
              </w:rPr>
              <w:t xml:space="preserve">Качественная характеристика усвоения </w:t>
            </w:r>
          </w:p>
          <w:p w:rsidR="00E617B2" w:rsidRDefault="00E468A1">
            <w:pPr>
              <w:spacing w:line="240" w:lineRule="auto"/>
              <w:jc w:val="center"/>
              <w:rPr>
                <w:rFonts w:ascii="Times New Roman" w:hAnsi="Times New Roman"/>
                <w:b/>
                <w:color w:val="000000"/>
                <w:sz w:val="28"/>
              </w:rPr>
            </w:pPr>
            <w:r>
              <w:rPr>
                <w:rFonts w:ascii="Times New Roman" w:hAnsi="Times New Roman"/>
                <w:b/>
                <w:color w:val="000000"/>
                <w:sz w:val="28"/>
              </w:rPr>
              <w:t>учебной информации</w:t>
            </w:r>
          </w:p>
        </w:tc>
      </w:tr>
      <w:tr w:rsidR="00E617B2">
        <w:tc>
          <w:tcPr>
            <w:tcW w:w="1811"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rPr>
            </w:pPr>
            <w:r>
              <w:rPr>
                <w:rFonts w:ascii="Times New Roman" w:hAnsi="Times New Roman"/>
                <w:color w:val="000000"/>
                <w:sz w:val="28"/>
              </w:rPr>
              <w:t>9-10</w:t>
            </w:r>
          </w:p>
        </w:tc>
        <w:tc>
          <w:tcPr>
            <w:tcW w:w="1843"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rPr>
            </w:pPr>
            <w:r>
              <w:rPr>
                <w:rFonts w:ascii="Times New Roman" w:hAnsi="Times New Roman"/>
                <w:color w:val="000000"/>
                <w:sz w:val="28"/>
              </w:rPr>
              <w:t>В</w:t>
            </w:r>
          </w:p>
        </w:tc>
        <w:tc>
          <w:tcPr>
            <w:tcW w:w="5917"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rPr>
                <w:rFonts w:ascii="Times New Roman" w:hAnsi="Times New Roman"/>
                <w:color w:val="000000"/>
                <w:sz w:val="28"/>
              </w:rPr>
            </w:pPr>
            <w:r>
              <w:rPr>
                <w:rFonts w:ascii="Times New Roman" w:hAnsi="Times New Roman"/>
                <w:color w:val="000000"/>
                <w:sz w:val="28"/>
              </w:rPr>
              <w:t xml:space="preserve">- полное усвоение информации, независимость от взрослого в </w:t>
            </w:r>
            <w:r>
              <w:rPr>
                <w:rFonts w:ascii="Times New Roman" w:hAnsi="Times New Roman"/>
                <w:color w:val="000000"/>
                <w:sz w:val="28"/>
              </w:rPr>
              <w:t>выполнении задания, умение объяснить свои действия; практические умения самостоятельно использует в жизни.</w:t>
            </w:r>
          </w:p>
        </w:tc>
      </w:tr>
      <w:tr w:rsidR="00E617B2">
        <w:tc>
          <w:tcPr>
            <w:tcW w:w="1811"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rPr>
            </w:pPr>
            <w:r>
              <w:rPr>
                <w:rFonts w:ascii="Times New Roman" w:hAnsi="Times New Roman"/>
                <w:color w:val="000000"/>
                <w:sz w:val="28"/>
              </w:rPr>
              <w:t>7-8</w:t>
            </w:r>
          </w:p>
        </w:tc>
        <w:tc>
          <w:tcPr>
            <w:tcW w:w="1843"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rPr>
            </w:pPr>
            <w:r>
              <w:rPr>
                <w:rFonts w:ascii="Times New Roman" w:hAnsi="Times New Roman"/>
                <w:color w:val="000000"/>
                <w:sz w:val="28"/>
              </w:rPr>
              <w:t>ВС</w:t>
            </w:r>
          </w:p>
        </w:tc>
        <w:tc>
          <w:tcPr>
            <w:tcW w:w="5917"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rPr>
                <w:rFonts w:ascii="Times New Roman" w:hAnsi="Times New Roman"/>
                <w:color w:val="000000"/>
                <w:sz w:val="28"/>
              </w:rPr>
            </w:pPr>
            <w:r>
              <w:rPr>
                <w:rFonts w:ascii="Times New Roman" w:hAnsi="Times New Roman"/>
                <w:color w:val="000000"/>
                <w:sz w:val="28"/>
              </w:rPr>
              <w:t xml:space="preserve">- усвоение сведений в основном, за исключением отдельных деталей, потребность в организующей поддержке, умение ответить на все вопросы по </w:t>
            </w:r>
            <w:r>
              <w:rPr>
                <w:rFonts w:ascii="Times New Roman" w:hAnsi="Times New Roman"/>
                <w:color w:val="000000"/>
                <w:sz w:val="28"/>
              </w:rPr>
              <w:t>содержанию деятельности; самостоятельно использует некоторые практические умения в жизни.</w:t>
            </w:r>
          </w:p>
        </w:tc>
      </w:tr>
      <w:tr w:rsidR="00E617B2">
        <w:tc>
          <w:tcPr>
            <w:tcW w:w="1811"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rPr>
            </w:pPr>
            <w:r>
              <w:rPr>
                <w:rFonts w:ascii="Times New Roman" w:hAnsi="Times New Roman"/>
                <w:color w:val="000000"/>
                <w:sz w:val="28"/>
              </w:rPr>
              <w:t>5-6</w:t>
            </w:r>
          </w:p>
        </w:tc>
        <w:tc>
          <w:tcPr>
            <w:tcW w:w="1843"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rPr>
            </w:pPr>
            <w:r>
              <w:rPr>
                <w:rFonts w:ascii="Times New Roman" w:hAnsi="Times New Roman"/>
                <w:color w:val="000000"/>
                <w:sz w:val="28"/>
              </w:rPr>
              <w:t>С</w:t>
            </w:r>
          </w:p>
        </w:tc>
        <w:tc>
          <w:tcPr>
            <w:tcW w:w="5917"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rPr>
                <w:rFonts w:ascii="Times New Roman" w:hAnsi="Times New Roman"/>
                <w:color w:val="000000"/>
                <w:sz w:val="28"/>
              </w:rPr>
            </w:pPr>
            <w:r>
              <w:rPr>
                <w:rFonts w:ascii="Times New Roman" w:hAnsi="Times New Roman"/>
                <w:color w:val="000000"/>
                <w:sz w:val="28"/>
              </w:rPr>
              <w:t>- частичное усвоение в объеме более половины от заданного, потребность в помощи в виде наглядных опор, умение ответить на основные вопросы по содержанию деятел</w:t>
            </w:r>
            <w:r>
              <w:rPr>
                <w:rFonts w:ascii="Times New Roman" w:hAnsi="Times New Roman"/>
                <w:color w:val="000000"/>
                <w:sz w:val="28"/>
              </w:rPr>
              <w:t>ьности; практические умения использует в жизни под контролем взрослых.</w:t>
            </w:r>
          </w:p>
        </w:tc>
      </w:tr>
      <w:tr w:rsidR="00E617B2">
        <w:tc>
          <w:tcPr>
            <w:tcW w:w="1811"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rPr>
            </w:pPr>
            <w:r>
              <w:rPr>
                <w:rFonts w:ascii="Times New Roman" w:hAnsi="Times New Roman"/>
                <w:color w:val="000000"/>
                <w:sz w:val="28"/>
              </w:rPr>
              <w:t>3-4</w:t>
            </w:r>
          </w:p>
        </w:tc>
        <w:tc>
          <w:tcPr>
            <w:tcW w:w="1843"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rPr>
            </w:pPr>
            <w:r>
              <w:rPr>
                <w:rFonts w:ascii="Times New Roman" w:hAnsi="Times New Roman"/>
                <w:color w:val="000000"/>
                <w:sz w:val="28"/>
              </w:rPr>
              <w:t>НС</w:t>
            </w:r>
          </w:p>
        </w:tc>
        <w:tc>
          <w:tcPr>
            <w:tcW w:w="5917"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rPr>
                <w:rFonts w:ascii="Times New Roman" w:hAnsi="Times New Roman"/>
                <w:color w:val="000000"/>
                <w:sz w:val="28"/>
              </w:rPr>
            </w:pPr>
            <w:r>
              <w:rPr>
                <w:rFonts w:ascii="Times New Roman" w:hAnsi="Times New Roman"/>
                <w:color w:val="000000"/>
                <w:sz w:val="28"/>
              </w:rPr>
              <w:t xml:space="preserve">- частичное усвоение в объеме менее половины от заданного, потребность в практической помощи, умение ответить на отдельные вопросы по содержанию деятельности; </w:t>
            </w:r>
            <w:r>
              <w:rPr>
                <w:rFonts w:ascii="Times New Roman" w:hAnsi="Times New Roman"/>
                <w:color w:val="000000"/>
                <w:sz w:val="28"/>
              </w:rPr>
              <w:lastRenderedPageBreak/>
              <w:t>использует некотор</w:t>
            </w:r>
            <w:r>
              <w:rPr>
                <w:rFonts w:ascii="Times New Roman" w:hAnsi="Times New Roman"/>
                <w:color w:val="000000"/>
                <w:sz w:val="28"/>
              </w:rPr>
              <w:t>ые практические умения под контролем взрослых.</w:t>
            </w:r>
          </w:p>
        </w:tc>
      </w:tr>
      <w:tr w:rsidR="00E617B2">
        <w:tc>
          <w:tcPr>
            <w:tcW w:w="1811"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rPr>
            </w:pPr>
            <w:r>
              <w:rPr>
                <w:rFonts w:ascii="Times New Roman" w:hAnsi="Times New Roman"/>
                <w:color w:val="000000"/>
                <w:sz w:val="28"/>
              </w:rPr>
              <w:lastRenderedPageBreak/>
              <w:t>0-2</w:t>
            </w:r>
          </w:p>
        </w:tc>
        <w:tc>
          <w:tcPr>
            <w:tcW w:w="1843"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rPr>
            </w:pPr>
            <w:r>
              <w:rPr>
                <w:rFonts w:ascii="Times New Roman" w:hAnsi="Times New Roman"/>
                <w:color w:val="000000"/>
                <w:sz w:val="28"/>
              </w:rPr>
              <w:t>Н</w:t>
            </w:r>
          </w:p>
        </w:tc>
        <w:tc>
          <w:tcPr>
            <w:tcW w:w="5917"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rPr>
                <w:rFonts w:ascii="Times New Roman" w:hAnsi="Times New Roman"/>
                <w:color w:val="000000"/>
                <w:sz w:val="28"/>
              </w:rPr>
            </w:pPr>
            <w:r>
              <w:rPr>
                <w:rFonts w:ascii="Times New Roman" w:hAnsi="Times New Roman"/>
                <w:color w:val="000000"/>
                <w:sz w:val="28"/>
              </w:rPr>
              <w:t>- усвоение отдельных случайных сведений, полная зависимость от взрослого в выполнении задания, отсутствие осознанности, неумение отвечать на вопросы; самостоятельно практические умения в жизни не исполь</w:t>
            </w:r>
            <w:r>
              <w:rPr>
                <w:rFonts w:ascii="Times New Roman" w:hAnsi="Times New Roman"/>
                <w:color w:val="000000"/>
                <w:sz w:val="28"/>
              </w:rPr>
              <w:t>зует.</w:t>
            </w:r>
          </w:p>
        </w:tc>
      </w:tr>
    </w:tbl>
    <w:p w:rsidR="00E617B2" w:rsidRDefault="00E617B2">
      <w:pPr>
        <w:spacing w:line="240" w:lineRule="auto"/>
        <w:rPr>
          <w:rFonts w:ascii="Times New Roman" w:hAnsi="Times New Roman"/>
          <w:color w:val="000000"/>
          <w:sz w:val="28"/>
        </w:rPr>
      </w:pPr>
    </w:p>
    <w:p w:rsidR="00E617B2" w:rsidRDefault="00E468A1">
      <w:pPr>
        <w:spacing w:line="240" w:lineRule="auto"/>
        <w:jc w:val="center"/>
        <w:rPr>
          <w:rFonts w:ascii="Times New Roman" w:hAnsi="Times New Roman"/>
          <w:b/>
          <w:sz w:val="28"/>
        </w:rPr>
      </w:pPr>
      <w:r>
        <w:rPr>
          <w:rFonts w:ascii="Times New Roman" w:hAnsi="Times New Roman"/>
          <w:b/>
          <w:sz w:val="28"/>
        </w:rPr>
        <w:t>Тестовые задания по предмету «Ручной труд» 2 класс</w:t>
      </w:r>
    </w:p>
    <w:p w:rsidR="00E617B2" w:rsidRDefault="00E468A1">
      <w:pPr>
        <w:spacing w:line="240" w:lineRule="auto"/>
        <w:rPr>
          <w:rFonts w:ascii="Times New Roman" w:hAnsi="Times New Roman"/>
          <w:b/>
          <w:sz w:val="28"/>
        </w:rPr>
      </w:pPr>
      <w:r>
        <w:rPr>
          <w:rFonts w:ascii="Times New Roman" w:hAnsi="Times New Roman"/>
          <w:sz w:val="28"/>
        </w:rPr>
        <w:t>1. Что должно лежать на парте, когда работаешь с пластилином? Лишнее - зачеркни</w:t>
      </w:r>
    </w:p>
    <w:p w:rsidR="00E617B2" w:rsidRDefault="00E468A1">
      <w:pPr>
        <w:spacing w:line="240" w:lineRule="auto"/>
        <w:rPr>
          <w:rFonts w:ascii="Times New Roman" w:hAnsi="Times New Roman"/>
          <w:sz w:val="28"/>
        </w:rPr>
      </w:pPr>
      <w:r>
        <w:rPr>
          <w:rFonts w:ascii="Times New Roman" w:hAnsi="Times New Roman"/>
          <w:noProof/>
          <w:sz w:val="28"/>
        </w:rPr>
        <w:drawing>
          <wp:inline distT="0" distB="0" distL="0" distR="0">
            <wp:extent cx="1819275" cy="93345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srcRect/>
                    <a:stretch/>
                  </pic:blipFill>
                  <pic:spPr>
                    <a:xfrm>
                      <a:off x="0" y="0"/>
                      <a:ext cx="1819275" cy="933450"/>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1438275" cy="1438275"/>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srcRect/>
                    <a:stretch/>
                  </pic:blipFill>
                  <pic:spPr>
                    <a:xfrm>
                      <a:off x="0" y="0"/>
                      <a:ext cx="1438275" cy="1438275"/>
                    </a:xfrm>
                    <a:prstGeom prst="rect">
                      <a:avLst/>
                    </a:prstGeom>
                  </pic:spPr>
                </pic:pic>
              </a:graphicData>
            </a:graphic>
          </wp:inline>
        </w:drawing>
      </w:r>
      <w:r>
        <w:rPr>
          <w:rFonts w:ascii="Times New Roman" w:hAnsi="Times New Roman"/>
          <w:noProof/>
          <w:sz w:val="28"/>
        </w:rPr>
        <w:drawing>
          <wp:inline distT="0" distB="0" distL="0" distR="0">
            <wp:extent cx="304800" cy="30480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a:stretch/>
                  </pic:blipFill>
                  <pic:spPr>
                    <a:xfrm>
                      <a:off x="0" y="0"/>
                      <a:ext cx="304800" cy="304800"/>
                    </a:xfrm>
                    <a:prstGeom prst="rect">
                      <a:avLst/>
                    </a:prstGeom>
                  </pic:spPr>
                </pic:pic>
              </a:graphicData>
            </a:graphic>
          </wp:inline>
        </w:drawing>
      </w:r>
      <w:r>
        <w:rPr>
          <w:rFonts w:ascii="Times New Roman" w:hAnsi="Times New Roman"/>
          <w:noProof/>
          <w:sz w:val="28"/>
        </w:rPr>
        <w:drawing>
          <wp:inline distT="0" distB="0" distL="0" distR="0">
            <wp:extent cx="1047750" cy="104775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srcRect/>
                    <a:stretch/>
                  </pic:blipFill>
                  <pic:spPr>
                    <a:xfrm>
                      <a:off x="0" y="0"/>
                      <a:ext cx="1047750" cy="1047750"/>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1466850" cy="97155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srcRect/>
                    <a:stretch/>
                  </pic:blipFill>
                  <pic:spPr>
                    <a:xfrm>
                      <a:off x="0" y="0"/>
                      <a:ext cx="1466850" cy="971550"/>
                    </a:xfrm>
                    <a:prstGeom prst="rect">
                      <a:avLst/>
                    </a:prstGeom>
                  </pic:spPr>
                </pic:pic>
              </a:graphicData>
            </a:graphic>
          </wp:inline>
        </w:drawing>
      </w:r>
    </w:p>
    <w:p w:rsidR="00E617B2" w:rsidRDefault="00E468A1">
      <w:pPr>
        <w:spacing w:line="240" w:lineRule="auto"/>
        <w:rPr>
          <w:rFonts w:ascii="Times New Roman" w:hAnsi="Times New Roman"/>
          <w:sz w:val="28"/>
        </w:rPr>
      </w:pPr>
      <w:r>
        <w:rPr>
          <w:rFonts w:ascii="Times New Roman" w:hAnsi="Times New Roman"/>
          <w:sz w:val="28"/>
        </w:rPr>
        <w:t xml:space="preserve">2.Назови фигурку. Из каких частей она состоит? На какую геометрическую фигуру похожи части поделки? Нарисуй эту геометрическую фигуру. </w:t>
      </w:r>
    </w:p>
    <w:p w:rsidR="00E617B2" w:rsidRDefault="00E468A1">
      <w:pPr>
        <w:spacing w:line="240" w:lineRule="auto"/>
        <w:jc w:val="center"/>
        <w:rPr>
          <w:rFonts w:ascii="Times New Roman" w:hAnsi="Times New Roman"/>
          <w:sz w:val="28"/>
        </w:rPr>
      </w:pPr>
      <w:r>
        <w:rPr>
          <w:rFonts w:ascii="Times New Roman" w:hAnsi="Times New Roman"/>
          <w:noProof/>
          <w:sz w:val="28"/>
        </w:rPr>
        <w:drawing>
          <wp:inline distT="0" distB="0" distL="0" distR="0">
            <wp:extent cx="1295400" cy="165735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srcRect/>
                    <a:stretch/>
                  </pic:blipFill>
                  <pic:spPr>
                    <a:xfrm>
                      <a:off x="0" y="0"/>
                      <a:ext cx="1295400" cy="1657350"/>
                    </a:xfrm>
                    <a:prstGeom prst="rect">
                      <a:avLst/>
                    </a:prstGeom>
                  </pic:spPr>
                </pic:pic>
              </a:graphicData>
            </a:graphic>
          </wp:inline>
        </w:drawing>
      </w:r>
    </w:p>
    <w:p w:rsidR="00E617B2" w:rsidRDefault="00E468A1">
      <w:pPr>
        <w:spacing w:line="240" w:lineRule="auto"/>
        <w:rPr>
          <w:rFonts w:ascii="Times New Roman" w:hAnsi="Times New Roman"/>
          <w:sz w:val="28"/>
        </w:rPr>
      </w:pPr>
      <w:r>
        <w:rPr>
          <w:rFonts w:ascii="Times New Roman" w:hAnsi="Times New Roman"/>
          <w:sz w:val="28"/>
        </w:rPr>
        <w:t>3.Вспомни, что такое природный материал. Зачеркни то, что не относится к природному материалу.</w:t>
      </w:r>
    </w:p>
    <w:p w:rsidR="00E617B2" w:rsidRDefault="00E468A1">
      <w:pPr>
        <w:spacing w:line="240" w:lineRule="auto"/>
        <w:rPr>
          <w:rFonts w:ascii="Times New Roman" w:hAnsi="Times New Roman"/>
          <w:sz w:val="28"/>
        </w:rPr>
      </w:pPr>
      <w:r>
        <w:rPr>
          <w:rFonts w:ascii="Times New Roman" w:hAnsi="Times New Roman"/>
          <w:noProof/>
          <w:sz w:val="28"/>
        </w:rPr>
        <w:lastRenderedPageBreak/>
        <w:drawing>
          <wp:inline distT="0" distB="0" distL="0" distR="0">
            <wp:extent cx="666750" cy="66675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srcRect/>
                    <a:stretch/>
                  </pic:blipFill>
                  <pic:spPr>
                    <a:xfrm>
                      <a:off x="0" y="0"/>
                      <a:ext cx="666750" cy="666750"/>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581025" cy="51435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srcRect/>
                    <a:stretch/>
                  </pic:blipFill>
                  <pic:spPr>
                    <a:xfrm>
                      <a:off x="0" y="0"/>
                      <a:ext cx="581025" cy="514350"/>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923925" cy="78105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srcRect/>
                    <a:stretch/>
                  </pic:blipFill>
                  <pic:spPr>
                    <a:xfrm>
                      <a:off x="0" y="0"/>
                      <a:ext cx="923925" cy="781050"/>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866775" cy="866775"/>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srcRect/>
                    <a:stretch/>
                  </pic:blipFill>
                  <pic:spPr>
                    <a:xfrm>
                      <a:off x="0" y="0"/>
                      <a:ext cx="866775" cy="866775"/>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828675" cy="82867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srcRect/>
                    <a:stretch/>
                  </pic:blipFill>
                  <pic:spPr>
                    <a:xfrm>
                      <a:off x="0" y="0"/>
                      <a:ext cx="828675" cy="828675"/>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866775" cy="885825"/>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srcRect/>
                    <a:stretch/>
                  </pic:blipFill>
                  <pic:spPr>
                    <a:xfrm>
                      <a:off x="0" y="0"/>
                      <a:ext cx="866775" cy="885825"/>
                    </a:xfrm>
                    <a:prstGeom prst="rect">
                      <a:avLst/>
                    </a:prstGeom>
                  </pic:spPr>
                </pic:pic>
              </a:graphicData>
            </a:graphic>
          </wp:inline>
        </w:drawing>
      </w:r>
      <w:r>
        <w:rPr>
          <w:rFonts w:ascii="Times New Roman" w:hAnsi="Times New Roman"/>
          <w:noProof/>
          <w:sz w:val="28"/>
        </w:rPr>
        <w:drawing>
          <wp:inline distT="0" distB="0" distL="0" distR="0">
            <wp:extent cx="1019175" cy="74295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srcRect/>
                    <a:stretch/>
                  </pic:blipFill>
                  <pic:spPr>
                    <a:xfrm>
                      <a:off x="0" y="0"/>
                      <a:ext cx="1019175" cy="742950"/>
                    </a:xfrm>
                    <a:prstGeom prst="rect">
                      <a:avLst/>
                    </a:prstGeom>
                  </pic:spPr>
                </pic:pic>
              </a:graphicData>
            </a:graphic>
          </wp:inline>
        </w:drawing>
      </w:r>
    </w:p>
    <w:p w:rsidR="00E617B2" w:rsidRDefault="00E468A1">
      <w:pPr>
        <w:spacing w:line="240" w:lineRule="auto"/>
        <w:rPr>
          <w:rFonts w:ascii="Times New Roman" w:hAnsi="Times New Roman"/>
          <w:sz w:val="28"/>
        </w:rPr>
      </w:pPr>
      <w:r>
        <w:rPr>
          <w:rFonts w:ascii="Times New Roman" w:hAnsi="Times New Roman"/>
          <w:sz w:val="28"/>
        </w:rPr>
        <w:t>4</w:t>
      </w:r>
      <w:r>
        <w:rPr>
          <w:rFonts w:ascii="Times New Roman" w:hAnsi="Times New Roman"/>
          <w:sz w:val="28"/>
        </w:rPr>
        <w:t>.Определи порядок сушки листьев, расставь цифры:</w:t>
      </w:r>
    </w:p>
    <w:p w:rsidR="00E617B2" w:rsidRDefault="00E468A1">
      <w:pPr>
        <w:spacing w:line="240" w:lineRule="auto"/>
        <w:rPr>
          <w:rFonts w:ascii="Times New Roman" w:hAnsi="Times New Roman"/>
          <w:sz w:val="28"/>
        </w:rPr>
      </w:pPr>
      <w:r>
        <w:rPr>
          <w:rFonts w:ascii="Times New Roman" w:hAnsi="Times New Roman"/>
          <w:sz w:val="28"/>
        </w:rPr>
        <w:t>_____     -отбери яркие листья;</w:t>
      </w:r>
    </w:p>
    <w:p w:rsidR="00E617B2" w:rsidRDefault="00E468A1">
      <w:pPr>
        <w:spacing w:line="240" w:lineRule="auto"/>
        <w:rPr>
          <w:rFonts w:ascii="Times New Roman" w:hAnsi="Times New Roman"/>
          <w:sz w:val="28"/>
        </w:rPr>
      </w:pPr>
      <w:r>
        <w:rPr>
          <w:rFonts w:ascii="Times New Roman" w:hAnsi="Times New Roman"/>
          <w:sz w:val="28"/>
        </w:rPr>
        <w:t>_____     - накрой газетами и положи сверху груз;</w:t>
      </w:r>
    </w:p>
    <w:p w:rsidR="00E617B2" w:rsidRDefault="00E468A1">
      <w:pPr>
        <w:spacing w:line="240" w:lineRule="auto"/>
        <w:rPr>
          <w:rFonts w:ascii="Times New Roman" w:hAnsi="Times New Roman"/>
          <w:sz w:val="28"/>
        </w:rPr>
      </w:pPr>
      <w:r>
        <w:rPr>
          <w:rFonts w:ascii="Times New Roman" w:hAnsi="Times New Roman"/>
          <w:sz w:val="28"/>
        </w:rPr>
        <w:t>_____     -положи их на газету, расправь.</w:t>
      </w:r>
    </w:p>
    <w:p w:rsidR="00E617B2" w:rsidRDefault="00E617B2">
      <w:pPr>
        <w:spacing w:line="240" w:lineRule="auto"/>
        <w:rPr>
          <w:rFonts w:ascii="Times New Roman" w:hAnsi="Times New Roman"/>
          <w:sz w:val="28"/>
        </w:rPr>
      </w:pPr>
    </w:p>
    <w:p w:rsidR="00E617B2" w:rsidRDefault="00E468A1">
      <w:pPr>
        <w:spacing w:line="240" w:lineRule="auto"/>
        <w:rPr>
          <w:rFonts w:ascii="Times New Roman" w:hAnsi="Times New Roman"/>
          <w:sz w:val="28"/>
        </w:rPr>
      </w:pPr>
      <w:r>
        <w:rPr>
          <w:rFonts w:ascii="Times New Roman" w:hAnsi="Times New Roman"/>
          <w:sz w:val="28"/>
        </w:rPr>
        <w:t>5. Что не относится  при работе с бумагой? Лишнее зачеркни!</w:t>
      </w:r>
    </w:p>
    <w:p w:rsidR="00E617B2" w:rsidRDefault="00E468A1">
      <w:pPr>
        <w:spacing w:line="240" w:lineRule="auto"/>
        <w:rPr>
          <w:rFonts w:ascii="Times New Roman" w:hAnsi="Times New Roman"/>
          <w:sz w:val="28"/>
        </w:rPr>
      </w:pPr>
      <w:r>
        <w:rPr>
          <w:rFonts w:ascii="Times New Roman" w:hAnsi="Times New Roman"/>
          <w:noProof/>
          <w:sz w:val="28"/>
        </w:rPr>
        <w:drawing>
          <wp:inline distT="0" distB="0" distL="0" distR="0">
            <wp:extent cx="1038225" cy="695325"/>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srcRect/>
                    <a:stretch/>
                  </pic:blipFill>
                  <pic:spPr>
                    <a:xfrm>
                      <a:off x="0" y="0"/>
                      <a:ext cx="1038225" cy="695325"/>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1047750" cy="104775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srcRect/>
                    <a:stretch/>
                  </pic:blipFill>
                  <pic:spPr>
                    <a:xfrm>
                      <a:off x="0" y="0"/>
                      <a:ext cx="1047750" cy="1047750"/>
                    </a:xfrm>
                    <a:prstGeom prst="rect">
                      <a:avLst/>
                    </a:prstGeom>
                  </pic:spPr>
                </pic:pic>
              </a:graphicData>
            </a:graphic>
          </wp:inline>
        </w:drawing>
      </w:r>
      <w:r>
        <w:rPr>
          <w:rFonts w:ascii="Times New Roman" w:hAnsi="Times New Roman"/>
          <w:noProof/>
          <w:sz w:val="28"/>
        </w:rPr>
        <w:drawing>
          <wp:inline distT="0" distB="0" distL="0" distR="0">
            <wp:extent cx="304800" cy="304800"/>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a:stretch/>
                  </pic:blipFill>
                  <pic:spPr>
                    <a:xfrm>
                      <a:off x="0" y="0"/>
                      <a:ext cx="304800" cy="304800"/>
                    </a:xfrm>
                    <a:prstGeom prst="rect">
                      <a:avLst/>
                    </a:prstGeom>
                  </pic:spPr>
                </pic:pic>
              </a:graphicData>
            </a:graphic>
          </wp:inline>
        </w:drawing>
      </w:r>
      <w:r>
        <w:rPr>
          <w:rFonts w:ascii="Times New Roman" w:hAnsi="Times New Roman"/>
          <w:noProof/>
          <w:sz w:val="28"/>
        </w:rPr>
        <w:drawing>
          <wp:inline distT="0" distB="0" distL="0" distR="0">
            <wp:extent cx="685800" cy="114300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srcRect/>
                    <a:stretch/>
                  </pic:blipFill>
                  <pic:spPr>
                    <a:xfrm>
                      <a:off x="0" y="0"/>
                      <a:ext cx="685800" cy="1143000"/>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1504950" cy="838200"/>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srcRect/>
                    <a:stretch/>
                  </pic:blipFill>
                  <pic:spPr>
                    <a:xfrm>
                      <a:off x="0" y="0"/>
                      <a:ext cx="1504950" cy="838200"/>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1323975" cy="1323975"/>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srcRect/>
                    <a:stretch/>
                  </pic:blipFill>
                  <pic:spPr>
                    <a:xfrm>
                      <a:off x="0" y="0"/>
                      <a:ext cx="1323975" cy="1323975"/>
                    </a:xfrm>
                    <a:prstGeom prst="rect">
                      <a:avLst/>
                    </a:prstGeom>
                  </pic:spPr>
                </pic:pic>
              </a:graphicData>
            </a:graphic>
          </wp:inline>
        </w:drawing>
      </w: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468A1">
      <w:pPr>
        <w:spacing w:line="240" w:lineRule="auto"/>
        <w:rPr>
          <w:rFonts w:ascii="Times New Roman" w:hAnsi="Times New Roman"/>
          <w:sz w:val="28"/>
        </w:rPr>
      </w:pPr>
      <w:r>
        <w:rPr>
          <w:rFonts w:ascii="Times New Roman" w:hAnsi="Times New Roman"/>
          <w:sz w:val="28"/>
        </w:rPr>
        <w:t>6.Выбери не правильное расположение шаблона на листе бумаги. Зачеркни его.</w:t>
      </w:r>
    </w:p>
    <w:p w:rsidR="00E617B2" w:rsidRDefault="00E468A1">
      <w:pPr>
        <w:spacing w:line="240" w:lineRule="auto"/>
        <w:jc w:val="center"/>
        <w:rPr>
          <w:rFonts w:ascii="Times New Roman" w:hAnsi="Times New Roman"/>
          <w:sz w:val="28"/>
        </w:rPr>
      </w:pPr>
      <w:r>
        <w:rPr>
          <w:rFonts w:ascii="Times New Roman" w:hAnsi="Times New Roman"/>
          <w:sz w:val="28"/>
        </w:rPr>
        <w:lastRenderedPageBreak/>
        <w:t xml:space="preserve"> </w:t>
      </w:r>
      <w:r>
        <w:rPr>
          <w:rFonts w:ascii="Times New Roman" w:hAnsi="Times New Roman"/>
          <w:noProof/>
          <w:sz w:val="28"/>
        </w:rPr>
        <w:drawing>
          <wp:inline distT="0" distB="0" distL="0" distR="0">
            <wp:extent cx="1476375" cy="885825"/>
            <wp:effectExtent l="-295274" t="295275" r="-295274" b="295275"/>
            <wp:docPr id="20"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srcRect/>
                    <a:stretch/>
                  </pic:blipFill>
                  <pic:spPr>
                    <a:xfrm rot="-5400000">
                      <a:off x="0" y="0"/>
                      <a:ext cx="1476375" cy="885825"/>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962025" cy="146685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srcRect l="7375" t="10565" r="53650" b="10835"/>
                    <a:stretch/>
                  </pic:blipFill>
                  <pic:spPr>
                    <a:xfrm>
                      <a:off x="0" y="0"/>
                      <a:ext cx="962025" cy="1466850"/>
                    </a:xfrm>
                    <a:prstGeom prst="rect">
                      <a:avLst/>
                    </a:prstGeom>
                  </pic:spPr>
                </pic:pic>
              </a:graphicData>
            </a:graphic>
          </wp:inline>
        </w:drawing>
      </w:r>
      <w:r>
        <w:rPr>
          <w:rFonts w:ascii="Times New Roman" w:hAnsi="Times New Roman"/>
          <w:sz w:val="28"/>
        </w:rPr>
        <w:t xml:space="preserve"> </w:t>
      </w:r>
    </w:p>
    <w:p w:rsidR="00E617B2" w:rsidRDefault="00E468A1">
      <w:pPr>
        <w:spacing w:line="240" w:lineRule="auto"/>
        <w:rPr>
          <w:rFonts w:ascii="Times New Roman" w:hAnsi="Times New Roman"/>
          <w:sz w:val="28"/>
        </w:rPr>
      </w:pPr>
      <w:r>
        <w:rPr>
          <w:rFonts w:ascii="Times New Roman" w:hAnsi="Times New Roman"/>
          <w:sz w:val="28"/>
        </w:rPr>
        <w:t>7.На какой картине ножницы передают не правильно? Зачеркни её!</w:t>
      </w:r>
    </w:p>
    <w:p w:rsidR="00E617B2" w:rsidRDefault="00E468A1">
      <w:pPr>
        <w:spacing w:line="240" w:lineRule="auto"/>
        <w:jc w:val="center"/>
        <w:rPr>
          <w:rFonts w:ascii="Times New Roman" w:hAnsi="Times New Roman"/>
          <w:sz w:val="28"/>
        </w:rPr>
      </w:pPr>
      <w:r>
        <w:rPr>
          <w:rFonts w:ascii="Times New Roman" w:hAnsi="Times New Roman"/>
          <w:noProof/>
          <w:sz w:val="28"/>
        </w:rPr>
        <w:drawing>
          <wp:inline distT="0" distB="0" distL="0" distR="0">
            <wp:extent cx="714375" cy="904875"/>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srcRect l="56000"/>
                    <a:stretch/>
                  </pic:blipFill>
                  <pic:spPr>
                    <a:xfrm>
                      <a:off x="0" y="0"/>
                      <a:ext cx="714375" cy="904875"/>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1171575" cy="87630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srcRect/>
                    <a:stretch/>
                  </pic:blipFill>
                  <pic:spPr>
                    <a:xfrm>
                      <a:off x="0" y="0"/>
                      <a:ext cx="1171575" cy="876300"/>
                    </a:xfrm>
                    <a:prstGeom prst="rect">
                      <a:avLst/>
                    </a:prstGeom>
                  </pic:spPr>
                </pic:pic>
              </a:graphicData>
            </a:graphic>
          </wp:inline>
        </w:drawing>
      </w:r>
    </w:p>
    <w:p w:rsidR="00E617B2" w:rsidRDefault="00E468A1">
      <w:pPr>
        <w:spacing w:line="240" w:lineRule="auto"/>
        <w:rPr>
          <w:rFonts w:ascii="Times New Roman" w:hAnsi="Times New Roman"/>
          <w:sz w:val="28"/>
        </w:rPr>
      </w:pPr>
      <w:r>
        <w:rPr>
          <w:rFonts w:ascii="Times New Roman" w:hAnsi="Times New Roman"/>
          <w:sz w:val="28"/>
        </w:rPr>
        <w:t xml:space="preserve">8 .Обведи, что не относится к инструментам? </w:t>
      </w:r>
    </w:p>
    <w:p w:rsidR="00E617B2" w:rsidRDefault="00E468A1">
      <w:pPr>
        <w:spacing w:line="240" w:lineRule="auto"/>
        <w:rPr>
          <w:rFonts w:ascii="Times New Roman" w:hAnsi="Times New Roman"/>
          <w:sz w:val="28"/>
        </w:rPr>
      </w:pPr>
      <w:r>
        <w:rPr>
          <w:rFonts w:ascii="Times New Roman" w:hAnsi="Times New Roman"/>
          <w:noProof/>
          <w:sz w:val="28"/>
        </w:rPr>
        <w:drawing>
          <wp:inline distT="0" distB="0" distL="0" distR="0">
            <wp:extent cx="781050" cy="781050"/>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srcRect/>
                    <a:stretch/>
                  </pic:blipFill>
                  <pic:spPr>
                    <a:xfrm>
                      <a:off x="0" y="0"/>
                      <a:ext cx="781050" cy="781050"/>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809625" cy="80962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srcRect/>
                    <a:stretch/>
                  </pic:blipFill>
                  <pic:spPr>
                    <a:xfrm>
                      <a:off x="0" y="0"/>
                      <a:ext cx="809625" cy="809625"/>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1057275" cy="1057275"/>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a:srcRect/>
                    <a:stretch/>
                  </pic:blipFill>
                  <pic:spPr>
                    <a:xfrm>
                      <a:off x="0" y="0"/>
                      <a:ext cx="1057275" cy="1057275"/>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1409700" cy="97155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srcRect/>
                    <a:stretch/>
                  </pic:blipFill>
                  <pic:spPr>
                    <a:xfrm>
                      <a:off x="0" y="0"/>
                      <a:ext cx="1409700" cy="971550"/>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809625" cy="447675"/>
            <wp:effectExtent l="-180974" t="180975" r="-180974" b="180975"/>
            <wp:docPr id="28"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srcRect/>
                    <a:stretch/>
                  </pic:blipFill>
                  <pic:spPr>
                    <a:xfrm rot="5400000">
                      <a:off x="0" y="0"/>
                      <a:ext cx="809625" cy="447675"/>
                    </a:xfrm>
                    <a:prstGeom prst="rect">
                      <a:avLst/>
                    </a:prstGeom>
                  </pic:spPr>
                </pic:pic>
              </a:graphicData>
            </a:graphic>
          </wp:inline>
        </w:drawing>
      </w:r>
    </w:p>
    <w:p w:rsidR="00E617B2" w:rsidRDefault="00E617B2">
      <w:pPr>
        <w:spacing w:line="240" w:lineRule="auto"/>
        <w:jc w:val="both"/>
        <w:rPr>
          <w:rFonts w:ascii="Times New Roman" w:hAnsi="Times New Roman"/>
          <w:b/>
          <w:sz w:val="28"/>
        </w:rPr>
      </w:pPr>
    </w:p>
    <w:p w:rsidR="00E617B2" w:rsidRDefault="00E617B2">
      <w:pPr>
        <w:spacing w:line="240" w:lineRule="auto"/>
        <w:jc w:val="both"/>
        <w:rPr>
          <w:rFonts w:ascii="Times New Roman" w:hAnsi="Times New Roman"/>
          <w:b/>
          <w:sz w:val="28"/>
        </w:rPr>
      </w:pPr>
    </w:p>
    <w:p w:rsidR="00E617B2" w:rsidRDefault="00E617B2">
      <w:pPr>
        <w:spacing w:line="240" w:lineRule="auto"/>
        <w:jc w:val="both"/>
        <w:rPr>
          <w:rFonts w:ascii="Times New Roman" w:hAnsi="Times New Roman"/>
          <w:b/>
          <w:sz w:val="28"/>
        </w:rPr>
      </w:pPr>
    </w:p>
    <w:p w:rsidR="00E617B2" w:rsidRDefault="00E468A1">
      <w:pPr>
        <w:spacing w:line="240" w:lineRule="auto"/>
        <w:jc w:val="both"/>
        <w:rPr>
          <w:rFonts w:ascii="Times New Roman" w:hAnsi="Times New Roman"/>
          <w:sz w:val="28"/>
        </w:rPr>
      </w:pPr>
      <w:r>
        <w:rPr>
          <w:rFonts w:ascii="Times New Roman" w:hAnsi="Times New Roman"/>
          <w:b/>
          <w:sz w:val="28"/>
        </w:rPr>
        <w:t>Контрольно - измерительные материалы по чтению для 2 класса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96"/>
        <w:gridCol w:w="4674"/>
      </w:tblGrid>
      <w:tr w:rsidR="00E617B2">
        <w:tc>
          <w:tcPr>
            <w:tcW w:w="4896"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sz w:val="28"/>
              </w:rPr>
            </w:pPr>
            <w:r>
              <w:rPr>
                <w:rFonts w:ascii="Times New Roman" w:hAnsi="Times New Roman"/>
                <w:sz w:val="28"/>
              </w:rPr>
              <w:t>1 полугодие</w:t>
            </w:r>
          </w:p>
          <w:p w:rsidR="00E617B2" w:rsidRDefault="00E468A1">
            <w:pPr>
              <w:spacing w:line="240" w:lineRule="auto"/>
              <w:jc w:val="center"/>
              <w:rPr>
                <w:rFonts w:ascii="Times New Roman" w:hAnsi="Times New Roman"/>
                <w:sz w:val="28"/>
              </w:rPr>
            </w:pPr>
            <w:r>
              <w:rPr>
                <w:rFonts w:ascii="Times New Roman" w:hAnsi="Times New Roman"/>
                <w:sz w:val="28"/>
              </w:rPr>
              <w:t>1 вариант</w:t>
            </w:r>
          </w:p>
          <w:p w:rsidR="00E617B2" w:rsidRDefault="00E468A1">
            <w:pPr>
              <w:spacing w:line="240" w:lineRule="auto"/>
              <w:jc w:val="center"/>
              <w:rPr>
                <w:rFonts w:ascii="Times New Roman" w:hAnsi="Times New Roman"/>
                <w:sz w:val="28"/>
              </w:rPr>
            </w:pPr>
            <w:r>
              <w:rPr>
                <w:rFonts w:ascii="Times New Roman" w:hAnsi="Times New Roman"/>
                <w:sz w:val="28"/>
              </w:rPr>
              <w:t>Дедушка.</w:t>
            </w:r>
          </w:p>
          <w:p w:rsidR="00E617B2" w:rsidRDefault="00E468A1">
            <w:pPr>
              <w:spacing w:line="240" w:lineRule="auto"/>
              <w:rPr>
                <w:rFonts w:ascii="Times New Roman" w:hAnsi="Times New Roman"/>
                <w:sz w:val="28"/>
              </w:rPr>
            </w:pPr>
            <w:r>
              <w:rPr>
                <w:rFonts w:ascii="Times New Roman" w:hAnsi="Times New Roman"/>
                <w:sz w:val="28"/>
              </w:rPr>
              <w:t>Мальчики Миша и Сережа жили у деда. Они помогали деду сушить сеть. Дедушка учил мальчиков ловить рыбу. Ребята любили работать с дедом.(23 слова)</w:t>
            </w:r>
          </w:p>
          <w:p w:rsidR="00E617B2" w:rsidRDefault="00E468A1">
            <w:pPr>
              <w:spacing w:line="240" w:lineRule="auto"/>
              <w:jc w:val="center"/>
              <w:rPr>
                <w:rFonts w:ascii="Times New Roman" w:hAnsi="Times New Roman"/>
                <w:sz w:val="28"/>
              </w:rPr>
            </w:pPr>
            <w:r>
              <w:rPr>
                <w:rFonts w:ascii="Times New Roman" w:hAnsi="Times New Roman"/>
                <w:sz w:val="28"/>
              </w:rPr>
              <w:t>2 вариант</w:t>
            </w:r>
          </w:p>
          <w:p w:rsidR="00E617B2" w:rsidRDefault="00E468A1">
            <w:pPr>
              <w:spacing w:line="240" w:lineRule="auto"/>
              <w:jc w:val="center"/>
              <w:rPr>
                <w:rFonts w:ascii="Times New Roman" w:hAnsi="Times New Roman"/>
                <w:sz w:val="28"/>
              </w:rPr>
            </w:pPr>
            <w:r>
              <w:rPr>
                <w:rFonts w:ascii="Times New Roman" w:hAnsi="Times New Roman"/>
                <w:sz w:val="28"/>
              </w:rPr>
              <w:t>Как Алик напугал маму и папу.</w:t>
            </w:r>
          </w:p>
          <w:p w:rsidR="00E617B2" w:rsidRDefault="00E468A1">
            <w:pPr>
              <w:spacing w:line="240" w:lineRule="auto"/>
              <w:rPr>
                <w:rFonts w:ascii="Times New Roman" w:hAnsi="Times New Roman"/>
                <w:sz w:val="28"/>
              </w:rPr>
            </w:pPr>
            <w:r>
              <w:rPr>
                <w:rFonts w:ascii="Times New Roman" w:hAnsi="Times New Roman"/>
                <w:sz w:val="28"/>
              </w:rPr>
              <w:t xml:space="preserve">Папа купил сыну Алику книгу-раскраску. Там рисунки: мамонты и слоны, аллигаторы и гиппопотамы, </w:t>
            </w:r>
            <w:r>
              <w:rPr>
                <w:rFonts w:ascii="Times New Roman" w:hAnsi="Times New Roman"/>
                <w:sz w:val="28"/>
              </w:rPr>
              <w:lastRenderedPageBreak/>
              <w:t xml:space="preserve">носороги и мартышки. А мама Алику купила краски и кисти. Он раскрасил рисунки красками. Мамонт стал синим, а носорог красным. Ну и </w:t>
            </w:r>
            <w:r>
              <w:rPr>
                <w:rFonts w:ascii="Times New Roman" w:hAnsi="Times New Roman"/>
                <w:sz w:val="28"/>
              </w:rPr>
              <w:t>ну!(37 слов)  </w:t>
            </w:r>
          </w:p>
          <w:p w:rsidR="00E617B2" w:rsidRDefault="00E617B2">
            <w:pPr>
              <w:spacing w:line="240" w:lineRule="auto"/>
              <w:jc w:val="center"/>
              <w:rPr>
                <w:rFonts w:ascii="Times New Roman" w:hAnsi="Times New Roman"/>
                <w:b/>
                <w:color w:val="000000"/>
                <w:sz w:val="28"/>
              </w:rPr>
            </w:pPr>
          </w:p>
        </w:tc>
        <w:tc>
          <w:tcPr>
            <w:tcW w:w="4674"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sz w:val="28"/>
              </w:rPr>
            </w:pPr>
            <w:r>
              <w:rPr>
                <w:rFonts w:ascii="Times New Roman" w:hAnsi="Times New Roman"/>
                <w:sz w:val="28"/>
              </w:rPr>
              <w:lastRenderedPageBreak/>
              <w:t>2 полугодие</w:t>
            </w:r>
          </w:p>
          <w:p w:rsidR="00E617B2" w:rsidRDefault="00E468A1">
            <w:pPr>
              <w:spacing w:line="240" w:lineRule="auto"/>
              <w:jc w:val="center"/>
              <w:rPr>
                <w:rFonts w:ascii="Times New Roman" w:hAnsi="Times New Roman"/>
                <w:sz w:val="28"/>
              </w:rPr>
            </w:pPr>
            <w:r>
              <w:rPr>
                <w:rFonts w:ascii="Times New Roman" w:hAnsi="Times New Roman"/>
                <w:sz w:val="28"/>
              </w:rPr>
              <w:t>1 вариант</w:t>
            </w:r>
          </w:p>
          <w:p w:rsidR="00E617B2" w:rsidRDefault="00E468A1">
            <w:pPr>
              <w:spacing w:line="240" w:lineRule="auto"/>
              <w:jc w:val="center"/>
              <w:rPr>
                <w:rFonts w:ascii="Times New Roman" w:hAnsi="Times New Roman"/>
                <w:sz w:val="28"/>
              </w:rPr>
            </w:pPr>
            <w:r>
              <w:rPr>
                <w:rFonts w:ascii="Times New Roman" w:hAnsi="Times New Roman"/>
                <w:sz w:val="28"/>
              </w:rPr>
              <w:t>Игрушки.</w:t>
            </w:r>
          </w:p>
          <w:p w:rsidR="00E617B2" w:rsidRDefault="00E468A1">
            <w:pPr>
              <w:spacing w:line="240" w:lineRule="auto"/>
              <w:rPr>
                <w:rFonts w:ascii="Times New Roman" w:hAnsi="Times New Roman"/>
                <w:sz w:val="28"/>
              </w:rPr>
            </w:pPr>
            <w:r>
              <w:rPr>
                <w:rFonts w:ascii="Times New Roman" w:hAnsi="Times New Roman"/>
                <w:sz w:val="28"/>
              </w:rPr>
              <w:t>У Наташи гости. На полу игрушки. Тут и слоник, и ослик. За столиком куклы: Мариша, Ириша и Саша. Гости играли игрушками Наташи. (23 слова)</w:t>
            </w:r>
          </w:p>
          <w:p w:rsidR="00E617B2" w:rsidRDefault="00E468A1">
            <w:pPr>
              <w:spacing w:line="240" w:lineRule="auto"/>
              <w:jc w:val="center"/>
              <w:rPr>
                <w:rFonts w:ascii="Times New Roman" w:hAnsi="Times New Roman"/>
                <w:sz w:val="28"/>
              </w:rPr>
            </w:pPr>
            <w:r>
              <w:rPr>
                <w:rFonts w:ascii="Times New Roman" w:hAnsi="Times New Roman"/>
                <w:sz w:val="28"/>
              </w:rPr>
              <w:t>2 вариант</w:t>
            </w:r>
          </w:p>
          <w:p w:rsidR="00E617B2" w:rsidRDefault="00E468A1">
            <w:pPr>
              <w:spacing w:line="240" w:lineRule="auto"/>
              <w:jc w:val="center"/>
              <w:rPr>
                <w:rFonts w:ascii="Times New Roman" w:hAnsi="Times New Roman"/>
                <w:sz w:val="28"/>
              </w:rPr>
            </w:pPr>
            <w:r>
              <w:rPr>
                <w:rFonts w:ascii="Times New Roman" w:hAnsi="Times New Roman"/>
                <w:sz w:val="28"/>
              </w:rPr>
              <w:t xml:space="preserve"> В роще.</w:t>
            </w:r>
          </w:p>
          <w:p w:rsidR="00E617B2" w:rsidRDefault="00E468A1">
            <w:pPr>
              <w:spacing w:line="240" w:lineRule="auto"/>
              <w:rPr>
                <w:rFonts w:ascii="Times New Roman" w:hAnsi="Times New Roman"/>
                <w:sz w:val="28"/>
              </w:rPr>
            </w:pPr>
            <w:r>
              <w:rPr>
                <w:rFonts w:ascii="Times New Roman" w:hAnsi="Times New Roman"/>
                <w:sz w:val="28"/>
              </w:rPr>
              <w:t>Дети пришли в рощу. Там весело и шумно. Пчела брала</w:t>
            </w:r>
            <w:r>
              <w:rPr>
                <w:rFonts w:ascii="Times New Roman" w:hAnsi="Times New Roman"/>
                <w:sz w:val="28"/>
              </w:rPr>
              <w:t xml:space="preserve"> мед с цветка. Муравей тащил травинку. Голубь </w:t>
            </w:r>
            <w:r>
              <w:rPr>
                <w:rFonts w:ascii="Times New Roman" w:hAnsi="Times New Roman"/>
                <w:sz w:val="28"/>
              </w:rPr>
              <w:lastRenderedPageBreak/>
              <w:t>строил гнездо для голубят. Зайчик бежал к ручью. Ручей журчал по камням. Он работал. Ручей поил чистой водой людей и животных. (38 слов)</w:t>
            </w:r>
          </w:p>
          <w:p w:rsidR="00E617B2" w:rsidRDefault="00E468A1">
            <w:pPr>
              <w:spacing w:line="240" w:lineRule="auto"/>
              <w:rPr>
                <w:rFonts w:ascii="Times New Roman" w:hAnsi="Times New Roman"/>
                <w:color w:val="000000"/>
                <w:sz w:val="28"/>
              </w:rPr>
            </w:pPr>
            <w:r>
              <w:rPr>
                <w:rFonts w:ascii="Times New Roman" w:hAnsi="Times New Roman"/>
                <w:sz w:val="28"/>
              </w:rPr>
              <w:t>.К. Ушинский</w:t>
            </w:r>
          </w:p>
        </w:tc>
      </w:tr>
    </w:tbl>
    <w:p w:rsidR="00E617B2" w:rsidRDefault="00E617B2">
      <w:pPr>
        <w:spacing w:line="240" w:lineRule="auto"/>
        <w:rPr>
          <w:rFonts w:ascii="Times New Roman" w:hAnsi="Times New Roman"/>
          <w:color w:val="000000"/>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b/>
          <w:sz w:val="28"/>
        </w:rPr>
      </w:pPr>
      <w:r>
        <w:rPr>
          <w:rFonts w:ascii="Times New Roman" w:hAnsi="Times New Roman"/>
          <w:b/>
          <w:sz w:val="28"/>
        </w:rPr>
        <w:t>Контрольно</w:t>
      </w:r>
      <w:r>
        <w:rPr>
          <w:rFonts w:ascii="Times New Roman" w:hAnsi="Times New Roman"/>
          <w:b/>
          <w:sz w:val="28"/>
        </w:rPr>
        <w:t xml:space="preserve"> – измерительные материалы по русскому языку</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1"/>
        <w:gridCol w:w="4435"/>
      </w:tblGrid>
      <w:tr w:rsidR="00E617B2">
        <w:tc>
          <w:tcPr>
            <w:tcW w:w="4461"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sz w:val="28"/>
              </w:rPr>
            </w:pPr>
            <w:r>
              <w:rPr>
                <w:rFonts w:ascii="Times New Roman" w:hAnsi="Times New Roman"/>
                <w:sz w:val="28"/>
              </w:rPr>
              <w:t xml:space="preserve">1 четверть. </w:t>
            </w:r>
          </w:p>
          <w:p w:rsidR="00E617B2" w:rsidRDefault="00E468A1">
            <w:pPr>
              <w:spacing w:line="240" w:lineRule="auto"/>
              <w:jc w:val="center"/>
              <w:rPr>
                <w:rFonts w:ascii="Times New Roman" w:hAnsi="Times New Roman"/>
                <w:sz w:val="28"/>
              </w:rPr>
            </w:pPr>
            <w:r>
              <w:rPr>
                <w:rFonts w:ascii="Times New Roman" w:hAnsi="Times New Roman"/>
                <w:sz w:val="28"/>
              </w:rPr>
              <w:t>Зрительный диктант №1</w:t>
            </w:r>
          </w:p>
          <w:p w:rsidR="00E617B2" w:rsidRDefault="00E468A1">
            <w:pPr>
              <w:spacing w:line="240" w:lineRule="auto"/>
              <w:jc w:val="center"/>
              <w:rPr>
                <w:rFonts w:ascii="Times New Roman" w:hAnsi="Times New Roman"/>
                <w:sz w:val="28"/>
              </w:rPr>
            </w:pPr>
            <w:r>
              <w:rPr>
                <w:rFonts w:ascii="Times New Roman" w:hAnsi="Times New Roman"/>
                <w:sz w:val="28"/>
              </w:rPr>
              <w:t>Звуки и буквы.</w:t>
            </w:r>
          </w:p>
          <w:p w:rsidR="00E617B2" w:rsidRDefault="00E468A1">
            <w:pPr>
              <w:spacing w:line="240" w:lineRule="auto"/>
              <w:jc w:val="center"/>
              <w:rPr>
                <w:rFonts w:ascii="Times New Roman" w:hAnsi="Times New Roman"/>
                <w:sz w:val="28"/>
              </w:rPr>
            </w:pPr>
            <w:r>
              <w:rPr>
                <w:rFonts w:ascii="Times New Roman" w:hAnsi="Times New Roman"/>
                <w:sz w:val="28"/>
              </w:rPr>
              <w:t>Рыбы.</w:t>
            </w:r>
          </w:p>
          <w:p w:rsidR="00E617B2" w:rsidRDefault="00E468A1">
            <w:pPr>
              <w:spacing w:line="240" w:lineRule="auto"/>
              <w:rPr>
                <w:rFonts w:ascii="Times New Roman" w:hAnsi="Times New Roman"/>
                <w:sz w:val="28"/>
              </w:rPr>
            </w:pPr>
            <w:r>
              <w:rPr>
                <w:rFonts w:ascii="Times New Roman" w:hAnsi="Times New Roman"/>
                <w:sz w:val="28"/>
              </w:rPr>
              <w:t>У Юры банка. Там рыбы. Юра дал корм. Рыбы ели. (10 слов)</w:t>
            </w:r>
          </w:p>
          <w:p w:rsidR="00E617B2" w:rsidRDefault="00E468A1">
            <w:pPr>
              <w:spacing w:line="240" w:lineRule="auto"/>
              <w:rPr>
                <w:rFonts w:ascii="Times New Roman" w:hAnsi="Times New Roman"/>
                <w:sz w:val="28"/>
              </w:rPr>
            </w:pPr>
            <w:r>
              <w:rPr>
                <w:rFonts w:ascii="Times New Roman" w:hAnsi="Times New Roman"/>
                <w:sz w:val="28"/>
              </w:rPr>
              <w:t>Грамматическое задание. Составить схему 1 предложения.</w:t>
            </w:r>
          </w:p>
          <w:p w:rsidR="00E617B2" w:rsidRDefault="00E468A1">
            <w:pPr>
              <w:spacing w:line="240" w:lineRule="auto"/>
              <w:jc w:val="center"/>
              <w:rPr>
                <w:rFonts w:ascii="Times New Roman" w:hAnsi="Times New Roman"/>
                <w:sz w:val="28"/>
              </w:rPr>
            </w:pPr>
            <w:r>
              <w:rPr>
                <w:rFonts w:ascii="Times New Roman" w:hAnsi="Times New Roman"/>
                <w:sz w:val="28"/>
              </w:rPr>
              <w:t>Контрольное списывание.</w:t>
            </w:r>
          </w:p>
          <w:p w:rsidR="00E617B2" w:rsidRDefault="00E468A1">
            <w:pPr>
              <w:spacing w:line="240" w:lineRule="auto"/>
              <w:jc w:val="center"/>
              <w:rPr>
                <w:rFonts w:ascii="Times New Roman" w:hAnsi="Times New Roman"/>
                <w:sz w:val="28"/>
              </w:rPr>
            </w:pPr>
            <w:r>
              <w:rPr>
                <w:rFonts w:ascii="Times New Roman" w:hAnsi="Times New Roman"/>
                <w:sz w:val="28"/>
              </w:rPr>
              <w:lastRenderedPageBreak/>
              <w:t>Петя.</w:t>
            </w:r>
          </w:p>
          <w:p w:rsidR="00E617B2" w:rsidRDefault="00E468A1">
            <w:pPr>
              <w:spacing w:line="240" w:lineRule="auto"/>
              <w:rPr>
                <w:rFonts w:ascii="Times New Roman" w:hAnsi="Times New Roman"/>
                <w:sz w:val="28"/>
              </w:rPr>
            </w:pPr>
            <w:r>
              <w:rPr>
                <w:rFonts w:ascii="Times New Roman" w:hAnsi="Times New Roman"/>
                <w:sz w:val="28"/>
              </w:rPr>
              <w:t xml:space="preserve">Петя мал. Он </w:t>
            </w:r>
            <w:r>
              <w:rPr>
                <w:rFonts w:ascii="Times New Roman" w:hAnsi="Times New Roman"/>
                <w:sz w:val="28"/>
              </w:rPr>
              <w:t>ел кашу. Он пил сок. (8 слов)</w:t>
            </w:r>
          </w:p>
          <w:p w:rsidR="00E617B2" w:rsidRDefault="00E468A1">
            <w:pPr>
              <w:spacing w:line="240" w:lineRule="auto"/>
              <w:rPr>
                <w:rFonts w:ascii="Times New Roman" w:hAnsi="Times New Roman"/>
                <w:sz w:val="28"/>
              </w:rPr>
            </w:pPr>
            <w:r>
              <w:rPr>
                <w:rFonts w:ascii="Times New Roman" w:hAnsi="Times New Roman"/>
                <w:sz w:val="28"/>
              </w:rPr>
              <w:t>Грамматическое задание. Составить схему 1 предложения.</w:t>
            </w:r>
          </w:p>
          <w:p w:rsidR="00E617B2" w:rsidRDefault="00E468A1">
            <w:pPr>
              <w:spacing w:line="240" w:lineRule="auto"/>
              <w:jc w:val="center"/>
              <w:rPr>
                <w:rFonts w:ascii="Times New Roman" w:hAnsi="Times New Roman"/>
                <w:sz w:val="28"/>
              </w:rPr>
            </w:pPr>
            <w:r>
              <w:rPr>
                <w:rFonts w:ascii="Times New Roman" w:hAnsi="Times New Roman"/>
                <w:sz w:val="28"/>
              </w:rPr>
              <w:t>Диктант №2</w:t>
            </w:r>
          </w:p>
          <w:p w:rsidR="00E617B2" w:rsidRDefault="00E468A1">
            <w:pPr>
              <w:spacing w:line="240" w:lineRule="auto"/>
              <w:jc w:val="center"/>
              <w:rPr>
                <w:rFonts w:ascii="Times New Roman" w:hAnsi="Times New Roman"/>
                <w:sz w:val="28"/>
              </w:rPr>
            </w:pPr>
            <w:r>
              <w:rPr>
                <w:rFonts w:ascii="Times New Roman" w:hAnsi="Times New Roman"/>
                <w:sz w:val="28"/>
              </w:rPr>
              <w:t>Слог.</w:t>
            </w:r>
          </w:p>
          <w:p w:rsidR="00E617B2" w:rsidRDefault="00E468A1">
            <w:pPr>
              <w:spacing w:line="240" w:lineRule="auto"/>
              <w:jc w:val="center"/>
              <w:rPr>
                <w:rFonts w:ascii="Times New Roman" w:hAnsi="Times New Roman"/>
                <w:sz w:val="28"/>
              </w:rPr>
            </w:pPr>
            <w:r>
              <w:rPr>
                <w:rFonts w:ascii="Times New Roman" w:hAnsi="Times New Roman"/>
                <w:sz w:val="28"/>
              </w:rPr>
              <w:t>Дома.</w:t>
            </w:r>
          </w:p>
          <w:p w:rsidR="00E617B2" w:rsidRDefault="00E468A1">
            <w:pPr>
              <w:spacing w:line="240" w:lineRule="auto"/>
              <w:rPr>
                <w:rFonts w:ascii="Times New Roman" w:hAnsi="Times New Roman"/>
                <w:sz w:val="28"/>
              </w:rPr>
            </w:pPr>
            <w:r>
              <w:rPr>
                <w:rFonts w:ascii="Times New Roman" w:hAnsi="Times New Roman"/>
                <w:sz w:val="28"/>
              </w:rPr>
              <w:t>Мама ушла. Дети дома. Ира учила уроки. Саша читал книгу. (10 слов)</w:t>
            </w:r>
          </w:p>
          <w:p w:rsidR="00E617B2" w:rsidRDefault="00E468A1">
            <w:pPr>
              <w:spacing w:line="240" w:lineRule="auto"/>
              <w:rPr>
                <w:rFonts w:ascii="Times New Roman" w:hAnsi="Times New Roman"/>
                <w:sz w:val="28"/>
              </w:rPr>
            </w:pPr>
            <w:r>
              <w:rPr>
                <w:rFonts w:ascii="Times New Roman" w:hAnsi="Times New Roman"/>
                <w:sz w:val="28"/>
              </w:rPr>
              <w:t xml:space="preserve">Грамматическое задание. </w:t>
            </w:r>
          </w:p>
          <w:p w:rsidR="00E617B2" w:rsidRDefault="00E468A1">
            <w:pPr>
              <w:spacing w:line="240" w:lineRule="auto"/>
              <w:rPr>
                <w:rFonts w:ascii="Times New Roman" w:hAnsi="Times New Roman"/>
                <w:sz w:val="28"/>
              </w:rPr>
            </w:pPr>
            <w:r>
              <w:rPr>
                <w:rFonts w:ascii="Times New Roman" w:hAnsi="Times New Roman"/>
                <w:sz w:val="28"/>
              </w:rPr>
              <w:t>Составить схему слова: 1 вариант-мама, 2 вариант - дети.</w:t>
            </w:r>
          </w:p>
          <w:p w:rsidR="00E617B2" w:rsidRDefault="00E468A1">
            <w:pPr>
              <w:spacing w:line="240" w:lineRule="auto"/>
              <w:jc w:val="center"/>
              <w:rPr>
                <w:rFonts w:ascii="Times New Roman" w:hAnsi="Times New Roman"/>
                <w:sz w:val="28"/>
              </w:rPr>
            </w:pPr>
            <w:r>
              <w:rPr>
                <w:rFonts w:ascii="Times New Roman" w:hAnsi="Times New Roman"/>
                <w:sz w:val="28"/>
              </w:rPr>
              <w:t>Контрольное списывание.</w:t>
            </w:r>
          </w:p>
          <w:p w:rsidR="00E617B2" w:rsidRDefault="00E468A1">
            <w:pPr>
              <w:spacing w:line="240" w:lineRule="auto"/>
              <w:jc w:val="center"/>
              <w:rPr>
                <w:rFonts w:ascii="Times New Roman" w:hAnsi="Times New Roman"/>
                <w:sz w:val="28"/>
              </w:rPr>
            </w:pPr>
            <w:r>
              <w:rPr>
                <w:rFonts w:ascii="Times New Roman" w:hAnsi="Times New Roman"/>
                <w:sz w:val="28"/>
              </w:rPr>
              <w:t>Дома.</w:t>
            </w:r>
          </w:p>
          <w:p w:rsidR="00E617B2" w:rsidRDefault="00E468A1">
            <w:pPr>
              <w:spacing w:line="240" w:lineRule="auto"/>
              <w:rPr>
                <w:rFonts w:ascii="Times New Roman" w:hAnsi="Times New Roman"/>
                <w:sz w:val="28"/>
              </w:rPr>
            </w:pPr>
            <w:r>
              <w:rPr>
                <w:rFonts w:ascii="Times New Roman" w:hAnsi="Times New Roman"/>
                <w:sz w:val="28"/>
              </w:rPr>
              <w:t>Мама ушла. Папа дома. Я делаю уроки. (7 слов)</w:t>
            </w:r>
          </w:p>
          <w:p w:rsidR="00E617B2" w:rsidRDefault="00E468A1">
            <w:pPr>
              <w:spacing w:line="240" w:lineRule="auto"/>
              <w:rPr>
                <w:rFonts w:ascii="Times New Roman" w:hAnsi="Times New Roman"/>
                <w:sz w:val="28"/>
              </w:rPr>
            </w:pPr>
            <w:r>
              <w:rPr>
                <w:rFonts w:ascii="Times New Roman" w:hAnsi="Times New Roman"/>
                <w:sz w:val="28"/>
              </w:rPr>
              <w:t>Грамматическое задание. Составить схему слова – папа.</w:t>
            </w:r>
          </w:p>
          <w:p w:rsidR="00E617B2" w:rsidRDefault="00E617B2">
            <w:pPr>
              <w:spacing w:line="240" w:lineRule="auto"/>
              <w:jc w:val="center"/>
              <w:rPr>
                <w:rFonts w:ascii="Times New Roman" w:hAnsi="Times New Roman"/>
                <w:sz w:val="28"/>
              </w:rPr>
            </w:pPr>
          </w:p>
          <w:p w:rsidR="00E617B2" w:rsidRDefault="00E617B2">
            <w:pPr>
              <w:spacing w:line="240" w:lineRule="auto"/>
              <w:jc w:val="center"/>
              <w:rPr>
                <w:rFonts w:ascii="Times New Roman" w:hAnsi="Times New Roman"/>
                <w:b/>
                <w:color w:val="000000"/>
                <w:sz w:val="28"/>
              </w:rPr>
            </w:pPr>
          </w:p>
        </w:tc>
        <w:tc>
          <w:tcPr>
            <w:tcW w:w="4435"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sz w:val="28"/>
              </w:rPr>
            </w:pPr>
            <w:r>
              <w:rPr>
                <w:rFonts w:ascii="Times New Roman" w:hAnsi="Times New Roman"/>
                <w:sz w:val="28"/>
              </w:rPr>
              <w:lastRenderedPageBreak/>
              <w:t xml:space="preserve">2 четверть. </w:t>
            </w:r>
          </w:p>
          <w:p w:rsidR="00E617B2" w:rsidRDefault="00E468A1">
            <w:pPr>
              <w:spacing w:line="240" w:lineRule="auto"/>
              <w:jc w:val="center"/>
              <w:rPr>
                <w:rFonts w:ascii="Times New Roman" w:hAnsi="Times New Roman"/>
                <w:sz w:val="28"/>
              </w:rPr>
            </w:pPr>
            <w:r>
              <w:rPr>
                <w:rFonts w:ascii="Times New Roman" w:hAnsi="Times New Roman"/>
                <w:sz w:val="28"/>
              </w:rPr>
              <w:t>Диктант №3</w:t>
            </w:r>
          </w:p>
          <w:p w:rsidR="00E617B2" w:rsidRDefault="00E468A1">
            <w:pPr>
              <w:spacing w:line="240" w:lineRule="auto"/>
              <w:jc w:val="center"/>
              <w:rPr>
                <w:rFonts w:ascii="Times New Roman" w:hAnsi="Times New Roman"/>
                <w:sz w:val="28"/>
              </w:rPr>
            </w:pPr>
            <w:r>
              <w:rPr>
                <w:rFonts w:ascii="Times New Roman" w:hAnsi="Times New Roman"/>
                <w:sz w:val="28"/>
              </w:rPr>
              <w:t>Звонкие и глухие согласные.</w:t>
            </w:r>
          </w:p>
          <w:p w:rsidR="00E617B2" w:rsidRDefault="00E468A1">
            <w:pPr>
              <w:spacing w:line="240" w:lineRule="auto"/>
              <w:jc w:val="center"/>
              <w:rPr>
                <w:rFonts w:ascii="Times New Roman" w:hAnsi="Times New Roman"/>
                <w:sz w:val="28"/>
              </w:rPr>
            </w:pPr>
            <w:r>
              <w:rPr>
                <w:rFonts w:ascii="Times New Roman" w:hAnsi="Times New Roman"/>
                <w:sz w:val="28"/>
              </w:rPr>
              <w:t>Дети в саду.</w:t>
            </w:r>
          </w:p>
          <w:p w:rsidR="00E617B2" w:rsidRDefault="00E468A1">
            <w:pPr>
              <w:spacing w:line="240" w:lineRule="auto"/>
              <w:rPr>
                <w:rFonts w:ascii="Times New Roman" w:hAnsi="Times New Roman"/>
                <w:sz w:val="28"/>
              </w:rPr>
            </w:pPr>
            <w:r>
              <w:rPr>
                <w:rFonts w:ascii="Times New Roman" w:hAnsi="Times New Roman"/>
                <w:sz w:val="28"/>
              </w:rPr>
              <w:t xml:space="preserve">У Томы лопата. У Димы ведро. Там вода. Дети идут в сад. </w:t>
            </w:r>
          </w:p>
          <w:p w:rsidR="00E617B2" w:rsidRDefault="00E468A1">
            <w:pPr>
              <w:spacing w:line="240" w:lineRule="auto"/>
              <w:rPr>
                <w:rFonts w:ascii="Times New Roman" w:hAnsi="Times New Roman"/>
                <w:sz w:val="28"/>
              </w:rPr>
            </w:pPr>
            <w:r>
              <w:rPr>
                <w:rFonts w:ascii="Times New Roman" w:hAnsi="Times New Roman"/>
                <w:sz w:val="28"/>
              </w:rPr>
              <w:t>(</w:t>
            </w:r>
            <w:r>
              <w:rPr>
                <w:rFonts w:ascii="Times New Roman" w:hAnsi="Times New Roman"/>
                <w:sz w:val="28"/>
              </w:rPr>
              <w:t>12 слов)</w:t>
            </w:r>
          </w:p>
          <w:p w:rsidR="00E617B2" w:rsidRDefault="00E468A1">
            <w:pPr>
              <w:spacing w:line="240" w:lineRule="auto"/>
              <w:rPr>
                <w:rFonts w:ascii="Times New Roman" w:hAnsi="Times New Roman"/>
                <w:b/>
                <w:sz w:val="28"/>
              </w:rPr>
            </w:pPr>
            <w:r>
              <w:rPr>
                <w:rFonts w:ascii="Times New Roman" w:hAnsi="Times New Roman"/>
                <w:sz w:val="28"/>
              </w:rPr>
              <w:t xml:space="preserve">Грамматическое задание. Подчеркнуть буквы  </w:t>
            </w:r>
            <w:r>
              <w:rPr>
                <w:rFonts w:ascii="Times New Roman" w:hAnsi="Times New Roman"/>
                <w:b/>
                <w:sz w:val="28"/>
                <w:u w:val="single"/>
              </w:rPr>
              <w:t>т</w:t>
            </w:r>
            <w:r>
              <w:rPr>
                <w:rFonts w:ascii="Times New Roman" w:hAnsi="Times New Roman"/>
                <w:sz w:val="28"/>
              </w:rPr>
              <w:t xml:space="preserve"> и </w:t>
            </w:r>
            <w:r>
              <w:rPr>
                <w:rFonts w:ascii="Times New Roman" w:hAnsi="Times New Roman"/>
                <w:b/>
                <w:sz w:val="28"/>
                <w:u w:val="single"/>
              </w:rPr>
              <w:t>д</w:t>
            </w:r>
            <w:r>
              <w:rPr>
                <w:rFonts w:ascii="Times New Roman" w:hAnsi="Times New Roman"/>
                <w:b/>
                <w:sz w:val="28"/>
              </w:rPr>
              <w:t>.</w:t>
            </w:r>
          </w:p>
          <w:p w:rsidR="00E617B2" w:rsidRDefault="00E468A1">
            <w:pPr>
              <w:spacing w:line="240" w:lineRule="auto"/>
              <w:jc w:val="center"/>
              <w:rPr>
                <w:rFonts w:ascii="Times New Roman" w:hAnsi="Times New Roman"/>
                <w:sz w:val="28"/>
              </w:rPr>
            </w:pPr>
            <w:r>
              <w:rPr>
                <w:rFonts w:ascii="Times New Roman" w:hAnsi="Times New Roman"/>
                <w:sz w:val="28"/>
              </w:rPr>
              <w:lastRenderedPageBreak/>
              <w:t>Контрольное списывание.</w:t>
            </w:r>
          </w:p>
          <w:p w:rsidR="00E617B2" w:rsidRDefault="00E468A1">
            <w:pPr>
              <w:spacing w:line="240" w:lineRule="auto"/>
              <w:jc w:val="center"/>
              <w:rPr>
                <w:rFonts w:ascii="Times New Roman" w:hAnsi="Times New Roman"/>
                <w:sz w:val="28"/>
              </w:rPr>
            </w:pPr>
            <w:r>
              <w:rPr>
                <w:rFonts w:ascii="Times New Roman" w:hAnsi="Times New Roman"/>
                <w:sz w:val="28"/>
              </w:rPr>
              <w:t>На лугу.</w:t>
            </w:r>
          </w:p>
          <w:p w:rsidR="00E617B2" w:rsidRDefault="00E468A1">
            <w:pPr>
              <w:spacing w:line="240" w:lineRule="auto"/>
              <w:rPr>
                <w:rFonts w:ascii="Times New Roman" w:hAnsi="Times New Roman"/>
                <w:sz w:val="28"/>
              </w:rPr>
            </w:pPr>
            <w:r>
              <w:rPr>
                <w:rFonts w:ascii="Times New Roman" w:hAnsi="Times New Roman"/>
                <w:sz w:val="28"/>
              </w:rPr>
              <w:t>У Гали куры. У Кати гуси. Куры и гуси на лугу. (11 слов)</w:t>
            </w:r>
          </w:p>
          <w:p w:rsidR="00E617B2" w:rsidRDefault="00E468A1">
            <w:pPr>
              <w:spacing w:line="240" w:lineRule="auto"/>
              <w:rPr>
                <w:rFonts w:ascii="Times New Roman" w:hAnsi="Times New Roman"/>
                <w:b/>
                <w:sz w:val="28"/>
              </w:rPr>
            </w:pPr>
            <w:r>
              <w:rPr>
                <w:rFonts w:ascii="Times New Roman" w:hAnsi="Times New Roman"/>
                <w:sz w:val="28"/>
              </w:rPr>
              <w:t xml:space="preserve">Грамматическое задание. Подчеркнуть буквы  </w:t>
            </w:r>
            <w:r>
              <w:rPr>
                <w:rFonts w:ascii="Times New Roman" w:hAnsi="Times New Roman"/>
                <w:b/>
                <w:sz w:val="28"/>
                <w:u w:val="single"/>
              </w:rPr>
              <w:t>г</w:t>
            </w:r>
            <w:r>
              <w:rPr>
                <w:rFonts w:ascii="Times New Roman" w:hAnsi="Times New Roman"/>
                <w:sz w:val="28"/>
              </w:rPr>
              <w:t xml:space="preserve"> и </w:t>
            </w:r>
            <w:r>
              <w:rPr>
                <w:rFonts w:ascii="Times New Roman" w:hAnsi="Times New Roman"/>
                <w:b/>
                <w:sz w:val="28"/>
                <w:u w:val="single"/>
              </w:rPr>
              <w:t>к</w:t>
            </w:r>
            <w:r>
              <w:rPr>
                <w:rFonts w:ascii="Times New Roman" w:hAnsi="Times New Roman"/>
                <w:b/>
                <w:sz w:val="28"/>
              </w:rPr>
              <w:t>.</w:t>
            </w:r>
          </w:p>
          <w:p w:rsidR="00E617B2" w:rsidRDefault="00E468A1">
            <w:pPr>
              <w:spacing w:line="240" w:lineRule="auto"/>
              <w:jc w:val="center"/>
              <w:rPr>
                <w:rFonts w:ascii="Times New Roman" w:hAnsi="Times New Roman"/>
                <w:sz w:val="28"/>
              </w:rPr>
            </w:pPr>
            <w:r>
              <w:rPr>
                <w:rFonts w:ascii="Times New Roman" w:hAnsi="Times New Roman"/>
                <w:sz w:val="28"/>
              </w:rPr>
              <w:t>Диктант №4</w:t>
            </w:r>
          </w:p>
          <w:p w:rsidR="00E617B2" w:rsidRDefault="00E468A1">
            <w:pPr>
              <w:spacing w:line="240" w:lineRule="auto"/>
              <w:jc w:val="center"/>
              <w:rPr>
                <w:rFonts w:ascii="Times New Roman" w:hAnsi="Times New Roman"/>
                <w:b/>
                <w:sz w:val="28"/>
              </w:rPr>
            </w:pPr>
            <w:r>
              <w:rPr>
                <w:rFonts w:ascii="Times New Roman" w:hAnsi="Times New Roman"/>
                <w:sz w:val="28"/>
              </w:rPr>
              <w:t>Согласные твёрдые и мягкие.</w:t>
            </w:r>
          </w:p>
          <w:p w:rsidR="00E617B2" w:rsidRDefault="00E468A1">
            <w:pPr>
              <w:spacing w:line="240" w:lineRule="auto"/>
              <w:jc w:val="center"/>
              <w:rPr>
                <w:rFonts w:ascii="Times New Roman" w:hAnsi="Times New Roman"/>
                <w:sz w:val="28"/>
              </w:rPr>
            </w:pPr>
            <w:r>
              <w:rPr>
                <w:rFonts w:ascii="Times New Roman" w:hAnsi="Times New Roman"/>
                <w:sz w:val="28"/>
              </w:rPr>
              <w:t>Зимой.</w:t>
            </w:r>
          </w:p>
          <w:p w:rsidR="00E617B2" w:rsidRDefault="00E468A1">
            <w:pPr>
              <w:spacing w:line="240" w:lineRule="auto"/>
              <w:rPr>
                <w:rFonts w:ascii="Times New Roman" w:hAnsi="Times New Roman"/>
                <w:sz w:val="28"/>
              </w:rPr>
            </w:pPr>
            <w:r>
              <w:rPr>
                <w:rFonts w:ascii="Times New Roman" w:hAnsi="Times New Roman"/>
                <w:sz w:val="28"/>
              </w:rPr>
              <w:t>Зимой много</w:t>
            </w:r>
            <w:r>
              <w:rPr>
                <w:rFonts w:ascii="Times New Roman" w:hAnsi="Times New Roman"/>
                <w:sz w:val="28"/>
              </w:rPr>
              <w:t xml:space="preserve"> снега. Дети рады. Миша катит ком. Сева  взял  санки. Вот горка. (13 слов)</w:t>
            </w:r>
          </w:p>
          <w:p w:rsidR="00E617B2" w:rsidRDefault="00E468A1">
            <w:pPr>
              <w:spacing w:line="240" w:lineRule="auto"/>
              <w:rPr>
                <w:rFonts w:ascii="Times New Roman" w:hAnsi="Times New Roman"/>
                <w:sz w:val="28"/>
              </w:rPr>
            </w:pPr>
            <w:r>
              <w:rPr>
                <w:rFonts w:ascii="Times New Roman" w:hAnsi="Times New Roman"/>
                <w:sz w:val="28"/>
              </w:rPr>
              <w:t>Грамматическое задание. Сделать звукобуквенный анализ слова: 1 вариант – санки, 2 вариант –  горка.</w:t>
            </w:r>
          </w:p>
          <w:p w:rsidR="00E617B2" w:rsidRDefault="00E468A1">
            <w:pPr>
              <w:spacing w:line="240" w:lineRule="auto"/>
              <w:jc w:val="center"/>
              <w:rPr>
                <w:rFonts w:ascii="Times New Roman" w:hAnsi="Times New Roman"/>
                <w:sz w:val="28"/>
              </w:rPr>
            </w:pPr>
            <w:r>
              <w:rPr>
                <w:rFonts w:ascii="Times New Roman" w:hAnsi="Times New Roman"/>
                <w:sz w:val="28"/>
              </w:rPr>
              <w:t>Контрольное списывание.</w:t>
            </w:r>
          </w:p>
          <w:p w:rsidR="00E617B2" w:rsidRDefault="00E468A1">
            <w:pPr>
              <w:spacing w:line="240" w:lineRule="auto"/>
              <w:jc w:val="center"/>
              <w:rPr>
                <w:rFonts w:ascii="Times New Roman" w:hAnsi="Times New Roman"/>
                <w:sz w:val="28"/>
              </w:rPr>
            </w:pPr>
            <w:r>
              <w:rPr>
                <w:rFonts w:ascii="Times New Roman" w:hAnsi="Times New Roman"/>
                <w:sz w:val="28"/>
              </w:rPr>
              <w:t>Зимой.</w:t>
            </w:r>
          </w:p>
          <w:p w:rsidR="00E617B2" w:rsidRDefault="00E468A1">
            <w:pPr>
              <w:spacing w:line="240" w:lineRule="auto"/>
              <w:rPr>
                <w:rFonts w:ascii="Times New Roman" w:hAnsi="Times New Roman"/>
                <w:sz w:val="28"/>
              </w:rPr>
            </w:pPr>
            <w:r>
              <w:rPr>
                <w:rFonts w:ascii="Times New Roman" w:hAnsi="Times New Roman"/>
                <w:sz w:val="28"/>
              </w:rPr>
              <w:t xml:space="preserve">Была зима. Лена гуляла. Щёки у Лены красные. Руки </w:t>
            </w:r>
            <w:r>
              <w:rPr>
                <w:rFonts w:ascii="Times New Roman" w:hAnsi="Times New Roman"/>
                <w:sz w:val="28"/>
              </w:rPr>
              <w:t xml:space="preserve">тёплые. </w:t>
            </w:r>
          </w:p>
          <w:p w:rsidR="00E617B2" w:rsidRDefault="00E468A1">
            <w:pPr>
              <w:spacing w:line="240" w:lineRule="auto"/>
              <w:rPr>
                <w:rFonts w:ascii="Times New Roman" w:hAnsi="Times New Roman"/>
                <w:sz w:val="28"/>
              </w:rPr>
            </w:pPr>
            <w:r>
              <w:rPr>
                <w:rFonts w:ascii="Times New Roman" w:hAnsi="Times New Roman"/>
                <w:sz w:val="28"/>
              </w:rPr>
              <w:t>(10 слов)</w:t>
            </w:r>
          </w:p>
          <w:p w:rsidR="00E617B2" w:rsidRDefault="00E468A1">
            <w:pPr>
              <w:spacing w:line="240" w:lineRule="auto"/>
              <w:rPr>
                <w:rFonts w:ascii="Times New Roman" w:hAnsi="Times New Roman"/>
                <w:color w:val="000000"/>
                <w:sz w:val="28"/>
              </w:rPr>
            </w:pPr>
            <w:r>
              <w:rPr>
                <w:rFonts w:ascii="Times New Roman" w:hAnsi="Times New Roman"/>
                <w:sz w:val="28"/>
              </w:rPr>
              <w:t>Грамматическое задание. Сделать звукобуквенный анализ слова - зима.</w:t>
            </w:r>
          </w:p>
        </w:tc>
      </w:tr>
      <w:tr w:rsidR="00E617B2">
        <w:tc>
          <w:tcPr>
            <w:tcW w:w="4461"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ind w:right="282"/>
              <w:jc w:val="center"/>
              <w:rPr>
                <w:rFonts w:ascii="Times New Roman" w:hAnsi="Times New Roman"/>
                <w:sz w:val="28"/>
              </w:rPr>
            </w:pPr>
            <w:r>
              <w:rPr>
                <w:rFonts w:ascii="Times New Roman" w:hAnsi="Times New Roman"/>
                <w:sz w:val="28"/>
              </w:rPr>
              <w:lastRenderedPageBreak/>
              <w:t>3 четверть.</w:t>
            </w:r>
          </w:p>
          <w:p w:rsidR="00E617B2" w:rsidRDefault="00E468A1">
            <w:pPr>
              <w:spacing w:line="240" w:lineRule="auto"/>
              <w:ind w:right="282"/>
              <w:jc w:val="center"/>
              <w:rPr>
                <w:rFonts w:ascii="Times New Roman" w:hAnsi="Times New Roman"/>
                <w:sz w:val="28"/>
              </w:rPr>
            </w:pPr>
            <w:r>
              <w:rPr>
                <w:rFonts w:ascii="Times New Roman" w:hAnsi="Times New Roman"/>
                <w:sz w:val="28"/>
              </w:rPr>
              <w:t>Диктант №5</w:t>
            </w:r>
          </w:p>
          <w:p w:rsidR="00E617B2" w:rsidRDefault="00E468A1">
            <w:pPr>
              <w:spacing w:line="240" w:lineRule="auto"/>
              <w:ind w:right="282"/>
              <w:jc w:val="center"/>
              <w:rPr>
                <w:rFonts w:ascii="Times New Roman" w:hAnsi="Times New Roman"/>
                <w:b/>
                <w:sz w:val="28"/>
              </w:rPr>
            </w:pPr>
            <w:r>
              <w:rPr>
                <w:rFonts w:ascii="Times New Roman" w:hAnsi="Times New Roman"/>
                <w:sz w:val="28"/>
              </w:rPr>
              <w:t>Предметы, отвечающие на вопросы кто? что?</w:t>
            </w:r>
          </w:p>
          <w:p w:rsidR="00E617B2" w:rsidRDefault="00E468A1">
            <w:pPr>
              <w:spacing w:line="240" w:lineRule="auto"/>
              <w:ind w:right="282"/>
              <w:jc w:val="center"/>
              <w:rPr>
                <w:rFonts w:ascii="Times New Roman" w:hAnsi="Times New Roman"/>
                <w:sz w:val="28"/>
              </w:rPr>
            </w:pPr>
            <w:r>
              <w:rPr>
                <w:rFonts w:ascii="Times New Roman" w:hAnsi="Times New Roman"/>
                <w:sz w:val="28"/>
              </w:rPr>
              <w:t>Кот.</w:t>
            </w:r>
          </w:p>
          <w:p w:rsidR="00E617B2" w:rsidRDefault="00E468A1">
            <w:pPr>
              <w:spacing w:line="240" w:lineRule="auto"/>
              <w:ind w:right="282"/>
              <w:rPr>
                <w:rFonts w:ascii="Times New Roman" w:hAnsi="Times New Roman"/>
                <w:sz w:val="28"/>
              </w:rPr>
            </w:pPr>
            <w:r>
              <w:rPr>
                <w:rFonts w:ascii="Times New Roman" w:hAnsi="Times New Roman"/>
                <w:sz w:val="28"/>
              </w:rPr>
              <w:t>У нас есть кот Вася. У Васьки мягкая шерсть. Он любит спать и мурлыкать. (14 слов)</w:t>
            </w:r>
          </w:p>
          <w:p w:rsidR="00E617B2" w:rsidRDefault="00E468A1">
            <w:pPr>
              <w:spacing w:line="240" w:lineRule="auto"/>
              <w:ind w:right="282"/>
              <w:rPr>
                <w:rFonts w:ascii="Times New Roman" w:hAnsi="Times New Roman"/>
                <w:sz w:val="28"/>
              </w:rPr>
            </w:pPr>
            <w:r>
              <w:rPr>
                <w:rFonts w:ascii="Times New Roman" w:hAnsi="Times New Roman"/>
                <w:sz w:val="28"/>
              </w:rPr>
              <w:t xml:space="preserve">Грамматическое задание. </w:t>
            </w:r>
            <w:r>
              <w:rPr>
                <w:rFonts w:ascii="Times New Roman" w:hAnsi="Times New Roman"/>
                <w:sz w:val="28"/>
              </w:rPr>
              <w:lastRenderedPageBreak/>
              <w:t>Подчеркнуть слова, отвечающие на вопросы кто? что?</w:t>
            </w:r>
          </w:p>
          <w:p w:rsidR="00E617B2" w:rsidRDefault="00E468A1">
            <w:pPr>
              <w:spacing w:line="240" w:lineRule="auto"/>
              <w:ind w:right="282"/>
              <w:jc w:val="center"/>
              <w:rPr>
                <w:rFonts w:ascii="Times New Roman" w:hAnsi="Times New Roman"/>
                <w:sz w:val="28"/>
              </w:rPr>
            </w:pPr>
            <w:r>
              <w:rPr>
                <w:rFonts w:ascii="Times New Roman" w:hAnsi="Times New Roman"/>
                <w:sz w:val="28"/>
              </w:rPr>
              <w:t>Контрольное списывание.</w:t>
            </w:r>
          </w:p>
          <w:p w:rsidR="00E617B2" w:rsidRDefault="00E468A1">
            <w:pPr>
              <w:spacing w:line="240" w:lineRule="auto"/>
              <w:ind w:right="282"/>
              <w:jc w:val="center"/>
              <w:rPr>
                <w:rFonts w:ascii="Times New Roman" w:hAnsi="Times New Roman"/>
                <w:sz w:val="28"/>
              </w:rPr>
            </w:pPr>
            <w:r>
              <w:rPr>
                <w:rFonts w:ascii="Times New Roman" w:hAnsi="Times New Roman"/>
                <w:sz w:val="28"/>
              </w:rPr>
              <w:t>Кошка.</w:t>
            </w:r>
          </w:p>
          <w:p w:rsidR="00E617B2" w:rsidRDefault="00E468A1">
            <w:pPr>
              <w:spacing w:line="240" w:lineRule="auto"/>
              <w:ind w:right="282"/>
              <w:rPr>
                <w:rFonts w:ascii="Times New Roman" w:hAnsi="Times New Roman"/>
                <w:sz w:val="28"/>
              </w:rPr>
            </w:pPr>
            <w:r>
              <w:rPr>
                <w:rFonts w:ascii="Times New Roman" w:hAnsi="Times New Roman"/>
                <w:sz w:val="28"/>
              </w:rPr>
              <w:t>Миша лепит кошку. У кошки ушки и хвост. А вот и лапы. (12 слов)</w:t>
            </w:r>
          </w:p>
          <w:p w:rsidR="00E617B2" w:rsidRDefault="00E468A1">
            <w:pPr>
              <w:spacing w:line="240" w:lineRule="auto"/>
              <w:ind w:right="282"/>
              <w:rPr>
                <w:rFonts w:ascii="Times New Roman" w:hAnsi="Times New Roman"/>
                <w:sz w:val="28"/>
              </w:rPr>
            </w:pPr>
            <w:r>
              <w:rPr>
                <w:rFonts w:ascii="Times New Roman" w:hAnsi="Times New Roman"/>
                <w:sz w:val="28"/>
              </w:rPr>
              <w:t>Грамматическое задание. Подчеркнуть слова, отвечающие на вопросы кто? что?</w:t>
            </w:r>
          </w:p>
          <w:p w:rsidR="00E617B2" w:rsidRDefault="00E468A1">
            <w:pPr>
              <w:spacing w:line="240" w:lineRule="auto"/>
              <w:ind w:right="282"/>
              <w:jc w:val="center"/>
              <w:rPr>
                <w:rFonts w:ascii="Times New Roman" w:hAnsi="Times New Roman"/>
                <w:sz w:val="28"/>
              </w:rPr>
            </w:pPr>
            <w:r>
              <w:rPr>
                <w:rFonts w:ascii="Times New Roman" w:hAnsi="Times New Roman"/>
                <w:sz w:val="28"/>
              </w:rPr>
              <w:t>Диктант №6</w:t>
            </w:r>
          </w:p>
          <w:p w:rsidR="00E617B2" w:rsidRDefault="00E468A1">
            <w:pPr>
              <w:spacing w:line="240" w:lineRule="auto"/>
              <w:ind w:right="282"/>
              <w:jc w:val="center"/>
              <w:rPr>
                <w:rFonts w:ascii="Times New Roman" w:hAnsi="Times New Roman"/>
                <w:b/>
                <w:sz w:val="28"/>
              </w:rPr>
            </w:pPr>
            <w:r>
              <w:rPr>
                <w:rFonts w:ascii="Times New Roman" w:hAnsi="Times New Roman"/>
                <w:sz w:val="28"/>
              </w:rPr>
              <w:t>.Большая буква в именах и фамилиях людей, кличках животных.</w:t>
            </w:r>
          </w:p>
          <w:p w:rsidR="00E617B2" w:rsidRDefault="00E468A1">
            <w:pPr>
              <w:spacing w:line="240" w:lineRule="auto"/>
              <w:ind w:right="282"/>
              <w:jc w:val="center"/>
              <w:rPr>
                <w:rFonts w:ascii="Times New Roman" w:hAnsi="Times New Roman"/>
                <w:sz w:val="28"/>
              </w:rPr>
            </w:pPr>
            <w:r>
              <w:rPr>
                <w:rFonts w:ascii="Times New Roman" w:hAnsi="Times New Roman"/>
                <w:sz w:val="28"/>
              </w:rPr>
              <w:t>Друзья.</w:t>
            </w:r>
          </w:p>
          <w:p w:rsidR="00E617B2" w:rsidRDefault="00E468A1">
            <w:pPr>
              <w:spacing w:line="240" w:lineRule="auto"/>
              <w:ind w:right="282"/>
              <w:rPr>
                <w:rFonts w:ascii="Times New Roman" w:hAnsi="Times New Roman"/>
                <w:sz w:val="28"/>
              </w:rPr>
            </w:pPr>
            <w:r>
              <w:rPr>
                <w:rFonts w:ascii="Times New Roman" w:hAnsi="Times New Roman"/>
                <w:sz w:val="28"/>
              </w:rPr>
              <w:t>У Тани Петровой пёс Барсик. А у Лены Смирновой котёнок Персик. Они очень дружные. (14 слов)</w:t>
            </w:r>
          </w:p>
          <w:p w:rsidR="00E617B2" w:rsidRDefault="00E468A1">
            <w:pPr>
              <w:spacing w:line="240" w:lineRule="auto"/>
              <w:ind w:right="282"/>
              <w:rPr>
                <w:rFonts w:ascii="Times New Roman" w:hAnsi="Times New Roman"/>
                <w:sz w:val="28"/>
              </w:rPr>
            </w:pPr>
            <w:r>
              <w:rPr>
                <w:rFonts w:ascii="Times New Roman" w:hAnsi="Times New Roman"/>
                <w:sz w:val="28"/>
              </w:rPr>
              <w:t>Грамматическое задание. Подчеркнуть большую букву в именах и фамилиях людей, кличках животных.</w:t>
            </w:r>
          </w:p>
          <w:p w:rsidR="00E617B2" w:rsidRDefault="00E468A1">
            <w:pPr>
              <w:spacing w:line="240" w:lineRule="auto"/>
              <w:jc w:val="center"/>
              <w:rPr>
                <w:rFonts w:ascii="Times New Roman" w:hAnsi="Times New Roman"/>
                <w:sz w:val="28"/>
              </w:rPr>
            </w:pPr>
            <w:r>
              <w:rPr>
                <w:rFonts w:ascii="Times New Roman" w:hAnsi="Times New Roman"/>
                <w:sz w:val="28"/>
              </w:rPr>
              <w:t>К</w:t>
            </w:r>
            <w:r>
              <w:rPr>
                <w:rFonts w:ascii="Times New Roman" w:hAnsi="Times New Roman"/>
                <w:sz w:val="28"/>
              </w:rPr>
              <w:t>онтрольное списывание.</w:t>
            </w:r>
          </w:p>
          <w:p w:rsidR="00E617B2" w:rsidRDefault="00E468A1">
            <w:pPr>
              <w:spacing w:line="240" w:lineRule="auto"/>
              <w:ind w:right="282"/>
              <w:jc w:val="center"/>
              <w:rPr>
                <w:rFonts w:ascii="Times New Roman" w:hAnsi="Times New Roman"/>
                <w:sz w:val="28"/>
              </w:rPr>
            </w:pPr>
            <w:r>
              <w:rPr>
                <w:rFonts w:ascii="Times New Roman" w:hAnsi="Times New Roman"/>
                <w:sz w:val="28"/>
              </w:rPr>
              <w:t>Игра.</w:t>
            </w:r>
          </w:p>
          <w:p w:rsidR="00E617B2" w:rsidRDefault="00E468A1">
            <w:pPr>
              <w:spacing w:line="240" w:lineRule="auto"/>
              <w:ind w:right="282"/>
              <w:rPr>
                <w:rFonts w:ascii="Times New Roman" w:hAnsi="Times New Roman"/>
                <w:sz w:val="28"/>
              </w:rPr>
            </w:pPr>
            <w:r>
              <w:rPr>
                <w:rFonts w:ascii="Times New Roman" w:hAnsi="Times New Roman"/>
                <w:sz w:val="28"/>
              </w:rPr>
              <w:t>Катя Жукова дома. У неё много игрушек. Она кормит куклу Машу. (11 слов)</w:t>
            </w:r>
          </w:p>
          <w:p w:rsidR="00E617B2" w:rsidRDefault="00E468A1">
            <w:pPr>
              <w:spacing w:line="240" w:lineRule="auto"/>
              <w:ind w:right="282"/>
              <w:rPr>
                <w:rFonts w:ascii="Times New Roman" w:hAnsi="Times New Roman"/>
                <w:sz w:val="28"/>
              </w:rPr>
            </w:pPr>
            <w:r>
              <w:rPr>
                <w:rFonts w:ascii="Times New Roman" w:hAnsi="Times New Roman"/>
                <w:sz w:val="28"/>
              </w:rPr>
              <w:t>Грамматическое задание. Подчеркнуть большую букву в именах и фамилиях людей, кличках животных.</w:t>
            </w:r>
          </w:p>
          <w:p w:rsidR="00E617B2" w:rsidRDefault="00E468A1">
            <w:pPr>
              <w:spacing w:line="240" w:lineRule="auto"/>
              <w:ind w:right="282"/>
              <w:jc w:val="center"/>
              <w:rPr>
                <w:rFonts w:ascii="Times New Roman" w:hAnsi="Times New Roman"/>
                <w:sz w:val="28"/>
              </w:rPr>
            </w:pPr>
            <w:r>
              <w:rPr>
                <w:rFonts w:ascii="Times New Roman" w:hAnsi="Times New Roman"/>
                <w:sz w:val="28"/>
              </w:rPr>
              <w:t>Диктант №7</w:t>
            </w:r>
          </w:p>
          <w:p w:rsidR="00E617B2" w:rsidRDefault="00E468A1">
            <w:pPr>
              <w:spacing w:line="240" w:lineRule="auto"/>
              <w:ind w:right="282"/>
              <w:jc w:val="center"/>
              <w:rPr>
                <w:rFonts w:ascii="Times New Roman" w:hAnsi="Times New Roman"/>
                <w:b/>
                <w:sz w:val="28"/>
              </w:rPr>
            </w:pPr>
            <w:r>
              <w:rPr>
                <w:rFonts w:ascii="Times New Roman" w:hAnsi="Times New Roman"/>
                <w:sz w:val="28"/>
              </w:rPr>
              <w:t>Названия предметов и действий.</w:t>
            </w:r>
          </w:p>
          <w:p w:rsidR="00E617B2" w:rsidRDefault="00E468A1">
            <w:pPr>
              <w:spacing w:line="240" w:lineRule="auto"/>
              <w:jc w:val="center"/>
              <w:rPr>
                <w:rFonts w:ascii="Times New Roman" w:hAnsi="Times New Roman"/>
                <w:color w:val="323232"/>
                <w:sz w:val="28"/>
              </w:rPr>
            </w:pPr>
            <w:r>
              <w:rPr>
                <w:rFonts w:ascii="Times New Roman" w:hAnsi="Times New Roman"/>
                <w:color w:val="323232"/>
                <w:sz w:val="28"/>
              </w:rPr>
              <w:lastRenderedPageBreak/>
              <w:t>Зимой.</w:t>
            </w:r>
          </w:p>
          <w:p w:rsidR="00E617B2" w:rsidRDefault="00E468A1">
            <w:pPr>
              <w:tabs>
                <w:tab w:val="left" w:pos="600"/>
              </w:tabs>
              <w:spacing w:line="240" w:lineRule="auto"/>
              <w:rPr>
                <w:rFonts w:ascii="Times New Roman" w:hAnsi="Times New Roman"/>
                <w:color w:val="323232"/>
                <w:sz w:val="28"/>
              </w:rPr>
            </w:pPr>
            <w:r>
              <w:rPr>
                <w:rFonts w:ascii="Times New Roman" w:hAnsi="Times New Roman"/>
                <w:color w:val="323232"/>
                <w:sz w:val="28"/>
              </w:rPr>
              <w:t xml:space="preserve">Настала </w:t>
            </w:r>
            <w:r>
              <w:rPr>
                <w:rFonts w:ascii="Times New Roman" w:hAnsi="Times New Roman"/>
                <w:color w:val="323232"/>
                <w:sz w:val="28"/>
              </w:rPr>
              <w:t>зима. Пошёл снег. В саду стоит столик для птиц. Катя кормит их. Они рады. (15 слов)</w:t>
            </w:r>
          </w:p>
          <w:p w:rsidR="00E617B2" w:rsidRDefault="00E468A1">
            <w:pPr>
              <w:spacing w:line="240" w:lineRule="auto"/>
              <w:rPr>
                <w:rFonts w:ascii="Times New Roman" w:hAnsi="Times New Roman"/>
                <w:color w:val="FFFFFF"/>
                <w:sz w:val="28"/>
              </w:rPr>
            </w:pPr>
            <w:r>
              <w:rPr>
                <w:rFonts w:ascii="Times New Roman" w:hAnsi="Times New Roman"/>
                <w:sz w:val="28"/>
              </w:rPr>
              <w:t>Грамматическое задание. Подчеркнуть названия предметов и действий.</w:t>
            </w:r>
          </w:p>
          <w:p w:rsidR="00E617B2" w:rsidRDefault="00E468A1">
            <w:pPr>
              <w:spacing w:line="240" w:lineRule="auto"/>
              <w:ind w:right="282"/>
              <w:jc w:val="center"/>
              <w:rPr>
                <w:rFonts w:ascii="Times New Roman" w:hAnsi="Times New Roman"/>
                <w:color w:val="000000"/>
                <w:sz w:val="28"/>
              </w:rPr>
            </w:pPr>
            <w:r>
              <w:rPr>
                <w:rFonts w:ascii="Times New Roman" w:hAnsi="Times New Roman"/>
                <w:sz w:val="28"/>
              </w:rPr>
              <w:t>Контрольное списывание.</w:t>
            </w:r>
          </w:p>
          <w:p w:rsidR="00E617B2" w:rsidRDefault="00E468A1">
            <w:pPr>
              <w:spacing w:line="240" w:lineRule="auto"/>
              <w:jc w:val="center"/>
              <w:rPr>
                <w:rFonts w:ascii="Times New Roman" w:hAnsi="Times New Roman"/>
                <w:sz w:val="28"/>
              </w:rPr>
            </w:pPr>
            <w:r>
              <w:rPr>
                <w:rFonts w:ascii="Times New Roman" w:hAnsi="Times New Roman"/>
                <w:sz w:val="28"/>
              </w:rPr>
              <w:t>На горе.</w:t>
            </w:r>
          </w:p>
          <w:p w:rsidR="00E617B2" w:rsidRDefault="00E468A1">
            <w:pPr>
              <w:spacing w:line="240" w:lineRule="auto"/>
              <w:rPr>
                <w:rFonts w:ascii="Times New Roman" w:hAnsi="Times New Roman"/>
                <w:sz w:val="28"/>
              </w:rPr>
            </w:pPr>
            <w:r>
              <w:rPr>
                <w:rFonts w:ascii="Times New Roman" w:hAnsi="Times New Roman"/>
                <w:sz w:val="28"/>
              </w:rPr>
              <w:t>Около школы сугробы. У Гриши  сани. Он катает малышей. Быстро катят с го</w:t>
            </w:r>
            <w:r>
              <w:rPr>
                <w:rFonts w:ascii="Times New Roman" w:hAnsi="Times New Roman"/>
                <w:sz w:val="28"/>
              </w:rPr>
              <w:t>ры сани.(14 слов)</w:t>
            </w:r>
          </w:p>
          <w:p w:rsidR="00E617B2" w:rsidRDefault="00E468A1">
            <w:pPr>
              <w:spacing w:line="240" w:lineRule="auto"/>
              <w:rPr>
                <w:rFonts w:ascii="Times New Roman" w:hAnsi="Times New Roman"/>
                <w:color w:val="000000"/>
                <w:sz w:val="28"/>
              </w:rPr>
            </w:pPr>
            <w:r>
              <w:rPr>
                <w:rFonts w:ascii="Times New Roman" w:hAnsi="Times New Roman"/>
                <w:sz w:val="28"/>
              </w:rPr>
              <w:t>Грамматическое задание. Подчеркнуть первую букву в начале предложения.</w:t>
            </w:r>
          </w:p>
        </w:tc>
        <w:tc>
          <w:tcPr>
            <w:tcW w:w="4435"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ind w:right="282"/>
              <w:jc w:val="center"/>
              <w:rPr>
                <w:rFonts w:ascii="Times New Roman" w:hAnsi="Times New Roman"/>
                <w:sz w:val="28"/>
              </w:rPr>
            </w:pPr>
            <w:r>
              <w:rPr>
                <w:rFonts w:ascii="Times New Roman" w:hAnsi="Times New Roman"/>
                <w:sz w:val="28"/>
              </w:rPr>
              <w:lastRenderedPageBreak/>
              <w:t xml:space="preserve">4 четверть </w:t>
            </w:r>
          </w:p>
          <w:p w:rsidR="00E617B2" w:rsidRDefault="00E468A1">
            <w:pPr>
              <w:spacing w:line="240" w:lineRule="auto"/>
              <w:ind w:right="282"/>
              <w:jc w:val="center"/>
              <w:rPr>
                <w:rFonts w:ascii="Times New Roman" w:hAnsi="Times New Roman"/>
                <w:sz w:val="28"/>
              </w:rPr>
            </w:pPr>
            <w:r>
              <w:rPr>
                <w:rFonts w:ascii="Times New Roman" w:hAnsi="Times New Roman"/>
                <w:sz w:val="28"/>
              </w:rPr>
              <w:t>Диктант №8</w:t>
            </w:r>
          </w:p>
          <w:p w:rsidR="00E617B2" w:rsidRDefault="00E468A1">
            <w:pPr>
              <w:spacing w:line="240" w:lineRule="auto"/>
              <w:ind w:right="282"/>
              <w:jc w:val="center"/>
              <w:rPr>
                <w:rFonts w:ascii="Times New Roman" w:hAnsi="Times New Roman"/>
                <w:b/>
                <w:sz w:val="28"/>
              </w:rPr>
            </w:pPr>
            <w:r>
              <w:rPr>
                <w:rFonts w:ascii="Times New Roman" w:hAnsi="Times New Roman"/>
                <w:sz w:val="28"/>
              </w:rPr>
              <w:t>. Предложение.</w:t>
            </w:r>
          </w:p>
          <w:p w:rsidR="00E617B2" w:rsidRDefault="00E468A1">
            <w:pPr>
              <w:spacing w:line="240" w:lineRule="auto"/>
              <w:ind w:right="282"/>
              <w:jc w:val="center"/>
              <w:rPr>
                <w:rFonts w:ascii="Times New Roman" w:hAnsi="Times New Roman"/>
                <w:sz w:val="28"/>
              </w:rPr>
            </w:pPr>
            <w:r>
              <w:rPr>
                <w:rFonts w:ascii="Times New Roman" w:hAnsi="Times New Roman"/>
                <w:sz w:val="28"/>
              </w:rPr>
              <w:t>Подарок.</w:t>
            </w:r>
          </w:p>
          <w:p w:rsidR="00E617B2" w:rsidRDefault="00E468A1">
            <w:pPr>
              <w:spacing w:line="240" w:lineRule="auto"/>
              <w:ind w:right="282"/>
              <w:rPr>
                <w:rFonts w:ascii="Times New Roman" w:hAnsi="Times New Roman"/>
                <w:sz w:val="28"/>
              </w:rPr>
            </w:pPr>
            <w:r>
              <w:rPr>
                <w:rFonts w:ascii="Times New Roman" w:hAnsi="Times New Roman"/>
                <w:sz w:val="28"/>
              </w:rPr>
              <w:t>Было утро. Лида рвала лютики. Она ставит букет в вазу. Это подарок маме. (13 слов)</w:t>
            </w:r>
          </w:p>
          <w:p w:rsidR="00E617B2" w:rsidRDefault="00E468A1">
            <w:pPr>
              <w:spacing w:line="240" w:lineRule="auto"/>
              <w:rPr>
                <w:rFonts w:ascii="Times New Roman" w:hAnsi="Times New Roman"/>
                <w:color w:val="FFFFFF"/>
                <w:sz w:val="28"/>
              </w:rPr>
            </w:pPr>
            <w:r>
              <w:rPr>
                <w:rFonts w:ascii="Times New Roman" w:hAnsi="Times New Roman"/>
                <w:sz w:val="28"/>
              </w:rPr>
              <w:t>Грамматическое задание. Подчеркнуть н</w:t>
            </w:r>
            <w:r>
              <w:rPr>
                <w:rFonts w:ascii="Times New Roman" w:hAnsi="Times New Roman"/>
                <w:sz w:val="28"/>
              </w:rPr>
              <w:t xml:space="preserve">азвания предметов </w:t>
            </w:r>
            <w:r>
              <w:rPr>
                <w:rFonts w:ascii="Times New Roman" w:hAnsi="Times New Roman"/>
                <w:sz w:val="28"/>
              </w:rPr>
              <w:lastRenderedPageBreak/>
              <w:t>и действий.</w:t>
            </w:r>
          </w:p>
          <w:p w:rsidR="00E617B2" w:rsidRDefault="00E468A1">
            <w:pPr>
              <w:spacing w:line="240" w:lineRule="auto"/>
              <w:ind w:right="282"/>
              <w:jc w:val="center"/>
              <w:rPr>
                <w:rFonts w:ascii="Times New Roman" w:hAnsi="Times New Roman"/>
                <w:color w:val="000000"/>
                <w:sz w:val="28"/>
              </w:rPr>
            </w:pPr>
            <w:r>
              <w:rPr>
                <w:rFonts w:ascii="Times New Roman" w:hAnsi="Times New Roman"/>
                <w:sz w:val="28"/>
              </w:rPr>
              <w:t>Контрольное списывание.</w:t>
            </w:r>
          </w:p>
          <w:p w:rsidR="00E617B2" w:rsidRDefault="00E468A1">
            <w:pPr>
              <w:spacing w:line="240" w:lineRule="auto"/>
              <w:jc w:val="center"/>
              <w:rPr>
                <w:rFonts w:ascii="Times New Roman" w:hAnsi="Times New Roman"/>
                <w:b/>
                <w:sz w:val="28"/>
              </w:rPr>
            </w:pPr>
            <w:r>
              <w:rPr>
                <w:rFonts w:ascii="Times New Roman" w:hAnsi="Times New Roman"/>
                <w:sz w:val="28"/>
              </w:rPr>
              <w:t>Лодочка</w:t>
            </w:r>
          </w:p>
          <w:p w:rsidR="00E617B2" w:rsidRDefault="00E468A1">
            <w:pPr>
              <w:spacing w:line="240" w:lineRule="auto"/>
              <w:rPr>
                <w:rFonts w:ascii="Times New Roman" w:hAnsi="Times New Roman"/>
                <w:sz w:val="28"/>
              </w:rPr>
            </w:pPr>
            <w:r>
              <w:rPr>
                <w:rFonts w:ascii="Times New Roman" w:hAnsi="Times New Roman"/>
                <w:sz w:val="28"/>
              </w:rPr>
              <w:t>Пришла весна. Потекла вода. Дети сделали лодочку. Лодка плыла по воде. (11 слов)</w:t>
            </w:r>
          </w:p>
          <w:p w:rsidR="00E617B2" w:rsidRDefault="00E468A1">
            <w:pPr>
              <w:spacing w:line="240" w:lineRule="auto"/>
              <w:rPr>
                <w:rFonts w:ascii="Times New Roman" w:hAnsi="Times New Roman"/>
                <w:sz w:val="28"/>
              </w:rPr>
            </w:pPr>
            <w:r>
              <w:rPr>
                <w:rFonts w:ascii="Times New Roman" w:hAnsi="Times New Roman"/>
                <w:sz w:val="28"/>
              </w:rPr>
              <w:t>Грамматическое задание. Подчеркнуть первую букву в начале предложения.</w:t>
            </w:r>
          </w:p>
          <w:p w:rsidR="00E617B2" w:rsidRDefault="00E468A1">
            <w:pPr>
              <w:spacing w:line="240" w:lineRule="auto"/>
              <w:ind w:right="282"/>
              <w:jc w:val="center"/>
              <w:rPr>
                <w:rFonts w:ascii="Times New Roman" w:hAnsi="Times New Roman"/>
                <w:sz w:val="28"/>
              </w:rPr>
            </w:pPr>
            <w:r>
              <w:rPr>
                <w:rFonts w:ascii="Times New Roman" w:hAnsi="Times New Roman"/>
                <w:sz w:val="28"/>
              </w:rPr>
              <w:t>Диктант №9</w:t>
            </w:r>
          </w:p>
          <w:p w:rsidR="00E617B2" w:rsidRDefault="00E468A1">
            <w:pPr>
              <w:spacing w:line="240" w:lineRule="auto"/>
              <w:ind w:right="282"/>
              <w:jc w:val="center"/>
              <w:rPr>
                <w:rFonts w:ascii="Times New Roman" w:hAnsi="Times New Roman"/>
                <w:b/>
                <w:sz w:val="28"/>
              </w:rPr>
            </w:pPr>
            <w:r>
              <w:rPr>
                <w:rFonts w:ascii="Times New Roman" w:hAnsi="Times New Roman"/>
                <w:sz w:val="28"/>
              </w:rPr>
              <w:t>Предложение.</w:t>
            </w:r>
          </w:p>
          <w:p w:rsidR="00E617B2" w:rsidRDefault="00E468A1">
            <w:pPr>
              <w:spacing w:line="240" w:lineRule="auto"/>
              <w:jc w:val="center"/>
              <w:rPr>
                <w:rFonts w:ascii="Times New Roman" w:hAnsi="Times New Roman"/>
                <w:b/>
                <w:sz w:val="28"/>
              </w:rPr>
            </w:pPr>
            <w:r>
              <w:rPr>
                <w:rFonts w:ascii="Times New Roman" w:hAnsi="Times New Roman"/>
                <w:sz w:val="28"/>
              </w:rPr>
              <w:t>Книга.</w:t>
            </w:r>
          </w:p>
          <w:p w:rsidR="00E617B2" w:rsidRDefault="00E468A1">
            <w:pPr>
              <w:spacing w:line="240" w:lineRule="auto"/>
              <w:rPr>
                <w:rFonts w:ascii="Times New Roman" w:hAnsi="Times New Roman"/>
                <w:color w:val="FFFFFF"/>
                <w:sz w:val="28"/>
              </w:rPr>
            </w:pPr>
            <w:r>
              <w:rPr>
                <w:rFonts w:ascii="Times New Roman" w:hAnsi="Times New Roman"/>
                <w:sz w:val="28"/>
              </w:rPr>
              <w:t xml:space="preserve">Я люблю </w:t>
            </w:r>
            <w:r>
              <w:rPr>
                <w:rFonts w:ascii="Times New Roman" w:hAnsi="Times New Roman"/>
                <w:sz w:val="28"/>
              </w:rPr>
              <w:t>читать стихи. Тётя купила мне книгу. Там картинки. Вот лось. А это лиса. (15 слов)</w:t>
            </w:r>
          </w:p>
          <w:p w:rsidR="00E617B2" w:rsidRDefault="00E468A1">
            <w:pPr>
              <w:spacing w:line="240" w:lineRule="auto"/>
              <w:rPr>
                <w:rFonts w:ascii="Times New Roman" w:hAnsi="Times New Roman"/>
                <w:color w:val="000000"/>
                <w:sz w:val="28"/>
              </w:rPr>
            </w:pPr>
            <w:r>
              <w:rPr>
                <w:rFonts w:ascii="Times New Roman" w:hAnsi="Times New Roman"/>
                <w:sz w:val="28"/>
              </w:rPr>
              <w:t>Грамматическое задание. Подчеркнуть первую букву в начале предложения.</w:t>
            </w:r>
          </w:p>
          <w:p w:rsidR="00E617B2" w:rsidRDefault="00E617B2">
            <w:pPr>
              <w:spacing w:line="240" w:lineRule="auto"/>
              <w:ind w:right="282"/>
              <w:jc w:val="center"/>
              <w:rPr>
                <w:rFonts w:ascii="Times New Roman" w:hAnsi="Times New Roman"/>
                <w:sz w:val="28"/>
              </w:rPr>
            </w:pPr>
          </w:p>
          <w:p w:rsidR="00E617B2" w:rsidRDefault="00E617B2">
            <w:pPr>
              <w:spacing w:line="240" w:lineRule="auto"/>
              <w:ind w:right="282"/>
              <w:jc w:val="center"/>
              <w:rPr>
                <w:rFonts w:ascii="Times New Roman" w:hAnsi="Times New Roman"/>
                <w:sz w:val="28"/>
              </w:rPr>
            </w:pPr>
          </w:p>
          <w:p w:rsidR="00E617B2" w:rsidRDefault="00E617B2">
            <w:pPr>
              <w:spacing w:line="240" w:lineRule="auto"/>
              <w:ind w:right="282"/>
              <w:jc w:val="center"/>
              <w:rPr>
                <w:rFonts w:ascii="Times New Roman" w:hAnsi="Times New Roman"/>
                <w:sz w:val="28"/>
              </w:rPr>
            </w:pPr>
          </w:p>
          <w:p w:rsidR="00E617B2" w:rsidRDefault="00E617B2">
            <w:pPr>
              <w:spacing w:line="240" w:lineRule="auto"/>
              <w:ind w:right="282"/>
              <w:jc w:val="center"/>
              <w:rPr>
                <w:rFonts w:ascii="Times New Roman" w:hAnsi="Times New Roman"/>
                <w:sz w:val="28"/>
              </w:rPr>
            </w:pPr>
          </w:p>
          <w:p w:rsidR="00E617B2" w:rsidRDefault="00E617B2">
            <w:pPr>
              <w:spacing w:line="240" w:lineRule="auto"/>
              <w:ind w:right="282"/>
              <w:jc w:val="center"/>
              <w:rPr>
                <w:rFonts w:ascii="Times New Roman" w:hAnsi="Times New Roman"/>
                <w:sz w:val="28"/>
              </w:rPr>
            </w:pPr>
          </w:p>
          <w:p w:rsidR="00E617B2" w:rsidRDefault="00E617B2">
            <w:pPr>
              <w:spacing w:line="240" w:lineRule="auto"/>
              <w:ind w:right="282"/>
              <w:jc w:val="center"/>
              <w:rPr>
                <w:rFonts w:ascii="Times New Roman" w:hAnsi="Times New Roman"/>
                <w:sz w:val="28"/>
              </w:rPr>
            </w:pPr>
          </w:p>
          <w:p w:rsidR="00E617B2" w:rsidRDefault="00E468A1">
            <w:pPr>
              <w:spacing w:line="240" w:lineRule="auto"/>
              <w:ind w:right="282"/>
              <w:jc w:val="center"/>
              <w:rPr>
                <w:rFonts w:ascii="Times New Roman" w:hAnsi="Times New Roman"/>
                <w:sz w:val="28"/>
              </w:rPr>
            </w:pPr>
            <w:r>
              <w:rPr>
                <w:rFonts w:ascii="Times New Roman" w:hAnsi="Times New Roman"/>
                <w:sz w:val="28"/>
              </w:rPr>
              <w:t>Контрольное списывание.</w:t>
            </w:r>
          </w:p>
          <w:p w:rsidR="00E617B2" w:rsidRDefault="00E468A1">
            <w:pPr>
              <w:spacing w:line="240" w:lineRule="auto"/>
              <w:ind w:right="282"/>
              <w:jc w:val="center"/>
              <w:rPr>
                <w:rFonts w:ascii="Times New Roman" w:hAnsi="Times New Roman"/>
                <w:sz w:val="28"/>
              </w:rPr>
            </w:pPr>
            <w:r>
              <w:rPr>
                <w:rFonts w:ascii="Times New Roman" w:hAnsi="Times New Roman"/>
                <w:sz w:val="28"/>
              </w:rPr>
              <w:t>Наша школа.</w:t>
            </w:r>
          </w:p>
          <w:p w:rsidR="00E617B2" w:rsidRDefault="00E468A1">
            <w:pPr>
              <w:spacing w:line="240" w:lineRule="auto"/>
              <w:ind w:right="282"/>
              <w:rPr>
                <w:rFonts w:ascii="Times New Roman" w:hAnsi="Times New Roman"/>
                <w:sz w:val="28"/>
              </w:rPr>
            </w:pPr>
            <w:r>
              <w:rPr>
                <w:rFonts w:ascii="Times New Roman" w:hAnsi="Times New Roman"/>
                <w:sz w:val="28"/>
              </w:rPr>
              <w:t>Наша школа новая. Около школы растут клёны. Мы любим свою шк</w:t>
            </w:r>
            <w:r>
              <w:rPr>
                <w:rFonts w:ascii="Times New Roman" w:hAnsi="Times New Roman"/>
                <w:sz w:val="28"/>
              </w:rPr>
              <w:t>олу. (11 слов)</w:t>
            </w:r>
          </w:p>
          <w:p w:rsidR="00E617B2" w:rsidRDefault="00E468A1">
            <w:pPr>
              <w:spacing w:line="240" w:lineRule="auto"/>
              <w:rPr>
                <w:rFonts w:ascii="Times New Roman" w:hAnsi="Times New Roman"/>
                <w:sz w:val="28"/>
              </w:rPr>
            </w:pPr>
            <w:r>
              <w:rPr>
                <w:rFonts w:ascii="Times New Roman" w:hAnsi="Times New Roman"/>
                <w:sz w:val="28"/>
              </w:rPr>
              <w:t>Грамматическое задание. Подчеркнуть первую букву в начале предложения.</w:t>
            </w:r>
          </w:p>
          <w:p w:rsidR="00E617B2" w:rsidRDefault="00E617B2">
            <w:pPr>
              <w:spacing w:line="240" w:lineRule="auto"/>
              <w:jc w:val="center"/>
              <w:rPr>
                <w:rFonts w:ascii="Times New Roman" w:hAnsi="Times New Roman"/>
                <w:b/>
                <w:color w:val="000000"/>
                <w:sz w:val="28"/>
              </w:rPr>
            </w:pPr>
          </w:p>
        </w:tc>
      </w:tr>
    </w:tbl>
    <w:p w:rsidR="00E617B2" w:rsidRDefault="00E617B2">
      <w:pPr>
        <w:spacing w:line="240" w:lineRule="auto"/>
        <w:rPr>
          <w:rFonts w:ascii="Times New Roman" w:hAnsi="Times New Roman"/>
          <w:color w:val="000000"/>
          <w:sz w:val="28"/>
        </w:rPr>
      </w:pP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b/>
          <w:sz w:val="28"/>
        </w:rPr>
      </w:pPr>
      <w:r>
        <w:rPr>
          <w:rFonts w:ascii="Times New Roman" w:hAnsi="Times New Roman"/>
          <w:b/>
          <w:sz w:val="28"/>
        </w:rPr>
        <w:t>Контрольно – измерительные материалы по математике</w:t>
      </w:r>
    </w:p>
    <w:p w:rsidR="00E617B2" w:rsidRDefault="00E468A1">
      <w:pPr>
        <w:spacing w:line="240" w:lineRule="auto"/>
        <w:jc w:val="center"/>
        <w:rPr>
          <w:rFonts w:ascii="Times New Roman" w:hAnsi="Times New Roman"/>
          <w:sz w:val="28"/>
        </w:rPr>
      </w:pPr>
      <w:r>
        <w:rPr>
          <w:rFonts w:ascii="Times New Roman" w:hAnsi="Times New Roman"/>
          <w:sz w:val="28"/>
        </w:rPr>
        <w:t>Контрольная работа по математике №1</w:t>
      </w:r>
    </w:p>
    <w:p w:rsidR="00E617B2" w:rsidRDefault="00E468A1">
      <w:pPr>
        <w:numPr>
          <w:ilvl w:val="0"/>
          <w:numId w:val="79"/>
        </w:numPr>
        <w:spacing w:after="0" w:line="240" w:lineRule="auto"/>
        <w:ind w:left="0" w:firstLine="0"/>
        <w:contextualSpacing/>
        <w:jc w:val="center"/>
        <w:rPr>
          <w:rFonts w:ascii="Times New Roman" w:hAnsi="Times New Roman"/>
          <w:sz w:val="28"/>
        </w:rPr>
      </w:pPr>
      <w:r>
        <w:rPr>
          <w:rFonts w:ascii="Times New Roman" w:hAnsi="Times New Roman"/>
          <w:sz w:val="28"/>
        </w:rPr>
        <w:t>четверть «Первый десяток»</w:t>
      </w:r>
    </w:p>
    <w:p w:rsidR="00E617B2" w:rsidRDefault="00E468A1">
      <w:pPr>
        <w:numPr>
          <w:ilvl w:val="0"/>
          <w:numId w:val="80"/>
        </w:numPr>
        <w:spacing w:after="0" w:line="240" w:lineRule="auto"/>
        <w:ind w:left="0" w:firstLine="0"/>
        <w:contextualSpacing/>
        <w:jc w:val="center"/>
        <w:rPr>
          <w:rFonts w:ascii="Times New Roman" w:hAnsi="Times New Roman"/>
          <w:sz w:val="28"/>
        </w:rPr>
      </w:pPr>
      <w:r>
        <w:rPr>
          <w:rFonts w:ascii="Times New Roman" w:hAnsi="Times New Roman"/>
          <w:sz w:val="28"/>
        </w:rPr>
        <w:t>вариант</w:t>
      </w:r>
    </w:p>
    <w:p w:rsidR="00E617B2" w:rsidRDefault="00E468A1">
      <w:pPr>
        <w:spacing w:line="240" w:lineRule="auto"/>
        <w:rPr>
          <w:rFonts w:ascii="Times New Roman" w:hAnsi="Times New Roman"/>
          <w:sz w:val="28"/>
        </w:rPr>
      </w:pPr>
      <w:r>
        <w:rPr>
          <w:rFonts w:ascii="Times New Roman" w:hAnsi="Times New Roman"/>
          <w:sz w:val="28"/>
        </w:rPr>
        <w:t>1. Запиши числа по порядку, впиши пропущенные</w:t>
      </w:r>
      <w:r>
        <w:rPr>
          <w:rFonts w:ascii="Times New Roman" w:hAnsi="Times New Roman"/>
          <w:sz w:val="28"/>
        </w:rPr>
        <w:t xml:space="preserve"> числа.</w:t>
      </w:r>
    </w:p>
    <w:p w:rsidR="00E617B2" w:rsidRDefault="00E468A1">
      <w:pPr>
        <w:spacing w:line="240" w:lineRule="auto"/>
        <w:rPr>
          <w:rFonts w:ascii="Times New Roman" w:hAnsi="Times New Roman"/>
          <w:sz w:val="28"/>
        </w:rPr>
      </w:pPr>
      <w:r>
        <w:rPr>
          <w:rFonts w:ascii="Times New Roman" w:hAnsi="Times New Roman"/>
          <w:sz w:val="28"/>
        </w:rPr>
        <w:t>1, 2, 3, 4, 5, ….,7, 8, 9, …</w:t>
      </w:r>
    </w:p>
    <w:p w:rsidR="00E617B2" w:rsidRDefault="00E468A1">
      <w:pPr>
        <w:spacing w:line="240" w:lineRule="auto"/>
        <w:rPr>
          <w:rFonts w:ascii="Times New Roman" w:hAnsi="Times New Roman"/>
          <w:sz w:val="28"/>
        </w:rPr>
      </w:pPr>
      <w:r>
        <w:rPr>
          <w:rFonts w:ascii="Times New Roman" w:hAnsi="Times New Roman"/>
          <w:sz w:val="28"/>
        </w:rPr>
        <w:t>10, 9, 8, …, 6, 5, 4, …, 2, 1</w:t>
      </w:r>
    </w:p>
    <w:p w:rsidR="00E617B2" w:rsidRDefault="00E468A1">
      <w:pPr>
        <w:spacing w:line="240" w:lineRule="auto"/>
        <w:rPr>
          <w:rFonts w:ascii="Times New Roman" w:hAnsi="Times New Roman"/>
          <w:sz w:val="28"/>
        </w:rPr>
      </w:pPr>
      <w:r>
        <w:rPr>
          <w:rFonts w:ascii="Times New Roman" w:hAnsi="Times New Roman"/>
          <w:sz w:val="28"/>
        </w:rPr>
        <w:t>2.Запиши справа от каждого числа следующее число.</w:t>
      </w:r>
    </w:p>
    <w:p w:rsidR="00E617B2" w:rsidRDefault="00E468A1">
      <w:pPr>
        <w:spacing w:line="240" w:lineRule="auto"/>
        <w:rPr>
          <w:rFonts w:ascii="Times New Roman" w:hAnsi="Times New Roman"/>
          <w:sz w:val="28"/>
        </w:rPr>
      </w:pPr>
      <w:r>
        <w:rPr>
          <w:rFonts w:ascii="Times New Roman" w:hAnsi="Times New Roman"/>
          <w:sz w:val="28"/>
        </w:rPr>
        <w:t xml:space="preserve">4, </w:t>
      </w:r>
      <w:r>
        <w:rPr>
          <w:rFonts w:ascii="Times New Roman" w:hAnsi="Times New Roman"/>
          <w:sz w:val="28"/>
        </w:rPr>
        <w:tab/>
      </w:r>
      <w:r>
        <w:rPr>
          <w:rFonts w:ascii="Times New Roman" w:hAnsi="Times New Roman"/>
          <w:sz w:val="28"/>
        </w:rPr>
        <w:tab/>
        <w:t xml:space="preserve"> 8, …</w:t>
      </w:r>
    </w:p>
    <w:p w:rsidR="00E617B2" w:rsidRDefault="00E468A1">
      <w:pPr>
        <w:spacing w:line="240" w:lineRule="auto"/>
        <w:rPr>
          <w:rFonts w:ascii="Times New Roman" w:hAnsi="Times New Roman"/>
          <w:sz w:val="28"/>
        </w:rPr>
      </w:pPr>
      <w:r>
        <w:rPr>
          <w:rFonts w:ascii="Times New Roman" w:hAnsi="Times New Roman"/>
          <w:sz w:val="28"/>
        </w:rPr>
        <w:t>Запиши слева от каждого числа предыдущее число.</w:t>
      </w:r>
    </w:p>
    <w:p w:rsidR="00E617B2" w:rsidRDefault="00E468A1">
      <w:pPr>
        <w:spacing w:line="240" w:lineRule="auto"/>
        <w:rPr>
          <w:rFonts w:ascii="Times New Roman" w:hAnsi="Times New Roman"/>
          <w:sz w:val="28"/>
        </w:rPr>
      </w:pPr>
      <w:r>
        <w:rPr>
          <w:rFonts w:ascii="Times New Roman" w:hAnsi="Times New Roman"/>
          <w:sz w:val="28"/>
        </w:rPr>
        <w:t>…, 7</w:t>
      </w:r>
      <w:r>
        <w:rPr>
          <w:rFonts w:ascii="Times New Roman" w:hAnsi="Times New Roman"/>
          <w:sz w:val="28"/>
        </w:rPr>
        <w:tab/>
      </w:r>
      <w:r>
        <w:rPr>
          <w:rFonts w:ascii="Times New Roman" w:hAnsi="Times New Roman"/>
          <w:sz w:val="28"/>
        </w:rPr>
        <w:tab/>
        <w:t>…, 10</w:t>
      </w:r>
    </w:p>
    <w:p w:rsidR="00E617B2" w:rsidRDefault="00E468A1">
      <w:pPr>
        <w:spacing w:line="240" w:lineRule="auto"/>
        <w:rPr>
          <w:rFonts w:ascii="Times New Roman" w:hAnsi="Times New Roman"/>
          <w:sz w:val="28"/>
        </w:rPr>
      </w:pPr>
      <w:r>
        <w:rPr>
          <w:rFonts w:ascii="Times New Roman" w:hAnsi="Times New Roman"/>
          <w:sz w:val="28"/>
        </w:rPr>
        <w:t>3.Сравни числа, поставь знак &lt;, &gt;, =.</w:t>
      </w:r>
    </w:p>
    <w:p w:rsidR="00E617B2" w:rsidRDefault="00E468A1">
      <w:pPr>
        <w:spacing w:line="240" w:lineRule="auto"/>
        <w:rPr>
          <w:rFonts w:ascii="Times New Roman" w:hAnsi="Times New Roman"/>
          <w:sz w:val="28"/>
        </w:rPr>
      </w:pPr>
      <w:r>
        <w:rPr>
          <w:rFonts w:ascii="Times New Roman" w:hAnsi="Times New Roman"/>
          <w:sz w:val="28"/>
        </w:rPr>
        <w:t xml:space="preserve">3… 8 </w:t>
      </w:r>
      <w:r>
        <w:rPr>
          <w:rFonts w:ascii="Times New Roman" w:hAnsi="Times New Roman"/>
          <w:sz w:val="28"/>
        </w:rPr>
        <w:tab/>
      </w:r>
      <w:r>
        <w:rPr>
          <w:rFonts w:ascii="Times New Roman" w:hAnsi="Times New Roman"/>
          <w:sz w:val="28"/>
        </w:rPr>
        <w:tab/>
        <w:t xml:space="preserve">7… 7 </w:t>
      </w:r>
      <w:r>
        <w:rPr>
          <w:rFonts w:ascii="Times New Roman" w:hAnsi="Times New Roman"/>
          <w:sz w:val="28"/>
        </w:rPr>
        <w:tab/>
      </w:r>
      <w:r>
        <w:rPr>
          <w:rFonts w:ascii="Times New Roman" w:hAnsi="Times New Roman"/>
          <w:sz w:val="28"/>
        </w:rPr>
        <w:tab/>
        <w:t>10 … 5</w:t>
      </w:r>
    </w:p>
    <w:p w:rsidR="00E617B2" w:rsidRDefault="00E468A1">
      <w:pPr>
        <w:spacing w:line="240" w:lineRule="auto"/>
        <w:rPr>
          <w:rFonts w:ascii="Times New Roman" w:hAnsi="Times New Roman"/>
          <w:sz w:val="28"/>
        </w:rPr>
      </w:pPr>
      <w:r>
        <w:rPr>
          <w:rFonts w:ascii="Times New Roman" w:hAnsi="Times New Roman"/>
          <w:sz w:val="28"/>
        </w:rPr>
        <w:t xml:space="preserve">4.Реши </w:t>
      </w:r>
      <w:r>
        <w:rPr>
          <w:rFonts w:ascii="Times New Roman" w:hAnsi="Times New Roman"/>
          <w:sz w:val="28"/>
        </w:rPr>
        <w:t>примеры</w:t>
      </w:r>
    </w:p>
    <w:p w:rsidR="00E617B2" w:rsidRDefault="00E468A1">
      <w:pPr>
        <w:spacing w:line="240" w:lineRule="auto"/>
        <w:rPr>
          <w:rFonts w:ascii="Times New Roman" w:hAnsi="Times New Roman"/>
          <w:sz w:val="28"/>
        </w:rPr>
      </w:pPr>
      <w:r>
        <w:rPr>
          <w:rFonts w:ascii="Times New Roman" w:hAnsi="Times New Roman"/>
          <w:sz w:val="28"/>
        </w:rPr>
        <w:t>1+7=                   10-1=</w:t>
      </w:r>
    </w:p>
    <w:p w:rsidR="00E617B2" w:rsidRDefault="00E468A1">
      <w:pPr>
        <w:spacing w:line="240" w:lineRule="auto"/>
        <w:rPr>
          <w:rFonts w:ascii="Times New Roman" w:hAnsi="Times New Roman"/>
          <w:sz w:val="28"/>
        </w:rPr>
      </w:pPr>
      <w:r>
        <w:rPr>
          <w:rFonts w:ascii="Times New Roman" w:hAnsi="Times New Roman"/>
          <w:sz w:val="28"/>
        </w:rPr>
        <w:lastRenderedPageBreak/>
        <w:t>8+2=                    9-2=</w:t>
      </w:r>
    </w:p>
    <w:p w:rsidR="00E617B2" w:rsidRDefault="00E468A1">
      <w:pPr>
        <w:spacing w:line="240" w:lineRule="auto"/>
        <w:rPr>
          <w:rFonts w:ascii="Times New Roman" w:hAnsi="Times New Roman"/>
          <w:sz w:val="28"/>
        </w:rPr>
      </w:pPr>
      <w:r>
        <w:rPr>
          <w:rFonts w:ascii="Times New Roman" w:hAnsi="Times New Roman"/>
          <w:sz w:val="28"/>
        </w:rPr>
        <w:t>3+5=                    8-3=</w:t>
      </w:r>
    </w:p>
    <w:p w:rsidR="00E617B2" w:rsidRDefault="00E468A1">
      <w:pPr>
        <w:spacing w:line="240" w:lineRule="auto"/>
        <w:rPr>
          <w:rFonts w:ascii="Times New Roman" w:hAnsi="Times New Roman"/>
          <w:sz w:val="28"/>
        </w:rPr>
      </w:pPr>
      <w:r>
        <w:rPr>
          <w:rFonts w:ascii="Times New Roman" w:hAnsi="Times New Roman"/>
          <w:sz w:val="28"/>
        </w:rPr>
        <w:t>5.Запиши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Около магазина стояли 4 машины. К магазину подъехали ещё 3 машины. Сколько машин стало около магазина?</w:t>
      </w:r>
    </w:p>
    <w:p w:rsidR="00E617B2" w:rsidRDefault="00E468A1">
      <w:pPr>
        <w:spacing w:line="240" w:lineRule="auto"/>
        <w:jc w:val="center"/>
        <w:rPr>
          <w:rFonts w:ascii="Times New Roman" w:hAnsi="Times New Roman"/>
          <w:sz w:val="28"/>
        </w:rPr>
      </w:pPr>
      <w:r>
        <w:rPr>
          <w:rFonts w:ascii="Times New Roman" w:hAnsi="Times New Roman"/>
          <w:sz w:val="28"/>
        </w:rPr>
        <w:t>2вариант</w:t>
      </w:r>
    </w:p>
    <w:p w:rsidR="00E617B2" w:rsidRDefault="00E468A1">
      <w:pPr>
        <w:spacing w:line="240" w:lineRule="auto"/>
        <w:rPr>
          <w:rFonts w:ascii="Times New Roman" w:hAnsi="Times New Roman"/>
          <w:sz w:val="28"/>
        </w:rPr>
      </w:pPr>
      <w:r>
        <w:rPr>
          <w:rFonts w:ascii="Times New Roman" w:hAnsi="Times New Roman"/>
          <w:sz w:val="28"/>
        </w:rPr>
        <w:t>1.Запиши числа по порядк</w:t>
      </w:r>
      <w:r>
        <w:rPr>
          <w:rFonts w:ascii="Times New Roman" w:hAnsi="Times New Roman"/>
          <w:sz w:val="28"/>
        </w:rPr>
        <w:t>у, впиши пропущенные числа.</w:t>
      </w:r>
    </w:p>
    <w:p w:rsidR="00E617B2" w:rsidRDefault="00E468A1">
      <w:pPr>
        <w:spacing w:line="240" w:lineRule="auto"/>
        <w:rPr>
          <w:rFonts w:ascii="Times New Roman" w:hAnsi="Times New Roman"/>
          <w:sz w:val="28"/>
        </w:rPr>
      </w:pPr>
      <w:r>
        <w:rPr>
          <w:rFonts w:ascii="Times New Roman" w:hAnsi="Times New Roman"/>
          <w:sz w:val="28"/>
        </w:rPr>
        <w:t>1, 2, 3, …, 5, 6,7, …, 9,10</w:t>
      </w:r>
    </w:p>
    <w:p w:rsidR="00E617B2" w:rsidRDefault="00E468A1">
      <w:pPr>
        <w:spacing w:line="240" w:lineRule="auto"/>
        <w:rPr>
          <w:rFonts w:ascii="Times New Roman" w:hAnsi="Times New Roman"/>
          <w:sz w:val="28"/>
        </w:rPr>
      </w:pPr>
      <w:r>
        <w:rPr>
          <w:rFonts w:ascii="Times New Roman" w:hAnsi="Times New Roman"/>
          <w:sz w:val="28"/>
        </w:rPr>
        <w:t>2.Запиши справа от каждого числа следующее число.</w:t>
      </w:r>
    </w:p>
    <w:p w:rsidR="00E617B2" w:rsidRDefault="00E468A1">
      <w:pPr>
        <w:spacing w:line="240" w:lineRule="auto"/>
        <w:rPr>
          <w:rFonts w:ascii="Times New Roman" w:hAnsi="Times New Roman"/>
          <w:sz w:val="28"/>
        </w:rPr>
      </w:pPr>
      <w:r>
        <w:rPr>
          <w:rFonts w:ascii="Times New Roman" w:hAnsi="Times New Roman"/>
          <w:sz w:val="28"/>
        </w:rPr>
        <w:t>2, …</w:t>
      </w:r>
      <w:r>
        <w:rPr>
          <w:rFonts w:ascii="Times New Roman" w:hAnsi="Times New Roman"/>
          <w:sz w:val="28"/>
        </w:rPr>
        <w:tab/>
      </w:r>
      <w:r>
        <w:rPr>
          <w:rFonts w:ascii="Times New Roman" w:hAnsi="Times New Roman"/>
          <w:sz w:val="28"/>
        </w:rPr>
        <w:tab/>
        <w:t>6, …</w:t>
      </w:r>
    </w:p>
    <w:p w:rsidR="00E617B2" w:rsidRDefault="00E468A1">
      <w:pPr>
        <w:spacing w:line="240" w:lineRule="auto"/>
        <w:rPr>
          <w:rFonts w:ascii="Times New Roman" w:hAnsi="Times New Roman"/>
          <w:sz w:val="28"/>
        </w:rPr>
      </w:pPr>
      <w:r>
        <w:rPr>
          <w:rFonts w:ascii="Times New Roman" w:hAnsi="Times New Roman"/>
          <w:sz w:val="28"/>
        </w:rPr>
        <w:t xml:space="preserve">3.Сравни числа, поставь знаки &lt;, &gt;, =. </w:t>
      </w:r>
    </w:p>
    <w:p w:rsidR="00E617B2" w:rsidRDefault="00E468A1">
      <w:pPr>
        <w:spacing w:line="240" w:lineRule="auto"/>
        <w:rPr>
          <w:rFonts w:ascii="Times New Roman" w:hAnsi="Times New Roman"/>
          <w:sz w:val="28"/>
        </w:rPr>
      </w:pPr>
      <w:r>
        <w:rPr>
          <w:rFonts w:ascii="Times New Roman" w:hAnsi="Times New Roman"/>
          <w:sz w:val="28"/>
        </w:rPr>
        <w:t>4… 5</w:t>
      </w:r>
      <w:r>
        <w:rPr>
          <w:rFonts w:ascii="Times New Roman" w:hAnsi="Times New Roman"/>
          <w:sz w:val="28"/>
        </w:rPr>
        <w:tab/>
      </w:r>
      <w:r>
        <w:rPr>
          <w:rFonts w:ascii="Times New Roman" w:hAnsi="Times New Roman"/>
          <w:sz w:val="28"/>
        </w:rPr>
        <w:tab/>
        <w:t xml:space="preserve"> 2… 2</w:t>
      </w:r>
      <w:r>
        <w:rPr>
          <w:rFonts w:ascii="Times New Roman" w:hAnsi="Times New Roman"/>
          <w:sz w:val="28"/>
        </w:rPr>
        <w:tab/>
      </w:r>
      <w:r>
        <w:rPr>
          <w:rFonts w:ascii="Times New Roman" w:hAnsi="Times New Roman"/>
          <w:sz w:val="28"/>
        </w:rPr>
        <w:tab/>
        <w:t xml:space="preserve"> 9 … 1</w:t>
      </w:r>
    </w:p>
    <w:p w:rsidR="00E617B2" w:rsidRDefault="00E468A1">
      <w:pPr>
        <w:spacing w:line="240" w:lineRule="auto"/>
        <w:rPr>
          <w:rFonts w:ascii="Times New Roman" w:hAnsi="Times New Roman"/>
          <w:sz w:val="28"/>
        </w:rPr>
      </w:pPr>
      <w:r>
        <w:rPr>
          <w:rFonts w:ascii="Times New Roman" w:hAnsi="Times New Roman"/>
          <w:sz w:val="28"/>
        </w:rPr>
        <w:t>4.Реши примеры</w:t>
      </w:r>
    </w:p>
    <w:p w:rsidR="00E617B2" w:rsidRDefault="00E468A1">
      <w:pPr>
        <w:spacing w:line="240" w:lineRule="auto"/>
        <w:rPr>
          <w:rFonts w:ascii="Times New Roman" w:hAnsi="Times New Roman"/>
          <w:sz w:val="28"/>
        </w:rPr>
      </w:pPr>
      <w:r>
        <w:rPr>
          <w:rFonts w:ascii="Times New Roman" w:hAnsi="Times New Roman"/>
          <w:sz w:val="28"/>
        </w:rPr>
        <w:t>6+1=                    8-1=</w:t>
      </w:r>
    </w:p>
    <w:p w:rsidR="00E617B2" w:rsidRDefault="00E468A1">
      <w:pPr>
        <w:spacing w:line="240" w:lineRule="auto"/>
        <w:rPr>
          <w:rFonts w:ascii="Times New Roman" w:hAnsi="Times New Roman"/>
          <w:sz w:val="28"/>
        </w:rPr>
      </w:pPr>
      <w:r>
        <w:rPr>
          <w:rFonts w:ascii="Times New Roman" w:hAnsi="Times New Roman"/>
          <w:sz w:val="28"/>
        </w:rPr>
        <w:t>4+2=                    7-2=</w:t>
      </w:r>
    </w:p>
    <w:p w:rsidR="00E617B2" w:rsidRDefault="00E468A1">
      <w:pPr>
        <w:spacing w:line="240" w:lineRule="auto"/>
        <w:rPr>
          <w:rFonts w:ascii="Times New Roman" w:hAnsi="Times New Roman"/>
          <w:sz w:val="28"/>
        </w:rPr>
      </w:pPr>
      <w:r>
        <w:rPr>
          <w:rFonts w:ascii="Times New Roman" w:hAnsi="Times New Roman"/>
          <w:sz w:val="28"/>
        </w:rPr>
        <w:t xml:space="preserve">2+3=  </w:t>
      </w:r>
      <w:r>
        <w:rPr>
          <w:rFonts w:ascii="Times New Roman" w:hAnsi="Times New Roman"/>
          <w:sz w:val="28"/>
        </w:rPr>
        <w:t xml:space="preserve">                  5-3=</w:t>
      </w:r>
    </w:p>
    <w:p w:rsidR="00E617B2" w:rsidRDefault="00E468A1">
      <w:pPr>
        <w:spacing w:line="240" w:lineRule="auto"/>
        <w:rPr>
          <w:rFonts w:ascii="Times New Roman" w:hAnsi="Times New Roman"/>
          <w:sz w:val="28"/>
        </w:rPr>
      </w:pPr>
      <w:r>
        <w:rPr>
          <w:rFonts w:ascii="Times New Roman" w:hAnsi="Times New Roman"/>
          <w:sz w:val="28"/>
        </w:rPr>
        <w:t>5.Запиши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На дереве сидели 3 птицы. К ним прилетели ещё 2 птицы. Сколько птиц стало на дереве?</w:t>
      </w:r>
    </w:p>
    <w:p w:rsidR="00E617B2" w:rsidRDefault="00E468A1">
      <w:pPr>
        <w:spacing w:line="240" w:lineRule="auto"/>
        <w:rPr>
          <w:rFonts w:ascii="Times New Roman" w:hAnsi="Times New Roman"/>
          <w:sz w:val="28"/>
        </w:rPr>
      </w:pPr>
      <w:r>
        <w:rPr>
          <w:rFonts w:ascii="Times New Roman" w:hAnsi="Times New Roman"/>
          <w:sz w:val="28"/>
        </w:rPr>
        <w:t>3вариант</w:t>
      </w:r>
    </w:p>
    <w:p w:rsidR="00E617B2" w:rsidRDefault="00E468A1">
      <w:pPr>
        <w:spacing w:line="240" w:lineRule="auto"/>
        <w:rPr>
          <w:rFonts w:ascii="Times New Roman" w:hAnsi="Times New Roman"/>
          <w:sz w:val="28"/>
        </w:rPr>
      </w:pPr>
      <w:r>
        <w:rPr>
          <w:rFonts w:ascii="Times New Roman" w:hAnsi="Times New Roman"/>
          <w:sz w:val="28"/>
        </w:rPr>
        <w:t>1.Запиши числа по порядку, впиши пропущенные числа.</w:t>
      </w:r>
    </w:p>
    <w:p w:rsidR="00E617B2" w:rsidRDefault="00E468A1">
      <w:pPr>
        <w:spacing w:line="240" w:lineRule="auto"/>
        <w:rPr>
          <w:rFonts w:ascii="Times New Roman" w:hAnsi="Times New Roman"/>
          <w:sz w:val="28"/>
        </w:rPr>
      </w:pPr>
      <w:r>
        <w:rPr>
          <w:rFonts w:ascii="Times New Roman" w:hAnsi="Times New Roman"/>
          <w:sz w:val="28"/>
        </w:rPr>
        <w:t>1, 2, 3, …, 5, 6</w:t>
      </w:r>
    </w:p>
    <w:p w:rsidR="00E617B2" w:rsidRDefault="00E468A1">
      <w:pPr>
        <w:spacing w:line="240" w:lineRule="auto"/>
        <w:rPr>
          <w:rFonts w:ascii="Times New Roman" w:hAnsi="Times New Roman"/>
          <w:sz w:val="28"/>
        </w:rPr>
      </w:pPr>
      <w:r>
        <w:rPr>
          <w:rFonts w:ascii="Times New Roman" w:hAnsi="Times New Roman"/>
          <w:sz w:val="28"/>
        </w:rPr>
        <w:t>2.Запиши справа от каждого числа следующее чи</w:t>
      </w:r>
      <w:r>
        <w:rPr>
          <w:rFonts w:ascii="Times New Roman" w:hAnsi="Times New Roman"/>
          <w:sz w:val="28"/>
        </w:rPr>
        <w:t>сло.</w:t>
      </w:r>
    </w:p>
    <w:p w:rsidR="00E617B2" w:rsidRDefault="00E468A1">
      <w:pPr>
        <w:spacing w:line="240" w:lineRule="auto"/>
        <w:rPr>
          <w:rFonts w:ascii="Times New Roman" w:hAnsi="Times New Roman"/>
          <w:sz w:val="28"/>
        </w:rPr>
      </w:pPr>
      <w:r>
        <w:rPr>
          <w:rFonts w:ascii="Times New Roman" w:hAnsi="Times New Roman"/>
          <w:sz w:val="28"/>
        </w:rPr>
        <w:t xml:space="preserve">1, … </w:t>
      </w:r>
      <w:r>
        <w:rPr>
          <w:rFonts w:ascii="Times New Roman" w:hAnsi="Times New Roman"/>
          <w:sz w:val="28"/>
        </w:rPr>
        <w:tab/>
      </w:r>
      <w:r>
        <w:rPr>
          <w:rFonts w:ascii="Times New Roman" w:hAnsi="Times New Roman"/>
          <w:sz w:val="28"/>
        </w:rPr>
        <w:tab/>
        <w:t>3, …</w:t>
      </w:r>
    </w:p>
    <w:p w:rsidR="00E617B2" w:rsidRDefault="00E468A1">
      <w:pPr>
        <w:spacing w:line="240" w:lineRule="auto"/>
        <w:rPr>
          <w:rFonts w:ascii="Times New Roman" w:hAnsi="Times New Roman"/>
          <w:sz w:val="28"/>
        </w:rPr>
      </w:pPr>
      <w:r>
        <w:rPr>
          <w:rFonts w:ascii="Times New Roman" w:hAnsi="Times New Roman"/>
          <w:sz w:val="28"/>
        </w:rPr>
        <w:t>3.Сравни числа. Подчеркни большее число.</w:t>
      </w:r>
    </w:p>
    <w:p w:rsidR="00E617B2" w:rsidRDefault="00E468A1">
      <w:pPr>
        <w:numPr>
          <w:ilvl w:val="0"/>
          <w:numId w:val="81"/>
        </w:numPr>
        <w:spacing w:after="0" w:line="240" w:lineRule="auto"/>
        <w:contextualSpacing/>
        <w:rPr>
          <w:rFonts w:ascii="Times New Roman" w:hAnsi="Times New Roman"/>
          <w:sz w:val="28"/>
        </w:rPr>
      </w:pPr>
      <w:r>
        <w:rPr>
          <w:rFonts w:ascii="Times New Roman" w:hAnsi="Times New Roman"/>
          <w:sz w:val="28"/>
        </w:rPr>
        <w:t>и 2</w:t>
      </w:r>
      <w:r>
        <w:rPr>
          <w:rFonts w:ascii="Times New Roman" w:hAnsi="Times New Roman"/>
          <w:sz w:val="28"/>
        </w:rPr>
        <w:tab/>
      </w:r>
      <w:r>
        <w:rPr>
          <w:rFonts w:ascii="Times New Roman" w:hAnsi="Times New Roman"/>
          <w:sz w:val="28"/>
        </w:rPr>
        <w:tab/>
        <w:t>3 и 4</w:t>
      </w:r>
      <w:r>
        <w:rPr>
          <w:rFonts w:ascii="Times New Roman" w:hAnsi="Times New Roman"/>
          <w:sz w:val="28"/>
        </w:rPr>
        <w:tab/>
      </w:r>
      <w:r>
        <w:rPr>
          <w:rFonts w:ascii="Times New Roman" w:hAnsi="Times New Roman"/>
          <w:sz w:val="28"/>
        </w:rPr>
        <w:tab/>
        <w:t>2 и 5</w:t>
      </w:r>
    </w:p>
    <w:p w:rsidR="00E617B2" w:rsidRDefault="00E468A1">
      <w:pPr>
        <w:spacing w:line="240" w:lineRule="auto"/>
        <w:rPr>
          <w:rFonts w:ascii="Times New Roman" w:hAnsi="Times New Roman"/>
          <w:sz w:val="28"/>
        </w:rPr>
      </w:pPr>
      <w:r>
        <w:rPr>
          <w:rFonts w:ascii="Times New Roman" w:hAnsi="Times New Roman"/>
          <w:sz w:val="28"/>
        </w:rPr>
        <w:t>4.Реши примеры</w:t>
      </w:r>
    </w:p>
    <w:p w:rsidR="00E617B2" w:rsidRDefault="00E468A1">
      <w:pPr>
        <w:spacing w:line="240" w:lineRule="auto"/>
        <w:rPr>
          <w:rFonts w:ascii="Times New Roman" w:hAnsi="Times New Roman"/>
          <w:sz w:val="28"/>
        </w:rPr>
      </w:pPr>
      <w:r>
        <w:rPr>
          <w:rFonts w:ascii="Times New Roman" w:hAnsi="Times New Roman"/>
          <w:sz w:val="28"/>
        </w:rPr>
        <w:t>1+1=                    5-1=</w:t>
      </w:r>
    </w:p>
    <w:p w:rsidR="00E617B2" w:rsidRDefault="00E468A1">
      <w:pPr>
        <w:spacing w:line="240" w:lineRule="auto"/>
        <w:rPr>
          <w:rFonts w:ascii="Times New Roman" w:hAnsi="Times New Roman"/>
          <w:sz w:val="28"/>
        </w:rPr>
      </w:pPr>
      <w:r>
        <w:rPr>
          <w:rFonts w:ascii="Times New Roman" w:hAnsi="Times New Roman"/>
          <w:sz w:val="28"/>
        </w:rPr>
        <w:t>2+2=                    4-2=</w:t>
      </w:r>
    </w:p>
    <w:p w:rsidR="00E617B2" w:rsidRDefault="00E468A1">
      <w:pPr>
        <w:spacing w:line="240" w:lineRule="auto"/>
        <w:jc w:val="center"/>
        <w:rPr>
          <w:rFonts w:ascii="Times New Roman" w:hAnsi="Times New Roman"/>
          <w:sz w:val="28"/>
        </w:rPr>
      </w:pPr>
      <w:r>
        <w:rPr>
          <w:rFonts w:ascii="Times New Roman" w:hAnsi="Times New Roman"/>
          <w:sz w:val="28"/>
        </w:rPr>
        <w:lastRenderedPageBreak/>
        <w:t>Контрольная работа по математике №2</w:t>
      </w:r>
    </w:p>
    <w:p w:rsidR="00E617B2" w:rsidRDefault="00E468A1">
      <w:pPr>
        <w:spacing w:line="240" w:lineRule="auto"/>
        <w:jc w:val="center"/>
        <w:rPr>
          <w:rFonts w:ascii="Times New Roman" w:hAnsi="Times New Roman"/>
          <w:sz w:val="28"/>
        </w:rPr>
      </w:pPr>
      <w:r>
        <w:rPr>
          <w:rFonts w:ascii="Times New Roman" w:hAnsi="Times New Roman"/>
          <w:sz w:val="28"/>
        </w:rPr>
        <w:t>1 четверть «Числа второго десятка»</w:t>
      </w:r>
    </w:p>
    <w:p w:rsidR="00E617B2" w:rsidRDefault="00E468A1">
      <w:pPr>
        <w:numPr>
          <w:ilvl w:val="0"/>
          <w:numId w:val="82"/>
        </w:numPr>
        <w:spacing w:after="0" w:line="240" w:lineRule="auto"/>
        <w:contextualSpacing/>
        <w:jc w:val="center"/>
        <w:rPr>
          <w:rFonts w:ascii="Times New Roman" w:hAnsi="Times New Roman"/>
          <w:sz w:val="28"/>
        </w:rPr>
      </w:pPr>
      <w:r>
        <w:rPr>
          <w:rFonts w:ascii="Times New Roman" w:hAnsi="Times New Roman"/>
          <w:sz w:val="28"/>
        </w:rPr>
        <w:t>вариант</w:t>
      </w:r>
    </w:p>
    <w:p w:rsidR="00E617B2" w:rsidRDefault="00E468A1">
      <w:pPr>
        <w:spacing w:line="240" w:lineRule="auto"/>
        <w:rPr>
          <w:rFonts w:ascii="Times New Roman" w:hAnsi="Times New Roman"/>
          <w:sz w:val="28"/>
        </w:rPr>
      </w:pPr>
      <w:r>
        <w:rPr>
          <w:rFonts w:ascii="Times New Roman" w:hAnsi="Times New Roman"/>
          <w:sz w:val="28"/>
        </w:rPr>
        <w:t xml:space="preserve">1.Спиши, вставляя </w:t>
      </w:r>
      <w:r>
        <w:rPr>
          <w:rFonts w:ascii="Times New Roman" w:hAnsi="Times New Roman"/>
          <w:sz w:val="28"/>
        </w:rPr>
        <w:t>пропущенные числа.</w:t>
      </w:r>
    </w:p>
    <w:p w:rsidR="00E617B2" w:rsidRDefault="00E468A1">
      <w:pPr>
        <w:spacing w:line="240" w:lineRule="auto"/>
        <w:rPr>
          <w:rFonts w:ascii="Times New Roman" w:hAnsi="Times New Roman"/>
          <w:sz w:val="28"/>
        </w:rPr>
      </w:pPr>
      <w:r>
        <w:rPr>
          <w:rFonts w:ascii="Times New Roman" w:hAnsi="Times New Roman"/>
          <w:sz w:val="28"/>
        </w:rPr>
        <w:t>10, 11, …, 13, 14,  …, 16</w:t>
      </w:r>
    </w:p>
    <w:p w:rsidR="00E617B2" w:rsidRDefault="00E468A1">
      <w:pPr>
        <w:spacing w:line="240" w:lineRule="auto"/>
        <w:rPr>
          <w:rFonts w:ascii="Times New Roman" w:hAnsi="Times New Roman"/>
          <w:sz w:val="28"/>
        </w:rPr>
      </w:pPr>
      <w:r>
        <w:rPr>
          <w:rFonts w:ascii="Times New Roman" w:hAnsi="Times New Roman"/>
          <w:sz w:val="28"/>
        </w:rPr>
        <w:t>2.Сравни числа, поставь знак&lt;, &gt;, =.</w:t>
      </w:r>
    </w:p>
    <w:p w:rsidR="00E617B2" w:rsidRDefault="00E468A1">
      <w:pPr>
        <w:spacing w:line="240" w:lineRule="auto"/>
        <w:rPr>
          <w:rFonts w:ascii="Times New Roman" w:hAnsi="Times New Roman"/>
          <w:sz w:val="28"/>
        </w:rPr>
      </w:pPr>
      <w:r>
        <w:rPr>
          <w:rFonts w:ascii="Times New Roman" w:hAnsi="Times New Roman"/>
          <w:sz w:val="28"/>
        </w:rPr>
        <w:t>11 … 12              13 … 15</w:t>
      </w:r>
    </w:p>
    <w:p w:rsidR="00E617B2" w:rsidRDefault="00E468A1">
      <w:pPr>
        <w:spacing w:line="240" w:lineRule="auto"/>
        <w:rPr>
          <w:rFonts w:ascii="Times New Roman" w:hAnsi="Times New Roman"/>
          <w:sz w:val="28"/>
        </w:rPr>
      </w:pPr>
      <w:r>
        <w:rPr>
          <w:rFonts w:ascii="Times New Roman" w:hAnsi="Times New Roman"/>
          <w:sz w:val="28"/>
        </w:rPr>
        <w:t>14… 14               16 …14</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 xml:space="preserve">10 + 6=                   15 - 1= </w:t>
      </w:r>
    </w:p>
    <w:p w:rsidR="00E617B2" w:rsidRDefault="00E468A1">
      <w:pPr>
        <w:spacing w:line="240" w:lineRule="auto"/>
        <w:rPr>
          <w:rFonts w:ascii="Times New Roman" w:hAnsi="Times New Roman"/>
          <w:sz w:val="28"/>
        </w:rPr>
      </w:pPr>
      <w:r>
        <w:rPr>
          <w:rFonts w:ascii="Times New Roman" w:hAnsi="Times New Roman"/>
          <w:sz w:val="28"/>
        </w:rPr>
        <w:t>13+ 1=                    14 – 4=</w:t>
      </w:r>
    </w:p>
    <w:p w:rsidR="00E617B2" w:rsidRDefault="00E468A1">
      <w:pPr>
        <w:numPr>
          <w:ilvl w:val="0"/>
          <w:numId w:val="83"/>
        </w:numPr>
        <w:spacing w:after="0" w:line="240" w:lineRule="auto"/>
        <w:contextualSpacing/>
        <w:rPr>
          <w:rFonts w:ascii="Times New Roman" w:hAnsi="Times New Roman"/>
          <w:sz w:val="28"/>
        </w:rPr>
      </w:pPr>
      <w:r>
        <w:rPr>
          <w:rFonts w:ascii="Times New Roman" w:hAnsi="Times New Roman"/>
          <w:sz w:val="28"/>
        </w:rPr>
        <w:t>+ 10=                   12 – 10=</w:t>
      </w:r>
    </w:p>
    <w:p w:rsidR="00E617B2" w:rsidRDefault="00E468A1">
      <w:pPr>
        <w:spacing w:line="240" w:lineRule="auto"/>
        <w:rPr>
          <w:rFonts w:ascii="Times New Roman" w:hAnsi="Times New Roman"/>
          <w:sz w:val="28"/>
        </w:rPr>
      </w:pPr>
      <w:r>
        <w:rPr>
          <w:rFonts w:ascii="Times New Roman" w:hAnsi="Times New Roman"/>
          <w:sz w:val="28"/>
        </w:rPr>
        <w:t xml:space="preserve">4.Запиши решение задачи. </w:t>
      </w:r>
    </w:p>
    <w:p w:rsidR="00E617B2" w:rsidRDefault="00E468A1">
      <w:pPr>
        <w:spacing w:line="240" w:lineRule="auto"/>
        <w:rPr>
          <w:rFonts w:ascii="Times New Roman" w:hAnsi="Times New Roman"/>
          <w:sz w:val="28"/>
        </w:rPr>
      </w:pPr>
      <w:r>
        <w:rPr>
          <w:rFonts w:ascii="Times New Roman" w:hAnsi="Times New Roman"/>
          <w:sz w:val="28"/>
        </w:rPr>
        <w:t>В магазине было 10 велосипедов. Привезли ещё 5 велосипедов. Сколько велосипедов стало в магазине?</w:t>
      </w:r>
    </w:p>
    <w:p w:rsidR="00E617B2" w:rsidRDefault="00E468A1">
      <w:pPr>
        <w:spacing w:line="240" w:lineRule="auto"/>
        <w:rPr>
          <w:rFonts w:ascii="Times New Roman" w:hAnsi="Times New Roman"/>
          <w:sz w:val="28"/>
        </w:rPr>
      </w:pPr>
      <w:r>
        <w:rPr>
          <w:rFonts w:ascii="Times New Roman" w:hAnsi="Times New Roman"/>
          <w:sz w:val="28"/>
        </w:rPr>
        <w:t>5.Измерь длину отрезка с помощью линейки.  Начертить отрезок такой же длины.</w:t>
      </w: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2вариант</w:t>
      </w:r>
    </w:p>
    <w:p w:rsidR="00E617B2" w:rsidRDefault="00E468A1">
      <w:pPr>
        <w:spacing w:line="240" w:lineRule="auto"/>
        <w:rPr>
          <w:rFonts w:ascii="Times New Roman" w:hAnsi="Times New Roman"/>
          <w:sz w:val="28"/>
        </w:rPr>
      </w:pPr>
      <w:r>
        <w:rPr>
          <w:rFonts w:ascii="Times New Roman" w:hAnsi="Times New Roman"/>
          <w:sz w:val="28"/>
        </w:rPr>
        <w:t>1.Спиши, вставляя пропущенные числа.</w:t>
      </w:r>
    </w:p>
    <w:p w:rsidR="00E617B2" w:rsidRDefault="00E468A1">
      <w:pPr>
        <w:spacing w:line="240" w:lineRule="auto"/>
        <w:rPr>
          <w:rFonts w:ascii="Times New Roman" w:hAnsi="Times New Roman"/>
          <w:sz w:val="28"/>
        </w:rPr>
      </w:pPr>
      <w:r>
        <w:rPr>
          <w:rFonts w:ascii="Times New Roman" w:hAnsi="Times New Roman"/>
          <w:sz w:val="28"/>
        </w:rPr>
        <w:t>10,  …,</w:t>
      </w:r>
      <w:r>
        <w:rPr>
          <w:rFonts w:ascii="Times New Roman" w:hAnsi="Times New Roman"/>
          <w:sz w:val="28"/>
        </w:rPr>
        <w:t xml:space="preserve"> 12, 13, …, 15, 16</w:t>
      </w:r>
    </w:p>
    <w:p w:rsidR="00E617B2" w:rsidRDefault="00E468A1">
      <w:pPr>
        <w:spacing w:line="240" w:lineRule="auto"/>
        <w:rPr>
          <w:rFonts w:ascii="Times New Roman" w:hAnsi="Times New Roman"/>
          <w:sz w:val="28"/>
        </w:rPr>
      </w:pPr>
      <w:r>
        <w:rPr>
          <w:rFonts w:ascii="Times New Roman" w:hAnsi="Times New Roman"/>
          <w:sz w:val="28"/>
        </w:rPr>
        <w:t>2.Сравни числа, поставь знак&lt;, &gt;, =.</w:t>
      </w:r>
    </w:p>
    <w:p w:rsidR="00E617B2" w:rsidRDefault="00E468A1">
      <w:pPr>
        <w:spacing w:line="240" w:lineRule="auto"/>
        <w:rPr>
          <w:rFonts w:ascii="Times New Roman" w:hAnsi="Times New Roman"/>
          <w:sz w:val="28"/>
        </w:rPr>
      </w:pPr>
      <w:r>
        <w:rPr>
          <w:rFonts w:ascii="Times New Roman" w:hAnsi="Times New Roman"/>
          <w:sz w:val="28"/>
        </w:rPr>
        <w:t>12 … 13             14 … 15</w:t>
      </w:r>
    </w:p>
    <w:p w:rsidR="00E617B2" w:rsidRDefault="00E468A1">
      <w:pPr>
        <w:spacing w:line="240" w:lineRule="auto"/>
        <w:rPr>
          <w:rFonts w:ascii="Times New Roman" w:hAnsi="Times New Roman"/>
          <w:sz w:val="28"/>
        </w:rPr>
      </w:pPr>
      <w:r>
        <w:rPr>
          <w:rFonts w:ascii="Times New Roman" w:hAnsi="Times New Roman"/>
          <w:sz w:val="28"/>
        </w:rPr>
        <w:t>15… 15               16 …12</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 xml:space="preserve">10 + 4=                   13 - 1= </w:t>
      </w:r>
    </w:p>
    <w:p w:rsidR="00E617B2" w:rsidRDefault="00E468A1">
      <w:pPr>
        <w:spacing w:line="240" w:lineRule="auto"/>
        <w:rPr>
          <w:rFonts w:ascii="Times New Roman" w:hAnsi="Times New Roman"/>
          <w:sz w:val="28"/>
        </w:rPr>
      </w:pPr>
      <w:r>
        <w:rPr>
          <w:rFonts w:ascii="Times New Roman" w:hAnsi="Times New Roman"/>
          <w:sz w:val="28"/>
        </w:rPr>
        <w:t>12+ 1=                    16 – 6=</w:t>
      </w:r>
    </w:p>
    <w:p w:rsidR="00E617B2" w:rsidRDefault="00E468A1">
      <w:pPr>
        <w:spacing w:line="240" w:lineRule="auto"/>
        <w:rPr>
          <w:rFonts w:ascii="Times New Roman" w:hAnsi="Times New Roman"/>
          <w:sz w:val="28"/>
        </w:rPr>
      </w:pPr>
      <w:r>
        <w:rPr>
          <w:rFonts w:ascii="Times New Roman" w:hAnsi="Times New Roman"/>
          <w:sz w:val="28"/>
        </w:rPr>
        <w:t>3 + 10=                   15 – 10=</w:t>
      </w:r>
    </w:p>
    <w:p w:rsidR="00E617B2" w:rsidRDefault="00E468A1">
      <w:pPr>
        <w:spacing w:line="240" w:lineRule="auto"/>
        <w:rPr>
          <w:rFonts w:ascii="Times New Roman" w:hAnsi="Times New Roman"/>
          <w:sz w:val="28"/>
        </w:rPr>
      </w:pPr>
      <w:r>
        <w:rPr>
          <w:rFonts w:ascii="Times New Roman" w:hAnsi="Times New Roman"/>
          <w:sz w:val="28"/>
        </w:rPr>
        <w:t xml:space="preserve">4.Запиши решение задачи. </w:t>
      </w:r>
    </w:p>
    <w:p w:rsidR="00E617B2" w:rsidRDefault="00E468A1">
      <w:pPr>
        <w:spacing w:line="240" w:lineRule="auto"/>
        <w:rPr>
          <w:rFonts w:ascii="Times New Roman" w:hAnsi="Times New Roman"/>
          <w:sz w:val="28"/>
        </w:rPr>
      </w:pPr>
      <w:r>
        <w:rPr>
          <w:rFonts w:ascii="Times New Roman" w:hAnsi="Times New Roman"/>
          <w:sz w:val="28"/>
        </w:rPr>
        <w:lastRenderedPageBreak/>
        <w:t>В корзине было 10 грибов. В корзину положили ещё 4 гриба. Сколько грибов стало в корзине?</w:t>
      </w:r>
    </w:p>
    <w:p w:rsidR="00E617B2" w:rsidRDefault="00E468A1">
      <w:pPr>
        <w:spacing w:line="240" w:lineRule="auto"/>
        <w:rPr>
          <w:rFonts w:ascii="Times New Roman" w:hAnsi="Times New Roman"/>
          <w:sz w:val="28"/>
        </w:rPr>
      </w:pPr>
      <w:r>
        <w:rPr>
          <w:rFonts w:ascii="Times New Roman" w:hAnsi="Times New Roman"/>
          <w:sz w:val="28"/>
        </w:rPr>
        <w:t>5.Измерь длину отрезка с помощью линейки.  Записать длину отрезка.</w:t>
      </w: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3вариант</w:t>
      </w:r>
    </w:p>
    <w:p w:rsidR="00E617B2" w:rsidRDefault="00E468A1">
      <w:pPr>
        <w:spacing w:line="240" w:lineRule="auto"/>
        <w:rPr>
          <w:rFonts w:ascii="Times New Roman" w:hAnsi="Times New Roman"/>
          <w:sz w:val="28"/>
        </w:rPr>
      </w:pPr>
      <w:r>
        <w:rPr>
          <w:rFonts w:ascii="Times New Roman" w:hAnsi="Times New Roman"/>
          <w:sz w:val="28"/>
        </w:rPr>
        <w:t>1.Спиши, вставляя пропущенные числа.</w:t>
      </w:r>
    </w:p>
    <w:p w:rsidR="00E617B2" w:rsidRDefault="00E468A1">
      <w:pPr>
        <w:spacing w:line="240" w:lineRule="auto"/>
        <w:rPr>
          <w:rFonts w:ascii="Times New Roman" w:hAnsi="Times New Roman"/>
          <w:sz w:val="28"/>
        </w:rPr>
      </w:pPr>
      <w:r>
        <w:rPr>
          <w:rFonts w:ascii="Times New Roman" w:hAnsi="Times New Roman"/>
          <w:sz w:val="28"/>
        </w:rPr>
        <w:t>10,  11, …, 13,14 , 15, 16</w:t>
      </w:r>
      <w:r>
        <w:rPr>
          <w:rFonts w:ascii="Times New Roman" w:hAnsi="Times New Roman"/>
          <w:sz w:val="28"/>
        </w:rPr>
        <w:t>.</w:t>
      </w:r>
    </w:p>
    <w:p w:rsidR="00E617B2" w:rsidRDefault="00E468A1">
      <w:pPr>
        <w:spacing w:line="240" w:lineRule="auto"/>
        <w:rPr>
          <w:rFonts w:ascii="Times New Roman" w:hAnsi="Times New Roman"/>
          <w:sz w:val="28"/>
        </w:rPr>
      </w:pPr>
      <w:r>
        <w:rPr>
          <w:rFonts w:ascii="Times New Roman" w:hAnsi="Times New Roman"/>
          <w:sz w:val="28"/>
        </w:rPr>
        <w:t>2.Сравни числа. Подчеркни  меньшее число.</w:t>
      </w:r>
    </w:p>
    <w:p w:rsidR="00E617B2" w:rsidRDefault="00E468A1">
      <w:pPr>
        <w:numPr>
          <w:ilvl w:val="0"/>
          <w:numId w:val="84"/>
        </w:numPr>
        <w:spacing w:after="0" w:line="240" w:lineRule="auto"/>
        <w:contextualSpacing/>
        <w:rPr>
          <w:rFonts w:ascii="Times New Roman" w:hAnsi="Times New Roman"/>
          <w:sz w:val="28"/>
        </w:rPr>
      </w:pPr>
      <w:r>
        <w:rPr>
          <w:rFonts w:ascii="Times New Roman" w:hAnsi="Times New Roman"/>
          <w:sz w:val="28"/>
        </w:rPr>
        <w:t>и  13             14  и  15           16  и 12</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 xml:space="preserve">10 + 1=                   13 - 1= </w:t>
      </w:r>
    </w:p>
    <w:p w:rsidR="00E617B2" w:rsidRDefault="00E468A1">
      <w:pPr>
        <w:spacing w:line="240" w:lineRule="auto"/>
        <w:rPr>
          <w:rFonts w:ascii="Times New Roman" w:hAnsi="Times New Roman"/>
          <w:sz w:val="28"/>
        </w:rPr>
      </w:pPr>
      <w:r>
        <w:rPr>
          <w:rFonts w:ascii="Times New Roman" w:hAnsi="Times New Roman"/>
          <w:sz w:val="28"/>
        </w:rPr>
        <w:t>11+ 1=                    12 – 2=</w:t>
      </w:r>
    </w:p>
    <w:p w:rsidR="00E617B2" w:rsidRDefault="00E468A1">
      <w:pPr>
        <w:spacing w:line="240" w:lineRule="auto"/>
        <w:rPr>
          <w:rFonts w:ascii="Times New Roman" w:hAnsi="Times New Roman"/>
          <w:sz w:val="28"/>
        </w:rPr>
      </w:pPr>
      <w:r>
        <w:rPr>
          <w:rFonts w:ascii="Times New Roman" w:hAnsi="Times New Roman"/>
          <w:sz w:val="28"/>
        </w:rPr>
        <w:t>4.Сравни отрезки по длине. Отрезок какого цвета длиннее?</w:t>
      </w: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 xml:space="preserve">Контрольная работа по </w:t>
      </w:r>
      <w:r>
        <w:rPr>
          <w:rFonts w:ascii="Times New Roman" w:hAnsi="Times New Roman"/>
          <w:sz w:val="28"/>
        </w:rPr>
        <w:t>математике №3</w:t>
      </w:r>
    </w:p>
    <w:p w:rsidR="00E617B2" w:rsidRDefault="00E468A1">
      <w:pPr>
        <w:spacing w:line="240" w:lineRule="auto"/>
        <w:jc w:val="center"/>
        <w:rPr>
          <w:rFonts w:ascii="Times New Roman" w:hAnsi="Times New Roman"/>
          <w:sz w:val="28"/>
        </w:rPr>
      </w:pPr>
      <w:r>
        <w:rPr>
          <w:rFonts w:ascii="Times New Roman" w:hAnsi="Times New Roman"/>
          <w:sz w:val="28"/>
        </w:rPr>
        <w:t>2 четверть. Второй десяток.</w:t>
      </w:r>
    </w:p>
    <w:p w:rsidR="00E617B2" w:rsidRDefault="00E468A1">
      <w:pPr>
        <w:numPr>
          <w:ilvl w:val="0"/>
          <w:numId w:val="85"/>
        </w:numPr>
        <w:spacing w:after="0" w:line="240" w:lineRule="auto"/>
        <w:contextualSpacing/>
        <w:jc w:val="center"/>
        <w:rPr>
          <w:rFonts w:ascii="Times New Roman" w:hAnsi="Times New Roman"/>
          <w:sz w:val="28"/>
        </w:rPr>
      </w:pPr>
      <w:r>
        <w:rPr>
          <w:rFonts w:ascii="Times New Roman" w:hAnsi="Times New Roman"/>
          <w:sz w:val="28"/>
        </w:rPr>
        <w:t>вариант</w:t>
      </w:r>
    </w:p>
    <w:p w:rsidR="00E617B2" w:rsidRDefault="00E468A1">
      <w:pPr>
        <w:spacing w:line="240" w:lineRule="auto"/>
        <w:rPr>
          <w:rFonts w:ascii="Times New Roman" w:hAnsi="Times New Roman"/>
          <w:sz w:val="28"/>
        </w:rPr>
      </w:pPr>
      <w:r>
        <w:rPr>
          <w:rFonts w:ascii="Times New Roman" w:hAnsi="Times New Roman"/>
          <w:sz w:val="28"/>
        </w:rPr>
        <w:t>1.Спиши, вставляя пропущенные числа.</w:t>
      </w:r>
    </w:p>
    <w:p w:rsidR="00E617B2" w:rsidRDefault="00E468A1">
      <w:pPr>
        <w:spacing w:line="240" w:lineRule="auto"/>
        <w:rPr>
          <w:rFonts w:ascii="Times New Roman" w:hAnsi="Times New Roman"/>
          <w:sz w:val="28"/>
        </w:rPr>
      </w:pPr>
      <w:r>
        <w:rPr>
          <w:rFonts w:ascii="Times New Roman" w:hAnsi="Times New Roman"/>
          <w:sz w:val="28"/>
        </w:rPr>
        <w:t>10, 11, 12, …,14, 15, …,17,18, …, 20.</w:t>
      </w:r>
    </w:p>
    <w:p w:rsidR="00E617B2" w:rsidRDefault="00E468A1">
      <w:pPr>
        <w:spacing w:line="240" w:lineRule="auto"/>
        <w:rPr>
          <w:rFonts w:ascii="Times New Roman" w:hAnsi="Times New Roman"/>
          <w:sz w:val="28"/>
        </w:rPr>
      </w:pPr>
      <w:r>
        <w:rPr>
          <w:rFonts w:ascii="Times New Roman" w:hAnsi="Times New Roman"/>
          <w:sz w:val="28"/>
        </w:rPr>
        <w:t>2.Сравни числа, поставь знак&lt;, &gt;, =.</w:t>
      </w:r>
    </w:p>
    <w:p w:rsidR="00E617B2" w:rsidRDefault="00E468A1">
      <w:pPr>
        <w:spacing w:line="240" w:lineRule="auto"/>
        <w:rPr>
          <w:rFonts w:ascii="Times New Roman" w:hAnsi="Times New Roman"/>
          <w:sz w:val="28"/>
        </w:rPr>
      </w:pPr>
      <w:r>
        <w:rPr>
          <w:rFonts w:ascii="Times New Roman" w:hAnsi="Times New Roman"/>
          <w:sz w:val="28"/>
        </w:rPr>
        <w:t>17 … 16              15 … 15</w:t>
      </w:r>
    </w:p>
    <w:p w:rsidR="00E617B2" w:rsidRDefault="00E468A1">
      <w:pPr>
        <w:spacing w:line="240" w:lineRule="auto"/>
        <w:rPr>
          <w:rFonts w:ascii="Times New Roman" w:hAnsi="Times New Roman"/>
          <w:sz w:val="28"/>
        </w:rPr>
      </w:pPr>
      <w:r>
        <w:rPr>
          <w:rFonts w:ascii="Times New Roman" w:hAnsi="Times New Roman"/>
          <w:sz w:val="28"/>
        </w:rPr>
        <w:t>16… 14               13 …20</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 xml:space="preserve">10+7=                </w:t>
      </w:r>
      <w:r>
        <w:rPr>
          <w:rFonts w:ascii="Times New Roman" w:hAnsi="Times New Roman"/>
          <w:sz w:val="28"/>
        </w:rPr>
        <w:t xml:space="preserve">  19-1=</w:t>
      </w:r>
    </w:p>
    <w:p w:rsidR="00E617B2" w:rsidRDefault="00E468A1">
      <w:pPr>
        <w:spacing w:line="240" w:lineRule="auto"/>
        <w:rPr>
          <w:rFonts w:ascii="Times New Roman" w:hAnsi="Times New Roman"/>
          <w:sz w:val="28"/>
        </w:rPr>
      </w:pPr>
      <w:r>
        <w:rPr>
          <w:rFonts w:ascii="Times New Roman" w:hAnsi="Times New Roman"/>
          <w:sz w:val="28"/>
        </w:rPr>
        <w:t>18+1=                  17-7=</w:t>
      </w:r>
    </w:p>
    <w:p w:rsidR="00E617B2" w:rsidRDefault="00E468A1">
      <w:pPr>
        <w:spacing w:line="240" w:lineRule="auto"/>
        <w:rPr>
          <w:rFonts w:ascii="Times New Roman" w:hAnsi="Times New Roman"/>
          <w:sz w:val="28"/>
        </w:rPr>
      </w:pPr>
      <w:r>
        <w:rPr>
          <w:rFonts w:ascii="Times New Roman" w:hAnsi="Times New Roman"/>
          <w:sz w:val="28"/>
        </w:rPr>
        <w:t>5+10=                  16-10=</w:t>
      </w:r>
    </w:p>
    <w:p w:rsidR="00E617B2" w:rsidRDefault="00E468A1">
      <w:pPr>
        <w:spacing w:line="240" w:lineRule="auto"/>
        <w:rPr>
          <w:rFonts w:ascii="Times New Roman" w:hAnsi="Times New Roman"/>
          <w:sz w:val="28"/>
        </w:rPr>
      </w:pPr>
      <w:r>
        <w:rPr>
          <w:rFonts w:ascii="Times New Roman" w:hAnsi="Times New Roman"/>
          <w:sz w:val="28"/>
        </w:rPr>
        <w:t>4.Запиши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На пруду плавало 16 уток. 6 уток улетело. Сколько уток стало на пруду?</w:t>
      </w:r>
    </w:p>
    <w:p w:rsidR="00E617B2" w:rsidRDefault="00E468A1">
      <w:pPr>
        <w:spacing w:line="240" w:lineRule="auto"/>
        <w:rPr>
          <w:rFonts w:ascii="Times New Roman" w:hAnsi="Times New Roman"/>
          <w:sz w:val="28"/>
        </w:rPr>
      </w:pPr>
      <w:r>
        <w:rPr>
          <w:rFonts w:ascii="Times New Roman" w:hAnsi="Times New Roman"/>
          <w:sz w:val="28"/>
        </w:rPr>
        <w:t>5.Начерти отрезок длиной 10 см.</w:t>
      </w:r>
    </w:p>
    <w:p w:rsidR="00E617B2" w:rsidRDefault="00E468A1">
      <w:pPr>
        <w:spacing w:line="240" w:lineRule="auto"/>
        <w:jc w:val="center"/>
        <w:rPr>
          <w:rFonts w:ascii="Times New Roman" w:hAnsi="Times New Roman"/>
          <w:sz w:val="28"/>
        </w:rPr>
      </w:pPr>
      <w:r>
        <w:rPr>
          <w:rFonts w:ascii="Times New Roman" w:hAnsi="Times New Roman"/>
          <w:sz w:val="28"/>
        </w:rPr>
        <w:lastRenderedPageBreak/>
        <w:t>2вариант</w:t>
      </w:r>
    </w:p>
    <w:p w:rsidR="00E617B2" w:rsidRDefault="00E468A1">
      <w:pPr>
        <w:spacing w:line="240" w:lineRule="auto"/>
        <w:rPr>
          <w:rFonts w:ascii="Times New Roman" w:hAnsi="Times New Roman"/>
          <w:sz w:val="28"/>
        </w:rPr>
      </w:pPr>
      <w:r>
        <w:rPr>
          <w:rFonts w:ascii="Times New Roman" w:hAnsi="Times New Roman"/>
          <w:sz w:val="28"/>
        </w:rPr>
        <w:t>1.Спиши, вставляя пропущенные числа.</w:t>
      </w:r>
    </w:p>
    <w:p w:rsidR="00E617B2" w:rsidRDefault="00E468A1">
      <w:pPr>
        <w:spacing w:line="240" w:lineRule="auto"/>
        <w:rPr>
          <w:rFonts w:ascii="Times New Roman" w:hAnsi="Times New Roman"/>
          <w:sz w:val="28"/>
        </w:rPr>
      </w:pPr>
      <w:r>
        <w:rPr>
          <w:rFonts w:ascii="Times New Roman" w:hAnsi="Times New Roman"/>
          <w:sz w:val="28"/>
        </w:rPr>
        <w:t xml:space="preserve">10, 11, 12,13, </w:t>
      </w:r>
      <w:r>
        <w:rPr>
          <w:rFonts w:ascii="Times New Roman" w:hAnsi="Times New Roman"/>
          <w:sz w:val="28"/>
        </w:rPr>
        <w:t>…,15,16,17, …,19, 20.</w:t>
      </w:r>
    </w:p>
    <w:p w:rsidR="00E617B2" w:rsidRDefault="00E468A1">
      <w:pPr>
        <w:spacing w:line="240" w:lineRule="auto"/>
        <w:rPr>
          <w:rFonts w:ascii="Times New Roman" w:hAnsi="Times New Roman"/>
          <w:sz w:val="28"/>
        </w:rPr>
      </w:pPr>
      <w:r>
        <w:rPr>
          <w:rFonts w:ascii="Times New Roman" w:hAnsi="Times New Roman"/>
          <w:sz w:val="28"/>
        </w:rPr>
        <w:t>2.Сравни числа, поставь знак&lt;, &gt;, =.</w:t>
      </w:r>
    </w:p>
    <w:p w:rsidR="00E617B2" w:rsidRDefault="00E468A1">
      <w:pPr>
        <w:spacing w:line="240" w:lineRule="auto"/>
        <w:rPr>
          <w:rFonts w:ascii="Times New Roman" w:hAnsi="Times New Roman"/>
          <w:sz w:val="28"/>
        </w:rPr>
      </w:pPr>
      <w:r>
        <w:rPr>
          <w:rFonts w:ascii="Times New Roman" w:hAnsi="Times New Roman"/>
          <w:sz w:val="28"/>
        </w:rPr>
        <w:t>17 … 10             16 … 16</w:t>
      </w:r>
    </w:p>
    <w:p w:rsidR="00E617B2" w:rsidRDefault="00E468A1">
      <w:pPr>
        <w:numPr>
          <w:ilvl w:val="0"/>
          <w:numId w:val="86"/>
        </w:numPr>
        <w:spacing w:after="0" w:line="240" w:lineRule="auto"/>
        <w:contextualSpacing/>
        <w:rPr>
          <w:rFonts w:ascii="Times New Roman" w:hAnsi="Times New Roman"/>
          <w:sz w:val="28"/>
        </w:rPr>
      </w:pPr>
      <w:r>
        <w:rPr>
          <w:rFonts w:ascii="Times New Roman" w:hAnsi="Times New Roman"/>
          <w:sz w:val="28"/>
        </w:rPr>
        <w:t xml:space="preserve">…15             </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10+3=                  14-1=</w:t>
      </w:r>
    </w:p>
    <w:p w:rsidR="00E617B2" w:rsidRDefault="00E468A1">
      <w:pPr>
        <w:spacing w:line="240" w:lineRule="auto"/>
        <w:rPr>
          <w:rFonts w:ascii="Times New Roman" w:hAnsi="Times New Roman"/>
          <w:sz w:val="28"/>
        </w:rPr>
      </w:pPr>
      <w:r>
        <w:rPr>
          <w:rFonts w:ascii="Times New Roman" w:hAnsi="Times New Roman"/>
          <w:sz w:val="28"/>
        </w:rPr>
        <w:t>15+1=                  12-2=</w:t>
      </w:r>
    </w:p>
    <w:p w:rsidR="00E617B2" w:rsidRDefault="00E468A1">
      <w:pPr>
        <w:spacing w:line="240" w:lineRule="auto"/>
        <w:rPr>
          <w:rFonts w:ascii="Times New Roman" w:hAnsi="Times New Roman"/>
          <w:sz w:val="28"/>
        </w:rPr>
      </w:pPr>
      <w:r>
        <w:rPr>
          <w:rFonts w:ascii="Times New Roman" w:hAnsi="Times New Roman"/>
          <w:sz w:val="28"/>
        </w:rPr>
        <w:t>6+10=                  17-10=</w:t>
      </w:r>
    </w:p>
    <w:p w:rsidR="00E617B2" w:rsidRDefault="00E468A1">
      <w:pPr>
        <w:spacing w:line="240" w:lineRule="auto"/>
        <w:rPr>
          <w:rFonts w:ascii="Times New Roman" w:hAnsi="Times New Roman"/>
          <w:sz w:val="28"/>
        </w:rPr>
      </w:pPr>
      <w:r>
        <w:rPr>
          <w:rFonts w:ascii="Times New Roman" w:hAnsi="Times New Roman"/>
          <w:sz w:val="28"/>
        </w:rPr>
        <w:t>4.Запиши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В автобусе было 14 пасс</w:t>
      </w:r>
      <w:r>
        <w:rPr>
          <w:rFonts w:ascii="Times New Roman" w:hAnsi="Times New Roman"/>
          <w:sz w:val="28"/>
        </w:rPr>
        <w:t>ажиров. На остановке из автобуса вышел 1 пассажир. Сколько  пассажиров стало а автобусе?</w:t>
      </w:r>
    </w:p>
    <w:p w:rsidR="00E617B2" w:rsidRDefault="00E468A1">
      <w:pPr>
        <w:spacing w:line="240" w:lineRule="auto"/>
        <w:rPr>
          <w:rFonts w:ascii="Times New Roman" w:hAnsi="Times New Roman"/>
          <w:sz w:val="28"/>
        </w:rPr>
      </w:pPr>
      <w:r>
        <w:rPr>
          <w:rFonts w:ascii="Times New Roman" w:hAnsi="Times New Roman"/>
          <w:sz w:val="28"/>
        </w:rPr>
        <w:t>5.Начерти отрезок длиной 6 см.</w:t>
      </w:r>
    </w:p>
    <w:p w:rsidR="00E617B2" w:rsidRDefault="00E468A1">
      <w:pPr>
        <w:spacing w:line="240" w:lineRule="auto"/>
        <w:jc w:val="center"/>
        <w:rPr>
          <w:rFonts w:ascii="Times New Roman" w:hAnsi="Times New Roman"/>
          <w:sz w:val="28"/>
        </w:rPr>
      </w:pPr>
      <w:r>
        <w:rPr>
          <w:rFonts w:ascii="Times New Roman" w:hAnsi="Times New Roman"/>
          <w:sz w:val="28"/>
        </w:rPr>
        <w:t>2вариант</w:t>
      </w:r>
    </w:p>
    <w:p w:rsidR="00E617B2" w:rsidRDefault="00E468A1">
      <w:pPr>
        <w:spacing w:line="240" w:lineRule="auto"/>
        <w:rPr>
          <w:rFonts w:ascii="Times New Roman" w:hAnsi="Times New Roman"/>
          <w:sz w:val="28"/>
        </w:rPr>
      </w:pPr>
      <w:r>
        <w:rPr>
          <w:rFonts w:ascii="Times New Roman" w:hAnsi="Times New Roman"/>
          <w:sz w:val="28"/>
        </w:rPr>
        <w:t>1.Запиши справа от каждого числа следующее число.</w:t>
      </w:r>
    </w:p>
    <w:p w:rsidR="00E617B2" w:rsidRDefault="00E468A1">
      <w:pPr>
        <w:spacing w:line="240" w:lineRule="auto"/>
        <w:rPr>
          <w:rFonts w:ascii="Times New Roman" w:hAnsi="Times New Roman"/>
          <w:sz w:val="28"/>
        </w:rPr>
      </w:pPr>
      <w:r>
        <w:rPr>
          <w:rFonts w:ascii="Times New Roman" w:hAnsi="Times New Roman"/>
          <w:sz w:val="28"/>
        </w:rPr>
        <w:t>10, …</w:t>
      </w:r>
      <w:r>
        <w:rPr>
          <w:rFonts w:ascii="Times New Roman" w:hAnsi="Times New Roman"/>
          <w:sz w:val="28"/>
        </w:rPr>
        <w:tab/>
      </w:r>
      <w:r>
        <w:rPr>
          <w:rFonts w:ascii="Times New Roman" w:hAnsi="Times New Roman"/>
          <w:sz w:val="28"/>
        </w:rPr>
        <w:tab/>
        <w:t>13, ….</w:t>
      </w:r>
      <w:r>
        <w:rPr>
          <w:rFonts w:ascii="Times New Roman" w:hAnsi="Times New Roman"/>
          <w:sz w:val="28"/>
        </w:rPr>
        <w:tab/>
      </w:r>
      <w:r>
        <w:rPr>
          <w:rFonts w:ascii="Times New Roman" w:hAnsi="Times New Roman"/>
          <w:sz w:val="28"/>
        </w:rPr>
        <w:tab/>
        <w:t>15, ….</w:t>
      </w:r>
    </w:p>
    <w:p w:rsidR="00E617B2" w:rsidRDefault="00E468A1">
      <w:pPr>
        <w:spacing w:line="240" w:lineRule="auto"/>
        <w:rPr>
          <w:rFonts w:ascii="Times New Roman" w:hAnsi="Times New Roman"/>
          <w:sz w:val="28"/>
        </w:rPr>
      </w:pPr>
      <w:r>
        <w:rPr>
          <w:rFonts w:ascii="Times New Roman" w:hAnsi="Times New Roman"/>
          <w:sz w:val="28"/>
        </w:rPr>
        <w:t>2.Сравни числа. Подчеркни  большое число.</w:t>
      </w:r>
    </w:p>
    <w:p w:rsidR="00E617B2" w:rsidRDefault="00E468A1">
      <w:pPr>
        <w:numPr>
          <w:ilvl w:val="0"/>
          <w:numId w:val="87"/>
        </w:numPr>
        <w:spacing w:after="0" w:line="240" w:lineRule="auto"/>
        <w:contextualSpacing/>
        <w:rPr>
          <w:rFonts w:ascii="Times New Roman" w:hAnsi="Times New Roman"/>
          <w:sz w:val="28"/>
        </w:rPr>
      </w:pPr>
      <w:r>
        <w:rPr>
          <w:rFonts w:ascii="Times New Roman" w:hAnsi="Times New Roman"/>
          <w:sz w:val="28"/>
        </w:rPr>
        <w:t>и 12</w:t>
      </w:r>
      <w:r>
        <w:rPr>
          <w:rFonts w:ascii="Times New Roman" w:hAnsi="Times New Roman"/>
          <w:sz w:val="28"/>
        </w:rPr>
        <w:tab/>
      </w:r>
      <w:r>
        <w:rPr>
          <w:rFonts w:ascii="Times New Roman" w:hAnsi="Times New Roman"/>
          <w:sz w:val="28"/>
        </w:rPr>
        <w:tab/>
        <w:t>14 и 16</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10+1=            11-1=</w:t>
      </w:r>
    </w:p>
    <w:p w:rsidR="00E617B2" w:rsidRDefault="00E468A1">
      <w:pPr>
        <w:spacing w:line="240" w:lineRule="auto"/>
        <w:rPr>
          <w:rFonts w:ascii="Times New Roman" w:hAnsi="Times New Roman"/>
          <w:sz w:val="28"/>
        </w:rPr>
      </w:pPr>
      <w:r>
        <w:rPr>
          <w:rFonts w:ascii="Times New Roman" w:hAnsi="Times New Roman"/>
          <w:sz w:val="28"/>
        </w:rPr>
        <w:t>14+1=             15-1=</w:t>
      </w:r>
    </w:p>
    <w:p w:rsidR="00E617B2" w:rsidRDefault="00E468A1">
      <w:pPr>
        <w:spacing w:line="240" w:lineRule="auto"/>
        <w:rPr>
          <w:rFonts w:ascii="Times New Roman" w:hAnsi="Times New Roman"/>
          <w:sz w:val="28"/>
        </w:rPr>
      </w:pPr>
      <w:r>
        <w:rPr>
          <w:rFonts w:ascii="Times New Roman" w:hAnsi="Times New Roman"/>
          <w:sz w:val="28"/>
        </w:rPr>
        <w:t>4.Начерти прямую линию.</w:t>
      </w:r>
    </w:p>
    <w:p w:rsidR="00E617B2" w:rsidRDefault="00E617B2">
      <w:pPr>
        <w:spacing w:line="240" w:lineRule="auto"/>
        <w:jc w:val="both"/>
        <w:rPr>
          <w:rFonts w:ascii="Times New Roman" w:hAnsi="Times New Roman"/>
          <w:sz w:val="28"/>
        </w:rPr>
      </w:pPr>
    </w:p>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Контрольная работа по математике №4</w:t>
      </w:r>
    </w:p>
    <w:p w:rsidR="00E617B2" w:rsidRDefault="00E468A1">
      <w:pPr>
        <w:spacing w:line="240" w:lineRule="auto"/>
        <w:jc w:val="center"/>
        <w:rPr>
          <w:rFonts w:ascii="Times New Roman" w:hAnsi="Times New Roman"/>
          <w:sz w:val="28"/>
        </w:rPr>
      </w:pPr>
      <w:r>
        <w:rPr>
          <w:rFonts w:ascii="Times New Roman" w:hAnsi="Times New Roman"/>
          <w:sz w:val="28"/>
        </w:rPr>
        <w:t>2 четверть. Второй десяток.</w:t>
      </w:r>
    </w:p>
    <w:p w:rsidR="00E617B2" w:rsidRDefault="00E468A1">
      <w:pPr>
        <w:numPr>
          <w:ilvl w:val="0"/>
          <w:numId w:val="88"/>
        </w:numPr>
        <w:spacing w:after="0" w:line="240" w:lineRule="auto"/>
        <w:contextualSpacing/>
        <w:jc w:val="center"/>
        <w:rPr>
          <w:rFonts w:ascii="Times New Roman" w:hAnsi="Times New Roman"/>
          <w:sz w:val="28"/>
        </w:rPr>
      </w:pPr>
      <w:r>
        <w:rPr>
          <w:rFonts w:ascii="Times New Roman" w:hAnsi="Times New Roman"/>
          <w:sz w:val="28"/>
        </w:rPr>
        <w:t>вариант</w:t>
      </w:r>
    </w:p>
    <w:p w:rsidR="00E617B2" w:rsidRDefault="00E468A1">
      <w:pPr>
        <w:spacing w:line="240" w:lineRule="auto"/>
        <w:rPr>
          <w:rFonts w:ascii="Times New Roman" w:hAnsi="Times New Roman"/>
          <w:sz w:val="28"/>
        </w:rPr>
      </w:pPr>
      <w:r>
        <w:rPr>
          <w:rFonts w:ascii="Times New Roman" w:hAnsi="Times New Roman"/>
          <w:sz w:val="28"/>
        </w:rPr>
        <w:t>1.Спиши, вставляя пропущенные числа.</w:t>
      </w:r>
    </w:p>
    <w:p w:rsidR="00E617B2" w:rsidRDefault="00E468A1">
      <w:pPr>
        <w:spacing w:line="240" w:lineRule="auto"/>
        <w:rPr>
          <w:rFonts w:ascii="Times New Roman" w:hAnsi="Times New Roman"/>
          <w:sz w:val="28"/>
        </w:rPr>
      </w:pPr>
      <w:r>
        <w:rPr>
          <w:rFonts w:ascii="Times New Roman" w:hAnsi="Times New Roman"/>
          <w:sz w:val="28"/>
        </w:rPr>
        <w:lastRenderedPageBreak/>
        <w:t>10, …, 12,13,14, …, 16,17,18, 19,….</w:t>
      </w:r>
    </w:p>
    <w:p w:rsidR="00E617B2" w:rsidRDefault="00E468A1">
      <w:pPr>
        <w:spacing w:line="240" w:lineRule="auto"/>
        <w:rPr>
          <w:rFonts w:ascii="Times New Roman" w:hAnsi="Times New Roman"/>
          <w:sz w:val="28"/>
        </w:rPr>
      </w:pPr>
      <w:r>
        <w:rPr>
          <w:rFonts w:ascii="Times New Roman" w:hAnsi="Times New Roman"/>
          <w:sz w:val="28"/>
        </w:rPr>
        <w:t>2.Сравни числа, поста</w:t>
      </w:r>
      <w:r>
        <w:rPr>
          <w:rFonts w:ascii="Times New Roman" w:hAnsi="Times New Roman"/>
          <w:sz w:val="28"/>
        </w:rPr>
        <w:t>вь знак &lt;, &gt;, =.</w:t>
      </w:r>
    </w:p>
    <w:p w:rsidR="00E617B2" w:rsidRDefault="00E468A1">
      <w:pPr>
        <w:spacing w:line="240" w:lineRule="auto"/>
        <w:rPr>
          <w:rFonts w:ascii="Times New Roman" w:hAnsi="Times New Roman"/>
          <w:sz w:val="28"/>
        </w:rPr>
      </w:pPr>
      <w:r>
        <w:rPr>
          <w:rFonts w:ascii="Times New Roman" w:hAnsi="Times New Roman"/>
          <w:sz w:val="28"/>
        </w:rPr>
        <w:t>10 … 14             11 … 20</w:t>
      </w:r>
    </w:p>
    <w:p w:rsidR="00E617B2" w:rsidRDefault="00E468A1">
      <w:pPr>
        <w:spacing w:line="240" w:lineRule="auto"/>
        <w:rPr>
          <w:rFonts w:ascii="Times New Roman" w:hAnsi="Times New Roman"/>
          <w:sz w:val="28"/>
        </w:rPr>
      </w:pPr>
      <w:r>
        <w:rPr>
          <w:rFonts w:ascii="Times New Roman" w:hAnsi="Times New Roman"/>
          <w:sz w:val="28"/>
        </w:rPr>
        <w:t>16… 19               13 …13</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4+ 10                20 - 1</w:t>
      </w:r>
    </w:p>
    <w:p w:rsidR="00E617B2" w:rsidRDefault="00E468A1">
      <w:pPr>
        <w:spacing w:line="240" w:lineRule="auto"/>
        <w:rPr>
          <w:rFonts w:ascii="Times New Roman" w:hAnsi="Times New Roman"/>
          <w:sz w:val="28"/>
        </w:rPr>
      </w:pPr>
      <w:r>
        <w:rPr>
          <w:rFonts w:ascii="Times New Roman" w:hAnsi="Times New Roman"/>
          <w:sz w:val="28"/>
        </w:rPr>
        <w:t>10+ 1                15 - 5</w:t>
      </w:r>
    </w:p>
    <w:p w:rsidR="00E617B2" w:rsidRDefault="00E468A1">
      <w:pPr>
        <w:spacing w:line="240" w:lineRule="auto"/>
        <w:rPr>
          <w:rFonts w:ascii="Times New Roman" w:hAnsi="Times New Roman"/>
          <w:sz w:val="28"/>
        </w:rPr>
      </w:pPr>
      <w:r>
        <w:rPr>
          <w:rFonts w:ascii="Times New Roman" w:hAnsi="Times New Roman"/>
          <w:sz w:val="28"/>
        </w:rPr>
        <w:t>2+ 10                18 - 10</w:t>
      </w:r>
    </w:p>
    <w:p w:rsidR="00E617B2" w:rsidRDefault="00E468A1">
      <w:pPr>
        <w:spacing w:line="240" w:lineRule="auto"/>
        <w:rPr>
          <w:rFonts w:ascii="Times New Roman" w:hAnsi="Times New Roman"/>
          <w:sz w:val="28"/>
        </w:rPr>
      </w:pPr>
      <w:r>
        <w:rPr>
          <w:rFonts w:ascii="Times New Roman" w:hAnsi="Times New Roman"/>
          <w:sz w:val="28"/>
        </w:rPr>
        <w:t>4. 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Мама купила Коле 14 ручек. Он  подарил Юле 4 ручки. Скол</w:t>
      </w:r>
      <w:r>
        <w:rPr>
          <w:rFonts w:ascii="Times New Roman" w:hAnsi="Times New Roman"/>
          <w:sz w:val="28"/>
        </w:rPr>
        <w:t>ько ручек осталось у Коли?</w:t>
      </w:r>
    </w:p>
    <w:p w:rsidR="00E617B2" w:rsidRDefault="00E468A1">
      <w:pPr>
        <w:spacing w:line="240" w:lineRule="auto"/>
        <w:rPr>
          <w:rFonts w:ascii="Times New Roman" w:hAnsi="Times New Roman"/>
          <w:sz w:val="28"/>
        </w:rPr>
      </w:pPr>
      <w:r>
        <w:rPr>
          <w:rFonts w:ascii="Times New Roman" w:hAnsi="Times New Roman"/>
          <w:sz w:val="28"/>
        </w:rPr>
        <w:t>5.Начерти отрезок длиной 8 см.</w:t>
      </w:r>
    </w:p>
    <w:p w:rsidR="00E617B2" w:rsidRDefault="00E468A1">
      <w:pPr>
        <w:spacing w:line="240" w:lineRule="auto"/>
        <w:jc w:val="center"/>
        <w:rPr>
          <w:rFonts w:ascii="Times New Roman" w:hAnsi="Times New Roman"/>
          <w:sz w:val="28"/>
        </w:rPr>
      </w:pPr>
      <w:r>
        <w:rPr>
          <w:rFonts w:ascii="Times New Roman" w:hAnsi="Times New Roman"/>
          <w:sz w:val="28"/>
        </w:rPr>
        <w:t>2вариант</w:t>
      </w:r>
    </w:p>
    <w:p w:rsidR="00E617B2" w:rsidRDefault="00E468A1">
      <w:pPr>
        <w:spacing w:line="240" w:lineRule="auto"/>
        <w:jc w:val="both"/>
        <w:rPr>
          <w:rFonts w:ascii="Times New Roman" w:hAnsi="Times New Roman"/>
          <w:sz w:val="28"/>
        </w:rPr>
      </w:pPr>
      <w:r>
        <w:rPr>
          <w:rFonts w:ascii="Times New Roman" w:hAnsi="Times New Roman"/>
          <w:sz w:val="28"/>
        </w:rPr>
        <w:t>1.Спиши, вставляя пропущенные числа.</w:t>
      </w:r>
    </w:p>
    <w:p w:rsidR="00E617B2" w:rsidRDefault="00E468A1">
      <w:pPr>
        <w:spacing w:line="240" w:lineRule="auto"/>
        <w:rPr>
          <w:rFonts w:ascii="Times New Roman" w:hAnsi="Times New Roman"/>
          <w:sz w:val="28"/>
        </w:rPr>
      </w:pPr>
      <w:r>
        <w:rPr>
          <w:rFonts w:ascii="Times New Roman" w:hAnsi="Times New Roman"/>
          <w:sz w:val="28"/>
        </w:rPr>
        <w:t>10, …, 12,13,14,15,16,…,18,19, 20.</w:t>
      </w:r>
    </w:p>
    <w:p w:rsidR="00E617B2" w:rsidRDefault="00E468A1">
      <w:pPr>
        <w:spacing w:line="240" w:lineRule="auto"/>
        <w:rPr>
          <w:rFonts w:ascii="Times New Roman" w:hAnsi="Times New Roman"/>
          <w:sz w:val="28"/>
        </w:rPr>
      </w:pPr>
      <w:r>
        <w:rPr>
          <w:rFonts w:ascii="Times New Roman" w:hAnsi="Times New Roman"/>
          <w:sz w:val="28"/>
        </w:rPr>
        <w:t>2.Сравни числа, поставь знак &lt;, &gt;, =.</w:t>
      </w:r>
    </w:p>
    <w:p w:rsidR="00E617B2" w:rsidRDefault="00E468A1">
      <w:pPr>
        <w:spacing w:line="240" w:lineRule="auto"/>
        <w:rPr>
          <w:rFonts w:ascii="Times New Roman" w:hAnsi="Times New Roman"/>
          <w:sz w:val="28"/>
        </w:rPr>
      </w:pPr>
      <w:r>
        <w:rPr>
          <w:rFonts w:ascii="Times New Roman" w:hAnsi="Times New Roman"/>
          <w:sz w:val="28"/>
        </w:rPr>
        <w:t>10 … 12             19 … 20</w:t>
      </w:r>
    </w:p>
    <w:p w:rsidR="00E617B2" w:rsidRDefault="00E468A1">
      <w:pPr>
        <w:spacing w:line="240" w:lineRule="auto"/>
        <w:rPr>
          <w:rFonts w:ascii="Times New Roman" w:hAnsi="Times New Roman"/>
          <w:sz w:val="28"/>
        </w:rPr>
      </w:pPr>
      <w:r>
        <w:rPr>
          <w:rFonts w:ascii="Times New Roman" w:hAnsi="Times New Roman"/>
          <w:sz w:val="28"/>
        </w:rPr>
        <w:t>16… 11               15 …15</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numPr>
          <w:ilvl w:val="0"/>
          <w:numId w:val="89"/>
        </w:numPr>
        <w:spacing w:after="0" w:line="240" w:lineRule="auto"/>
        <w:contextualSpacing/>
        <w:rPr>
          <w:rFonts w:ascii="Times New Roman" w:hAnsi="Times New Roman"/>
          <w:sz w:val="28"/>
        </w:rPr>
      </w:pPr>
      <w:r>
        <w:rPr>
          <w:rFonts w:ascii="Times New Roman" w:hAnsi="Times New Roman"/>
          <w:sz w:val="28"/>
        </w:rPr>
        <w:t xml:space="preserve"> 1                13 - 1</w:t>
      </w:r>
    </w:p>
    <w:p w:rsidR="00E617B2" w:rsidRDefault="00E468A1">
      <w:pPr>
        <w:numPr>
          <w:ilvl w:val="0"/>
          <w:numId w:val="90"/>
        </w:numPr>
        <w:spacing w:after="0" w:line="240" w:lineRule="auto"/>
        <w:contextualSpacing/>
        <w:rPr>
          <w:rFonts w:ascii="Times New Roman" w:hAnsi="Times New Roman"/>
          <w:sz w:val="28"/>
        </w:rPr>
      </w:pPr>
      <w:r>
        <w:rPr>
          <w:rFonts w:ascii="Times New Roman" w:hAnsi="Times New Roman"/>
          <w:sz w:val="28"/>
        </w:rPr>
        <w:t xml:space="preserve"> 1                15 - 5 </w:t>
      </w:r>
    </w:p>
    <w:p w:rsidR="00E617B2" w:rsidRDefault="00E468A1">
      <w:pPr>
        <w:spacing w:line="240" w:lineRule="auto"/>
        <w:rPr>
          <w:rFonts w:ascii="Times New Roman" w:hAnsi="Times New Roman"/>
          <w:sz w:val="28"/>
        </w:rPr>
      </w:pPr>
      <w:r>
        <w:rPr>
          <w:rFonts w:ascii="Times New Roman" w:hAnsi="Times New Roman"/>
          <w:sz w:val="28"/>
        </w:rPr>
        <w:t>4.Запиши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На грядке росло 16 клубник. Прискакала лягушка и съела 1 клубнику. Сколько  клубники осталось на грядке?</w:t>
      </w:r>
    </w:p>
    <w:p w:rsidR="00E617B2" w:rsidRDefault="00E468A1">
      <w:pPr>
        <w:spacing w:line="240" w:lineRule="auto"/>
        <w:rPr>
          <w:rFonts w:ascii="Times New Roman" w:hAnsi="Times New Roman"/>
          <w:sz w:val="28"/>
        </w:rPr>
      </w:pPr>
      <w:r>
        <w:rPr>
          <w:rFonts w:ascii="Times New Roman" w:hAnsi="Times New Roman"/>
          <w:sz w:val="28"/>
        </w:rPr>
        <w:t>5.Начерти отрезок длиной 3 см.</w:t>
      </w:r>
    </w:p>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3вариант</w:t>
      </w:r>
    </w:p>
    <w:p w:rsidR="00E617B2" w:rsidRDefault="00E468A1">
      <w:pPr>
        <w:spacing w:line="240" w:lineRule="auto"/>
        <w:rPr>
          <w:rFonts w:ascii="Times New Roman" w:hAnsi="Times New Roman"/>
          <w:sz w:val="28"/>
        </w:rPr>
      </w:pPr>
      <w:r>
        <w:rPr>
          <w:rFonts w:ascii="Times New Roman" w:hAnsi="Times New Roman"/>
          <w:sz w:val="28"/>
        </w:rPr>
        <w:t xml:space="preserve">1.Запиши справа от каждого числа </w:t>
      </w:r>
      <w:r>
        <w:rPr>
          <w:rFonts w:ascii="Times New Roman" w:hAnsi="Times New Roman"/>
          <w:sz w:val="28"/>
        </w:rPr>
        <w:t>следующее число.</w:t>
      </w:r>
    </w:p>
    <w:p w:rsidR="00E617B2" w:rsidRDefault="00E468A1">
      <w:pPr>
        <w:spacing w:line="240" w:lineRule="auto"/>
        <w:rPr>
          <w:rFonts w:ascii="Times New Roman" w:hAnsi="Times New Roman"/>
          <w:sz w:val="28"/>
        </w:rPr>
      </w:pPr>
      <w:r>
        <w:rPr>
          <w:rFonts w:ascii="Times New Roman" w:hAnsi="Times New Roman"/>
          <w:sz w:val="28"/>
        </w:rPr>
        <w:t>12, …       18, ….     14, ….</w:t>
      </w:r>
    </w:p>
    <w:p w:rsidR="00E617B2" w:rsidRDefault="00E468A1">
      <w:pPr>
        <w:spacing w:line="240" w:lineRule="auto"/>
        <w:rPr>
          <w:rFonts w:ascii="Times New Roman" w:hAnsi="Times New Roman"/>
          <w:sz w:val="28"/>
        </w:rPr>
      </w:pPr>
      <w:r>
        <w:rPr>
          <w:rFonts w:ascii="Times New Roman" w:hAnsi="Times New Roman"/>
          <w:sz w:val="28"/>
        </w:rPr>
        <w:lastRenderedPageBreak/>
        <w:t>2.Сравни числа. Подчеркни  большое число.</w:t>
      </w:r>
    </w:p>
    <w:p w:rsidR="00E617B2" w:rsidRDefault="00E468A1">
      <w:pPr>
        <w:numPr>
          <w:ilvl w:val="0"/>
          <w:numId w:val="91"/>
        </w:numPr>
        <w:spacing w:after="0" w:line="240" w:lineRule="auto"/>
        <w:contextualSpacing/>
        <w:rPr>
          <w:rFonts w:ascii="Times New Roman" w:hAnsi="Times New Roman"/>
          <w:sz w:val="28"/>
        </w:rPr>
      </w:pPr>
      <w:r>
        <w:rPr>
          <w:rFonts w:ascii="Times New Roman" w:hAnsi="Times New Roman"/>
          <w:sz w:val="28"/>
        </w:rPr>
        <w:t xml:space="preserve"> 20          15 и 17</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numPr>
          <w:ilvl w:val="0"/>
          <w:numId w:val="92"/>
        </w:numPr>
        <w:spacing w:after="0" w:line="240" w:lineRule="auto"/>
        <w:ind w:left="0" w:firstLine="0"/>
        <w:contextualSpacing/>
        <w:rPr>
          <w:rFonts w:ascii="Times New Roman" w:hAnsi="Times New Roman"/>
          <w:sz w:val="28"/>
        </w:rPr>
      </w:pPr>
      <w:r>
        <w:rPr>
          <w:rFonts w:ascii="Times New Roman" w:hAnsi="Times New Roman"/>
          <w:sz w:val="28"/>
        </w:rPr>
        <w:t xml:space="preserve"> 2            17 - 2</w:t>
      </w:r>
    </w:p>
    <w:p w:rsidR="00E617B2" w:rsidRDefault="00E468A1">
      <w:pPr>
        <w:spacing w:line="240" w:lineRule="auto"/>
        <w:rPr>
          <w:rFonts w:ascii="Times New Roman" w:hAnsi="Times New Roman"/>
          <w:sz w:val="28"/>
        </w:rPr>
      </w:pPr>
      <w:r>
        <w:rPr>
          <w:rFonts w:ascii="Times New Roman" w:hAnsi="Times New Roman"/>
          <w:sz w:val="28"/>
        </w:rPr>
        <w:t>15+1            19 - 1</w:t>
      </w:r>
    </w:p>
    <w:p w:rsidR="00E617B2" w:rsidRDefault="00E468A1">
      <w:pPr>
        <w:spacing w:line="240" w:lineRule="auto"/>
        <w:rPr>
          <w:rFonts w:ascii="Times New Roman" w:hAnsi="Times New Roman"/>
          <w:sz w:val="28"/>
        </w:rPr>
      </w:pPr>
      <w:r>
        <w:rPr>
          <w:rFonts w:ascii="Times New Roman" w:hAnsi="Times New Roman"/>
          <w:sz w:val="28"/>
        </w:rPr>
        <w:t>4.Начерти овал.</w:t>
      </w:r>
    </w:p>
    <w:p w:rsidR="00E617B2" w:rsidRDefault="00E468A1">
      <w:pPr>
        <w:spacing w:line="240" w:lineRule="auto"/>
        <w:jc w:val="center"/>
        <w:rPr>
          <w:rFonts w:ascii="Times New Roman" w:hAnsi="Times New Roman"/>
          <w:sz w:val="28"/>
        </w:rPr>
      </w:pPr>
      <w:r>
        <w:rPr>
          <w:rFonts w:ascii="Times New Roman" w:hAnsi="Times New Roman"/>
          <w:sz w:val="28"/>
        </w:rPr>
        <w:t xml:space="preserve">Контрольная работа по математике № 5. </w:t>
      </w:r>
    </w:p>
    <w:p w:rsidR="00E617B2" w:rsidRDefault="00E468A1">
      <w:pPr>
        <w:spacing w:line="240" w:lineRule="auto"/>
        <w:ind w:left="720"/>
        <w:contextualSpacing/>
        <w:jc w:val="center"/>
        <w:rPr>
          <w:rFonts w:ascii="Times New Roman" w:hAnsi="Times New Roman"/>
          <w:sz w:val="28"/>
        </w:rPr>
      </w:pPr>
      <w:r>
        <w:rPr>
          <w:rFonts w:ascii="Times New Roman" w:hAnsi="Times New Roman"/>
          <w:sz w:val="28"/>
        </w:rPr>
        <w:t xml:space="preserve">2четверть «Арифметические </w:t>
      </w:r>
      <w:r>
        <w:rPr>
          <w:rFonts w:ascii="Times New Roman" w:hAnsi="Times New Roman"/>
          <w:sz w:val="28"/>
        </w:rPr>
        <w:t>действия».</w:t>
      </w:r>
    </w:p>
    <w:p w:rsidR="00E617B2" w:rsidRDefault="00E468A1">
      <w:pPr>
        <w:spacing w:line="240" w:lineRule="auto"/>
        <w:jc w:val="center"/>
        <w:rPr>
          <w:rFonts w:ascii="Times New Roman" w:hAnsi="Times New Roman"/>
          <w:sz w:val="28"/>
        </w:rPr>
      </w:pPr>
      <w:r>
        <w:rPr>
          <w:rFonts w:ascii="Times New Roman" w:hAnsi="Times New Roman"/>
          <w:sz w:val="28"/>
        </w:rPr>
        <w:t>1вариант.</w:t>
      </w:r>
    </w:p>
    <w:p w:rsidR="00E617B2" w:rsidRDefault="00E468A1">
      <w:pPr>
        <w:spacing w:line="240" w:lineRule="auto"/>
        <w:jc w:val="both"/>
        <w:rPr>
          <w:rFonts w:ascii="Times New Roman" w:hAnsi="Times New Roman"/>
          <w:sz w:val="28"/>
        </w:rPr>
      </w:pPr>
      <w:r>
        <w:rPr>
          <w:rFonts w:ascii="Times New Roman" w:hAnsi="Times New Roman"/>
          <w:sz w:val="28"/>
        </w:rPr>
        <w:t>1.а) Увеличь каждое число на 4. Запиши примеры в тетрадь и реши их:  6 и 5</w:t>
      </w:r>
    </w:p>
    <w:p w:rsidR="00E617B2" w:rsidRDefault="00E468A1">
      <w:pPr>
        <w:spacing w:line="240" w:lineRule="auto"/>
        <w:jc w:val="both"/>
        <w:rPr>
          <w:rFonts w:ascii="Times New Roman" w:hAnsi="Times New Roman"/>
          <w:sz w:val="28"/>
        </w:rPr>
      </w:pPr>
      <w:r>
        <w:rPr>
          <w:rFonts w:ascii="Times New Roman" w:hAnsi="Times New Roman"/>
          <w:sz w:val="28"/>
        </w:rPr>
        <w:t>б) Уменьши каждое число на 3. Запиши примеры в тетрадь и реши их: 9и 5</w:t>
      </w:r>
    </w:p>
    <w:p w:rsidR="00E617B2" w:rsidRDefault="00E468A1">
      <w:pPr>
        <w:spacing w:line="240" w:lineRule="auto"/>
        <w:rPr>
          <w:rFonts w:ascii="Times New Roman" w:hAnsi="Times New Roman"/>
          <w:sz w:val="28"/>
        </w:rPr>
      </w:pPr>
      <w:r>
        <w:rPr>
          <w:rFonts w:ascii="Times New Roman" w:hAnsi="Times New Roman"/>
          <w:sz w:val="28"/>
        </w:rPr>
        <w:t>2.Сравни числа и поставь знаки: &gt;,&lt;, =.</w:t>
      </w:r>
    </w:p>
    <w:p w:rsidR="00E617B2" w:rsidRDefault="00E468A1">
      <w:pPr>
        <w:spacing w:line="240" w:lineRule="auto"/>
        <w:rPr>
          <w:rFonts w:ascii="Times New Roman" w:hAnsi="Times New Roman"/>
          <w:sz w:val="28"/>
        </w:rPr>
      </w:pPr>
      <w:r>
        <w:rPr>
          <w:rFonts w:ascii="Times New Roman" w:hAnsi="Times New Roman"/>
          <w:sz w:val="28"/>
        </w:rPr>
        <w:t>10…11       12…12</w:t>
      </w:r>
    </w:p>
    <w:p w:rsidR="00E617B2" w:rsidRDefault="00E468A1">
      <w:pPr>
        <w:spacing w:line="240" w:lineRule="auto"/>
        <w:rPr>
          <w:rFonts w:ascii="Times New Roman" w:hAnsi="Times New Roman"/>
          <w:sz w:val="28"/>
        </w:rPr>
      </w:pPr>
      <w:r>
        <w:rPr>
          <w:rFonts w:ascii="Times New Roman" w:hAnsi="Times New Roman"/>
          <w:sz w:val="28"/>
        </w:rPr>
        <w:t>15…19       18…14</w:t>
      </w:r>
    </w:p>
    <w:p w:rsidR="00E617B2" w:rsidRDefault="00E468A1">
      <w:pPr>
        <w:spacing w:line="240" w:lineRule="auto"/>
        <w:rPr>
          <w:rFonts w:ascii="Times New Roman" w:hAnsi="Times New Roman"/>
          <w:sz w:val="28"/>
        </w:rPr>
      </w:pPr>
      <w:r>
        <w:rPr>
          <w:rFonts w:ascii="Times New Roman" w:hAnsi="Times New Roman"/>
          <w:sz w:val="28"/>
        </w:rPr>
        <w:t>3.Реши пример</w:t>
      </w:r>
      <w:r>
        <w:rPr>
          <w:rFonts w:ascii="Times New Roman" w:hAnsi="Times New Roman"/>
          <w:sz w:val="28"/>
        </w:rPr>
        <w:t>ы.</w:t>
      </w:r>
    </w:p>
    <w:p w:rsidR="00E617B2" w:rsidRDefault="00E468A1">
      <w:pPr>
        <w:spacing w:line="240" w:lineRule="auto"/>
        <w:rPr>
          <w:rFonts w:ascii="Times New Roman" w:hAnsi="Times New Roman"/>
          <w:sz w:val="28"/>
        </w:rPr>
      </w:pPr>
      <w:r>
        <w:rPr>
          <w:rFonts w:ascii="Times New Roman" w:hAnsi="Times New Roman"/>
          <w:sz w:val="28"/>
        </w:rPr>
        <w:t xml:space="preserve">3 + 5 - 7 </w:t>
      </w:r>
      <w:r>
        <w:rPr>
          <w:rFonts w:ascii="Times New Roman" w:hAnsi="Times New Roman"/>
          <w:sz w:val="28"/>
        </w:rPr>
        <w:tab/>
      </w:r>
      <w:r>
        <w:rPr>
          <w:rFonts w:ascii="Times New Roman" w:hAnsi="Times New Roman"/>
          <w:sz w:val="28"/>
        </w:rPr>
        <w:tab/>
        <w:t xml:space="preserve"> 10 - 0 - 5</w:t>
      </w:r>
    </w:p>
    <w:p w:rsidR="00E617B2" w:rsidRDefault="00E468A1">
      <w:pPr>
        <w:spacing w:line="240" w:lineRule="auto"/>
        <w:rPr>
          <w:rFonts w:ascii="Times New Roman" w:hAnsi="Times New Roman"/>
          <w:sz w:val="28"/>
        </w:rPr>
      </w:pPr>
      <w:r>
        <w:rPr>
          <w:rFonts w:ascii="Times New Roman" w:hAnsi="Times New Roman"/>
          <w:sz w:val="28"/>
        </w:rPr>
        <w:t xml:space="preserve">1 + 6 + 2 </w:t>
      </w:r>
      <w:r>
        <w:rPr>
          <w:rFonts w:ascii="Times New Roman" w:hAnsi="Times New Roman"/>
          <w:sz w:val="28"/>
        </w:rPr>
        <w:tab/>
        <w:t>8 – 2 + 1</w:t>
      </w:r>
    </w:p>
    <w:p w:rsidR="00E617B2" w:rsidRDefault="00E468A1">
      <w:pPr>
        <w:spacing w:line="240" w:lineRule="auto"/>
        <w:rPr>
          <w:rFonts w:ascii="Times New Roman" w:hAnsi="Times New Roman"/>
          <w:sz w:val="28"/>
        </w:rPr>
      </w:pPr>
      <w:r>
        <w:rPr>
          <w:rFonts w:ascii="Times New Roman" w:hAnsi="Times New Roman"/>
          <w:sz w:val="28"/>
        </w:rPr>
        <w:t>3- 3 + 9</w:t>
      </w:r>
      <w:r>
        <w:rPr>
          <w:rFonts w:ascii="Times New Roman" w:hAnsi="Times New Roman"/>
          <w:sz w:val="28"/>
        </w:rPr>
        <w:tab/>
      </w:r>
      <w:r>
        <w:rPr>
          <w:rFonts w:ascii="Times New Roman" w:hAnsi="Times New Roman"/>
          <w:sz w:val="28"/>
        </w:rPr>
        <w:tab/>
        <w:t xml:space="preserve"> 4 - 4 + 6</w:t>
      </w:r>
    </w:p>
    <w:p w:rsidR="00E617B2" w:rsidRDefault="00E468A1">
      <w:pPr>
        <w:spacing w:line="240" w:lineRule="auto"/>
        <w:rPr>
          <w:rFonts w:ascii="Times New Roman" w:hAnsi="Times New Roman"/>
          <w:sz w:val="28"/>
        </w:rPr>
      </w:pPr>
      <w:r>
        <w:rPr>
          <w:rFonts w:ascii="Times New Roman" w:hAnsi="Times New Roman"/>
          <w:sz w:val="28"/>
        </w:rPr>
        <w:t>4.Запиши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На первом дереве сидели 6 птиц, а на втором дереве – на 3 птицы больше. Сколько птиц сидело на втором дереве?</w:t>
      </w:r>
    </w:p>
    <w:p w:rsidR="00E617B2" w:rsidRDefault="00E468A1">
      <w:pPr>
        <w:spacing w:line="240" w:lineRule="auto"/>
        <w:rPr>
          <w:rFonts w:ascii="Times New Roman" w:hAnsi="Times New Roman"/>
          <w:sz w:val="28"/>
        </w:rPr>
      </w:pPr>
      <w:r>
        <w:rPr>
          <w:rFonts w:ascii="Times New Roman" w:hAnsi="Times New Roman"/>
          <w:sz w:val="28"/>
        </w:rPr>
        <w:t>5.Начерти отрезок длиной 5 см. Увеличь длину этого о</w:t>
      </w:r>
      <w:r>
        <w:rPr>
          <w:rFonts w:ascii="Times New Roman" w:hAnsi="Times New Roman"/>
          <w:sz w:val="28"/>
        </w:rPr>
        <w:t>трезка на 2 см (красным карандашом). Сколько см составляет длина полученного отрезка?</w:t>
      </w:r>
    </w:p>
    <w:p w:rsidR="00E617B2" w:rsidRDefault="00E468A1">
      <w:pPr>
        <w:spacing w:line="240" w:lineRule="auto"/>
        <w:jc w:val="center"/>
        <w:rPr>
          <w:rFonts w:ascii="Times New Roman" w:hAnsi="Times New Roman"/>
          <w:sz w:val="28"/>
        </w:rPr>
      </w:pPr>
      <w:r>
        <w:rPr>
          <w:rFonts w:ascii="Times New Roman" w:hAnsi="Times New Roman"/>
          <w:sz w:val="28"/>
        </w:rPr>
        <w:t>2вариант</w:t>
      </w:r>
    </w:p>
    <w:p w:rsidR="00E617B2" w:rsidRDefault="00E468A1">
      <w:pPr>
        <w:spacing w:line="240" w:lineRule="auto"/>
        <w:jc w:val="both"/>
        <w:rPr>
          <w:rFonts w:ascii="Times New Roman" w:hAnsi="Times New Roman"/>
          <w:sz w:val="28"/>
        </w:rPr>
      </w:pPr>
      <w:r>
        <w:rPr>
          <w:rFonts w:ascii="Times New Roman" w:hAnsi="Times New Roman"/>
          <w:sz w:val="28"/>
        </w:rPr>
        <w:t>1.а) Увеличь каждое число на 2. Запиши примеры в тетрадь и реши их:  4 и 6</w:t>
      </w:r>
    </w:p>
    <w:p w:rsidR="00E617B2" w:rsidRDefault="00E468A1">
      <w:pPr>
        <w:spacing w:line="240" w:lineRule="auto"/>
        <w:jc w:val="both"/>
        <w:rPr>
          <w:rFonts w:ascii="Times New Roman" w:hAnsi="Times New Roman"/>
          <w:sz w:val="28"/>
        </w:rPr>
      </w:pPr>
      <w:r>
        <w:rPr>
          <w:rFonts w:ascii="Times New Roman" w:hAnsi="Times New Roman"/>
          <w:sz w:val="28"/>
        </w:rPr>
        <w:t>б) Уменьши каждое число на 1. Запиши примеры в тетрадь и реши их: 7и 5</w:t>
      </w:r>
    </w:p>
    <w:p w:rsidR="00E617B2" w:rsidRDefault="00E468A1">
      <w:pPr>
        <w:spacing w:line="240" w:lineRule="auto"/>
        <w:rPr>
          <w:rFonts w:ascii="Times New Roman" w:hAnsi="Times New Roman"/>
          <w:sz w:val="28"/>
        </w:rPr>
      </w:pPr>
      <w:r>
        <w:rPr>
          <w:rFonts w:ascii="Times New Roman" w:hAnsi="Times New Roman"/>
          <w:sz w:val="28"/>
        </w:rPr>
        <w:t xml:space="preserve">2.Сравни числа </w:t>
      </w:r>
      <w:r>
        <w:rPr>
          <w:rFonts w:ascii="Times New Roman" w:hAnsi="Times New Roman"/>
          <w:sz w:val="28"/>
        </w:rPr>
        <w:t>и поставь знаки: &gt;,&lt;, =.</w:t>
      </w:r>
    </w:p>
    <w:p w:rsidR="00E617B2" w:rsidRDefault="00E468A1">
      <w:pPr>
        <w:spacing w:line="240" w:lineRule="auto"/>
        <w:rPr>
          <w:rFonts w:ascii="Times New Roman" w:hAnsi="Times New Roman"/>
          <w:sz w:val="28"/>
        </w:rPr>
      </w:pPr>
      <w:r>
        <w:rPr>
          <w:rFonts w:ascii="Times New Roman" w:hAnsi="Times New Roman"/>
          <w:sz w:val="28"/>
        </w:rPr>
        <w:t>10…10        9…12</w:t>
      </w:r>
    </w:p>
    <w:p w:rsidR="00E617B2" w:rsidRDefault="00E468A1">
      <w:pPr>
        <w:spacing w:line="240" w:lineRule="auto"/>
        <w:rPr>
          <w:rFonts w:ascii="Times New Roman" w:hAnsi="Times New Roman"/>
          <w:sz w:val="28"/>
        </w:rPr>
      </w:pPr>
      <w:r>
        <w:rPr>
          <w:rFonts w:ascii="Times New Roman" w:hAnsi="Times New Roman"/>
          <w:sz w:val="28"/>
        </w:rPr>
        <w:t>15…20</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lastRenderedPageBreak/>
        <w:t>2+ 2 – 1=</w:t>
      </w:r>
      <w:r>
        <w:rPr>
          <w:rFonts w:ascii="Times New Roman" w:hAnsi="Times New Roman"/>
          <w:sz w:val="28"/>
        </w:rPr>
        <w:tab/>
        <w:t xml:space="preserve"> 10 - 0 - 5=</w:t>
      </w:r>
    </w:p>
    <w:p w:rsidR="00E617B2" w:rsidRDefault="00E468A1">
      <w:pPr>
        <w:spacing w:line="240" w:lineRule="auto"/>
        <w:rPr>
          <w:rFonts w:ascii="Times New Roman" w:hAnsi="Times New Roman"/>
          <w:sz w:val="28"/>
        </w:rPr>
      </w:pPr>
      <w:r>
        <w:rPr>
          <w:rFonts w:ascii="Times New Roman" w:hAnsi="Times New Roman"/>
          <w:sz w:val="28"/>
        </w:rPr>
        <w:t>1+ 4 + 2=</w:t>
      </w:r>
      <w:r>
        <w:rPr>
          <w:rFonts w:ascii="Times New Roman" w:hAnsi="Times New Roman"/>
          <w:sz w:val="28"/>
        </w:rPr>
        <w:tab/>
        <w:t>4 - 3 + 9=</w:t>
      </w:r>
    </w:p>
    <w:p w:rsidR="00E617B2" w:rsidRDefault="00E468A1">
      <w:pPr>
        <w:spacing w:line="240" w:lineRule="auto"/>
        <w:rPr>
          <w:rFonts w:ascii="Times New Roman" w:hAnsi="Times New Roman"/>
          <w:sz w:val="28"/>
        </w:rPr>
      </w:pPr>
      <w:r>
        <w:rPr>
          <w:rFonts w:ascii="Times New Roman" w:hAnsi="Times New Roman"/>
          <w:sz w:val="28"/>
        </w:rPr>
        <w:t>4.Запиши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У Миши было 3 шоколадки, а у Маши – на 2 шоколадки  больше. Сколько шоколадок у Маши?</w:t>
      </w:r>
    </w:p>
    <w:p w:rsidR="00E617B2" w:rsidRDefault="00E468A1">
      <w:pPr>
        <w:spacing w:line="240" w:lineRule="auto"/>
        <w:rPr>
          <w:rFonts w:ascii="Times New Roman" w:hAnsi="Times New Roman"/>
          <w:sz w:val="28"/>
        </w:rPr>
      </w:pPr>
      <w:r>
        <w:rPr>
          <w:rFonts w:ascii="Times New Roman" w:hAnsi="Times New Roman"/>
          <w:sz w:val="28"/>
        </w:rPr>
        <w:t xml:space="preserve">5.Начерти отрезок длиной 5 см. </w:t>
      </w: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3вариант.</w:t>
      </w:r>
    </w:p>
    <w:p w:rsidR="00E617B2" w:rsidRDefault="00E468A1">
      <w:pPr>
        <w:spacing w:line="240" w:lineRule="auto"/>
        <w:jc w:val="both"/>
        <w:rPr>
          <w:rFonts w:ascii="Times New Roman" w:hAnsi="Times New Roman"/>
          <w:sz w:val="28"/>
        </w:rPr>
      </w:pPr>
      <w:r>
        <w:rPr>
          <w:rFonts w:ascii="Times New Roman" w:hAnsi="Times New Roman"/>
          <w:sz w:val="28"/>
        </w:rPr>
        <w:t xml:space="preserve">1.а) Увеличь число 8 на 2. Запиши пример в тетрадь и реши его: </w:t>
      </w:r>
    </w:p>
    <w:p w:rsidR="00E617B2" w:rsidRDefault="00E468A1">
      <w:pPr>
        <w:spacing w:line="240" w:lineRule="auto"/>
        <w:jc w:val="both"/>
        <w:rPr>
          <w:rFonts w:ascii="Times New Roman" w:hAnsi="Times New Roman"/>
          <w:sz w:val="28"/>
        </w:rPr>
      </w:pPr>
      <w:r>
        <w:rPr>
          <w:rFonts w:ascii="Times New Roman" w:hAnsi="Times New Roman"/>
          <w:sz w:val="28"/>
        </w:rPr>
        <w:t>б) Уменьши число 6 на 1. Запиши пример в тетрадь и реши его:</w:t>
      </w:r>
    </w:p>
    <w:p w:rsidR="00E617B2" w:rsidRDefault="00E468A1">
      <w:pPr>
        <w:spacing w:line="240" w:lineRule="auto"/>
        <w:rPr>
          <w:rFonts w:ascii="Times New Roman" w:hAnsi="Times New Roman"/>
          <w:sz w:val="28"/>
        </w:rPr>
      </w:pPr>
      <w:r>
        <w:rPr>
          <w:rFonts w:ascii="Times New Roman" w:hAnsi="Times New Roman"/>
          <w:sz w:val="28"/>
        </w:rPr>
        <w:t>2.Сравни числа. Подчеркни  меньшее число.</w:t>
      </w:r>
    </w:p>
    <w:p w:rsidR="00E617B2" w:rsidRDefault="00E468A1">
      <w:pPr>
        <w:spacing w:line="240" w:lineRule="auto"/>
        <w:rPr>
          <w:rFonts w:ascii="Times New Roman" w:hAnsi="Times New Roman"/>
          <w:sz w:val="28"/>
        </w:rPr>
      </w:pPr>
      <w:r>
        <w:rPr>
          <w:rFonts w:ascii="Times New Roman" w:hAnsi="Times New Roman"/>
          <w:sz w:val="28"/>
        </w:rPr>
        <w:t xml:space="preserve">3и 12        15 и 20 </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3+ 7 =</w:t>
      </w:r>
      <w:r>
        <w:rPr>
          <w:rFonts w:ascii="Times New Roman" w:hAnsi="Times New Roman"/>
          <w:sz w:val="28"/>
        </w:rPr>
        <w:tab/>
      </w:r>
      <w:r>
        <w:rPr>
          <w:rFonts w:ascii="Times New Roman" w:hAnsi="Times New Roman"/>
          <w:sz w:val="28"/>
        </w:rPr>
        <w:tab/>
        <w:t>10 - 0 =</w:t>
      </w:r>
    </w:p>
    <w:p w:rsidR="00E617B2" w:rsidRDefault="00E468A1">
      <w:pPr>
        <w:spacing w:line="240" w:lineRule="auto"/>
        <w:rPr>
          <w:rFonts w:ascii="Times New Roman" w:hAnsi="Times New Roman"/>
          <w:sz w:val="28"/>
        </w:rPr>
      </w:pPr>
      <w:r>
        <w:rPr>
          <w:rFonts w:ascii="Times New Roman" w:hAnsi="Times New Roman"/>
          <w:sz w:val="28"/>
        </w:rPr>
        <w:t>1+ 9 =</w:t>
      </w:r>
      <w:r>
        <w:rPr>
          <w:rFonts w:ascii="Times New Roman" w:hAnsi="Times New Roman"/>
          <w:sz w:val="28"/>
        </w:rPr>
        <w:tab/>
      </w:r>
      <w:r>
        <w:rPr>
          <w:rFonts w:ascii="Times New Roman" w:hAnsi="Times New Roman"/>
          <w:sz w:val="28"/>
        </w:rPr>
        <w:tab/>
        <w:t xml:space="preserve"> 4 - 3 =</w:t>
      </w:r>
    </w:p>
    <w:p w:rsidR="00E617B2" w:rsidRDefault="00E468A1">
      <w:pPr>
        <w:spacing w:line="240" w:lineRule="auto"/>
        <w:rPr>
          <w:rFonts w:ascii="Times New Roman" w:hAnsi="Times New Roman"/>
          <w:sz w:val="28"/>
        </w:rPr>
      </w:pPr>
      <w:r>
        <w:rPr>
          <w:rFonts w:ascii="Times New Roman" w:hAnsi="Times New Roman"/>
          <w:sz w:val="28"/>
        </w:rPr>
        <w:t>4.Начер</w:t>
      </w:r>
      <w:r>
        <w:rPr>
          <w:rFonts w:ascii="Times New Roman" w:hAnsi="Times New Roman"/>
          <w:sz w:val="28"/>
        </w:rPr>
        <w:t xml:space="preserve">ти отрезок. </w:t>
      </w: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 xml:space="preserve">Контрольная работа по математике № 6. </w:t>
      </w:r>
    </w:p>
    <w:p w:rsidR="00E617B2" w:rsidRDefault="00E468A1">
      <w:pPr>
        <w:spacing w:line="240" w:lineRule="auto"/>
        <w:jc w:val="center"/>
        <w:rPr>
          <w:rFonts w:ascii="Times New Roman" w:hAnsi="Times New Roman"/>
          <w:sz w:val="28"/>
        </w:rPr>
      </w:pPr>
      <w:r>
        <w:rPr>
          <w:rFonts w:ascii="Times New Roman" w:hAnsi="Times New Roman"/>
          <w:sz w:val="28"/>
        </w:rPr>
        <w:t>3четверть «Арифметические действия».</w:t>
      </w:r>
    </w:p>
    <w:p w:rsidR="00E617B2" w:rsidRDefault="00E468A1">
      <w:pPr>
        <w:spacing w:line="240" w:lineRule="auto"/>
        <w:jc w:val="center"/>
        <w:rPr>
          <w:rFonts w:ascii="Times New Roman" w:hAnsi="Times New Roman"/>
          <w:sz w:val="28"/>
        </w:rPr>
      </w:pPr>
      <w:r>
        <w:rPr>
          <w:rFonts w:ascii="Times New Roman" w:hAnsi="Times New Roman"/>
          <w:sz w:val="28"/>
        </w:rPr>
        <w:t>1вариант.</w:t>
      </w:r>
    </w:p>
    <w:p w:rsidR="00E617B2" w:rsidRDefault="00E468A1">
      <w:pPr>
        <w:spacing w:line="240" w:lineRule="auto"/>
        <w:jc w:val="both"/>
        <w:rPr>
          <w:rFonts w:ascii="Times New Roman" w:hAnsi="Times New Roman"/>
          <w:sz w:val="28"/>
        </w:rPr>
      </w:pPr>
      <w:r>
        <w:rPr>
          <w:rFonts w:ascii="Times New Roman" w:hAnsi="Times New Roman"/>
          <w:sz w:val="28"/>
        </w:rPr>
        <w:t>1.а) Увеличь каждое число на 5. Запиши примеры в тетрадь и реши их: 4 и 10</w:t>
      </w:r>
    </w:p>
    <w:p w:rsidR="00E617B2" w:rsidRDefault="00E468A1">
      <w:pPr>
        <w:spacing w:line="240" w:lineRule="auto"/>
        <w:jc w:val="both"/>
        <w:rPr>
          <w:rFonts w:ascii="Times New Roman" w:hAnsi="Times New Roman"/>
          <w:sz w:val="28"/>
        </w:rPr>
      </w:pPr>
      <w:r>
        <w:rPr>
          <w:rFonts w:ascii="Times New Roman" w:hAnsi="Times New Roman"/>
          <w:sz w:val="28"/>
        </w:rPr>
        <w:t>б) Уменьши каждое число на 10. Запиши примеры в тетрадь и реши их: 14 и 13</w:t>
      </w:r>
    </w:p>
    <w:p w:rsidR="00E617B2" w:rsidRDefault="00E468A1">
      <w:pPr>
        <w:spacing w:line="240" w:lineRule="auto"/>
        <w:rPr>
          <w:rFonts w:ascii="Times New Roman" w:hAnsi="Times New Roman"/>
          <w:sz w:val="28"/>
        </w:rPr>
      </w:pPr>
      <w:r>
        <w:rPr>
          <w:rFonts w:ascii="Times New Roman" w:hAnsi="Times New Roman"/>
          <w:sz w:val="28"/>
        </w:rPr>
        <w:t>2.Сравни числа и поставь знаки: &gt;,&lt;, =.</w:t>
      </w:r>
    </w:p>
    <w:p w:rsidR="00E617B2" w:rsidRDefault="00E468A1">
      <w:pPr>
        <w:spacing w:line="240" w:lineRule="auto"/>
        <w:rPr>
          <w:rFonts w:ascii="Times New Roman" w:hAnsi="Times New Roman"/>
          <w:sz w:val="28"/>
        </w:rPr>
      </w:pPr>
      <w:r>
        <w:rPr>
          <w:rFonts w:ascii="Times New Roman" w:hAnsi="Times New Roman"/>
          <w:sz w:val="28"/>
        </w:rPr>
        <w:t>15…11        12…20</w:t>
      </w:r>
    </w:p>
    <w:p w:rsidR="00E617B2" w:rsidRDefault="00E468A1">
      <w:pPr>
        <w:spacing w:line="240" w:lineRule="auto"/>
        <w:rPr>
          <w:rFonts w:ascii="Times New Roman" w:hAnsi="Times New Roman"/>
          <w:sz w:val="28"/>
        </w:rPr>
      </w:pPr>
      <w:r>
        <w:rPr>
          <w:rFonts w:ascii="Times New Roman" w:hAnsi="Times New Roman"/>
          <w:sz w:val="28"/>
        </w:rPr>
        <w:t>18…19        14…14</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lastRenderedPageBreak/>
        <w:t>15– 5</w:t>
      </w:r>
      <w:r>
        <w:rPr>
          <w:rFonts w:ascii="Times New Roman" w:hAnsi="Times New Roman"/>
          <w:sz w:val="28"/>
        </w:rPr>
        <w:tab/>
      </w:r>
      <w:r>
        <w:rPr>
          <w:rFonts w:ascii="Times New Roman" w:hAnsi="Times New Roman"/>
          <w:sz w:val="28"/>
        </w:rPr>
        <w:tab/>
        <w:t>20 - 10</w:t>
      </w:r>
    </w:p>
    <w:p w:rsidR="00E617B2" w:rsidRDefault="00E468A1">
      <w:pPr>
        <w:spacing w:line="240" w:lineRule="auto"/>
        <w:rPr>
          <w:rFonts w:ascii="Times New Roman" w:hAnsi="Times New Roman"/>
          <w:sz w:val="28"/>
        </w:rPr>
      </w:pPr>
      <w:r>
        <w:rPr>
          <w:rFonts w:ascii="Times New Roman" w:hAnsi="Times New Roman"/>
          <w:sz w:val="28"/>
        </w:rPr>
        <w:t>11+ 4</w:t>
      </w:r>
      <w:r>
        <w:rPr>
          <w:rFonts w:ascii="Times New Roman" w:hAnsi="Times New Roman"/>
          <w:sz w:val="28"/>
        </w:rPr>
        <w:tab/>
      </w:r>
      <w:r>
        <w:rPr>
          <w:rFonts w:ascii="Times New Roman" w:hAnsi="Times New Roman"/>
          <w:sz w:val="28"/>
        </w:rPr>
        <w:tab/>
        <w:t>0 + 17</w:t>
      </w:r>
    </w:p>
    <w:p w:rsidR="00E617B2" w:rsidRDefault="00E468A1">
      <w:pPr>
        <w:spacing w:line="240" w:lineRule="auto"/>
        <w:rPr>
          <w:rFonts w:ascii="Times New Roman" w:hAnsi="Times New Roman"/>
          <w:sz w:val="28"/>
        </w:rPr>
      </w:pPr>
      <w:r>
        <w:rPr>
          <w:rFonts w:ascii="Times New Roman" w:hAnsi="Times New Roman"/>
          <w:sz w:val="28"/>
        </w:rPr>
        <w:t xml:space="preserve">19– 1 </w:t>
      </w:r>
      <w:r>
        <w:rPr>
          <w:rFonts w:ascii="Times New Roman" w:hAnsi="Times New Roman"/>
          <w:sz w:val="28"/>
        </w:rPr>
        <w:tab/>
      </w:r>
      <w:r>
        <w:rPr>
          <w:rFonts w:ascii="Times New Roman" w:hAnsi="Times New Roman"/>
          <w:sz w:val="28"/>
        </w:rPr>
        <w:tab/>
        <w:t>18 – 18</w:t>
      </w:r>
    </w:p>
    <w:p w:rsidR="00E617B2" w:rsidRDefault="00E468A1">
      <w:pPr>
        <w:spacing w:line="240" w:lineRule="auto"/>
        <w:rPr>
          <w:rFonts w:ascii="Times New Roman" w:hAnsi="Times New Roman"/>
          <w:sz w:val="28"/>
        </w:rPr>
      </w:pPr>
      <w:r>
        <w:rPr>
          <w:rFonts w:ascii="Times New Roman" w:hAnsi="Times New Roman"/>
          <w:sz w:val="28"/>
        </w:rPr>
        <w:t>4.Запиши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 xml:space="preserve">На верхней полке стоит 8 книг, а на нижней – на 5 книг  меньше. Сколько книг на нижней </w:t>
      </w:r>
      <w:r>
        <w:rPr>
          <w:rFonts w:ascii="Times New Roman" w:hAnsi="Times New Roman"/>
          <w:sz w:val="28"/>
        </w:rPr>
        <w:t>полке?</w:t>
      </w:r>
    </w:p>
    <w:p w:rsidR="00E617B2" w:rsidRDefault="00E468A1">
      <w:pPr>
        <w:spacing w:line="240" w:lineRule="auto"/>
        <w:rPr>
          <w:rFonts w:ascii="Times New Roman" w:hAnsi="Times New Roman"/>
          <w:sz w:val="28"/>
        </w:rPr>
      </w:pPr>
      <w:r>
        <w:rPr>
          <w:rFonts w:ascii="Times New Roman" w:hAnsi="Times New Roman"/>
          <w:sz w:val="28"/>
        </w:rPr>
        <w:t>5.Начерти одну прямую линию и две кривых линии.</w:t>
      </w:r>
    </w:p>
    <w:p w:rsidR="00E617B2" w:rsidRDefault="00E468A1">
      <w:pPr>
        <w:spacing w:line="240" w:lineRule="auto"/>
        <w:jc w:val="center"/>
        <w:rPr>
          <w:rFonts w:ascii="Times New Roman" w:hAnsi="Times New Roman"/>
          <w:sz w:val="28"/>
        </w:rPr>
      </w:pPr>
      <w:r>
        <w:rPr>
          <w:rFonts w:ascii="Times New Roman" w:hAnsi="Times New Roman"/>
          <w:sz w:val="28"/>
        </w:rPr>
        <w:t>2вариант.</w:t>
      </w:r>
    </w:p>
    <w:p w:rsidR="00E617B2" w:rsidRDefault="00E617B2">
      <w:pPr>
        <w:spacing w:line="240" w:lineRule="auto"/>
        <w:rPr>
          <w:rFonts w:ascii="Times New Roman" w:hAnsi="Times New Roman"/>
          <w:sz w:val="28"/>
        </w:rPr>
      </w:pPr>
    </w:p>
    <w:p w:rsidR="00E617B2" w:rsidRDefault="00E468A1">
      <w:pPr>
        <w:spacing w:line="240" w:lineRule="auto"/>
        <w:jc w:val="both"/>
        <w:rPr>
          <w:rFonts w:ascii="Times New Roman" w:hAnsi="Times New Roman"/>
          <w:sz w:val="28"/>
        </w:rPr>
      </w:pPr>
      <w:r>
        <w:rPr>
          <w:rFonts w:ascii="Times New Roman" w:hAnsi="Times New Roman"/>
          <w:sz w:val="28"/>
        </w:rPr>
        <w:t>1.а) Увеличь каждое число на 2. Запиши примеры в тетрадь и реши их: 7 и 10</w:t>
      </w:r>
    </w:p>
    <w:p w:rsidR="00E617B2" w:rsidRDefault="00E468A1">
      <w:pPr>
        <w:spacing w:line="240" w:lineRule="auto"/>
        <w:jc w:val="both"/>
        <w:rPr>
          <w:rFonts w:ascii="Times New Roman" w:hAnsi="Times New Roman"/>
          <w:sz w:val="28"/>
        </w:rPr>
      </w:pPr>
      <w:r>
        <w:rPr>
          <w:rFonts w:ascii="Times New Roman" w:hAnsi="Times New Roman"/>
          <w:sz w:val="28"/>
        </w:rPr>
        <w:t>б) Уменьши каждое число на 1. Запиши примеры в тетрадь и реши их: 16 и 13</w:t>
      </w:r>
    </w:p>
    <w:p w:rsidR="00E617B2" w:rsidRDefault="00E468A1">
      <w:pPr>
        <w:spacing w:line="240" w:lineRule="auto"/>
        <w:rPr>
          <w:rFonts w:ascii="Times New Roman" w:hAnsi="Times New Roman"/>
          <w:sz w:val="28"/>
        </w:rPr>
      </w:pPr>
      <w:r>
        <w:rPr>
          <w:rFonts w:ascii="Times New Roman" w:hAnsi="Times New Roman"/>
          <w:sz w:val="28"/>
        </w:rPr>
        <w:t>2.Сравни числа и поставь знаки: &gt;,&lt;, =.</w:t>
      </w:r>
    </w:p>
    <w:p w:rsidR="00E617B2" w:rsidRDefault="00E468A1">
      <w:pPr>
        <w:spacing w:line="240" w:lineRule="auto"/>
        <w:rPr>
          <w:rFonts w:ascii="Times New Roman" w:hAnsi="Times New Roman"/>
          <w:sz w:val="28"/>
        </w:rPr>
      </w:pPr>
      <w:r>
        <w:rPr>
          <w:rFonts w:ascii="Times New Roman" w:hAnsi="Times New Roman"/>
          <w:sz w:val="28"/>
        </w:rPr>
        <w:t>1</w:t>
      </w:r>
      <w:r>
        <w:rPr>
          <w:rFonts w:ascii="Times New Roman" w:hAnsi="Times New Roman"/>
          <w:sz w:val="28"/>
        </w:rPr>
        <w:t>0…10       9…7</w:t>
      </w:r>
    </w:p>
    <w:p w:rsidR="00E617B2" w:rsidRDefault="00E468A1">
      <w:pPr>
        <w:spacing w:line="240" w:lineRule="auto"/>
        <w:rPr>
          <w:rFonts w:ascii="Times New Roman" w:hAnsi="Times New Roman"/>
          <w:sz w:val="28"/>
        </w:rPr>
      </w:pPr>
      <w:r>
        <w:rPr>
          <w:rFonts w:ascii="Times New Roman" w:hAnsi="Times New Roman"/>
          <w:sz w:val="28"/>
        </w:rPr>
        <w:t>10…20</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3+ 16=</w:t>
      </w:r>
      <w:r>
        <w:rPr>
          <w:rFonts w:ascii="Times New Roman" w:hAnsi="Times New Roman"/>
          <w:sz w:val="28"/>
        </w:rPr>
        <w:tab/>
      </w:r>
      <w:r>
        <w:rPr>
          <w:rFonts w:ascii="Times New Roman" w:hAnsi="Times New Roman"/>
          <w:sz w:val="28"/>
        </w:rPr>
        <w:tab/>
        <w:t>11 - 11=</w:t>
      </w:r>
    </w:p>
    <w:p w:rsidR="00E617B2" w:rsidRDefault="00E468A1">
      <w:pPr>
        <w:spacing w:line="240" w:lineRule="auto"/>
        <w:rPr>
          <w:rFonts w:ascii="Times New Roman" w:hAnsi="Times New Roman"/>
          <w:sz w:val="28"/>
        </w:rPr>
      </w:pPr>
      <w:r>
        <w:rPr>
          <w:rFonts w:ascii="Times New Roman" w:hAnsi="Times New Roman"/>
          <w:sz w:val="28"/>
        </w:rPr>
        <w:t>2+ 11=</w:t>
      </w:r>
      <w:r>
        <w:rPr>
          <w:rFonts w:ascii="Times New Roman" w:hAnsi="Times New Roman"/>
          <w:sz w:val="28"/>
        </w:rPr>
        <w:tab/>
      </w:r>
      <w:r>
        <w:rPr>
          <w:rFonts w:ascii="Times New Roman" w:hAnsi="Times New Roman"/>
          <w:sz w:val="28"/>
        </w:rPr>
        <w:tab/>
        <w:t>14 + 0=</w:t>
      </w:r>
    </w:p>
    <w:p w:rsidR="00E617B2" w:rsidRDefault="00E468A1">
      <w:pPr>
        <w:spacing w:line="240" w:lineRule="auto"/>
        <w:rPr>
          <w:rFonts w:ascii="Times New Roman" w:hAnsi="Times New Roman"/>
          <w:sz w:val="28"/>
        </w:rPr>
      </w:pPr>
      <w:r>
        <w:rPr>
          <w:rFonts w:ascii="Times New Roman" w:hAnsi="Times New Roman"/>
          <w:sz w:val="28"/>
        </w:rPr>
        <w:t>4.Запиши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У Лены было 5 яблок, а у Юли – на 2 яблока  меньше. Сколько яблок у Юли?</w:t>
      </w:r>
    </w:p>
    <w:p w:rsidR="00E617B2" w:rsidRDefault="00E468A1">
      <w:pPr>
        <w:spacing w:line="240" w:lineRule="auto"/>
        <w:rPr>
          <w:rFonts w:ascii="Times New Roman" w:hAnsi="Times New Roman"/>
          <w:sz w:val="28"/>
        </w:rPr>
      </w:pPr>
      <w:r>
        <w:rPr>
          <w:rFonts w:ascii="Times New Roman" w:hAnsi="Times New Roman"/>
          <w:sz w:val="28"/>
        </w:rPr>
        <w:t xml:space="preserve">5.Начерти кривую линию. </w:t>
      </w:r>
    </w:p>
    <w:p w:rsidR="00E617B2" w:rsidRDefault="00E468A1">
      <w:pPr>
        <w:spacing w:line="240" w:lineRule="auto"/>
        <w:jc w:val="center"/>
        <w:rPr>
          <w:rFonts w:ascii="Times New Roman" w:hAnsi="Times New Roman"/>
          <w:sz w:val="28"/>
        </w:rPr>
      </w:pPr>
      <w:r>
        <w:rPr>
          <w:rFonts w:ascii="Times New Roman" w:hAnsi="Times New Roman"/>
          <w:sz w:val="28"/>
        </w:rPr>
        <w:t>3вариант</w:t>
      </w:r>
    </w:p>
    <w:p w:rsidR="00E617B2" w:rsidRDefault="00E468A1">
      <w:pPr>
        <w:spacing w:line="240" w:lineRule="auto"/>
        <w:jc w:val="both"/>
        <w:rPr>
          <w:rFonts w:ascii="Times New Roman" w:hAnsi="Times New Roman"/>
          <w:sz w:val="28"/>
        </w:rPr>
      </w:pPr>
      <w:r>
        <w:rPr>
          <w:rFonts w:ascii="Times New Roman" w:hAnsi="Times New Roman"/>
          <w:sz w:val="28"/>
        </w:rPr>
        <w:t xml:space="preserve">1.а) Увеличь число 12 на 2. Запиши пример в тетрадь и </w:t>
      </w:r>
      <w:r>
        <w:rPr>
          <w:rFonts w:ascii="Times New Roman" w:hAnsi="Times New Roman"/>
          <w:sz w:val="28"/>
        </w:rPr>
        <w:t xml:space="preserve">реши его: </w:t>
      </w:r>
    </w:p>
    <w:p w:rsidR="00E617B2" w:rsidRDefault="00E468A1">
      <w:pPr>
        <w:spacing w:line="240" w:lineRule="auto"/>
        <w:jc w:val="both"/>
        <w:rPr>
          <w:rFonts w:ascii="Times New Roman" w:hAnsi="Times New Roman"/>
          <w:sz w:val="28"/>
        </w:rPr>
      </w:pPr>
      <w:r>
        <w:rPr>
          <w:rFonts w:ascii="Times New Roman" w:hAnsi="Times New Roman"/>
          <w:sz w:val="28"/>
        </w:rPr>
        <w:t>б) Уменьши число 13 на 1. Запиши пример в тетрадь и реши его:</w:t>
      </w:r>
    </w:p>
    <w:p w:rsidR="00E617B2" w:rsidRDefault="00E468A1">
      <w:pPr>
        <w:spacing w:line="240" w:lineRule="auto"/>
        <w:rPr>
          <w:rFonts w:ascii="Times New Roman" w:hAnsi="Times New Roman"/>
          <w:sz w:val="28"/>
        </w:rPr>
      </w:pPr>
      <w:r>
        <w:rPr>
          <w:rFonts w:ascii="Times New Roman" w:hAnsi="Times New Roman"/>
          <w:sz w:val="28"/>
        </w:rPr>
        <w:t>2.Сравни числа. Подчеркни  меньшее число. 14 и 15</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10-7</w:t>
      </w:r>
      <w:r>
        <w:rPr>
          <w:rFonts w:ascii="Times New Roman" w:hAnsi="Times New Roman"/>
          <w:sz w:val="28"/>
        </w:rPr>
        <w:tab/>
      </w:r>
      <w:r>
        <w:rPr>
          <w:rFonts w:ascii="Times New Roman" w:hAnsi="Times New Roman"/>
          <w:sz w:val="28"/>
        </w:rPr>
        <w:tab/>
        <w:t xml:space="preserve"> 10 - 10</w:t>
      </w:r>
    </w:p>
    <w:p w:rsidR="00E617B2" w:rsidRDefault="00E468A1">
      <w:pPr>
        <w:spacing w:line="240" w:lineRule="auto"/>
        <w:rPr>
          <w:rFonts w:ascii="Times New Roman" w:hAnsi="Times New Roman"/>
          <w:sz w:val="28"/>
        </w:rPr>
      </w:pPr>
      <w:r>
        <w:rPr>
          <w:rFonts w:ascii="Times New Roman" w:hAnsi="Times New Roman"/>
          <w:sz w:val="28"/>
        </w:rPr>
        <w:t>4+ 3</w:t>
      </w:r>
      <w:r>
        <w:rPr>
          <w:rFonts w:ascii="Times New Roman" w:hAnsi="Times New Roman"/>
          <w:sz w:val="28"/>
        </w:rPr>
        <w:tab/>
      </w:r>
      <w:r>
        <w:rPr>
          <w:rFonts w:ascii="Times New Roman" w:hAnsi="Times New Roman"/>
          <w:sz w:val="28"/>
        </w:rPr>
        <w:tab/>
        <w:t xml:space="preserve">9 - 2 </w:t>
      </w:r>
    </w:p>
    <w:p w:rsidR="00E617B2" w:rsidRDefault="00E468A1">
      <w:pPr>
        <w:spacing w:line="240" w:lineRule="auto"/>
        <w:rPr>
          <w:rFonts w:ascii="Times New Roman" w:hAnsi="Times New Roman"/>
          <w:sz w:val="28"/>
        </w:rPr>
      </w:pPr>
      <w:r>
        <w:rPr>
          <w:rFonts w:ascii="Times New Roman" w:hAnsi="Times New Roman"/>
          <w:sz w:val="28"/>
        </w:rPr>
        <w:t xml:space="preserve">4.Начерти прямую линию. </w:t>
      </w: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 xml:space="preserve">Контрольная работа по математике № 7 </w:t>
      </w:r>
    </w:p>
    <w:p w:rsidR="00E617B2" w:rsidRDefault="00E468A1">
      <w:pPr>
        <w:spacing w:line="240" w:lineRule="auto"/>
        <w:jc w:val="center"/>
        <w:rPr>
          <w:rFonts w:ascii="Times New Roman" w:hAnsi="Times New Roman"/>
          <w:sz w:val="28"/>
        </w:rPr>
      </w:pPr>
      <w:r>
        <w:rPr>
          <w:rFonts w:ascii="Times New Roman" w:hAnsi="Times New Roman"/>
          <w:sz w:val="28"/>
        </w:rPr>
        <w:t xml:space="preserve">3четверть «Сложение и </w:t>
      </w:r>
      <w:r>
        <w:rPr>
          <w:rFonts w:ascii="Times New Roman" w:hAnsi="Times New Roman"/>
          <w:sz w:val="28"/>
        </w:rPr>
        <w:t>вычитание в пределах 20».</w:t>
      </w:r>
    </w:p>
    <w:p w:rsidR="00E617B2" w:rsidRDefault="00E468A1">
      <w:pPr>
        <w:spacing w:line="240" w:lineRule="auto"/>
        <w:jc w:val="center"/>
        <w:rPr>
          <w:rFonts w:ascii="Times New Roman" w:hAnsi="Times New Roman"/>
          <w:sz w:val="28"/>
        </w:rPr>
      </w:pPr>
      <w:r>
        <w:rPr>
          <w:rFonts w:ascii="Times New Roman" w:hAnsi="Times New Roman"/>
          <w:sz w:val="28"/>
        </w:rPr>
        <w:t>1вариант.</w:t>
      </w:r>
    </w:p>
    <w:p w:rsidR="00E617B2" w:rsidRDefault="00E468A1">
      <w:pPr>
        <w:spacing w:line="240" w:lineRule="auto"/>
        <w:jc w:val="both"/>
        <w:rPr>
          <w:rFonts w:ascii="Times New Roman" w:hAnsi="Times New Roman"/>
          <w:sz w:val="28"/>
        </w:rPr>
      </w:pPr>
      <w:r>
        <w:rPr>
          <w:rFonts w:ascii="Times New Roman" w:hAnsi="Times New Roman"/>
          <w:sz w:val="28"/>
        </w:rPr>
        <w:t>1.а) Увеличь каждое число на 10. Запиши примеры в тетрадь и реши их: 6 и 10</w:t>
      </w:r>
    </w:p>
    <w:p w:rsidR="00E617B2" w:rsidRDefault="00E468A1">
      <w:pPr>
        <w:spacing w:line="240" w:lineRule="auto"/>
        <w:jc w:val="both"/>
        <w:rPr>
          <w:rFonts w:ascii="Times New Roman" w:hAnsi="Times New Roman"/>
          <w:sz w:val="28"/>
        </w:rPr>
      </w:pPr>
      <w:r>
        <w:rPr>
          <w:rFonts w:ascii="Times New Roman" w:hAnsi="Times New Roman"/>
          <w:sz w:val="28"/>
        </w:rPr>
        <w:t>б) Уменьши каждое число на 10. Запиши примеры в тетрадь и реши их: 18 и 20</w:t>
      </w:r>
    </w:p>
    <w:p w:rsidR="00E617B2" w:rsidRDefault="00E468A1">
      <w:pPr>
        <w:spacing w:line="240" w:lineRule="auto"/>
        <w:jc w:val="both"/>
        <w:rPr>
          <w:rFonts w:ascii="Times New Roman" w:hAnsi="Times New Roman"/>
          <w:sz w:val="28"/>
        </w:rPr>
      </w:pPr>
      <w:r>
        <w:rPr>
          <w:rFonts w:ascii="Times New Roman" w:hAnsi="Times New Roman"/>
          <w:sz w:val="28"/>
        </w:rPr>
        <w:t>2.Сравни числа и поставь знаки: &gt;,&lt;, =.</w:t>
      </w:r>
    </w:p>
    <w:p w:rsidR="00E617B2" w:rsidRDefault="00E468A1">
      <w:pPr>
        <w:spacing w:line="240" w:lineRule="auto"/>
        <w:rPr>
          <w:rFonts w:ascii="Times New Roman" w:hAnsi="Times New Roman"/>
          <w:sz w:val="28"/>
        </w:rPr>
      </w:pPr>
      <w:r>
        <w:rPr>
          <w:rFonts w:ascii="Times New Roman" w:hAnsi="Times New Roman"/>
          <w:sz w:val="28"/>
        </w:rPr>
        <w:t>15…20        11…11</w:t>
      </w:r>
    </w:p>
    <w:p w:rsidR="00E617B2" w:rsidRDefault="00E468A1">
      <w:pPr>
        <w:spacing w:line="240" w:lineRule="auto"/>
        <w:rPr>
          <w:rFonts w:ascii="Times New Roman" w:hAnsi="Times New Roman"/>
          <w:sz w:val="28"/>
        </w:rPr>
      </w:pPr>
      <w:r>
        <w:rPr>
          <w:rFonts w:ascii="Times New Roman" w:hAnsi="Times New Roman"/>
          <w:sz w:val="28"/>
        </w:rPr>
        <w:t xml:space="preserve">14…19     </w:t>
      </w:r>
      <w:r>
        <w:rPr>
          <w:rFonts w:ascii="Times New Roman" w:hAnsi="Times New Roman"/>
          <w:sz w:val="28"/>
        </w:rPr>
        <w:t xml:space="preserve">  18…19</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20– 5=</w:t>
      </w:r>
      <w:r>
        <w:rPr>
          <w:rFonts w:ascii="Times New Roman" w:hAnsi="Times New Roman"/>
          <w:sz w:val="28"/>
        </w:rPr>
        <w:tab/>
      </w:r>
      <w:r>
        <w:rPr>
          <w:rFonts w:ascii="Times New Roman" w:hAnsi="Times New Roman"/>
          <w:sz w:val="28"/>
        </w:rPr>
        <w:tab/>
        <w:t>2 + 15=</w:t>
      </w:r>
    </w:p>
    <w:p w:rsidR="00E617B2" w:rsidRDefault="00E468A1">
      <w:pPr>
        <w:spacing w:line="240" w:lineRule="auto"/>
        <w:rPr>
          <w:rFonts w:ascii="Times New Roman" w:hAnsi="Times New Roman"/>
          <w:sz w:val="28"/>
        </w:rPr>
      </w:pPr>
      <w:r>
        <w:rPr>
          <w:rFonts w:ascii="Times New Roman" w:hAnsi="Times New Roman"/>
          <w:sz w:val="28"/>
        </w:rPr>
        <w:t>20– 7=</w:t>
      </w:r>
      <w:r>
        <w:rPr>
          <w:rFonts w:ascii="Times New Roman" w:hAnsi="Times New Roman"/>
          <w:sz w:val="28"/>
        </w:rPr>
        <w:tab/>
      </w:r>
      <w:r>
        <w:rPr>
          <w:rFonts w:ascii="Times New Roman" w:hAnsi="Times New Roman"/>
          <w:sz w:val="28"/>
        </w:rPr>
        <w:tab/>
        <w:t xml:space="preserve"> 18 + 2 =</w:t>
      </w:r>
    </w:p>
    <w:p w:rsidR="00E617B2" w:rsidRDefault="00E468A1">
      <w:pPr>
        <w:spacing w:line="240" w:lineRule="auto"/>
        <w:rPr>
          <w:rFonts w:ascii="Times New Roman" w:hAnsi="Times New Roman"/>
          <w:sz w:val="28"/>
        </w:rPr>
      </w:pPr>
      <w:r>
        <w:rPr>
          <w:rFonts w:ascii="Times New Roman" w:hAnsi="Times New Roman"/>
          <w:sz w:val="28"/>
        </w:rPr>
        <w:t>20– 10=</w:t>
      </w:r>
      <w:r>
        <w:rPr>
          <w:rFonts w:ascii="Times New Roman" w:hAnsi="Times New Roman"/>
          <w:sz w:val="28"/>
        </w:rPr>
        <w:tab/>
        <w:t>15 + 5=</w:t>
      </w:r>
    </w:p>
    <w:p w:rsidR="00E617B2" w:rsidRDefault="00E468A1">
      <w:pPr>
        <w:spacing w:line="240" w:lineRule="auto"/>
        <w:rPr>
          <w:rFonts w:ascii="Times New Roman" w:hAnsi="Times New Roman"/>
          <w:sz w:val="28"/>
        </w:rPr>
      </w:pPr>
      <w:r>
        <w:rPr>
          <w:rFonts w:ascii="Times New Roman" w:hAnsi="Times New Roman"/>
          <w:sz w:val="28"/>
        </w:rPr>
        <w:t>4.Запиши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На первом столе было 16 тарелок, а на втором 4 тарелки. Сколько тарелок на двух столах?</w:t>
      </w:r>
    </w:p>
    <w:p w:rsidR="00E617B2" w:rsidRDefault="00E468A1">
      <w:pPr>
        <w:spacing w:line="240" w:lineRule="auto"/>
        <w:rPr>
          <w:rFonts w:ascii="Times New Roman" w:hAnsi="Times New Roman"/>
          <w:sz w:val="28"/>
        </w:rPr>
      </w:pPr>
      <w:r>
        <w:rPr>
          <w:rFonts w:ascii="Times New Roman" w:hAnsi="Times New Roman"/>
          <w:sz w:val="28"/>
        </w:rPr>
        <w:t>5.Начерти отрезок, прямую линию и кривую линию.</w:t>
      </w: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2вариант.</w:t>
      </w:r>
    </w:p>
    <w:p w:rsidR="00E617B2" w:rsidRDefault="00E468A1">
      <w:pPr>
        <w:spacing w:line="240" w:lineRule="auto"/>
        <w:jc w:val="both"/>
        <w:rPr>
          <w:rFonts w:ascii="Times New Roman" w:hAnsi="Times New Roman"/>
          <w:sz w:val="28"/>
        </w:rPr>
      </w:pPr>
      <w:r>
        <w:rPr>
          <w:rFonts w:ascii="Times New Roman" w:hAnsi="Times New Roman"/>
          <w:sz w:val="28"/>
        </w:rPr>
        <w:t xml:space="preserve">1.а) </w:t>
      </w:r>
      <w:r>
        <w:rPr>
          <w:rFonts w:ascii="Times New Roman" w:hAnsi="Times New Roman"/>
          <w:sz w:val="28"/>
        </w:rPr>
        <w:t>Увеличь каждое число на 5. Запиши примеры в тетрадь и реши их: 4 и 10</w:t>
      </w:r>
    </w:p>
    <w:p w:rsidR="00E617B2" w:rsidRDefault="00E468A1">
      <w:pPr>
        <w:spacing w:line="240" w:lineRule="auto"/>
        <w:jc w:val="both"/>
        <w:rPr>
          <w:rFonts w:ascii="Times New Roman" w:hAnsi="Times New Roman"/>
          <w:sz w:val="28"/>
        </w:rPr>
      </w:pPr>
      <w:r>
        <w:rPr>
          <w:rFonts w:ascii="Times New Roman" w:hAnsi="Times New Roman"/>
          <w:sz w:val="28"/>
        </w:rPr>
        <w:t>б) Уменьши каждое число на 3. Запиши примеры в тетрадь и реши их: 18 и 13</w:t>
      </w:r>
    </w:p>
    <w:p w:rsidR="00E617B2" w:rsidRDefault="00E468A1">
      <w:pPr>
        <w:spacing w:line="240" w:lineRule="auto"/>
        <w:rPr>
          <w:rFonts w:ascii="Times New Roman" w:hAnsi="Times New Roman"/>
          <w:sz w:val="28"/>
        </w:rPr>
      </w:pPr>
      <w:r>
        <w:rPr>
          <w:rFonts w:ascii="Times New Roman" w:hAnsi="Times New Roman"/>
          <w:sz w:val="28"/>
        </w:rPr>
        <w:t>2.Сравни числа и поставь знаки: &gt;,&lt;, =.</w:t>
      </w:r>
    </w:p>
    <w:p w:rsidR="00E617B2" w:rsidRDefault="00E468A1">
      <w:pPr>
        <w:spacing w:line="240" w:lineRule="auto"/>
        <w:rPr>
          <w:rFonts w:ascii="Times New Roman" w:hAnsi="Times New Roman"/>
          <w:sz w:val="28"/>
        </w:rPr>
      </w:pPr>
      <w:r>
        <w:rPr>
          <w:rFonts w:ascii="Times New Roman" w:hAnsi="Times New Roman"/>
          <w:sz w:val="28"/>
        </w:rPr>
        <w:t>10…5      2…4</w:t>
      </w:r>
    </w:p>
    <w:p w:rsidR="00E617B2" w:rsidRDefault="00E468A1">
      <w:pPr>
        <w:spacing w:line="240" w:lineRule="auto"/>
        <w:rPr>
          <w:rFonts w:ascii="Times New Roman" w:hAnsi="Times New Roman"/>
          <w:sz w:val="28"/>
        </w:rPr>
      </w:pPr>
      <w:r>
        <w:rPr>
          <w:rFonts w:ascii="Times New Roman" w:hAnsi="Times New Roman"/>
          <w:sz w:val="28"/>
        </w:rPr>
        <w:t>19…20</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15- 5</w:t>
      </w:r>
      <w:r>
        <w:rPr>
          <w:rFonts w:ascii="Times New Roman" w:hAnsi="Times New Roman"/>
          <w:sz w:val="28"/>
        </w:rPr>
        <w:tab/>
      </w:r>
      <w:r>
        <w:rPr>
          <w:rFonts w:ascii="Times New Roman" w:hAnsi="Times New Roman"/>
          <w:sz w:val="28"/>
        </w:rPr>
        <w:tab/>
        <w:t>20 - 10</w:t>
      </w:r>
    </w:p>
    <w:p w:rsidR="00E617B2" w:rsidRDefault="00E468A1">
      <w:pPr>
        <w:spacing w:line="240" w:lineRule="auto"/>
        <w:rPr>
          <w:rFonts w:ascii="Times New Roman" w:hAnsi="Times New Roman"/>
          <w:sz w:val="28"/>
        </w:rPr>
      </w:pPr>
      <w:r>
        <w:rPr>
          <w:rFonts w:ascii="Times New Roman" w:hAnsi="Times New Roman"/>
          <w:sz w:val="28"/>
        </w:rPr>
        <w:lastRenderedPageBreak/>
        <w:t>11+8</w:t>
      </w:r>
      <w:r>
        <w:rPr>
          <w:rFonts w:ascii="Times New Roman" w:hAnsi="Times New Roman"/>
          <w:sz w:val="28"/>
        </w:rPr>
        <w:tab/>
      </w:r>
      <w:r>
        <w:rPr>
          <w:rFonts w:ascii="Times New Roman" w:hAnsi="Times New Roman"/>
          <w:sz w:val="28"/>
        </w:rPr>
        <w:tab/>
        <w:t>17 + 0</w:t>
      </w:r>
    </w:p>
    <w:p w:rsidR="00E617B2" w:rsidRDefault="00E468A1">
      <w:pPr>
        <w:spacing w:line="240" w:lineRule="auto"/>
        <w:rPr>
          <w:rFonts w:ascii="Times New Roman" w:hAnsi="Times New Roman"/>
          <w:sz w:val="28"/>
        </w:rPr>
      </w:pPr>
      <w:r>
        <w:rPr>
          <w:rFonts w:ascii="Times New Roman" w:hAnsi="Times New Roman"/>
          <w:sz w:val="28"/>
        </w:rPr>
        <w:t>4.Запиши</w:t>
      </w:r>
      <w:r>
        <w:rPr>
          <w:rFonts w:ascii="Times New Roman" w:hAnsi="Times New Roman"/>
          <w:sz w:val="28"/>
        </w:rPr>
        <w:t xml:space="preserve"> решение задачи.</w:t>
      </w:r>
    </w:p>
    <w:p w:rsidR="00E617B2" w:rsidRDefault="00E468A1">
      <w:pPr>
        <w:spacing w:line="240" w:lineRule="auto"/>
        <w:rPr>
          <w:rFonts w:ascii="Times New Roman" w:hAnsi="Times New Roman"/>
          <w:sz w:val="28"/>
        </w:rPr>
      </w:pPr>
      <w:r>
        <w:rPr>
          <w:rFonts w:ascii="Times New Roman" w:hAnsi="Times New Roman"/>
          <w:sz w:val="28"/>
        </w:rPr>
        <w:t>У Пети было 8 карандашей, а у Саши – 11 карандашей. Сколько карандашей у Пети и Саши?</w:t>
      </w:r>
    </w:p>
    <w:p w:rsidR="00E617B2" w:rsidRDefault="00E468A1">
      <w:pPr>
        <w:spacing w:line="240" w:lineRule="auto"/>
        <w:rPr>
          <w:rFonts w:ascii="Times New Roman" w:hAnsi="Times New Roman"/>
          <w:sz w:val="28"/>
        </w:rPr>
      </w:pPr>
      <w:r>
        <w:rPr>
          <w:rFonts w:ascii="Times New Roman" w:hAnsi="Times New Roman"/>
          <w:sz w:val="28"/>
        </w:rPr>
        <w:t xml:space="preserve">5.Начерти прямую и кривую линии. </w:t>
      </w: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3вариант</w:t>
      </w:r>
    </w:p>
    <w:p w:rsidR="00E617B2" w:rsidRDefault="00E468A1">
      <w:pPr>
        <w:spacing w:line="240" w:lineRule="auto"/>
        <w:jc w:val="both"/>
        <w:rPr>
          <w:rFonts w:ascii="Times New Roman" w:hAnsi="Times New Roman"/>
          <w:sz w:val="28"/>
        </w:rPr>
      </w:pPr>
      <w:r>
        <w:rPr>
          <w:rFonts w:ascii="Times New Roman" w:hAnsi="Times New Roman"/>
          <w:sz w:val="28"/>
        </w:rPr>
        <w:t xml:space="preserve">1.а) Увеличь число 10 на 5. Запиши пример в тетрадь и реши его: </w:t>
      </w:r>
    </w:p>
    <w:p w:rsidR="00E617B2" w:rsidRDefault="00E468A1">
      <w:pPr>
        <w:spacing w:line="240" w:lineRule="auto"/>
        <w:jc w:val="both"/>
        <w:rPr>
          <w:rFonts w:ascii="Times New Roman" w:hAnsi="Times New Roman"/>
          <w:sz w:val="28"/>
        </w:rPr>
      </w:pPr>
      <w:r>
        <w:rPr>
          <w:rFonts w:ascii="Times New Roman" w:hAnsi="Times New Roman"/>
          <w:sz w:val="28"/>
        </w:rPr>
        <w:t xml:space="preserve">б) Уменьши число 17 на 2. Запиши пример в </w:t>
      </w:r>
      <w:r>
        <w:rPr>
          <w:rFonts w:ascii="Times New Roman" w:hAnsi="Times New Roman"/>
          <w:sz w:val="28"/>
        </w:rPr>
        <w:t>тетрадь и реши его:</w:t>
      </w:r>
    </w:p>
    <w:p w:rsidR="00E617B2" w:rsidRDefault="00E468A1">
      <w:pPr>
        <w:spacing w:line="240" w:lineRule="auto"/>
        <w:rPr>
          <w:rFonts w:ascii="Times New Roman" w:hAnsi="Times New Roman"/>
          <w:sz w:val="28"/>
        </w:rPr>
      </w:pPr>
      <w:r>
        <w:rPr>
          <w:rFonts w:ascii="Times New Roman" w:hAnsi="Times New Roman"/>
          <w:sz w:val="28"/>
        </w:rPr>
        <w:t>2.Сравни числа. Подчеркни  меньшее число.</w:t>
      </w:r>
    </w:p>
    <w:p w:rsidR="00E617B2" w:rsidRDefault="00E468A1">
      <w:pPr>
        <w:numPr>
          <w:ilvl w:val="0"/>
          <w:numId w:val="90"/>
        </w:numPr>
        <w:spacing w:after="0" w:line="240" w:lineRule="auto"/>
        <w:rPr>
          <w:rFonts w:ascii="Times New Roman" w:hAnsi="Times New Roman"/>
          <w:sz w:val="28"/>
        </w:rPr>
      </w:pPr>
      <w:r>
        <w:rPr>
          <w:rFonts w:ascii="Times New Roman" w:hAnsi="Times New Roman"/>
          <w:sz w:val="28"/>
        </w:rPr>
        <w:t>и 11</w:t>
      </w:r>
      <w:r>
        <w:rPr>
          <w:rFonts w:ascii="Times New Roman" w:hAnsi="Times New Roman"/>
          <w:sz w:val="28"/>
        </w:rPr>
        <w:tab/>
      </w:r>
      <w:r>
        <w:rPr>
          <w:rFonts w:ascii="Times New Roman" w:hAnsi="Times New Roman"/>
          <w:sz w:val="28"/>
        </w:rPr>
        <w:tab/>
        <w:t>10 и 20</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10 + 4</w:t>
      </w:r>
      <w:r>
        <w:rPr>
          <w:rFonts w:ascii="Times New Roman" w:hAnsi="Times New Roman"/>
          <w:sz w:val="28"/>
        </w:rPr>
        <w:tab/>
      </w:r>
      <w:r>
        <w:rPr>
          <w:rFonts w:ascii="Times New Roman" w:hAnsi="Times New Roman"/>
          <w:sz w:val="28"/>
        </w:rPr>
        <w:tab/>
        <w:t>10 - 1</w:t>
      </w:r>
    </w:p>
    <w:p w:rsidR="00E617B2" w:rsidRDefault="00E468A1">
      <w:pPr>
        <w:numPr>
          <w:ilvl w:val="0"/>
          <w:numId w:val="86"/>
        </w:numPr>
        <w:spacing w:after="0" w:line="240" w:lineRule="auto"/>
        <w:contextualSpacing/>
        <w:rPr>
          <w:rFonts w:ascii="Times New Roman" w:hAnsi="Times New Roman"/>
          <w:sz w:val="28"/>
        </w:rPr>
      </w:pPr>
      <w:r>
        <w:rPr>
          <w:rFonts w:ascii="Times New Roman" w:hAnsi="Times New Roman"/>
          <w:sz w:val="28"/>
        </w:rPr>
        <w:t xml:space="preserve"> 1</w:t>
      </w:r>
      <w:r>
        <w:rPr>
          <w:rFonts w:ascii="Times New Roman" w:hAnsi="Times New Roman"/>
          <w:sz w:val="28"/>
        </w:rPr>
        <w:tab/>
      </w:r>
      <w:r>
        <w:rPr>
          <w:rFonts w:ascii="Times New Roman" w:hAnsi="Times New Roman"/>
          <w:sz w:val="28"/>
        </w:rPr>
        <w:tab/>
        <w:t>8 - 2</w:t>
      </w:r>
    </w:p>
    <w:p w:rsidR="00E617B2" w:rsidRDefault="00E468A1">
      <w:pPr>
        <w:spacing w:line="240" w:lineRule="auto"/>
        <w:rPr>
          <w:rFonts w:ascii="Times New Roman" w:hAnsi="Times New Roman"/>
          <w:sz w:val="28"/>
        </w:rPr>
      </w:pPr>
      <w:r>
        <w:rPr>
          <w:rFonts w:ascii="Times New Roman" w:hAnsi="Times New Roman"/>
          <w:sz w:val="28"/>
        </w:rPr>
        <w:t xml:space="preserve">4.Начерти кривую линию. </w:t>
      </w:r>
    </w:p>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Контрольная работа по математике № 8.</w:t>
      </w:r>
    </w:p>
    <w:p w:rsidR="00E617B2" w:rsidRDefault="00E468A1">
      <w:pPr>
        <w:spacing w:line="240" w:lineRule="auto"/>
        <w:jc w:val="center"/>
        <w:rPr>
          <w:rFonts w:ascii="Times New Roman" w:hAnsi="Times New Roman"/>
          <w:sz w:val="28"/>
        </w:rPr>
      </w:pPr>
      <w:r>
        <w:rPr>
          <w:rFonts w:ascii="Times New Roman" w:hAnsi="Times New Roman"/>
          <w:sz w:val="28"/>
        </w:rPr>
        <w:t>4четверть «Сложение и вычитание чисел, полученных при измерении величин».</w:t>
      </w:r>
    </w:p>
    <w:p w:rsidR="00E617B2" w:rsidRDefault="00E468A1">
      <w:pPr>
        <w:spacing w:line="240" w:lineRule="auto"/>
        <w:jc w:val="center"/>
        <w:rPr>
          <w:rFonts w:ascii="Times New Roman" w:hAnsi="Times New Roman"/>
          <w:sz w:val="28"/>
        </w:rPr>
      </w:pPr>
      <w:r>
        <w:rPr>
          <w:rFonts w:ascii="Times New Roman" w:hAnsi="Times New Roman"/>
          <w:sz w:val="28"/>
        </w:rPr>
        <w:t>1</w:t>
      </w:r>
      <w:r>
        <w:rPr>
          <w:rFonts w:ascii="Times New Roman" w:hAnsi="Times New Roman"/>
          <w:sz w:val="28"/>
        </w:rPr>
        <w:t>вариант.</w:t>
      </w:r>
    </w:p>
    <w:p w:rsidR="00E617B2" w:rsidRDefault="00E468A1">
      <w:pPr>
        <w:spacing w:line="240" w:lineRule="auto"/>
        <w:jc w:val="both"/>
        <w:rPr>
          <w:rFonts w:ascii="Times New Roman" w:hAnsi="Times New Roman"/>
          <w:sz w:val="28"/>
        </w:rPr>
      </w:pPr>
      <w:r>
        <w:rPr>
          <w:rFonts w:ascii="Times New Roman" w:hAnsi="Times New Roman"/>
          <w:sz w:val="28"/>
        </w:rPr>
        <w:t>1.а) Сколько сантиметров в 1 дм = …см</w:t>
      </w:r>
    </w:p>
    <w:p w:rsidR="00E617B2" w:rsidRDefault="00E468A1">
      <w:pPr>
        <w:spacing w:line="240" w:lineRule="auto"/>
        <w:jc w:val="both"/>
        <w:rPr>
          <w:rFonts w:ascii="Times New Roman" w:hAnsi="Times New Roman"/>
          <w:sz w:val="28"/>
        </w:rPr>
      </w:pPr>
      <w:r>
        <w:rPr>
          <w:rFonts w:ascii="Times New Roman" w:hAnsi="Times New Roman"/>
          <w:sz w:val="28"/>
        </w:rPr>
        <w:t>б) Сколько миллиметров в 1 см =…мм</w:t>
      </w:r>
    </w:p>
    <w:p w:rsidR="00E617B2" w:rsidRDefault="00E468A1">
      <w:pPr>
        <w:spacing w:line="240" w:lineRule="auto"/>
        <w:jc w:val="both"/>
        <w:rPr>
          <w:rFonts w:ascii="Times New Roman" w:hAnsi="Times New Roman"/>
          <w:sz w:val="28"/>
        </w:rPr>
      </w:pPr>
      <w:r>
        <w:rPr>
          <w:rFonts w:ascii="Times New Roman" w:hAnsi="Times New Roman"/>
          <w:sz w:val="28"/>
        </w:rPr>
        <w:t>2.Сравни числа и поставь знаки: &gt;,&lt;, =.</w:t>
      </w:r>
    </w:p>
    <w:p w:rsidR="00E617B2" w:rsidRDefault="00E468A1">
      <w:pPr>
        <w:spacing w:line="240" w:lineRule="auto"/>
        <w:jc w:val="both"/>
        <w:rPr>
          <w:rFonts w:ascii="Times New Roman" w:hAnsi="Times New Roman"/>
          <w:sz w:val="28"/>
        </w:rPr>
      </w:pPr>
      <w:r>
        <w:rPr>
          <w:rFonts w:ascii="Times New Roman" w:hAnsi="Times New Roman"/>
          <w:sz w:val="28"/>
        </w:rPr>
        <w:t>1дм….1 см          10 р….7 р.</w:t>
      </w:r>
    </w:p>
    <w:p w:rsidR="00E617B2" w:rsidRDefault="00E468A1">
      <w:pPr>
        <w:spacing w:line="240" w:lineRule="auto"/>
        <w:rPr>
          <w:rFonts w:ascii="Times New Roman" w:hAnsi="Times New Roman"/>
          <w:sz w:val="28"/>
        </w:rPr>
      </w:pPr>
      <w:r>
        <w:rPr>
          <w:rFonts w:ascii="Times New Roman" w:hAnsi="Times New Roman"/>
          <w:sz w:val="28"/>
        </w:rPr>
        <w:t>1дм….10 см         5 р…..10 р.</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 xml:space="preserve">2см + 7 см= </w:t>
      </w:r>
      <w:r>
        <w:rPr>
          <w:rFonts w:ascii="Times New Roman" w:hAnsi="Times New Roman"/>
          <w:sz w:val="28"/>
        </w:rPr>
        <w:tab/>
      </w:r>
      <w:r>
        <w:rPr>
          <w:rFonts w:ascii="Times New Roman" w:hAnsi="Times New Roman"/>
          <w:sz w:val="28"/>
        </w:rPr>
        <w:tab/>
        <w:t>3 р. + 6 р.=</w:t>
      </w:r>
    </w:p>
    <w:p w:rsidR="00E617B2" w:rsidRDefault="00E468A1">
      <w:pPr>
        <w:spacing w:line="240" w:lineRule="auto"/>
        <w:rPr>
          <w:rFonts w:ascii="Times New Roman" w:hAnsi="Times New Roman"/>
          <w:sz w:val="28"/>
        </w:rPr>
      </w:pPr>
      <w:r>
        <w:rPr>
          <w:rFonts w:ascii="Times New Roman" w:hAnsi="Times New Roman"/>
          <w:sz w:val="28"/>
        </w:rPr>
        <w:t>16м – 5 см =</w:t>
      </w:r>
      <w:r>
        <w:rPr>
          <w:rFonts w:ascii="Times New Roman" w:hAnsi="Times New Roman"/>
          <w:sz w:val="28"/>
        </w:rPr>
        <w:tab/>
      </w:r>
      <w:r>
        <w:rPr>
          <w:rFonts w:ascii="Times New Roman" w:hAnsi="Times New Roman"/>
          <w:sz w:val="28"/>
        </w:rPr>
        <w:tab/>
        <w:t>14 р. – 4 р.=</w:t>
      </w:r>
    </w:p>
    <w:p w:rsidR="00E617B2" w:rsidRDefault="00E468A1">
      <w:pPr>
        <w:spacing w:line="240" w:lineRule="auto"/>
        <w:rPr>
          <w:rFonts w:ascii="Times New Roman" w:hAnsi="Times New Roman"/>
          <w:sz w:val="28"/>
        </w:rPr>
      </w:pPr>
      <w:r>
        <w:rPr>
          <w:rFonts w:ascii="Times New Roman" w:hAnsi="Times New Roman"/>
          <w:sz w:val="28"/>
        </w:rPr>
        <w:t>4с</w:t>
      </w:r>
      <w:r>
        <w:rPr>
          <w:rFonts w:ascii="Times New Roman" w:hAnsi="Times New Roman"/>
          <w:sz w:val="28"/>
        </w:rPr>
        <w:t>м + 10 см=</w:t>
      </w:r>
      <w:r>
        <w:rPr>
          <w:rFonts w:ascii="Times New Roman" w:hAnsi="Times New Roman"/>
          <w:sz w:val="28"/>
        </w:rPr>
        <w:tab/>
      </w:r>
      <w:r>
        <w:rPr>
          <w:rFonts w:ascii="Times New Roman" w:hAnsi="Times New Roman"/>
          <w:sz w:val="28"/>
        </w:rPr>
        <w:tab/>
        <w:t>7 + 10 р.=</w:t>
      </w:r>
    </w:p>
    <w:p w:rsidR="00E617B2" w:rsidRDefault="00E468A1">
      <w:pPr>
        <w:spacing w:line="240" w:lineRule="auto"/>
        <w:rPr>
          <w:rFonts w:ascii="Times New Roman" w:hAnsi="Times New Roman"/>
          <w:sz w:val="28"/>
        </w:rPr>
      </w:pPr>
      <w:r>
        <w:rPr>
          <w:rFonts w:ascii="Times New Roman" w:hAnsi="Times New Roman"/>
          <w:sz w:val="28"/>
        </w:rPr>
        <w:lastRenderedPageBreak/>
        <w:t>4.Запиши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У Ани была лента длиной 19 см. Она отрезала от ленты кусок длиной 13 см. Сколько сантиметров ленты осталось?</w:t>
      </w:r>
    </w:p>
    <w:p w:rsidR="00E617B2" w:rsidRDefault="00E468A1">
      <w:pPr>
        <w:spacing w:line="240" w:lineRule="auto"/>
        <w:rPr>
          <w:rFonts w:ascii="Times New Roman" w:hAnsi="Times New Roman"/>
          <w:sz w:val="28"/>
        </w:rPr>
      </w:pPr>
      <w:r>
        <w:rPr>
          <w:rFonts w:ascii="Times New Roman" w:hAnsi="Times New Roman"/>
          <w:sz w:val="28"/>
        </w:rPr>
        <w:t>5.Начерти острый угол.</w:t>
      </w: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2вариант.</w:t>
      </w:r>
    </w:p>
    <w:p w:rsidR="00E617B2" w:rsidRDefault="00E468A1">
      <w:pPr>
        <w:spacing w:line="240" w:lineRule="auto"/>
        <w:jc w:val="both"/>
        <w:rPr>
          <w:rFonts w:ascii="Times New Roman" w:hAnsi="Times New Roman"/>
          <w:sz w:val="28"/>
        </w:rPr>
      </w:pPr>
      <w:r>
        <w:rPr>
          <w:rFonts w:ascii="Times New Roman" w:hAnsi="Times New Roman"/>
          <w:sz w:val="28"/>
        </w:rPr>
        <w:t xml:space="preserve">1. Сколько сантиметров составляет длина твоего карандаша, твоей </w:t>
      </w:r>
      <w:r>
        <w:rPr>
          <w:rFonts w:ascii="Times New Roman" w:hAnsi="Times New Roman"/>
          <w:sz w:val="28"/>
        </w:rPr>
        <w:t>ручки? Измерь и запиши полученные числа в тетрадь.</w:t>
      </w:r>
    </w:p>
    <w:p w:rsidR="00E617B2" w:rsidRDefault="00E468A1">
      <w:pPr>
        <w:spacing w:line="240" w:lineRule="auto"/>
        <w:rPr>
          <w:rFonts w:ascii="Times New Roman" w:hAnsi="Times New Roman"/>
          <w:sz w:val="28"/>
        </w:rPr>
      </w:pPr>
      <w:r>
        <w:rPr>
          <w:rFonts w:ascii="Times New Roman" w:hAnsi="Times New Roman"/>
          <w:sz w:val="28"/>
        </w:rPr>
        <w:t>2.Сравни числа и поставь знаки: &gt;,&lt;, =.</w:t>
      </w:r>
    </w:p>
    <w:p w:rsidR="00E617B2" w:rsidRDefault="00E468A1">
      <w:pPr>
        <w:spacing w:line="240" w:lineRule="auto"/>
        <w:rPr>
          <w:rFonts w:ascii="Times New Roman" w:hAnsi="Times New Roman"/>
          <w:sz w:val="28"/>
        </w:rPr>
      </w:pPr>
      <w:r>
        <w:rPr>
          <w:rFonts w:ascii="Times New Roman" w:hAnsi="Times New Roman"/>
          <w:sz w:val="28"/>
        </w:rPr>
        <w:t>10 см …1 см      2 р…8 р.</w:t>
      </w:r>
    </w:p>
    <w:p w:rsidR="00E617B2" w:rsidRDefault="00E468A1">
      <w:pPr>
        <w:numPr>
          <w:ilvl w:val="0"/>
          <w:numId w:val="93"/>
        </w:numPr>
        <w:spacing w:after="0" w:line="240" w:lineRule="auto"/>
        <w:contextualSpacing/>
        <w:rPr>
          <w:rFonts w:ascii="Times New Roman" w:hAnsi="Times New Roman"/>
          <w:sz w:val="28"/>
        </w:rPr>
      </w:pPr>
      <w:r>
        <w:rPr>
          <w:rFonts w:ascii="Times New Roman" w:hAnsi="Times New Roman"/>
          <w:sz w:val="28"/>
        </w:rPr>
        <w:t>м …20 см</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16м + 5 см</w:t>
      </w:r>
      <w:r>
        <w:rPr>
          <w:rFonts w:ascii="Times New Roman" w:hAnsi="Times New Roman"/>
          <w:sz w:val="28"/>
        </w:rPr>
        <w:tab/>
      </w:r>
      <w:r>
        <w:rPr>
          <w:rFonts w:ascii="Times New Roman" w:hAnsi="Times New Roman"/>
          <w:sz w:val="28"/>
        </w:rPr>
        <w:tab/>
        <w:t>10 р. – 3 р.</w:t>
      </w:r>
    </w:p>
    <w:p w:rsidR="00E617B2" w:rsidRDefault="00E468A1">
      <w:pPr>
        <w:spacing w:line="240" w:lineRule="auto"/>
        <w:rPr>
          <w:rFonts w:ascii="Times New Roman" w:hAnsi="Times New Roman"/>
          <w:sz w:val="28"/>
        </w:rPr>
      </w:pPr>
      <w:r>
        <w:rPr>
          <w:rFonts w:ascii="Times New Roman" w:hAnsi="Times New Roman"/>
          <w:sz w:val="28"/>
        </w:rPr>
        <w:t>10м + 8 см</w:t>
      </w:r>
      <w:r>
        <w:rPr>
          <w:rFonts w:ascii="Times New Roman" w:hAnsi="Times New Roman"/>
          <w:sz w:val="28"/>
        </w:rPr>
        <w:tab/>
      </w:r>
      <w:r>
        <w:rPr>
          <w:rFonts w:ascii="Times New Roman" w:hAnsi="Times New Roman"/>
          <w:sz w:val="28"/>
        </w:rPr>
        <w:tab/>
        <w:t>17 р.  – 10 р.</w:t>
      </w:r>
    </w:p>
    <w:p w:rsidR="00E617B2" w:rsidRDefault="00E468A1">
      <w:pPr>
        <w:spacing w:line="240" w:lineRule="auto"/>
        <w:rPr>
          <w:rFonts w:ascii="Times New Roman" w:hAnsi="Times New Roman"/>
          <w:sz w:val="28"/>
        </w:rPr>
      </w:pPr>
      <w:r>
        <w:rPr>
          <w:rFonts w:ascii="Times New Roman" w:hAnsi="Times New Roman"/>
          <w:sz w:val="28"/>
        </w:rPr>
        <w:t>4.Запиши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 xml:space="preserve">У Ромы было 8 рублей, а у Тани – 1 </w:t>
      </w:r>
      <w:r>
        <w:rPr>
          <w:rFonts w:ascii="Times New Roman" w:hAnsi="Times New Roman"/>
          <w:sz w:val="28"/>
        </w:rPr>
        <w:t>рубль. Сколько рублей у Ромы и Тани вместе?</w:t>
      </w:r>
    </w:p>
    <w:p w:rsidR="00E617B2" w:rsidRDefault="00E468A1">
      <w:pPr>
        <w:spacing w:line="240" w:lineRule="auto"/>
        <w:rPr>
          <w:rFonts w:ascii="Times New Roman" w:hAnsi="Times New Roman"/>
          <w:sz w:val="28"/>
        </w:rPr>
      </w:pPr>
      <w:r>
        <w:rPr>
          <w:rFonts w:ascii="Times New Roman" w:hAnsi="Times New Roman"/>
          <w:sz w:val="28"/>
        </w:rPr>
        <w:t xml:space="preserve">5.Начерти тупой угол. </w:t>
      </w: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3вариант.</w:t>
      </w:r>
    </w:p>
    <w:p w:rsidR="00E617B2" w:rsidRDefault="00E468A1">
      <w:pPr>
        <w:spacing w:line="240" w:lineRule="auto"/>
        <w:jc w:val="both"/>
        <w:rPr>
          <w:rFonts w:ascii="Times New Roman" w:hAnsi="Times New Roman"/>
          <w:sz w:val="28"/>
        </w:rPr>
      </w:pPr>
      <w:r>
        <w:rPr>
          <w:rFonts w:ascii="Times New Roman" w:hAnsi="Times New Roman"/>
          <w:sz w:val="28"/>
        </w:rPr>
        <w:t xml:space="preserve">1.а) Увеличь число 10 на 8. Запиши пример в тетрадь и реши его: </w:t>
      </w:r>
    </w:p>
    <w:p w:rsidR="00E617B2" w:rsidRDefault="00E468A1">
      <w:pPr>
        <w:spacing w:line="240" w:lineRule="auto"/>
        <w:jc w:val="both"/>
        <w:rPr>
          <w:rFonts w:ascii="Times New Roman" w:hAnsi="Times New Roman"/>
          <w:sz w:val="28"/>
        </w:rPr>
      </w:pPr>
      <w:r>
        <w:rPr>
          <w:rFonts w:ascii="Times New Roman" w:hAnsi="Times New Roman"/>
          <w:sz w:val="28"/>
        </w:rPr>
        <w:t>б) Уменьши число 20 на 10. Запиши пример в тетрадь и реши его:</w:t>
      </w:r>
    </w:p>
    <w:p w:rsidR="00E617B2" w:rsidRDefault="00E468A1">
      <w:pPr>
        <w:spacing w:line="240" w:lineRule="auto"/>
        <w:rPr>
          <w:rFonts w:ascii="Times New Roman" w:hAnsi="Times New Roman"/>
          <w:sz w:val="28"/>
        </w:rPr>
      </w:pPr>
      <w:r>
        <w:rPr>
          <w:rFonts w:ascii="Times New Roman" w:hAnsi="Times New Roman"/>
          <w:sz w:val="28"/>
        </w:rPr>
        <w:t>2.Сравни числа. Подчеркни  меньшее число.</w:t>
      </w:r>
    </w:p>
    <w:p w:rsidR="00E617B2" w:rsidRDefault="00E468A1">
      <w:pPr>
        <w:spacing w:line="240" w:lineRule="auto"/>
        <w:rPr>
          <w:rFonts w:ascii="Times New Roman" w:hAnsi="Times New Roman"/>
          <w:sz w:val="28"/>
        </w:rPr>
      </w:pPr>
      <w:r>
        <w:rPr>
          <w:rFonts w:ascii="Times New Roman" w:hAnsi="Times New Roman"/>
          <w:sz w:val="28"/>
        </w:rPr>
        <w:t xml:space="preserve">2см и 5 </w:t>
      </w:r>
      <w:r>
        <w:rPr>
          <w:rFonts w:ascii="Times New Roman" w:hAnsi="Times New Roman"/>
          <w:sz w:val="28"/>
        </w:rPr>
        <w:t>см</w:t>
      </w:r>
      <w:r>
        <w:rPr>
          <w:rFonts w:ascii="Times New Roman" w:hAnsi="Times New Roman"/>
          <w:sz w:val="28"/>
        </w:rPr>
        <w:tab/>
      </w:r>
      <w:r>
        <w:rPr>
          <w:rFonts w:ascii="Times New Roman" w:hAnsi="Times New Roman"/>
          <w:sz w:val="28"/>
        </w:rPr>
        <w:tab/>
        <w:t xml:space="preserve">3 см и 1 см </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4см + 4 см=</w:t>
      </w:r>
      <w:r>
        <w:rPr>
          <w:rFonts w:ascii="Times New Roman" w:hAnsi="Times New Roman"/>
          <w:sz w:val="28"/>
        </w:rPr>
        <w:tab/>
      </w:r>
      <w:r>
        <w:rPr>
          <w:rFonts w:ascii="Times New Roman" w:hAnsi="Times New Roman"/>
          <w:sz w:val="28"/>
        </w:rPr>
        <w:tab/>
        <w:t xml:space="preserve">10 р. – 1 р.= </w:t>
      </w:r>
    </w:p>
    <w:p w:rsidR="00E617B2" w:rsidRDefault="00E468A1">
      <w:pPr>
        <w:spacing w:line="240" w:lineRule="auto"/>
        <w:rPr>
          <w:rFonts w:ascii="Times New Roman" w:hAnsi="Times New Roman"/>
          <w:sz w:val="28"/>
        </w:rPr>
      </w:pPr>
      <w:r>
        <w:rPr>
          <w:rFonts w:ascii="Times New Roman" w:hAnsi="Times New Roman"/>
          <w:sz w:val="28"/>
        </w:rPr>
        <w:t>1см + 9 см =</w:t>
      </w:r>
      <w:r>
        <w:rPr>
          <w:rFonts w:ascii="Times New Roman" w:hAnsi="Times New Roman"/>
          <w:sz w:val="28"/>
        </w:rPr>
        <w:tab/>
      </w:r>
      <w:r>
        <w:rPr>
          <w:rFonts w:ascii="Times New Roman" w:hAnsi="Times New Roman"/>
          <w:sz w:val="28"/>
        </w:rPr>
        <w:tab/>
        <w:t>8 р. – 8 р.=</w:t>
      </w:r>
    </w:p>
    <w:p w:rsidR="00E617B2" w:rsidRDefault="00E468A1">
      <w:pPr>
        <w:spacing w:line="240" w:lineRule="auto"/>
        <w:rPr>
          <w:rFonts w:ascii="Times New Roman" w:hAnsi="Times New Roman"/>
          <w:sz w:val="28"/>
        </w:rPr>
      </w:pPr>
      <w:r>
        <w:rPr>
          <w:rFonts w:ascii="Times New Roman" w:hAnsi="Times New Roman"/>
          <w:sz w:val="28"/>
        </w:rPr>
        <w:t xml:space="preserve">4.Начерти  прямой угол. </w:t>
      </w:r>
    </w:p>
    <w:p w:rsidR="00E617B2" w:rsidRDefault="00E468A1">
      <w:pPr>
        <w:spacing w:line="240" w:lineRule="auto"/>
        <w:jc w:val="center"/>
        <w:rPr>
          <w:rFonts w:ascii="Times New Roman" w:hAnsi="Times New Roman"/>
          <w:sz w:val="28"/>
        </w:rPr>
      </w:pPr>
      <w:r>
        <w:rPr>
          <w:rFonts w:ascii="Times New Roman" w:hAnsi="Times New Roman"/>
          <w:sz w:val="28"/>
        </w:rPr>
        <w:t>Контрольная работа по математике №9</w:t>
      </w:r>
    </w:p>
    <w:p w:rsidR="00E617B2" w:rsidRDefault="00E468A1">
      <w:pPr>
        <w:spacing w:line="240" w:lineRule="auto"/>
        <w:jc w:val="center"/>
        <w:rPr>
          <w:rFonts w:ascii="Times New Roman" w:hAnsi="Times New Roman"/>
          <w:sz w:val="28"/>
        </w:rPr>
      </w:pPr>
      <w:r>
        <w:rPr>
          <w:rFonts w:ascii="Times New Roman" w:hAnsi="Times New Roman"/>
          <w:sz w:val="28"/>
        </w:rPr>
        <w:lastRenderedPageBreak/>
        <w:t>4четверть Итоговая</w:t>
      </w:r>
    </w:p>
    <w:p w:rsidR="00E617B2" w:rsidRDefault="00E468A1">
      <w:pPr>
        <w:spacing w:line="240" w:lineRule="auto"/>
        <w:jc w:val="center"/>
        <w:rPr>
          <w:rFonts w:ascii="Times New Roman" w:hAnsi="Times New Roman"/>
          <w:sz w:val="28"/>
        </w:rPr>
      </w:pPr>
      <w:r>
        <w:rPr>
          <w:rFonts w:ascii="Times New Roman" w:hAnsi="Times New Roman"/>
          <w:sz w:val="28"/>
        </w:rPr>
        <w:t>1вариант</w:t>
      </w:r>
    </w:p>
    <w:p w:rsidR="00E617B2" w:rsidRDefault="00E468A1">
      <w:pPr>
        <w:spacing w:line="240" w:lineRule="auto"/>
        <w:rPr>
          <w:rFonts w:ascii="Times New Roman" w:hAnsi="Times New Roman"/>
          <w:sz w:val="28"/>
        </w:rPr>
      </w:pPr>
      <w:r>
        <w:rPr>
          <w:rFonts w:ascii="Times New Roman" w:hAnsi="Times New Roman"/>
          <w:sz w:val="28"/>
        </w:rPr>
        <w:t>1.Реши задачу.</w:t>
      </w:r>
    </w:p>
    <w:p w:rsidR="00E617B2" w:rsidRDefault="00E468A1">
      <w:pPr>
        <w:spacing w:line="240" w:lineRule="auto"/>
        <w:rPr>
          <w:rFonts w:ascii="Times New Roman" w:hAnsi="Times New Roman"/>
          <w:sz w:val="28"/>
        </w:rPr>
      </w:pPr>
      <w:r>
        <w:rPr>
          <w:rFonts w:ascii="Times New Roman" w:hAnsi="Times New Roman"/>
          <w:sz w:val="28"/>
        </w:rPr>
        <w:t>У Лены было 15 открыток, а у Светы на 2 открытки больше. Сколько</w:t>
      </w:r>
      <w:r>
        <w:rPr>
          <w:rFonts w:ascii="Times New Roman" w:hAnsi="Times New Roman"/>
          <w:sz w:val="28"/>
        </w:rPr>
        <w:t xml:space="preserve"> открыток у Светы?</w:t>
      </w:r>
    </w:p>
    <w:p w:rsidR="00E617B2" w:rsidRDefault="00E468A1">
      <w:pPr>
        <w:spacing w:line="240" w:lineRule="auto"/>
        <w:rPr>
          <w:rFonts w:ascii="Times New Roman" w:hAnsi="Times New Roman"/>
          <w:sz w:val="28"/>
        </w:rPr>
      </w:pPr>
      <w:r>
        <w:rPr>
          <w:rFonts w:ascii="Times New Roman" w:hAnsi="Times New Roman"/>
          <w:sz w:val="28"/>
        </w:rPr>
        <w:t>2.Реши примеры.</w:t>
      </w:r>
    </w:p>
    <w:p w:rsidR="00E617B2" w:rsidRDefault="00E468A1">
      <w:pPr>
        <w:spacing w:line="240" w:lineRule="auto"/>
        <w:rPr>
          <w:rFonts w:ascii="Times New Roman" w:hAnsi="Times New Roman"/>
          <w:sz w:val="28"/>
        </w:rPr>
      </w:pPr>
      <w:r>
        <w:rPr>
          <w:rFonts w:ascii="Times New Roman" w:hAnsi="Times New Roman"/>
          <w:sz w:val="28"/>
        </w:rPr>
        <w:t>10 + 6=</w:t>
      </w:r>
      <w:r>
        <w:rPr>
          <w:rFonts w:ascii="Times New Roman" w:hAnsi="Times New Roman"/>
          <w:sz w:val="28"/>
        </w:rPr>
        <w:tab/>
      </w:r>
      <w:r>
        <w:rPr>
          <w:rFonts w:ascii="Times New Roman" w:hAnsi="Times New Roman"/>
          <w:sz w:val="28"/>
        </w:rPr>
        <w:tab/>
        <w:t>17 - 10=</w:t>
      </w:r>
    </w:p>
    <w:p w:rsidR="00E617B2" w:rsidRDefault="00E468A1">
      <w:pPr>
        <w:spacing w:line="240" w:lineRule="auto"/>
        <w:rPr>
          <w:rFonts w:ascii="Times New Roman" w:hAnsi="Times New Roman"/>
          <w:sz w:val="28"/>
        </w:rPr>
      </w:pPr>
      <w:r>
        <w:rPr>
          <w:rFonts w:ascii="Times New Roman" w:hAnsi="Times New Roman"/>
          <w:sz w:val="28"/>
        </w:rPr>
        <w:t>12 + 4=</w:t>
      </w:r>
      <w:r>
        <w:rPr>
          <w:rFonts w:ascii="Times New Roman" w:hAnsi="Times New Roman"/>
          <w:sz w:val="28"/>
        </w:rPr>
        <w:tab/>
      </w:r>
      <w:r>
        <w:rPr>
          <w:rFonts w:ascii="Times New Roman" w:hAnsi="Times New Roman"/>
          <w:sz w:val="28"/>
        </w:rPr>
        <w:tab/>
        <w:t>14 – 4=</w:t>
      </w:r>
    </w:p>
    <w:p w:rsidR="00E617B2" w:rsidRDefault="00E468A1">
      <w:pPr>
        <w:spacing w:line="240" w:lineRule="auto"/>
        <w:rPr>
          <w:rFonts w:ascii="Times New Roman" w:hAnsi="Times New Roman"/>
          <w:sz w:val="28"/>
        </w:rPr>
      </w:pPr>
      <w:r>
        <w:rPr>
          <w:rFonts w:ascii="Times New Roman" w:hAnsi="Times New Roman"/>
          <w:sz w:val="28"/>
        </w:rPr>
        <w:t>18 + 2=</w:t>
      </w:r>
      <w:r>
        <w:rPr>
          <w:rFonts w:ascii="Times New Roman" w:hAnsi="Times New Roman"/>
          <w:sz w:val="28"/>
        </w:rPr>
        <w:tab/>
      </w:r>
      <w:r>
        <w:rPr>
          <w:rFonts w:ascii="Times New Roman" w:hAnsi="Times New Roman"/>
          <w:sz w:val="28"/>
        </w:rPr>
        <w:tab/>
        <w:t>18 – 3=</w:t>
      </w:r>
    </w:p>
    <w:p w:rsidR="00E617B2" w:rsidRDefault="00E468A1">
      <w:pPr>
        <w:numPr>
          <w:ilvl w:val="0"/>
          <w:numId w:val="94"/>
        </w:numPr>
        <w:spacing w:after="0" w:line="240" w:lineRule="auto"/>
        <w:contextualSpacing/>
        <w:rPr>
          <w:rFonts w:ascii="Times New Roman" w:hAnsi="Times New Roman"/>
          <w:sz w:val="28"/>
        </w:rPr>
      </w:pPr>
      <w:r>
        <w:rPr>
          <w:rFonts w:ascii="Times New Roman" w:hAnsi="Times New Roman"/>
          <w:sz w:val="28"/>
        </w:rPr>
        <w:t xml:space="preserve"> 5=</w:t>
      </w:r>
      <w:r>
        <w:rPr>
          <w:rFonts w:ascii="Times New Roman" w:hAnsi="Times New Roman"/>
          <w:sz w:val="28"/>
        </w:rPr>
        <w:tab/>
      </w:r>
      <w:r>
        <w:rPr>
          <w:rFonts w:ascii="Times New Roman" w:hAnsi="Times New Roman"/>
          <w:sz w:val="28"/>
        </w:rPr>
        <w:tab/>
        <w:t>16 – 11=</w:t>
      </w:r>
    </w:p>
    <w:p w:rsidR="00E617B2" w:rsidRDefault="00E468A1">
      <w:pPr>
        <w:spacing w:line="240" w:lineRule="auto"/>
        <w:rPr>
          <w:rFonts w:ascii="Times New Roman" w:hAnsi="Times New Roman"/>
          <w:sz w:val="28"/>
        </w:rPr>
      </w:pPr>
      <w:r>
        <w:rPr>
          <w:rFonts w:ascii="Times New Roman" w:hAnsi="Times New Roman"/>
          <w:sz w:val="28"/>
        </w:rPr>
        <w:t>3.Начерти острый угол</w:t>
      </w:r>
    </w:p>
    <w:p w:rsidR="00E617B2" w:rsidRDefault="00E468A1">
      <w:pPr>
        <w:spacing w:line="240" w:lineRule="auto"/>
        <w:jc w:val="center"/>
        <w:rPr>
          <w:rFonts w:ascii="Times New Roman" w:hAnsi="Times New Roman"/>
          <w:sz w:val="28"/>
        </w:rPr>
      </w:pPr>
      <w:r>
        <w:rPr>
          <w:rFonts w:ascii="Times New Roman" w:hAnsi="Times New Roman"/>
          <w:sz w:val="28"/>
        </w:rPr>
        <w:t>2вариант</w:t>
      </w:r>
    </w:p>
    <w:p w:rsidR="00E617B2" w:rsidRDefault="00E468A1">
      <w:pPr>
        <w:spacing w:line="240" w:lineRule="auto"/>
        <w:rPr>
          <w:rFonts w:ascii="Times New Roman" w:hAnsi="Times New Roman"/>
          <w:sz w:val="28"/>
        </w:rPr>
      </w:pPr>
      <w:r>
        <w:rPr>
          <w:rFonts w:ascii="Times New Roman" w:hAnsi="Times New Roman"/>
          <w:sz w:val="28"/>
        </w:rPr>
        <w:t>1.Реши задачу.</w:t>
      </w:r>
    </w:p>
    <w:p w:rsidR="00E617B2" w:rsidRDefault="00E468A1">
      <w:pPr>
        <w:spacing w:line="240" w:lineRule="auto"/>
        <w:rPr>
          <w:rFonts w:ascii="Times New Roman" w:hAnsi="Times New Roman"/>
          <w:sz w:val="28"/>
        </w:rPr>
      </w:pPr>
      <w:r>
        <w:rPr>
          <w:rFonts w:ascii="Times New Roman" w:hAnsi="Times New Roman"/>
          <w:sz w:val="28"/>
        </w:rPr>
        <w:t>В саду росло 16 деревьев яблонь, а груш на 3 дерева меньше. Сколько деревьев груш росло в саду?</w:t>
      </w:r>
    </w:p>
    <w:p w:rsidR="00E617B2" w:rsidRDefault="00E468A1">
      <w:pPr>
        <w:spacing w:line="240" w:lineRule="auto"/>
        <w:rPr>
          <w:rFonts w:ascii="Times New Roman" w:hAnsi="Times New Roman"/>
          <w:sz w:val="28"/>
        </w:rPr>
      </w:pPr>
      <w:r>
        <w:rPr>
          <w:rFonts w:ascii="Times New Roman" w:hAnsi="Times New Roman"/>
          <w:sz w:val="28"/>
        </w:rPr>
        <w:t>2.Реши пример</w:t>
      </w:r>
      <w:r>
        <w:rPr>
          <w:rFonts w:ascii="Times New Roman" w:hAnsi="Times New Roman"/>
          <w:sz w:val="28"/>
        </w:rPr>
        <w:t>ы.</w:t>
      </w:r>
    </w:p>
    <w:p w:rsidR="00E617B2" w:rsidRDefault="00E468A1">
      <w:pPr>
        <w:spacing w:line="240" w:lineRule="auto"/>
        <w:rPr>
          <w:rFonts w:ascii="Times New Roman" w:hAnsi="Times New Roman"/>
          <w:sz w:val="28"/>
        </w:rPr>
      </w:pPr>
      <w:r>
        <w:rPr>
          <w:rFonts w:ascii="Times New Roman" w:hAnsi="Times New Roman"/>
          <w:sz w:val="28"/>
        </w:rPr>
        <w:t>10+ 4=</w:t>
      </w:r>
      <w:r>
        <w:rPr>
          <w:rFonts w:ascii="Times New Roman" w:hAnsi="Times New Roman"/>
          <w:sz w:val="28"/>
        </w:rPr>
        <w:tab/>
      </w:r>
      <w:r>
        <w:rPr>
          <w:rFonts w:ascii="Times New Roman" w:hAnsi="Times New Roman"/>
          <w:sz w:val="28"/>
        </w:rPr>
        <w:tab/>
        <w:t>13 – 10=</w:t>
      </w:r>
    </w:p>
    <w:p w:rsidR="00E617B2" w:rsidRDefault="00E468A1">
      <w:pPr>
        <w:spacing w:line="240" w:lineRule="auto"/>
        <w:rPr>
          <w:rFonts w:ascii="Times New Roman" w:hAnsi="Times New Roman"/>
          <w:sz w:val="28"/>
        </w:rPr>
      </w:pPr>
      <w:r>
        <w:rPr>
          <w:rFonts w:ascii="Times New Roman" w:hAnsi="Times New Roman"/>
          <w:sz w:val="28"/>
        </w:rPr>
        <w:t>11+ 5=</w:t>
      </w:r>
      <w:r>
        <w:rPr>
          <w:rFonts w:ascii="Times New Roman" w:hAnsi="Times New Roman"/>
          <w:sz w:val="28"/>
        </w:rPr>
        <w:tab/>
      </w:r>
      <w:r>
        <w:rPr>
          <w:rFonts w:ascii="Times New Roman" w:hAnsi="Times New Roman"/>
          <w:sz w:val="28"/>
        </w:rPr>
        <w:tab/>
        <w:t>16 – 6=</w:t>
      </w:r>
    </w:p>
    <w:p w:rsidR="00E617B2" w:rsidRDefault="00E468A1">
      <w:pPr>
        <w:spacing w:line="240" w:lineRule="auto"/>
        <w:rPr>
          <w:rFonts w:ascii="Times New Roman" w:hAnsi="Times New Roman"/>
          <w:sz w:val="28"/>
        </w:rPr>
      </w:pPr>
      <w:r>
        <w:rPr>
          <w:rFonts w:ascii="Times New Roman" w:hAnsi="Times New Roman"/>
          <w:sz w:val="28"/>
        </w:rPr>
        <w:t>11+6=</w:t>
      </w:r>
      <w:r>
        <w:rPr>
          <w:rFonts w:ascii="Times New Roman" w:hAnsi="Times New Roman"/>
          <w:sz w:val="28"/>
        </w:rPr>
        <w:tab/>
      </w:r>
      <w:r>
        <w:rPr>
          <w:rFonts w:ascii="Times New Roman" w:hAnsi="Times New Roman"/>
          <w:sz w:val="28"/>
        </w:rPr>
        <w:tab/>
        <w:t>17 – 4=</w:t>
      </w:r>
    </w:p>
    <w:p w:rsidR="00E617B2" w:rsidRDefault="00E468A1">
      <w:pPr>
        <w:spacing w:line="240" w:lineRule="auto"/>
        <w:rPr>
          <w:rFonts w:ascii="Times New Roman" w:hAnsi="Times New Roman"/>
          <w:sz w:val="28"/>
        </w:rPr>
      </w:pPr>
      <w:r>
        <w:rPr>
          <w:rFonts w:ascii="Times New Roman" w:hAnsi="Times New Roman"/>
          <w:sz w:val="28"/>
        </w:rPr>
        <w:t>3.Начерти тупой угол</w:t>
      </w:r>
    </w:p>
    <w:p w:rsidR="00E617B2" w:rsidRDefault="00E468A1">
      <w:pPr>
        <w:spacing w:line="240" w:lineRule="auto"/>
        <w:jc w:val="center"/>
        <w:rPr>
          <w:rFonts w:ascii="Times New Roman" w:hAnsi="Times New Roman"/>
          <w:sz w:val="28"/>
        </w:rPr>
      </w:pPr>
      <w:r>
        <w:rPr>
          <w:rFonts w:ascii="Times New Roman" w:hAnsi="Times New Roman"/>
          <w:sz w:val="28"/>
        </w:rPr>
        <w:t>3вариант</w:t>
      </w:r>
    </w:p>
    <w:p w:rsidR="00E617B2" w:rsidRDefault="00E468A1">
      <w:pPr>
        <w:spacing w:line="240" w:lineRule="auto"/>
        <w:rPr>
          <w:rFonts w:ascii="Times New Roman" w:hAnsi="Times New Roman"/>
          <w:sz w:val="28"/>
        </w:rPr>
      </w:pPr>
      <w:r>
        <w:rPr>
          <w:rFonts w:ascii="Times New Roman" w:hAnsi="Times New Roman"/>
          <w:sz w:val="28"/>
        </w:rPr>
        <w:t>1.Реши задачу.</w:t>
      </w:r>
    </w:p>
    <w:p w:rsidR="00E617B2" w:rsidRDefault="00E468A1">
      <w:pPr>
        <w:spacing w:line="240" w:lineRule="auto"/>
        <w:rPr>
          <w:rFonts w:ascii="Times New Roman" w:hAnsi="Times New Roman"/>
          <w:sz w:val="28"/>
        </w:rPr>
      </w:pPr>
      <w:r>
        <w:rPr>
          <w:rFonts w:ascii="Times New Roman" w:hAnsi="Times New Roman"/>
          <w:sz w:val="28"/>
        </w:rPr>
        <w:t>На пруду плавало 13 уток, 2 утки улетели. Сколько уток осталось на пруду?</w:t>
      </w:r>
    </w:p>
    <w:p w:rsidR="00E617B2" w:rsidRDefault="00E468A1">
      <w:pPr>
        <w:spacing w:line="240" w:lineRule="auto"/>
        <w:rPr>
          <w:rFonts w:ascii="Times New Roman" w:hAnsi="Times New Roman"/>
          <w:sz w:val="28"/>
        </w:rPr>
      </w:pPr>
      <w:r>
        <w:rPr>
          <w:rFonts w:ascii="Times New Roman" w:hAnsi="Times New Roman"/>
          <w:sz w:val="28"/>
        </w:rPr>
        <w:t>2.Реши примеры.</w:t>
      </w:r>
    </w:p>
    <w:p w:rsidR="00E617B2" w:rsidRDefault="00E468A1">
      <w:pPr>
        <w:spacing w:line="240" w:lineRule="auto"/>
        <w:rPr>
          <w:rFonts w:ascii="Times New Roman" w:hAnsi="Times New Roman"/>
          <w:sz w:val="28"/>
        </w:rPr>
      </w:pPr>
      <w:r>
        <w:rPr>
          <w:rFonts w:ascii="Times New Roman" w:hAnsi="Times New Roman"/>
          <w:sz w:val="28"/>
        </w:rPr>
        <w:t>6+ 2=</w:t>
      </w:r>
      <w:r>
        <w:rPr>
          <w:rFonts w:ascii="Times New Roman" w:hAnsi="Times New Roman"/>
          <w:sz w:val="28"/>
        </w:rPr>
        <w:tab/>
      </w:r>
      <w:r>
        <w:rPr>
          <w:rFonts w:ascii="Times New Roman" w:hAnsi="Times New Roman"/>
          <w:sz w:val="28"/>
        </w:rPr>
        <w:tab/>
        <w:t>7 – 3=</w:t>
      </w:r>
    </w:p>
    <w:p w:rsidR="00E617B2" w:rsidRDefault="00E468A1">
      <w:pPr>
        <w:spacing w:line="240" w:lineRule="auto"/>
        <w:rPr>
          <w:rFonts w:ascii="Times New Roman" w:hAnsi="Times New Roman"/>
          <w:sz w:val="28"/>
        </w:rPr>
      </w:pPr>
      <w:r>
        <w:rPr>
          <w:rFonts w:ascii="Times New Roman" w:hAnsi="Times New Roman"/>
          <w:sz w:val="28"/>
        </w:rPr>
        <w:t>8+ 1=</w:t>
      </w:r>
      <w:r>
        <w:rPr>
          <w:rFonts w:ascii="Times New Roman" w:hAnsi="Times New Roman"/>
          <w:sz w:val="28"/>
        </w:rPr>
        <w:tab/>
      </w:r>
      <w:r>
        <w:rPr>
          <w:rFonts w:ascii="Times New Roman" w:hAnsi="Times New Roman"/>
          <w:sz w:val="28"/>
        </w:rPr>
        <w:tab/>
        <w:t>10 - 5=</w:t>
      </w:r>
    </w:p>
    <w:p w:rsidR="00E617B2" w:rsidRDefault="00E468A1">
      <w:pPr>
        <w:spacing w:line="240" w:lineRule="auto"/>
        <w:rPr>
          <w:rFonts w:ascii="Times New Roman" w:hAnsi="Times New Roman"/>
          <w:sz w:val="28"/>
        </w:rPr>
      </w:pPr>
      <w:r>
        <w:rPr>
          <w:rFonts w:ascii="Times New Roman" w:hAnsi="Times New Roman"/>
          <w:sz w:val="28"/>
        </w:rPr>
        <w:t>3.Начерти прямой угол</w:t>
      </w: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b/>
          <w:sz w:val="28"/>
        </w:rPr>
        <w:t>Контрольно- измерительные материалы по  предмету « Речевая практика»</w:t>
      </w:r>
    </w:p>
    <w:p w:rsidR="00E617B2" w:rsidRDefault="00E468A1">
      <w:pPr>
        <w:spacing w:line="240" w:lineRule="auto"/>
        <w:jc w:val="center"/>
        <w:rPr>
          <w:rFonts w:ascii="Times New Roman" w:hAnsi="Times New Roman"/>
          <w:sz w:val="28"/>
        </w:rPr>
      </w:pPr>
      <w:r>
        <w:rPr>
          <w:rFonts w:ascii="Times New Roman" w:hAnsi="Times New Roman"/>
          <w:sz w:val="28"/>
        </w:rPr>
        <w:t>Творческая работа №1</w:t>
      </w:r>
    </w:p>
    <w:p w:rsidR="00E617B2" w:rsidRDefault="00E468A1">
      <w:pPr>
        <w:spacing w:line="240" w:lineRule="auto"/>
        <w:jc w:val="center"/>
        <w:rPr>
          <w:rFonts w:ascii="Times New Roman" w:hAnsi="Times New Roman"/>
          <w:sz w:val="28"/>
        </w:rPr>
      </w:pPr>
      <w:r>
        <w:rPr>
          <w:rFonts w:ascii="Times New Roman" w:hAnsi="Times New Roman"/>
          <w:sz w:val="28"/>
        </w:rPr>
        <w:t>1 четверть</w:t>
      </w:r>
    </w:p>
    <w:p w:rsidR="00E617B2" w:rsidRDefault="00E468A1">
      <w:pPr>
        <w:numPr>
          <w:ilvl w:val="0"/>
          <w:numId w:val="95"/>
        </w:numPr>
        <w:spacing w:after="0" w:line="240" w:lineRule="auto"/>
        <w:ind w:left="0" w:firstLine="0"/>
        <w:contextualSpacing/>
        <w:rPr>
          <w:rFonts w:ascii="Times New Roman" w:hAnsi="Times New Roman"/>
          <w:sz w:val="28"/>
        </w:rPr>
      </w:pPr>
      <w:r>
        <w:rPr>
          <w:rFonts w:ascii="Times New Roman" w:hAnsi="Times New Roman"/>
          <w:sz w:val="28"/>
        </w:rPr>
        <w:t>Проговори скороговорку медленно и быстро.</w:t>
      </w:r>
    </w:p>
    <w:p w:rsidR="00E617B2" w:rsidRDefault="00E468A1">
      <w:pPr>
        <w:spacing w:line="240" w:lineRule="auto"/>
        <w:rPr>
          <w:rFonts w:ascii="Times New Roman" w:hAnsi="Times New Roman"/>
          <w:sz w:val="28"/>
        </w:rPr>
      </w:pPr>
      <w:r>
        <w:rPr>
          <w:rFonts w:ascii="Times New Roman" w:hAnsi="Times New Roman"/>
          <w:sz w:val="28"/>
        </w:rPr>
        <w:t>Шесть мышат в шалаше шуршат.</w:t>
      </w:r>
    </w:p>
    <w:p w:rsidR="00E617B2" w:rsidRDefault="00E617B2">
      <w:pPr>
        <w:spacing w:line="240" w:lineRule="auto"/>
        <w:rPr>
          <w:rFonts w:ascii="Times New Roman" w:hAnsi="Times New Roman"/>
          <w:sz w:val="28"/>
        </w:rPr>
      </w:pPr>
    </w:p>
    <w:p w:rsidR="00E617B2" w:rsidRDefault="00E468A1">
      <w:pPr>
        <w:numPr>
          <w:ilvl w:val="0"/>
          <w:numId w:val="95"/>
        </w:numPr>
        <w:spacing w:after="0" w:line="240" w:lineRule="auto"/>
        <w:ind w:left="0" w:firstLine="0"/>
        <w:contextualSpacing/>
        <w:rPr>
          <w:rFonts w:ascii="Times New Roman" w:hAnsi="Times New Roman"/>
          <w:sz w:val="28"/>
        </w:rPr>
      </w:pPr>
      <w:r>
        <w:rPr>
          <w:rFonts w:ascii="Times New Roman" w:hAnsi="Times New Roman"/>
          <w:sz w:val="28"/>
        </w:rPr>
        <w:t>Найди пару каждому слову. Назови в них разные буквы.</w:t>
      </w:r>
      <w:r>
        <w:rPr>
          <w:rFonts w:ascii="Times New Roman" w:hAnsi="Times New Roman"/>
          <w:sz w:val="28"/>
        </w:rPr>
        <w:br/>
        <w:t>Коса, рак, вечер, коза, мак, б</w:t>
      </w:r>
      <w:r>
        <w:rPr>
          <w:rFonts w:ascii="Times New Roman" w:hAnsi="Times New Roman"/>
          <w:sz w:val="28"/>
        </w:rPr>
        <w:t>улка, ветер, белка.</w:t>
      </w:r>
    </w:p>
    <w:p w:rsidR="00E617B2" w:rsidRDefault="00E617B2">
      <w:pPr>
        <w:spacing w:line="240" w:lineRule="auto"/>
        <w:rPr>
          <w:rFonts w:ascii="Times New Roman" w:hAnsi="Times New Roman"/>
          <w:sz w:val="28"/>
        </w:rPr>
      </w:pPr>
    </w:p>
    <w:p w:rsidR="00E617B2" w:rsidRDefault="00E468A1">
      <w:pPr>
        <w:numPr>
          <w:ilvl w:val="0"/>
          <w:numId w:val="95"/>
        </w:numPr>
        <w:spacing w:after="0" w:line="240" w:lineRule="auto"/>
        <w:ind w:left="0" w:firstLine="0"/>
        <w:contextualSpacing/>
        <w:rPr>
          <w:rFonts w:ascii="Times New Roman" w:hAnsi="Times New Roman"/>
          <w:sz w:val="28"/>
        </w:rPr>
      </w:pPr>
      <w:r>
        <w:rPr>
          <w:rFonts w:ascii="Times New Roman" w:hAnsi="Times New Roman"/>
          <w:sz w:val="28"/>
        </w:rPr>
        <w:t>Подбери нужные предлоги  (в, на, по, у)</w:t>
      </w:r>
    </w:p>
    <w:p w:rsidR="00E617B2" w:rsidRDefault="00E468A1">
      <w:pPr>
        <w:spacing w:line="240" w:lineRule="auto"/>
        <w:rPr>
          <w:rFonts w:ascii="Times New Roman" w:hAnsi="Times New Roman"/>
          <w:sz w:val="28"/>
        </w:rPr>
      </w:pPr>
      <w:r>
        <w:rPr>
          <w:rFonts w:ascii="Times New Roman" w:hAnsi="Times New Roman"/>
          <w:sz w:val="28"/>
        </w:rPr>
        <w:t>Лось …. лесу.</w:t>
      </w:r>
    </w:p>
    <w:p w:rsidR="00E617B2" w:rsidRDefault="00E468A1">
      <w:pPr>
        <w:spacing w:line="240" w:lineRule="auto"/>
        <w:rPr>
          <w:rFonts w:ascii="Times New Roman" w:hAnsi="Times New Roman"/>
          <w:sz w:val="28"/>
        </w:rPr>
      </w:pPr>
      <w:r>
        <w:rPr>
          <w:rFonts w:ascii="Times New Roman" w:hAnsi="Times New Roman"/>
          <w:sz w:val="28"/>
        </w:rPr>
        <w:t>Белка …. ёлке.</w:t>
      </w:r>
    </w:p>
    <w:p w:rsidR="00E617B2" w:rsidRDefault="00E468A1">
      <w:pPr>
        <w:spacing w:line="240" w:lineRule="auto"/>
        <w:rPr>
          <w:rFonts w:ascii="Times New Roman" w:hAnsi="Times New Roman"/>
          <w:sz w:val="28"/>
        </w:rPr>
      </w:pPr>
      <w:r>
        <w:rPr>
          <w:rFonts w:ascii="Times New Roman" w:hAnsi="Times New Roman"/>
          <w:sz w:val="28"/>
        </w:rPr>
        <w:t>Машина едет … дороге.</w:t>
      </w:r>
    </w:p>
    <w:p w:rsidR="00E617B2" w:rsidRDefault="00E468A1">
      <w:pPr>
        <w:spacing w:line="240" w:lineRule="auto"/>
        <w:rPr>
          <w:rFonts w:ascii="Times New Roman" w:hAnsi="Times New Roman"/>
          <w:sz w:val="28"/>
        </w:rPr>
      </w:pPr>
      <w:r>
        <w:rPr>
          <w:rFonts w:ascii="Times New Roman" w:hAnsi="Times New Roman"/>
          <w:sz w:val="28"/>
        </w:rPr>
        <w:t>Ученик стоит … парты.</w:t>
      </w:r>
    </w:p>
    <w:p w:rsidR="00E617B2" w:rsidRDefault="00E617B2">
      <w:pPr>
        <w:spacing w:line="240" w:lineRule="auto"/>
        <w:rPr>
          <w:rFonts w:ascii="Times New Roman" w:hAnsi="Times New Roman"/>
          <w:sz w:val="28"/>
        </w:rPr>
      </w:pPr>
    </w:p>
    <w:p w:rsidR="00E617B2" w:rsidRDefault="00E468A1">
      <w:pPr>
        <w:numPr>
          <w:ilvl w:val="0"/>
          <w:numId w:val="95"/>
        </w:numPr>
        <w:spacing w:after="0" w:line="240" w:lineRule="auto"/>
        <w:ind w:left="0" w:firstLine="0"/>
        <w:contextualSpacing/>
        <w:rPr>
          <w:rFonts w:ascii="Times New Roman" w:hAnsi="Times New Roman"/>
          <w:sz w:val="28"/>
        </w:rPr>
      </w:pPr>
      <w:r>
        <w:rPr>
          <w:rFonts w:ascii="Times New Roman" w:hAnsi="Times New Roman"/>
          <w:sz w:val="28"/>
        </w:rPr>
        <w:t xml:space="preserve">Определи по картинке выражение лица: </w:t>
      </w:r>
    </w:p>
    <w:p w:rsidR="00E617B2" w:rsidRDefault="00E468A1">
      <w:pPr>
        <w:spacing w:line="240" w:lineRule="auto"/>
        <w:rPr>
          <w:rFonts w:ascii="Times New Roman" w:hAnsi="Times New Roman"/>
          <w:sz w:val="28"/>
        </w:rPr>
      </w:pPr>
      <w:r>
        <w:rPr>
          <w:rFonts w:ascii="Times New Roman" w:hAnsi="Times New Roman"/>
          <w:sz w:val="28"/>
        </w:rPr>
        <w:t>ГРУСТНОЕ                       ЗЛОЕ                           ВЕСЁЛОЕ</w:t>
      </w:r>
    </w:p>
    <w:p w:rsidR="00E617B2" w:rsidRDefault="00E468A1">
      <w:pPr>
        <w:spacing w:line="240" w:lineRule="auto"/>
        <w:rPr>
          <w:rFonts w:ascii="Times New Roman" w:hAnsi="Times New Roman"/>
          <w:sz w:val="28"/>
        </w:rPr>
      </w:pPr>
      <w:r>
        <w:rPr>
          <w:rFonts w:ascii="Times New Roman" w:hAnsi="Times New Roman"/>
          <w:noProof/>
          <w:sz w:val="28"/>
        </w:rPr>
        <w:lastRenderedPageBreak/>
        <w:drawing>
          <wp:inline distT="0" distB="0" distL="0" distR="0">
            <wp:extent cx="1743075" cy="1743075"/>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srcRect/>
                    <a:stretch/>
                  </pic:blipFill>
                  <pic:spPr>
                    <a:xfrm>
                      <a:off x="0" y="0"/>
                      <a:ext cx="1743075" cy="1743075"/>
                    </a:xfrm>
                    <a:prstGeom prst="rect">
                      <a:avLst/>
                    </a:prstGeom>
                  </pic:spPr>
                </pic:pic>
              </a:graphicData>
            </a:graphic>
          </wp:inline>
        </w:drawing>
      </w:r>
      <w:r>
        <w:rPr>
          <w:rFonts w:ascii="Times New Roman" w:hAnsi="Times New Roman"/>
          <w:noProof/>
          <w:sz w:val="28"/>
        </w:rPr>
        <w:drawing>
          <wp:inline distT="0" distB="0" distL="0" distR="0">
            <wp:extent cx="1981200" cy="1914525"/>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srcRect/>
                    <a:stretch/>
                  </pic:blipFill>
                  <pic:spPr>
                    <a:xfrm>
                      <a:off x="0" y="0"/>
                      <a:ext cx="1981200" cy="1914525"/>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1819275" cy="2038350"/>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srcRect/>
                    <a:stretch/>
                  </pic:blipFill>
                  <pic:spPr>
                    <a:xfrm>
                      <a:off x="0" y="0"/>
                      <a:ext cx="1819275" cy="2038350"/>
                    </a:xfrm>
                    <a:prstGeom prst="rect">
                      <a:avLst/>
                    </a:prstGeom>
                  </pic:spPr>
                </pic:pic>
              </a:graphicData>
            </a:graphic>
          </wp:inline>
        </w:drawing>
      </w:r>
    </w:p>
    <w:p w:rsidR="00E617B2" w:rsidRDefault="00E468A1">
      <w:pPr>
        <w:numPr>
          <w:ilvl w:val="0"/>
          <w:numId w:val="95"/>
        </w:numPr>
        <w:spacing w:after="0" w:line="240" w:lineRule="auto"/>
        <w:ind w:left="0" w:firstLine="0"/>
        <w:contextualSpacing/>
        <w:rPr>
          <w:rFonts w:ascii="Times New Roman" w:hAnsi="Times New Roman"/>
          <w:sz w:val="28"/>
        </w:rPr>
      </w:pPr>
      <w:r>
        <w:rPr>
          <w:rFonts w:ascii="Times New Roman" w:hAnsi="Times New Roman"/>
          <w:sz w:val="28"/>
        </w:rPr>
        <w:t xml:space="preserve">Доскажи </w:t>
      </w:r>
      <w:r>
        <w:rPr>
          <w:rFonts w:ascii="Times New Roman" w:hAnsi="Times New Roman"/>
          <w:sz w:val="28"/>
        </w:rPr>
        <w:t>слово. Для чего нужны разные части тела?</w:t>
      </w:r>
    </w:p>
    <w:p w:rsidR="00E617B2" w:rsidRDefault="00E468A1">
      <w:pPr>
        <w:spacing w:line="240" w:lineRule="auto"/>
        <w:rPr>
          <w:rFonts w:ascii="Times New Roman" w:hAnsi="Times New Roman"/>
          <w:sz w:val="28"/>
        </w:rPr>
      </w:pPr>
      <w:r>
        <w:rPr>
          <w:rFonts w:ascii="Times New Roman" w:hAnsi="Times New Roman"/>
          <w:sz w:val="28"/>
        </w:rPr>
        <w:t>Ушами мы ……, носом ….., глазами …….., ногами ….., руками ……..</w:t>
      </w:r>
    </w:p>
    <w:p w:rsidR="00E617B2" w:rsidRDefault="00E617B2">
      <w:pPr>
        <w:spacing w:line="240" w:lineRule="auto"/>
        <w:rPr>
          <w:rFonts w:ascii="Times New Roman" w:hAnsi="Times New Roman"/>
          <w:sz w:val="28"/>
        </w:rPr>
      </w:pPr>
    </w:p>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Творческая работа №2</w:t>
      </w:r>
    </w:p>
    <w:p w:rsidR="00E617B2" w:rsidRDefault="00E468A1">
      <w:pPr>
        <w:spacing w:line="240" w:lineRule="auto"/>
        <w:jc w:val="center"/>
        <w:rPr>
          <w:rFonts w:ascii="Times New Roman" w:hAnsi="Times New Roman"/>
          <w:sz w:val="28"/>
        </w:rPr>
      </w:pPr>
      <w:r>
        <w:rPr>
          <w:rFonts w:ascii="Times New Roman" w:hAnsi="Times New Roman"/>
          <w:sz w:val="28"/>
        </w:rPr>
        <w:t>2 четверть</w:t>
      </w:r>
    </w:p>
    <w:p w:rsidR="00E617B2" w:rsidRDefault="00E468A1">
      <w:pPr>
        <w:numPr>
          <w:ilvl w:val="0"/>
          <w:numId w:val="96"/>
        </w:numPr>
        <w:spacing w:after="0" w:line="240" w:lineRule="auto"/>
        <w:ind w:left="0" w:firstLine="0"/>
        <w:contextualSpacing/>
        <w:rPr>
          <w:rFonts w:ascii="Times New Roman" w:hAnsi="Times New Roman"/>
          <w:sz w:val="28"/>
        </w:rPr>
      </w:pPr>
      <w:r>
        <w:rPr>
          <w:rFonts w:ascii="Times New Roman" w:hAnsi="Times New Roman"/>
          <w:sz w:val="28"/>
        </w:rPr>
        <w:t>Проговори скороговорку медленно и быстро. Назови, какой звук повторяется?</w:t>
      </w:r>
    </w:p>
    <w:p w:rsidR="00E617B2" w:rsidRDefault="00E468A1">
      <w:pPr>
        <w:spacing w:line="240" w:lineRule="auto"/>
        <w:rPr>
          <w:rFonts w:ascii="Times New Roman" w:hAnsi="Times New Roman"/>
          <w:sz w:val="28"/>
        </w:rPr>
      </w:pPr>
      <w:r>
        <w:rPr>
          <w:rFonts w:ascii="Times New Roman" w:hAnsi="Times New Roman"/>
          <w:sz w:val="28"/>
        </w:rPr>
        <w:t>Два щенка щека к щеке щиплют щётку в уголке.</w:t>
      </w:r>
    </w:p>
    <w:p w:rsidR="00E617B2" w:rsidRDefault="00E468A1">
      <w:pPr>
        <w:numPr>
          <w:ilvl w:val="0"/>
          <w:numId w:val="96"/>
        </w:numPr>
        <w:spacing w:after="0" w:line="240" w:lineRule="auto"/>
        <w:ind w:left="0" w:firstLine="0"/>
        <w:contextualSpacing/>
        <w:rPr>
          <w:rFonts w:ascii="Times New Roman" w:hAnsi="Times New Roman"/>
          <w:sz w:val="28"/>
        </w:rPr>
      </w:pPr>
      <w:r>
        <w:rPr>
          <w:rFonts w:ascii="Times New Roman" w:hAnsi="Times New Roman"/>
          <w:sz w:val="28"/>
        </w:rPr>
        <w:t>Назови слова действия по картинке.</w:t>
      </w:r>
      <w:r>
        <w:rPr>
          <w:rFonts w:ascii="Times New Roman" w:hAnsi="Times New Roman"/>
          <w:sz w:val="28"/>
        </w:rPr>
        <w:br/>
      </w:r>
      <w:r>
        <w:rPr>
          <w:rFonts w:ascii="Times New Roman" w:hAnsi="Times New Roman"/>
          <w:noProof/>
          <w:sz w:val="28"/>
        </w:rPr>
        <w:drawing>
          <wp:inline distT="0" distB="0" distL="0" distR="0">
            <wp:extent cx="3371850" cy="1800225"/>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srcRect/>
                    <a:stretch/>
                  </pic:blipFill>
                  <pic:spPr>
                    <a:xfrm>
                      <a:off x="0" y="0"/>
                      <a:ext cx="3371850" cy="1800225"/>
                    </a:xfrm>
                    <a:prstGeom prst="rect">
                      <a:avLst/>
                    </a:prstGeom>
                  </pic:spPr>
                </pic:pic>
              </a:graphicData>
            </a:graphic>
          </wp:inline>
        </w:drawing>
      </w:r>
    </w:p>
    <w:p w:rsidR="00E617B2" w:rsidRDefault="00E468A1">
      <w:pPr>
        <w:numPr>
          <w:ilvl w:val="0"/>
          <w:numId w:val="96"/>
        </w:numPr>
        <w:spacing w:after="0" w:line="240" w:lineRule="auto"/>
        <w:ind w:left="0" w:firstLine="0"/>
        <w:contextualSpacing/>
        <w:rPr>
          <w:rFonts w:ascii="Times New Roman" w:hAnsi="Times New Roman"/>
          <w:sz w:val="28"/>
        </w:rPr>
      </w:pPr>
      <w:r>
        <w:rPr>
          <w:rFonts w:ascii="Times New Roman" w:hAnsi="Times New Roman"/>
          <w:sz w:val="28"/>
        </w:rPr>
        <w:t>Назови признаки предметов (величина, цвет, форма, вкус)</w:t>
      </w:r>
    </w:p>
    <w:p w:rsidR="00E617B2" w:rsidRDefault="00E468A1">
      <w:pPr>
        <w:spacing w:line="240" w:lineRule="auto"/>
        <w:rPr>
          <w:rFonts w:ascii="Times New Roman" w:hAnsi="Times New Roman"/>
          <w:sz w:val="28"/>
        </w:rPr>
      </w:pPr>
      <w:r>
        <w:rPr>
          <w:rFonts w:ascii="Times New Roman" w:hAnsi="Times New Roman"/>
          <w:noProof/>
          <w:sz w:val="28"/>
        </w:rPr>
        <w:drawing>
          <wp:inline distT="0" distB="0" distL="0" distR="0">
            <wp:extent cx="685800" cy="609600"/>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srcRect/>
                    <a:stretch/>
                  </pic:blipFill>
                  <pic:spPr>
                    <a:xfrm>
                      <a:off x="0" y="0"/>
                      <a:ext cx="685800" cy="609600"/>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1590675" cy="1485900"/>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a:srcRect/>
                    <a:stretch/>
                  </pic:blipFill>
                  <pic:spPr>
                    <a:xfrm>
                      <a:off x="0" y="0"/>
                      <a:ext cx="1590675" cy="1485900"/>
                    </a:xfrm>
                    <a:prstGeom prst="rect">
                      <a:avLst/>
                    </a:prstGeom>
                  </pic:spPr>
                </pic:pic>
              </a:graphicData>
            </a:graphic>
          </wp:inline>
        </w:drawing>
      </w:r>
    </w:p>
    <w:p w:rsidR="00E617B2" w:rsidRDefault="00E468A1">
      <w:pPr>
        <w:numPr>
          <w:ilvl w:val="0"/>
          <w:numId w:val="96"/>
        </w:numPr>
        <w:spacing w:after="0" w:line="240" w:lineRule="auto"/>
        <w:ind w:left="0" w:firstLine="0"/>
        <w:contextualSpacing/>
        <w:rPr>
          <w:rFonts w:ascii="Times New Roman" w:hAnsi="Times New Roman"/>
          <w:sz w:val="28"/>
        </w:rPr>
      </w:pPr>
      <w:r>
        <w:rPr>
          <w:rFonts w:ascii="Times New Roman" w:hAnsi="Times New Roman"/>
          <w:sz w:val="28"/>
        </w:rPr>
        <w:t>Отгадай по признакам предмет.</w:t>
      </w:r>
    </w:p>
    <w:p w:rsidR="00E617B2" w:rsidRDefault="00E468A1">
      <w:pPr>
        <w:spacing w:line="240" w:lineRule="auto"/>
        <w:rPr>
          <w:rFonts w:ascii="Times New Roman" w:hAnsi="Times New Roman"/>
          <w:sz w:val="28"/>
        </w:rPr>
      </w:pPr>
      <w:r>
        <w:rPr>
          <w:rFonts w:ascii="Times New Roman" w:hAnsi="Times New Roman"/>
          <w:sz w:val="28"/>
        </w:rPr>
        <w:t>Зелёный, овальный, сочный.</w:t>
      </w:r>
    </w:p>
    <w:p w:rsidR="00E617B2" w:rsidRDefault="00E468A1">
      <w:pPr>
        <w:spacing w:line="240" w:lineRule="auto"/>
        <w:rPr>
          <w:rFonts w:ascii="Times New Roman" w:hAnsi="Times New Roman"/>
          <w:sz w:val="28"/>
        </w:rPr>
      </w:pPr>
      <w:r>
        <w:rPr>
          <w:rFonts w:ascii="Times New Roman" w:hAnsi="Times New Roman"/>
          <w:sz w:val="28"/>
        </w:rPr>
        <w:lastRenderedPageBreak/>
        <w:t>Серый, зубастый, голодный, злой.</w:t>
      </w:r>
    </w:p>
    <w:p w:rsidR="00E617B2" w:rsidRDefault="00E468A1">
      <w:pPr>
        <w:spacing w:line="240" w:lineRule="auto"/>
        <w:rPr>
          <w:rFonts w:ascii="Times New Roman" w:hAnsi="Times New Roman"/>
          <w:sz w:val="28"/>
        </w:rPr>
      </w:pPr>
      <w:r>
        <w:rPr>
          <w:rFonts w:ascii="Times New Roman" w:hAnsi="Times New Roman"/>
          <w:sz w:val="28"/>
        </w:rPr>
        <w:t>Белый, пушистый, холодный.</w:t>
      </w:r>
    </w:p>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Творческая работа №3</w:t>
      </w:r>
    </w:p>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3 четверть</w:t>
      </w:r>
    </w:p>
    <w:p w:rsidR="00E617B2" w:rsidRDefault="00E468A1">
      <w:pPr>
        <w:numPr>
          <w:ilvl w:val="0"/>
          <w:numId w:val="97"/>
        </w:numPr>
        <w:spacing w:after="0" w:line="240" w:lineRule="auto"/>
        <w:ind w:left="0" w:firstLine="0"/>
        <w:contextualSpacing/>
        <w:rPr>
          <w:rFonts w:ascii="Times New Roman" w:hAnsi="Times New Roman"/>
          <w:sz w:val="28"/>
        </w:rPr>
      </w:pPr>
      <w:r>
        <w:rPr>
          <w:rFonts w:ascii="Times New Roman" w:hAnsi="Times New Roman"/>
          <w:sz w:val="28"/>
        </w:rPr>
        <w:t>Проговори скороговорки медленно и быстро. Назови, какой звук повторяется?</w:t>
      </w:r>
    </w:p>
    <w:p w:rsidR="00E617B2" w:rsidRDefault="00E468A1">
      <w:pPr>
        <w:spacing w:line="240" w:lineRule="auto"/>
        <w:rPr>
          <w:rFonts w:ascii="Times New Roman" w:hAnsi="Times New Roman"/>
          <w:sz w:val="28"/>
        </w:rPr>
      </w:pPr>
      <w:r>
        <w:rPr>
          <w:rFonts w:ascii="Times New Roman" w:hAnsi="Times New Roman"/>
          <w:sz w:val="28"/>
        </w:rPr>
        <w:t>У Сени и Сани в сенях сом с усами.</w:t>
      </w:r>
      <w:r>
        <w:rPr>
          <w:rFonts w:ascii="Times New Roman" w:hAnsi="Times New Roman"/>
          <w:sz w:val="28"/>
        </w:rPr>
        <w:br/>
        <w:t>У осы не усы, не усища, а усики.</w:t>
      </w:r>
    </w:p>
    <w:p w:rsidR="00E617B2" w:rsidRDefault="00E617B2">
      <w:pPr>
        <w:spacing w:line="240" w:lineRule="auto"/>
        <w:rPr>
          <w:rFonts w:ascii="Times New Roman" w:hAnsi="Times New Roman"/>
          <w:sz w:val="28"/>
        </w:rPr>
      </w:pPr>
    </w:p>
    <w:p w:rsidR="00E617B2" w:rsidRDefault="00E468A1">
      <w:pPr>
        <w:numPr>
          <w:ilvl w:val="0"/>
          <w:numId w:val="97"/>
        </w:numPr>
        <w:spacing w:after="0" w:line="240" w:lineRule="auto"/>
        <w:ind w:left="0" w:firstLine="0"/>
        <w:contextualSpacing/>
        <w:rPr>
          <w:rFonts w:ascii="Times New Roman" w:hAnsi="Times New Roman"/>
          <w:sz w:val="28"/>
        </w:rPr>
      </w:pPr>
      <w:r>
        <w:rPr>
          <w:rFonts w:ascii="Times New Roman" w:hAnsi="Times New Roman"/>
          <w:sz w:val="28"/>
        </w:rPr>
        <w:t>Назови «вежливые» слова для приветствия.</w:t>
      </w: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468A1">
      <w:pPr>
        <w:numPr>
          <w:ilvl w:val="0"/>
          <w:numId w:val="97"/>
        </w:numPr>
        <w:spacing w:after="0" w:line="240" w:lineRule="auto"/>
        <w:ind w:left="0" w:firstLine="0"/>
        <w:contextualSpacing/>
        <w:rPr>
          <w:rFonts w:ascii="Times New Roman" w:hAnsi="Times New Roman"/>
          <w:sz w:val="28"/>
        </w:rPr>
      </w:pPr>
      <w:r>
        <w:rPr>
          <w:rFonts w:ascii="Times New Roman" w:hAnsi="Times New Roman"/>
          <w:sz w:val="28"/>
        </w:rPr>
        <w:t xml:space="preserve">Определи по картинке выражение лица: </w:t>
      </w:r>
    </w:p>
    <w:p w:rsidR="00E617B2" w:rsidRDefault="00E617B2">
      <w:pPr>
        <w:spacing w:line="240" w:lineRule="auto"/>
        <w:rPr>
          <w:rFonts w:ascii="Times New Roman" w:hAnsi="Times New Roman"/>
          <w:sz w:val="28"/>
        </w:rPr>
      </w:pPr>
    </w:p>
    <w:p w:rsidR="00E617B2" w:rsidRDefault="00E468A1">
      <w:pPr>
        <w:spacing w:line="240" w:lineRule="auto"/>
        <w:rPr>
          <w:rFonts w:ascii="Times New Roman" w:hAnsi="Times New Roman"/>
          <w:sz w:val="28"/>
        </w:rPr>
      </w:pPr>
      <w:r>
        <w:rPr>
          <w:rFonts w:ascii="Times New Roman" w:hAnsi="Times New Roman"/>
          <w:sz w:val="28"/>
        </w:rPr>
        <w:t>УДИВЛЁННОЕ           СЕ</w:t>
      </w:r>
      <w:r>
        <w:rPr>
          <w:rFonts w:ascii="Times New Roman" w:hAnsi="Times New Roman"/>
          <w:sz w:val="28"/>
        </w:rPr>
        <w:t>РДИТОЕ               РАДОСТНОЕ</w:t>
      </w:r>
    </w:p>
    <w:p w:rsidR="00E617B2" w:rsidRDefault="00E617B2">
      <w:pPr>
        <w:spacing w:line="240" w:lineRule="auto"/>
        <w:rPr>
          <w:rFonts w:ascii="Times New Roman" w:hAnsi="Times New Roman"/>
          <w:sz w:val="28"/>
        </w:rPr>
      </w:pPr>
    </w:p>
    <w:p w:rsidR="00E617B2" w:rsidRDefault="00E468A1">
      <w:pPr>
        <w:spacing w:line="240" w:lineRule="auto"/>
        <w:rPr>
          <w:rFonts w:ascii="Times New Roman" w:hAnsi="Times New Roman"/>
          <w:sz w:val="28"/>
        </w:rPr>
      </w:pPr>
      <w:r>
        <w:rPr>
          <w:rFonts w:ascii="Times New Roman" w:hAnsi="Times New Roman"/>
          <w:noProof/>
          <w:sz w:val="28"/>
        </w:rPr>
        <w:lastRenderedPageBreak/>
        <w:drawing>
          <wp:inline distT="0" distB="0" distL="0" distR="0">
            <wp:extent cx="1533525" cy="1514475"/>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a:srcRect/>
                    <a:stretch/>
                  </pic:blipFill>
                  <pic:spPr>
                    <a:xfrm>
                      <a:off x="0" y="0"/>
                      <a:ext cx="1533525" cy="1514475"/>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1619250" cy="1514475"/>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srcRect/>
                    <a:stretch/>
                  </pic:blipFill>
                  <pic:spPr>
                    <a:xfrm>
                      <a:off x="0" y="0"/>
                      <a:ext cx="1619250" cy="1514475"/>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1600200" cy="1600200"/>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8"/>
                    <a:srcRect/>
                    <a:stretch/>
                  </pic:blipFill>
                  <pic:spPr>
                    <a:xfrm>
                      <a:off x="0" y="0"/>
                      <a:ext cx="1600200" cy="1600200"/>
                    </a:xfrm>
                    <a:prstGeom prst="rect">
                      <a:avLst/>
                    </a:prstGeom>
                  </pic:spPr>
                </pic:pic>
              </a:graphicData>
            </a:graphic>
          </wp:inline>
        </w:drawing>
      </w:r>
    </w:p>
    <w:p w:rsidR="00E617B2" w:rsidRDefault="00E468A1">
      <w:pPr>
        <w:numPr>
          <w:ilvl w:val="0"/>
          <w:numId w:val="97"/>
        </w:numPr>
        <w:spacing w:after="0" w:line="240" w:lineRule="auto"/>
        <w:ind w:left="0" w:firstLine="0"/>
        <w:contextualSpacing/>
        <w:rPr>
          <w:rFonts w:ascii="Times New Roman" w:hAnsi="Times New Roman"/>
          <w:sz w:val="28"/>
        </w:rPr>
      </w:pPr>
      <w:r>
        <w:rPr>
          <w:rFonts w:ascii="Times New Roman" w:hAnsi="Times New Roman"/>
          <w:sz w:val="28"/>
        </w:rPr>
        <w:t>Назови слово.</w:t>
      </w:r>
    </w:p>
    <w:p w:rsidR="00E617B2" w:rsidRDefault="00E468A1">
      <w:pPr>
        <w:spacing w:line="240" w:lineRule="auto"/>
        <w:rPr>
          <w:rFonts w:ascii="Times New Roman" w:hAnsi="Times New Roman"/>
          <w:sz w:val="28"/>
        </w:rPr>
      </w:pPr>
      <w:r>
        <w:rPr>
          <w:rFonts w:ascii="Times New Roman" w:hAnsi="Times New Roman"/>
          <w:sz w:val="28"/>
        </w:rPr>
        <w:t>Дом из двух этажей какой? Из пяти этажей?</w:t>
      </w:r>
    </w:p>
    <w:p w:rsidR="00E617B2" w:rsidRDefault="00E468A1">
      <w:pPr>
        <w:spacing w:line="240" w:lineRule="auto"/>
        <w:rPr>
          <w:rFonts w:ascii="Times New Roman" w:hAnsi="Times New Roman"/>
          <w:sz w:val="28"/>
        </w:rPr>
      </w:pPr>
      <w:r>
        <w:rPr>
          <w:rFonts w:ascii="Times New Roman" w:hAnsi="Times New Roman"/>
          <w:sz w:val="28"/>
        </w:rPr>
        <w:t>Дом из дерева какой? Из кирпича? Из камня?</w:t>
      </w:r>
    </w:p>
    <w:p w:rsidR="00E617B2" w:rsidRDefault="00E617B2">
      <w:pPr>
        <w:spacing w:line="240" w:lineRule="auto"/>
        <w:rPr>
          <w:rFonts w:ascii="Times New Roman" w:hAnsi="Times New Roman"/>
          <w:sz w:val="28"/>
        </w:rPr>
      </w:pPr>
    </w:p>
    <w:p w:rsidR="00E617B2" w:rsidRDefault="00E468A1">
      <w:pPr>
        <w:numPr>
          <w:ilvl w:val="0"/>
          <w:numId w:val="97"/>
        </w:numPr>
        <w:spacing w:after="0" w:line="240" w:lineRule="auto"/>
        <w:ind w:left="0" w:firstLine="0"/>
        <w:contextualSpacing/>
        <w:rPr>
          <w:rFonts w:ascii="Times New Roman" w:hAnsi="Times New Roman"/>
          <w:sz w:val="28"/>
        </w:rPr>
      </w:pPr>
      <w:r>
        <w:rPr>
          <w:rFonts w:ascii="Times New Roman" w:hAnsi="Times New Roman"/>
          <w:sz w:val="28"/>
        </w:rPr>
        <w:t>Расположи картинки к сказке «Красная шапочка» последовательно.</w:t>
      </w:r>
    </w:p>
    <w:p w:rsidR="00E617B2" w:rsidRDefault="00E468A1">
      <w:pPr>
        <w:spacing w:line="240" w:lineRule="auto"/>
        <w:rPr>
          <w:rFonts w:ascii="Times New Roman" w:hAnsi="Times New Roman"/>
          <w:sz w:val="28"/>
        </w:rPr>
      </w:pPr>
      <w:r>
        <w:rPr>
          <w:rFonts w:ascii="Times New Roman" w:hAnsi="Times New Roman"/>
          <w:noProof/>
          <w:sz w:val="28"/>
        </w:rPr>
        <w:drawing>
          <wp:inline distT="0" distB="0" distL="0" distR="0">
            <wp:extent cx="1828800" cy="1838325"/>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9"/>
                    <a:srcRect/>
                    <a:stretch/>
                  </pic:blipFill>
                  <pic:spPr>
                    <a:xfrm>
                      <a:off x="0" y="0"/>
                      <a:ext cx="1828800" cy="1838325"/>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1838325" cy="1838325"/>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0"/>
                    <a:srcRect/>
                    <a:stretch/>
                  </pic:blipFill>
                  <pic:spPr>
                    <a:xfrm>
                      <a:off x="0" y="0"/>
                      <a:ext cx="1838325" cy="1838325"/>
                    </a:xfrm>
                    <a:prstGeom prst="rect">
                      <a:avLst/>
                    </a:prstGeom>
                  </pic:spPr>
                </pic:pic>
              </a:graphicData>
            </a:graphic>
          </wp:inline>
        </w:drawing>
      </w:r>
      <w:r>
        <w:rPr>
          <w:rFonts w:ascii="Times New Roman" w:hAnsi="Times New Roman"/>
          <w:noProof/>
          <w:sz w:val="28"/>
        </w:rPr>
        <w:drawing>
          <wp:inline distT="0" distB="0" distL="0" distR="0">
            <wp:extent cx="1647825" cy="1914525"/>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1"/>
                    <a:srcRect/>
                    <a:stretch/>
                  </pic:blipFill>
                  <pic:spPr>
                    <a:xfrm>
                      <a:off x="0" y="0"/>
                      <a:ext cx="1647825" cy="1914525"/>
                    </a:xfrm>
                    <a:prstGeom prst="rect">
                      <a:avLst/>
                    </a:prstGeom>
                  </pic:spPr>
                </pic:pic>
              </a:graphicData>
            </a:graphic>
          </wp:inline>
        </w:drawing>
      </w:r>
    </w:p>
    <w:p w:rsidR="00E617B2" w:rsidRDefault="00E617B2">
      <w:pPr>
        <w:spacing w:line="240" w:lineRule="auto"/>
        <w:rPr>
          <w:rFonts w:ascii="Times New Roman" w:hAnsi="Times New Roman"/>
          <w:sz w:val="28"/>
        </w:rPr>
      </w:pPr>
    </w:p>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Творческая работа №4</w:t>
      </w:r>
    </w:p>
    <w:p w:rsidR="00E617B2" w:rsidRDefault="00E468A1">
      <w:pPr>
        <w:spacing w:line="240" w:lineRule="auto"/>
        <w:jc w:val="center"/>
        <w:rPr>
          <w:rFonts w:ascii="Times New Roman" w:hAnsi="Times New Roman"/>
          <w:sz w:val="28"/>
        </w:rPr>
      </w:pPr>
      <w:r>
        <w:rPr>
          <w:rFonts w:ascii="Times New Roman" w:hAnsi="Times New Roman"/>
          <w:sz w:val="28"/>
        </w:rPr>
        <w:t>4 четверть</w:t>
      </w:r>
    </w:p>
    <w:p w:rsidR="00E617B2" w:rsidRDefault="00E468A1">
      <w:pPr>
        <w:numPr>
          <w:ilvl w:val="0"/>
          <w:numId w:val="98"/>
        </w:numPr>
        <w:spacing w:after="0" w:line="240" w:lineRule="auto"/>
        <w:ind w:left="0" w:firstLine="0"/>
        <w:contextualSpacing/>
        <w:rPr>
          <w:rFonts w:ascii="Times New Roman" w:hAnsi="Times New Roman"/>
          <w:sz w:val="28"/>
        </w:rPr>
      </w:pPr>
      <w:r>
        <w:rPr>
          <w:rFonts w:ascii="Times New Roman" w:hAnsi="Times New Roman"/>
          <w:sz w:val="28"/>
        </w:rPr>
        <w:t xml:space="preserve">Проговори </w:t>
      </w:r>
      <w:r>
        <w:rPr>
          <w:rFonts w:ascii="Times New Roman" w:hAnsi="Times New Roman"/>
          <w:sz w:val="28"/>
        </w:rPr>
        <w:t>скороговорки медленно и быстро. Назови, парные звонкие и глухие согласные.</w:t>
      </w:r>
    </w:p>
    <w:p w:rsidR="00E617B2" w:rsidRDefault="00E468A1">
      <w:pPr>
        <w:spacing w:line="240" w:lineRule="auto"/>
        <w:rPr>
          <w:rFonts w:ascii="Times New Roman" w:hAnsi="Times New Roman"/>
          <w:sz w:val="28"/>
        </w:rPr>
      </w:pPr>
      <w:r>
        <w:rPr>
          <w:rFonts w:ascii="Times New Roman" w:hAnsi="Times New Roman"/>
          <w:sz w:val="28"/>
        </w:rPr>
        <w:t>Пирожки и булочки для Пети, Бори, Юрочки.</w:t>
      </w:r>
    </w:p>
    <w:p w:rsidR="00E617B2" w:rsidRDefault="00E468A1">
      <w:pPr>
        <w:spacing w:line="240" w:lineRule="auto"/>
        <w:rPr>
          <w:rFonts w:ascii="Times New Roman" w:hAnsi="Times New Roman"/>
          <w:sz w:val="28"/>
        </w:rPr>
      </w:pPr>
      <w:r>
        <w:rPr>
          <w:rFonts w:ascii="Times New Roman" w:hAnsi="Times New Roman"/>
          <w:sz w:val="28"/>
        </w:rPr>
        <w:t xml:space="preserve">Куры и гуси клюют горох у Маруси. </w:t>
      </w:r>
    </w:p>
    <w:p w:rsidR="00E617B2" w:rsidRDefault="00E617B2">
      <w:pPr>
        <w:spacing w:line="240" w:lineRule="auto"/>
        <w:rPr>
          <w:rFonts w:ascii="Times New Roman" w:hAnsi="Times New Roman"/>
          <w:sz w:val="28"/>
        </w:rPr>
      </w:pPr>
    </w:p>
    <w:p w:rsidR="00E617B2" w:rsidRDefault="00E468A1">
      <w:pPr>
        <w:numPr>
          <w:ilvl w:val="0"/>
          <w:numId w:val="98"/>
        </w:numPr>
        <w:spacing w:after="0" w:line="240" w:lineRule="auto"/>
        <w:ind w:left="0" w:firstLine="0"/>
        <w:contextualSpacing/>
        <w:rPr>
          <w:rFonts w:ascii="Times New Roman" w:hAnsi="Times New Roman"/>
          <w:sz w:val="28"/>
        </w:rPr>
      </w:pPr>
      <w:r>
        <w:rPr>
          <w:rFonts w:ascii="Times New Roman" w:hAnsi="Times New Roman"/>
          <w:sz w:val="28"/>
        </w:rPr>
        <w:t>Назови «вежливые» слова для прощания.</w:t>
      </w:r>
    </w:p>
    <w:p w:rsidR="00E617B2" w:rsidRDefault="00E617B2">
      <w:pPr>
        <w:spacing w:line="240" w:lineRule="auto"/>
        <w:rPr>
          <w:rFonts w:ascii="Times New Roman" w:hAnsi="Times New Roman"/>
          <w:sz w:val="28"/>
        </w:rPr>
      </w:pPr>
    </w:p>
    <w:p w:rsidR="00E617B2" w:rsidRDefault="00E468A1">
      <w:pPr>
        <w:numPr>
          <w:ilvl w:val="0"/>
          <w:numId w:val="98"/>
        </w:numPr>
        <w:spacing w:after="0" w:line="240" w:lineRule="auto"/>
        <w:ind w:left="0" w:firstLine="0"/>
        <w:contextualSpacing/>
        <w:rPr>
          <w:rFonts w:ascii="Times New Roman" w:hAnsi="Times New Roman"/>
          <w:sz w:val="28"/>
        </w:rPr>
      </w:pPr>
      <w:r>
        <w:rPr>
          <w:rFonts w:ascii="Times New Roman" w:hAnsi="Times New Roman"/>
          <w:sz w:val="28"/>
        </w:rPr>
        <w:t>Соотнеси картинку с предложением.</w:t>
      </w:r>
    </w:p>
    <w:p w:rsidR="00E617B2" w:rsidRDefault="00E468A1">
      <w:pPr>
        <w:spacing w:line="240" w:lineRule="auto"/>
        <w:rPr>
          <w:rFonts w:ascii="Times New Roman" w:hAnsi="Times New Roman"/>
          <w:sz w:val="28"/>
        </w:rPr>
      </w:pPr>
      <w:r>
        <w:rPr>
          <w:rFonts w:ascii="Times New Roman" w:hAnsi="Times New Roman"/>
          <w:sz w:val="28"/>
        </w:rPr>
        <w:t>Дети лепят снеговика. Дети слепили снеговика. Дети слепили снегурочку.  Дети вылепили во дворе снегурочку.</w:t>
      </w:r>
    </w:p>
    <w:p w:rsidR="00E617B2" w:rsidRDefault="00E468A1">
      <w:pPr>
        <w:spacing w:line="240" w:lineRule="auto"/>
        <w:rPr>
          <w:rFonts w:ascii="Times New Roman" w:hAnsi="Times New Roman"/>
          <w:sz w:val="28"/>
        </w:rPr>
      </w:pPr>
      <w:r>
        <w:rPr>
          <w:rFonts w:ascii="Times New Roman" w:hAnsi="Times New Roman"/>
          <w:noProof/>
          <w:sz w:val="28"/>
        </w:rPr>
        <w:lastRenderedPageBreak/>
        <w:drawing>
          <wp:inline distT="0" distB="0" distL="0" distR="0">
            <wp:extent cx="1828800" cy="1333500"/>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2"/>
                    <a:srcRect/>
                    <a:stretch/>
                  </pic:blipFill>
                  <pic:spPr>
                    <a:xfrm>
                      <a:off x="0" y="0"/>
                      <a:ext cx="1828800" cy="1333500"/>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1724025" cy="1343025"/>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3"/>
                    <a:srcRect/>
                    <a:stretch/>
                  </pic:blipFill>
                  <pic:spPr>
                    <a:xfrm>
                      <a:off x="0" y="0"/>
                      <a:ext cx="1724025" cy="1343025"/>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809625" cy="1343025"/>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4"/>
                    <a:srcRect/>
                    <a:stretch/>
                  </pic:blipFill>
                  <pic:spPr>
                    <a:xfrm>
                      <a:off x="0" y="0"/>
                      <a:ext cx="809625" cy="1343025"/>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1695450" cy="1343025"/>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5"/>
                    <a:srcRect/>
                    <a:stretch/>
                  </pic:blipFill>
                  <pic:spPr>
                    <a:xfrm>
                      <a:off x="0" y="0"/>
                      <a:ext cx="1695450" cy="1343025"/>
                    </a:xfrm>
                    <a:prstGeom prst="rect">
                      <a:avLst/>
                    </a:prstGeom>
                  </pic:spPr>
                </pic:pic>
              </a:graphicData>
            </a:graphic>
          </wp:inline>
        </w:drawing>
      </w:r>
    </w:p>
    <w:p w:rsidR="00E617B2" w:rsidRDefault="00E617B2">
      <w:pPr>
        <w:spacing w:line="240" w:lineRule="auto"/>
        <w:rPr>
          <w:rFonts w:ascii="Times New Roman" w:hAnsi="Times New Roman"/>
          <w:sz w:val="28"/>
        </w:rPr>
      </w:pPr>
    </w:p>
    <w:p w:rsidR="00E617B2" w:rsidRDefault="00E468A1">
      <w:pPr>
        <w:numPr>
          <w:ilvl w:val="0"/>
          <w:numId w:val="98"/>
        </w:numPr>
        <w:spacing w:after="0" w:line="240" w:lineRule="auto"/>
        <w:ind w:left="0" w:firstLine="0"/>
        <w:contextualSpacing/>
        <w:rPr>
          <w:rFonts w:ascii="Times New Roman" w:hAnsi="Times New Roman"/>
          <w:sz w:val="28"/>
        </w:rPr>
      </w:pPr>
      <w:r>
        <w:rPr>
          <w:rFonts w:ascii="Times New Roman" w:hAnsi="Times New Roman"/>
          <w:sz w:val="28"/>
        </w:rPr>
        <w:t>Скажи ласково: нож, ложка, вилка, тарелка, кастрюля, чашка.</w:t>
      </w:r>
    </w:p>
    <w:p w:rsidR="00E617B2" w:rsidRDefault="00E617B2">
      <w:pPr>
        <w:spacing w:line="240" w:lineRule="auto"/>
        <w:rPr>
          <w:rFonts w:ascii="Times New Roman" w:hAnsi="Times New Roman"/>
          <w:sz w:val="28"/>
        </w:rPr>
      </w:pPr>
    </w:p>
    <w:p w:rsidR="00E617B2" w:rsidRDefault="00E468A1">
      <w:pPr>
        <w:numPr>
          <w:ilvl w:val="0"/>
          <w:numId w:val="98"/>
        </w:numPr>
        <w:spacing w:after="0" w:line="240" w:lineRule="auto"/>
        <w:ind w:left="0" w:firstLine="0"/>
        <w:contextualSpacing/>
        <w:rPr>
          <w:rFonts w:ascii="Times New Roman" w:hAnsi="Times New Roman"/>
          <w:sz w:val="28"/>
        </w:rPr>
      </w:pPr>
      <w:r>
        <w:rPr>
          <w:rFonts w:ascii="Times New Roman" w:hAnsi="Times New Roman"/>
          <w:sz w:val="28"/>
        </w:rPr>
        <w:t>Сравни предметы. Доскажи слово.</w:t>
      </w:r>
    </w:p>
    <w:p w:rsidR="00E617B2" w:rsidRDefault="00E468A1">
      <w:pPr>
        <w:spacing w:line="240" w:lineRule="auto"/>
        <w:rPr>
          <w:rFonts w:ascii="Times New Roman" w:hAnsi="Times New Roman"/>
          <w:sz w:val="28"/>
        </w:rPr>
      </w:pPr>
      <w:r>
        <w:rPr>
          <w:rFonts w:ascii="Times New Roman" w:hAnsi="Times New Roman"/>
          <w:sz w:val="28"/>
        </w:rPr>
        <w:t>Грач – крупная птица, а воробей ……</w:t>
      </w:r>
    </w:p>
    <w:p w:rsidR="00E617B2" w:rsidRDefault="00E468A1">
      <w:pPr>
        <w:spacing w:line="240" w:lineRule="auto"/>
        <w:rPr>
          <w:rFonts w:ascii="Times New Roman" w:hAnsi="Times New Roman"/>
          <w:sz w:val="28"/>
        </w:rPr>
      </w:pPr>
      <w:r>
        <w:rPr>
          <w:rFonts w:ascii="Times New Roman" w:hAnsi="Times New Roman"/>
          <w:sz w:val="28"/>
        </w:rPr>
        <w:t xml:space="preserve">Волк серый, </w:t>
      </w:r>
      <w:r>
        <w:rPr>
          <w:rFonts w:ascii="Times New Roman" w:hAnsi="Times New Roman"/>
          <w:sz w:val="28"/>
        </w:rPr>
        <w:t>а лиса….</w:t>
      </w:r>
    </w:p>
    <w:p w:rsidR="00E617B2" w:rsidRDefault="00E468A1">
      <w:pPr>
        <w:spacing w:line="240" w:lineRule="auto"/>
        <w:rPr>
          <w:rFonts w:ascii="Times New Roman" w:hAnsi="Times New Roman"/>
          <w:sz w:val="28"/>
        </w:rPr>
      </w:pPr>
      <w:r>
        <w:rPr>
          <w:rFonts w:ascii="Times New Roman" w:hAnsi="Times New Roman"/>
          <w:sz w:val="28"/>
        </w:rPr>
        <w:t>У лисы хвост длинный, а у зайца……</w:t>
      </w:r>
    </w:p>
    <w:p w:rsidR="00E617B2" w:rsidRDefault="00E468A1">
      <w:pPr>
        <w:spacing w:line="240" w:lineRule="auto"/>
        <w:rPr>
          <w:rFonts w:ascii="Times New Roman" w:hAnsi="Times New Roman"/>
          <w:sz w:val="28"/>
        </w:rPr>
      </w:pPr>
      <w:r>
        <w:rPr>
          <w:rFonts w:ascii="Times New Roman" w:hAnsi="Times New Roman"/>
          <w:sz w:val="28"/>
        </w:rPr>
        <w:t>Апельсин сладкий, а лимон …..</w:t>
      </w:r>
    </w:p>
    <w:p w:rsidR="00E617B2" w:rsidRDefault="00E617B2">
      <w:pPr>
        <w:spacing w:line="240" w:lineRule="auto"/>
        <w:rPr>
          <w:rFonts w:ascii="Times New Roman" w:hAnsi="Times New Roman"/>
          <w:sz w:val="28"/>
        </w:rPr>
      </w:pPr>
    </w:p>
    <w:p w:rsidR="00E617B2" w:rsidRDefault="00E468A1">
      <w:pPr>
        <w:spacing w:line="240" w:lineRule="auto"/>
        <w:rPr>
          <w:rFonts w:ascii="Times New Roman" w:hAnsi="Times New Roman"/>
          <w:sz w:val="28"/>
        </w:rPr>
      </w:pPr>
      <w:r>
        <w:rPr>
          <w:rFonts w:ascii="Times New Roman" w:hAnsi="Times New Roman"/>
          <w:sz w:val="28"/>
        </w:rPr>
        <w:t xml:space="preserve">Определи настроение у мальчика.  </w:t>
      </w:r>
    </w:p>
    <w:p w:rsidR="00E617B2" w:rsidRDefault="00E468A1">
      <w:pPr>
        <w:spacing w:line="240" w:lineRule="auto"/>
        <w:jc w:val="center"/>
        <w:rPr>
          <w:rFonts w:ascii="Times New Roman" w:hAnsi="Times New Roman"/>
          <w:b/>
          <w:sz w:val="28"/>
        </w:rPr>
      </w:pPr>
      <w:r>
        <w:rPr>
          <w:rFonts w:ascii="Times New Roman" w:hAnsi="Times New Roman"/>
          <w:b/>
          <w:sz w:val="28"/>
        </w:rPr>
        <w:t>Контрольно - измерительные материалы по ИЗО</w:t>
      </w:r>
    </w:p>
    <w:p w:rsidR="00E617B2" w:rsidRDefault="00E468A1">
      <w:pPr>
        <w:spacing w:line="240" w:lineRule="auto"/>
        <w:jc w:val="center"/>
        <w:rPr>
          <w:rFonts w:ascii="Times New Roman" w:hAnsi="Times New Roman"/>
          <w:sz w:val="28"/>
        </w:rPr>
      </w:pPr>
      <w:r>
        <w:rPr>
          <w:rFonts w:ascii="Times New Roman" w:hAnsi="Times New Roman"/>
          <w:sz w:val="28"/>
        </w:rPr>
        <w:t>1 четверть</w:t>
      </w:r>
    </w:p>
    <w:p w:rsidR="00E617B2" w:rsidRDefault="00E468A1">
      <w:pPr>
        <w:spacing w:line="240" w:lineRule="auto"/>
        <w:jc w:val="center"/>
        <w:rPr>
          <w:rFonts w:ascii="Times New Roman" w:hAnsi="Times New Roman"/>
          <w:sz w:val="28"/>
        </w:rPr>
      </w:pPr>
      <w:r>
        <w:rPr>
          <w:rFonts w:ascii="Times New Roman" w:hAnsi="Times New Roman"/>
          <w:sz w:val="28"/>
        </w:rPr>
        <w:t>Творческая работа №1.</w:t>
      </w:r>
    </w:p>
    <w:p w:rsidR="00E617B2" w:rsidRDefault="00E468A1">
      <w:pPr>
        <w:spacing w:line="240" w:lineRule="auto"/>
        <w:rPr>
          <w:rFonts w:ascii="Times New Roman" w:hAnsi="Times New Roman"/>
          <w:sz w:val="28"/>
        </w:rPr>
      </w:pPr>
      <w:r>
        <w:rPr>
          <w:rFonts w:ascii="Times New Roman" w:hAnsi="Times New Roman"/>
          <w:sz w:val="28"/>
        </w:rPr>
        <w:t>Тема: Рисование сразу кистью «Кораблик плывёт на воде»</w:t>
      </w:r>
    </w:p>
    <w:p w:rsidR="00E617B2" w:rsidRDefault="00E468A1">
      <w:pPr>
        <w:spacing w:line="240" w:lineRule="auto"/>
        <w:rPr>
          <w:rFonts w:ascii="Times New Roman" w:hAnsi="Times New Roman"/>
          <w:sz w:val="28"/>
        </w:rPr>
      </w:pPr>
      <w:r>
        <w:rPr>
          <w:rFonts w:ascii="Times New Roman" w:hAnsi="Times New Roman"/>
          <w:sz w:val="28"/>
        </w:rPr>
        <w:t xml:space="preserve">Цель: уметь </w:t>
      </w:r>
      <w:r>
        <w:rPr>
          <w:rFonts w:ascii="Times New Roman" w:hAnsi="Times New Roman"/>
          <w:sz w:val="28"/>
        </w:rPr>
        <w:t>передавать основные смысловые связи в несложном рисунке на тему;</w:t>
      </w:r>
    </w:p>
    <w:p w:rsidR="00E617B2" w:rsidRDefault="00E468A1">
      <w:pPr>
        <w:spacing w:line="240" w:lineRule="auto"/>
        <w:rPr>
          <w:rFonts w:ascii="Times New Roman" w:hAnsi="Times New Roman"/>
          <w:sz w:val="28"/>
        </w:rPr>
      </w:pPr>
      <w:r>
        <w:rPr>
          <w:rFonts w:ascii="Times New Roman" w:hAnsi="Times New Roman"/>
          <w:sz w:val="28"/>
        </w:rPr>
        <w:t xml:space="preserve"> совершенствовать умение работать красками;</w:t>
      </w:r>
    </w:p>
    <w:p w:rsidR="00E617B2" w:rsidRDefault="00E468A1">
      <w:pPr>
        <w:spacing w:line="240" w:lineRule="auto"/>
        <w:rPr>
          <w:rFonts w:ascii="Times New Roman" w:hAnsi="Times New Roman"/>
          <w:sz w:val="28"/>
        </w:rPr>
      </w:pPr>
      <w:r>
        <w:rPr>
          <w:rFonts w:ascii="Times New Roman" w:hAnsi="Times New Roman"/>
          <w:sz w:val="28"/>
        </w:rPr>
        <w:t xml:space="preserve"> формировать умения проводить волнистые, ломаные линии в разных направлениях, вертикальные, горизонтальные и наклонные       прямые линии.</w:t>
      </w:r>
    </w:p>
    <w:p w:rsidR="00E617B2" w:rsidRDefault="00E468A1">
      <w:pPr>
        <w:numPr>
          <w:ilvl w:val="0"/>
          <w:numId w:val="99"/>
        </w:numPr>
        <w:spacing w:after="0" w:line="240" w:lineRule="auto"/>
        <w:ind w:left="0" w:firstLine="0"/>
        <w:rPr>
          <w:rFonts w:ascii="Times New Roman" w:hAnsi="Times New Roman"/>
          <w:sz w:val="28"/>
        </w:rPr>
      </w:pPr>
      <w:r>
        <w:rPr>
          <w:rFonts w:ascii="Times New Roman" w:hAnsi="Times New Roman"/>
          <w:sz w:val="28"/>
        </w:rPr>
        <w:t xml:space="preserve">Назвать </w:t>
      </w:r>
      <w:r>
        <w:rPr>
          <w:rFonts w:ascii="Times New Roman" w:hAnsi="Times New Roman"/>
          <w:sz w:val="28"/>
        </w:rPr>
        <w:t>основные цвета.</w:t>
      </w:r>
    </w:p>
    <w:p w:rsidR="00E617B2" w:rsidRDefault="00E468A1">
      <w:pPr>
        <w:numPr>
          <w:ilvl w:val="0"/>
          <w:numId w:val="99"/>
        </w:numPr>
        <w:spacing w:after="0" w:line="240" w:lineRule="auto"/>
        <w:ind w:left="0" w:firstLine="0"/>
        <w:rPr>
          <w:rFonts w:ascii="Times New Roman" w:hAnsi="Times New Roman"/>
          <w:sz w:val="28"/>
        </w:rPr>
      </w:pPr>
      <w:r>
        <w:rPr>
          <w:rFonts w:ascii="Times New Roman" w:hAnsi="Times New Roman"/>
          <w:sz w:val="28"/>
        </w:rPr>
        <w:t>Правила работы с красками.</w:t>
      </w:r>
    </w:p>
    <w:p w:rsidR="00E617B2" w:rsidRDefault="00E468A1">
      <w:pPr>
        <w:spacing w:line="240" w:lineRule="auto"/>
        <w:jc w:val="center"/>
        <w:rPr>
          <w:rFonts w:ascii="Times New Roman" w:hAnsi="Times New Roman"/>
          <w:sz w:val="28"/>
        </w:rPr>
      </w:pPr>
      <w:r>
        <w:rPr>
          <w:rFonts w:ascii="Times New Roman" w:hAnsi="Times New Roman"/>
          <w:sz w:val="28"/>
        </w:rPr>
        <w:lastRenderedPageBreak/>
        <w:t>2 четверть</w:t>
      </w:r>
    </w:p>
    <w:p w:rsidR="00E617B2" w:rsidRDefault="00E468A1">
      <w:pPr>
        <w:spacing w:line="240" w:lineRule="auto"/>
        <w:jc w:val="center"/>
        <w:rPr>
          <w:rFonts w:ascii="Times New Roman" w:hAnsi="Times New Roman"/>
          <w:sz w:val="28"/>
        </w:rPr>
      </w:pPr>
      <w:r>
        <w:rPr>
          <w:rFonts w:ascii="Times New Roman" w:hAnsi="Times New Roman"/>
          <w:sz w:val="28"/>
        </w:rPr>
        <w:t>Творческая работа №2.</w:t>
      </w:r>
    </w:p>
    <w:p w:rsidR="00E617B2" w:rsidRDefault="00E468A1">
      <w:pPr>
        <w:spacing w:line="240" w:lineRule="auto"/>
        <w:rPr>
          <w:rFonts w:ascii="Times New Roman" w:hAnsi="Times New Roman"/>
          <w:sz w:val="28"/>
        </w:rPr>
      </w:pPr>
      <w:r>
        <w:rPr>
          <w:rFonts w:ascii="Times New Roman" w:hAnsi="Times New Roman"/>
          <w:sz w:val="28"/>
        </w:rPr>
        <w:t>Тема: Лепка  игрушки «Снеговик»</w:t>
      </w:r>
    </w:p>
    <w:p w:rsidR="00E617B2" w:rsidRDefault="00E468A1">
      <w:pPr>
        <w:spacing w:line="240" w:lineRule="auto"/>
        <w:rPr>
          <w:rFonts w:ascii="Times New Roman" w:hAnsi="Times New Roman"/>
          <w:sz w:val="28"/>
        </w:rPr>
      </w:pPr>
      <w:r>
        <w:rPr>
          <w:rFonts w:ascii="Times New Roman" w:hAnsi="Times New Roman"/>
          <w:sz w:val="28"/>
        </w:rPr>
        <w:t>Цель: уметь воспринимать и изображать форму предметов, пропорции, конструкцию.</w:t>
      </w:r>
    </w:p>
    <w:p w:rsidR="00E617B2" w:rsidRDefault="00E468A1">
      <w:pPr>
        <w:spacing w:line="240" w:lineRule="auto"/>
        <w:rPr>
          <w:rFonts w:ascii="Times New Roman" w:hAnsi="Times New Roman"/>
          <w:sz w:val="28"/>
        </w:rPr>
      </w:pPr>
      <w:r>
        <w:rPr>
          <w:rFonts w:ascii="Times New Roman" w:hAnsi="Times New Roman"/>
          <w:sz w:val="28"/>
        </w:rPr>
        <w:t>следовать предложенному учителем порядку действий при лепке;</w:t>
      </w:r>
    </w:p>
    <w:p w:rsidR="00E617B2" w:rsidRDefault="00E468A1">
      <w:pPr>
        <w:spacing w:line="240" w:lineRule="auto"/>
        <w:rPr>
          <w:rFonts w:ascii="Times New Roman" w:hAnsi="Times New Roman"/>
          <w:sz w:val="28"/>
        </w:rPr>
      </w:pPr>
      <w:r>
        <w:rPr>
          <w:rFonts w:ascii="Times New Roman" w:hAnsi="Times New Roman"/>
          <w:sz w:val="28"/>
        </w:rPr>
        <w:t>лепить о</w:t>
      </w:r>
      <w:r>
        <w:rPr>
          <w:rFonts w:ascii="Times New Roman" w:hAnsi="Times New Roman"/>
          <w:sz w:val="28"/>
        </w:rPr>
        <w:t>бъёмное изделие по  образцу.</w:t>
      </w:r>
    </w:p>
    <w:p w:rsidR="00E617B2" w:rsidRDefault="00E468A1">
      <w:pPr>
        <w:numPr>
          <w:ilvl w:val="0"/>
          <w:numId w:val="99"/>
        </w:numPr>
        <w:spacing w:after="0" w:line="240" w:lineRule="auto"/>
        <w:ind w:left="0" w:firstLine="0"/>
        <w:rPr>
          <w:rFonts w:ascii="Times New Roman" w:hAnsi="Times New Roman"/>
          <w:sz w:val="28"/>
        </w:rPr>
      </w:pPr>
      <w:r>
        <w:rPr>
          <w:rFonts w:ascii="Times New Roman" w:hAnsi="Times New Roman"/>
          <w:sz w:val="28"/>
        </w:rPr>
        <w:t>Пластилин-это…</w:t>
      </w:r>
    </w:p>
    <w:p w:rsidR="00E617B2" w:rsidRDefault="00E468A1">
      <w:pPr>
        <w:spacing w:line="240" w:lineRule="auto"/>
        <w:rPr>
          <w:rFonts w:ascii="Times New Roman" w:hAnsi="Times New Roman"/>
          <w:sz w:val="28"/>
        </w:rPr>
      </w:pPr>
      <w:r>
        <w:rPr>
          <w:rFonts w:ascii="Times New Roman" w:hAnsi="Times New Roman"/>
          <w:sz w:val="28"/>
        </w:rPr>
        <w:tab/>
        <w:t xml:space="preserve"> а) материал для лепки</w:t>
      </w:r>
    </w:p>
    <w:p w:rsidR="00E617B2" w:rsidRDefault="00E468A1">
      <w:pPr>
        <w:spacing w:line="240" w:lineRule="auto"/>
        <w:rPr>
          <w:rFonts w:ascii="Times New Roman" w:hAnsi="Times New Roman"/>
          <w:sz w:val="28"/>
        </w:rPr>
      </w:pPr>
      <w:r>
        <w:rPr>
          <w:rFonts w:ascii="Times New Roman" w:hAnsi="Times New Roman"/>
          <w:sz w:val="28"/>
        </w:rPr>
        <w:tab/>
        <w:t>б) материал для красок</w:t>
      </w:r>
    </w:p>
    <w:p w:rsidR="00E617B2" w:rsidRDefault="00E468A1">
      <w:pPr>
        <w:spacing w:line="240" w:lineRule="auto"/>
        <w:rPr>
          <w:rFonts w:ascii="Times New Roman" w:hAnsi="Times New Roman"/>
          <w:sz w:val="28"/>
        </w:rPr>
      </w:pPr>
      <w:r>
        <w:rPr>
          <w:rFonts w:ascii="Times New Roman" w:hAnsi="Times New Roman"/>
          <w:sz w:val="28"/>
        </w:rPr>
        <w:tab/>
        <w:t xml:space="preserve"> в) основа для ткани</w:t>
      </w:r>
    </w:p>
    <w:p w:rsidR="00E617B2" w:rsidRDefault="00E468A1">
      <w:pPr>
        <w:numPr>
          <w:ilvl w:val="0"/>
          <w:numId w:val="99"/>
        </w:numPr>
        <w:spacing w:after="0" w:line="240" w:lineRule="auto"/>
        <w:ind w:left="0" w:firstLine="0"/>
        <w:rPr>
          <w:rFonts w:ascii="Times New Roman" w:hAnsi="Times New Roman"/>
          <w:sz w:val="28"/>
        </w:rPr>
      </w:pPr>
      <w:r>
        <w:rPr>
          <w:rFonts w:ascii="Times New Roman" w:hAnsi="Times New Roman"/>
          <w:sz w:val="28"/>
        </w:rPr>
        <w:t>Какой природный материал может заменить пластилин?</w:t>
      </w:r>
    </w:p>
    <w:p w:rsidR="00E617B2" w:rsidRDefault="00E468A1">
      <w:pPr>
        <w:numPr>
          <w:ilvl w:val="0"/>
          <w:numId w:val="99"/>
        </w:numPr>
        <w:spacing w:after="0" w:line="240" w:lineRule="auto"/>
        <w:ind w:left="0" w:firstLine="0"/>
        <w:rPr>
          <w:rFonts w:ascii="Times New Roman" w:hAnsi="Times New Roman"/>
          <w:sz w:val="28"/>
        </w:rPr>
      </w:pPr>
      <w:r>
        <w:rPr>
          <w:rFonts w:ascii="Times New Roman" w:hAnsi="Times New Roman"/>
          <w:sz w:val="28"/>
        </w:rPr>
        <w:t>Правила работы с пластилином.</w:t>
      </w:r>
    </w:p>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3 четверть</w:t>
      </w:r>
    </w:p>
    <w:p w:rsidR="00E617B2" w:rsidRDefault="00E468A1">
      <w:pPr>
        <w:spacing w:line="240" w:lineRule="auto"/>
        <w:jc w:val="center"/>
        <w:rPr>
          <w:rFonts w:ascii="Times New Roman" w:hAnsi="Times New Roman"/>
          <w:sz w:val="28"/>
        </w:rPr>
      </w:pPr>
      <w:r>
        <w:rPr>
          <w:rFonts w:ascii="Times New Roman" w:hAnsi="Times New Roman"/>
          <w:sz w:val="28"/>
        </w:rPr>
        <w:t>Творческая работа №3.</w:t>
      </w:r>
    </w:p>
    <w:p w:rsidR="00E617B2" w:rsidRDefault="00E468A1">
      <w:pPr>
        <w:spacing w:line="240" w:lineRule="auto"/>
        <w:rPr>
          <w:rFonts w:ascii="Times New Roman" w:hAnsi="Times New Roman"/>
          <w:sz w:val="28"/>
        </w:rPr>
      </w:pPr>
      <w:r>
        <w:rPr>
          <w:rFonts w:ascii="Times New Roman" w:hAnsi="Times New Roman"/>
          <w:sz w:val="28"/>
        </w:rPr>
        <w:t>Тема: Аппликация «Узор в по</w:t>
      </w:r>
      <w:r>
        <w:rPr>
          <w:rFonts w:ascii="Times New Roman" w:hAnsi="Times New Roman"/>
          <w:sz w:val="28"/>
        </w:rPr>
        <w:t>лосе из листьев и цветов».</w:t>
      </w:r>
    </w:p>
    <w:p w:rsidR="00E617B2" w:rsidRDefault="00E468A1">
      <w:pPr>
        <w:spacing w:line="240" w:lineRule="auto"/>
        <w:rPr>
          <w:rFonts w:ascii="Times New Roman" w:hAnsi="Times New Roman"/>
          <w:sz w:val="28"/>
        </w:rPr>
      </w:pPr>
      <w:r>
        <w:rPr>
          <w:rFonts w:ascii="Times New Roman" w:hAnsi="Times New Roman"/>
          <w:sz w:val="28"/>
        </w:rPr>
        <w:t>Цель: составление узора в полосе с соблюдением чередования формы и цвета его элементов;</w:t>
      </w:r>
    </w:p>
    <w:p w:rsidR="00E617B2" w:rsidRDefault="00E468A1">
      <w:pPr>
        <w:spacing w:line="240" w:lineRule="auto"/>
        <w:rPr>
          <w:rFonts w:ascii="Times New Roman" w:hAnsi="Times New Roman"/>
          <w:sz w:val="28"/>
        </w:rPr>
      </w:pPr>
      <w:r>
        <w:rPr>
          <w:rFonts w:ascii="Times New Roman" w:hAnsi="Times New Roman"/>
          <w:sz w:val="28"/>
        </w:rPr>
        <w:t>закрепить умения размещать аппликацию на плоскости;</w:t>
      </w:r>
    </w:p>
    <w:p w:rsidR="00E617B2" w:rsidRDefault="00E468A1">
      <w:pPr>
        <w:spacing w:line="240" w:lineRule="auto"/>
        <w:rPr>
          <w:rFonts w:ascii="Times New Roman" w:hAnsi="Times New Roman"/>
          <w:sz w:val="28"/>
        </w:rPr>
      </w:pPr>
      <w:r>
        <w:rPr>
          <w:rFonts w:ascii="Times New Roman" w:hAnsi="Times New Roman"/>
          <w:sz w:val="28"/>
        </w:rPr>
        <w:t>использовать приёмы: вырезание ножницами и аккуратное наклеивание;</w:t>
      </w:r>
    </w:p>
    <w:p w:rsidR="00E617B2" w:rsidRDefault="00E468A1">
      <w:pPr>
        <w:spacing w:line="240" w:lineRule="auto"/>
        <w:rPr>
          <w:rFonts w:ascii="Times New Roman" w:hAnsi="Times New Roman"/>
          <w:sz w:val="28"/>
        </w:rPr>
      </w:pPr>
      <w:r>
        <w:rPr>
          <w:rFonts w:ascii="Times New Roman" w:hAnsi="Times New Roman"/>
          <w:sz w:val="28"/>
        </w:rPr>
        <w:t>формировать умения пла</w:t>
      </w:r>
      <w:r>
        <w:rPr>
          <w:rFonts w:ascii="Times New Roman" w:hAnsi="Times New Roman"/>
          <w:sz w:val="28"/>
        </w:rPr>
        <w:t>нировать деятельность.</w:t>
      </w:r>
    </w:p>
    <w:p w:rsidR="00E617B2" w:rsidRDefault="00E468A1">
      <w:pPr>
        <w:numPr>
          <w:ilvl w:val="0"/>
          <w:numId w:val="99"/>
        </w:numPr>
        <w:spacing w:after="0" w:line="240" w:lineRule="auto"/>
        <w:ind w:left="0" w:firstLine="0"/>
        <w:rPr>
          <w:rFonts w:ascii="Times New Roman" w:hAnsi="Times New Roman"/>
          <w:sz w:val="28"/>
        </w:rPr>
      </w:pPr>
      <w:r>
        <w:rPr>
          <w:rFonts w:ascii="Times New Roman" w:hAnsi="Times New Roman"/>
          <w:sz w:val="28"/>
        </w:rPr>
        <w:t>Назови основные свойства бумаги.</w:t>
      </w:r>
    </w:p>
    <w:p w:rsidR="00E617B2" w:rsidRDefault="00E468A1">
      <w:pPr>
        <w:numPr>
          <w:ilvl w:val="0"/>
          <w:numId w:val="99"/>
        </w:numPr>
        <w:spacing w:after="0" w:line="240" w:lineRule="auto"/>
        <w:ind w:left="0" w:firstLine="0"/>
        <w:rPr>
          <w:rFonts w:ascii="Times New Roman" w:hAnsi="Times New Roman"/>
          <w:sz w:val="28"/>
        </w:rPr>
      </w:pPr>
      <w:r>
        <w:rPr>
          <w:rFonts w:ascii="Times New Roman" w:hAnsi="Times New Roman"/>
          <w:sz w:val="28"/>
        </w:rPr>
        <w:t>Правила работы с ножницами и клеем.</w:t>
      </w: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4 четверть</w:t>
      </w:r>
    </w:p>
    <w:p w:rsidR="00E617B2" w:rsidRDefault="00E468A1">
      <w:pPr>
        <w:spacing w:line="240" w:lineRule="auto"/>
        <w:jc w:val="center"/>
        <w:rPr>
          <w:rFonts w:ascii="Times New Roman" w:hAnsi="Times New Roman"/>
          <w:sz w:val="28"/>
        </w:rPr>
      </w:pPr>
      <w:r>
        <w:rPr>
          <w:rFonts w:ascii="Times New Roman" w:hAnsi="Times New Roman"/>
          <w:sz w:val="28"/>
        </w:rPr>
        <w:t>Творческая работа №4.</w:t>
      </w:r>
    </w:p>
    <w:p w:rsidR="00E617B2" w:rsidRDefault="00E468A1">
      <w:pPr>
        <w:spacing w:line="240" w:lineRule="auto"/>
        <w:rPr>
          <w:rFonts w:ascii="Times New Roman" w:hAnsi="Times New Roman"/>
          <w:sz w:val="28"/>
        </w:rPr>
      </w:pPr>
      <w:r>
        <w:rPr>
          <w:rFonts w:ascii="Times New Roman" w:hAnsi="Times New Roman"/>
          <w:sz w:val="28"/>
        </w:rPr>
        <w:t>Тема: Рисование по памяти «Дом в городе».</w:t>
      </w:r>
    </w:p>
    <w:p w:rsidR="00E617B2" w:rsidRDefault="00E468A1">
      <w:pPr>
        <w:tabs>
          <w:tab w:val="left" w:pos="495"/>
        </w:tabs>
        <w:spacing w:line="240" w:lineRule="auto"/>
        <w:rPr>
          <w:rFonts w:ascii="Times New Roman" w:hAnsi="Times New Roman"/>
          <w:sz w:val="28"/>
        </w:rPr>
      </w:pPr>
      <w:r>
        <w:rPr>
          <w:rFonts w:ascii="Times New Roman" w:hAnsi="Times New Roman"/>
          <w:sz w:val="28"/>
        </w:rPr>
        <w:t>Цель: уметь  изображать форму предметов, пропорции, конструкцию по памяти;</w:t>
      </w:r>
    </w:p>
    <w:p w:rsidR="00E617B2" w:rsidRDefault="00E468A1">
      <w:pPr>
        <w:tabs>
          <w:tab w:val="left" w:pos="495"/>
        </w:tabs>
        <w:spacing w:line="240" w:lineRule="auto"/>
        <w:rPr>
          <w:rFonts w:ascii="Times New Roman" w:hAnsi="Times New Roman"/>
          <w:sz w:val="28"/>
        </w:rPr>
      </w:pPr>
      <w:r>
        <w:rPr>
          <w:rFonts w:ascii="Times New Roman" w:hAnsi="Times New Roman"/>
          <w:sz w:val="28"/>
        </w:rPr>
        <w:lastRenderedPageBreak/>
        <w:tab/>
        <w:t xml:space="preserve">развивать </w:t>
      </w:r>
      <w:r>
        <w:rPr>
          <w:rFonts w:ascii="Times New Roman" w:hAnsi="Times New Roman"/>
          <w:sz w:val="28"/>
        </w:rPr>
        <w:t>умения рисовать жилой дом городского типа с использованием приёма сравнения;</w:t>
      </w:r>
    </w:p>
    <w:p w:rsidR="00E617B2" w:rsidRDefault="00E468A1">
      <w:pPr>
        <w:spacing w:line="240" w:lineRule="auto"/>
        <w:rPr>
          <w:rFonts w:ascii="Times New Roman" w:hAnsi="Times New Roman"/>
          <w:sz w:val="28"/>
        </w:rPr>
      </w:pPr>
      <w:r>
        <w:rPr>
          <w:rFonts w:ascii="Times New Roman" w:hAnsi="Times New Roman"/>
          <w:sz w:val="28"/>
        </w:rPr>
        <w:t>закрепить умения размещать рисунок  на плоскости;</w:t>
      </w:r>
    </w:p>
    <w:p w:rsidR="00E617B2" w:rsidRDefault="00E468A1">
      <w:pPr>
        <w:spacing w:line="240" w:lineRule="auto"/>
        <w:rPr>
          <w:rFonts w:ascii="Times New Roman" w:hAnsi="Times New Roman"/>
          <w:sz w:val="28"/>
        </w:rPr>
      </w:pPr>
      <w:r>
        <w:rPr>
          <w:rFonts w:ascii="Times New Roman" w:hAnsi="Times New Roman"/>
          <w:sz w:val="28"/>
        </w:rPr>
        <w:t>закрашивать цветными карандашами.</w:t>
      </w:r>
    </w:p>
    <w:p w:rsidR="00E617B2" w:rsidRDefault="00E468A1">
      <w:pPr>
        <w:numPr>
          <w:ilvl w:val="0"/>
          <w:numId w:val="99"/>
        </w:numPr>
        <w:tabs>
          <w:tab w:val="left" w:pos="495"/>
        </w:tabs>
        <w:spacing w:after="0" w:line="240" w:lineRule="auto"/>
        <w:ind w:left="0" w:firstLine="0"/>
        <w:rPr>
          <w:rFonts w:ascii="Times New Roman" w:hAnsi="Times New Roman"/>
          <w:sz w:val="28"/>
        </w:rPr>
      </w:pPr>
      <w:r>
        <w:rPr>
          <w:rFonts w:ascii="Times New Roman" w:hAnsi="Times New Roman"/>
          <w:sz w:val="28"/>
        </w:rPr>
        <w:t>На переднем плане картины предметы рисуются:</w:t>
      </w:r>
    </w:p>
    <w:p w:rsidR="00E617B2" w:rsidRDefault="00E468A1">
      <w:pPr>
        <w:tabs>
          <w:tab w:val="left" w:pos="495"/>
        </w:tabs>
        <w:spacing w:line="240" w:lineRule="auto"/>
        <w:rPr>
          <w:rFonts w:ascii="Times New Roman" w:hAnsi="Times New Roman"/>
          <w:sz w:val="28"/>
        </w:rPr>
      </w:pPr>
      <w:r>
        <w:rPr>
          <w:rFonts w:ascii="Times New Roman" w:hAnsi="Times New Roman"/>
          <w:sz w:val="28"/>
        </w:rPr>
        <w:tab/>
        <w:t>а) больше по размеру, б) меньше по размеру</w:t>
      </w:r>
    </w:p>
    <w:p w:rsidR="00E617B2" w:rsidRDefault="00E617B2">
      <w:pPr>
        <w:keepNext/>
        <w:keepLines/>
        <w:spacing w:after="300" w:line="240" w:lineRule="auto"/>
        <w:outlineLvl w:val="0"/>
        <w:rPr>
          <w:rFonts w:ascii="Times New Roman" w:hAnsi="Times New Roman"/>
          <w:b/>
          <w:sz w:val="28"/>
        </w:rPr>
      </w:pPr>
    </w:p>
    <w:p w:rsidR="00E617B2" w:rsidRDefault="00E468A1">
      <w:pPr>
        <w:widowControl w:val="0"/>
        <w:spacing w:line="240" w:lineRule="auto"/>
        <w:jc w:val="center"/>
        <w:rPr>
          <w:rFonts w:ascii="Times New Roman" w:hAnsi="Times New Roman"/>
          <w:b/>
          <w:sz w:val="28"/>
        </w:rPr>
      </w:pPr>
      <w:r>
        <w:rPr>
          <w:rFonts w:ascii="Times New Roman" w:hAnsi="Times New Roman"/>
          <w:b/>
          <w:sz w:val="28"/>
        </w:rPr>
        <w:t>Контр</w:t>
      </w:r>
      <w:r>
        <w:rPr>
          <w:rFonts w:ascii="Times New Roman" w:hAnsi="Times New Roman"/>
          <w:b/>
          <w:sz w:val="28"/>
        </w:rPr>
        <w:t>ольно-измерительные материалы по предмету « Мир природы, человек»</w:t>
      </w:r>
    </w:p>
    <w:p w:rsidR="00E617B2" w:rsidRDefault="00E468A1">
      <w:pPr>
        <w:spacing w:line="240" w:lineRule="auto"/>
        <w:jc w:val="center"/>
        <w:rPr>
          <w:rFonts w:ascii="Times New Roman" w:hAnsi="Times New Roman"/>
          <w:sz w:val="28"/>
        </w:rPr>
      </w:pPr>
      <w:r>
        <w:rPr>
          <w:rFonts w:ascii="Times New Roman" w:hAnsi="Times New Roman"/>
          <w:sz w:val="28"/>
        </w:rPr>
        <w:t>1 четверть</w:t>
      </w:r>
    </w:p>
    <w:p w:rsidR="00E617B2" w:rsidRDefault="00E468A1">
      <w:pPr>
        <w:spacing w:line="240" w:lineRule="auto"/>
        <w:jc w:val="center"/>
        <w:rPr>
          <w:rFonts w:ascii="Times New Roman" w:hAnsi="Times New Roman"/>
          <w:sz w:val="28"/>
        </w:rPr>
      </w:pPr>
      <w:r>
        <w:rPr>
          <w:rFonts w:ascii="Times New Roman" w:hAnsi="Times New Roman"/>
          <w:sz w:val="28"/>
        </w:rPr>
        <w:t>Тест № 1 по теме «Сезонные изменения в природе»</w:t>
      </w:r>
    </w:p>
    <w:p w:rsidR="00E617B2" w:rsidRDefault="00E468A1">
      <w:pPr>
        <w:spacing w:line="240" w:lineRule="auto"/>
        <w:rPr>
          <w:rFonts w:ascii="Times New Roman" w:hAnsi="Times New Roman"/>
          <w:sz w:val="28"/>
        </w:rPr>
      </w:pPr>
      <w:r>
        <w:rPr>
          <w:rFonts w:ascii="Times New Roman" w:hAnsi="Times New Roman"/>
          <w:sz w:val="28"/>
        </w:rPr>
        <w:t>1.От чего зависит смена времён года:</w:t>
      </w:r>
    </w:p>
    <w:p w:rsidR="00E617B2" w:rsidRDefault="00E468A1">
      <w:pPr>
        <w:spacing w:line="240" w:lineRule="auto"/>
        <w:rPr>
          <w:rFonts w:ascii="Times New Roman" w:hAnsi="Times New Roman"/>
          <w:sz w:val="28"/>
        </w:rPr>
      </w:pPr>
      <w:r>
        <w:rPr>
          <w:rFonts w:ascii="Times New Roman" w:hAnsi="Times New Roman"/>
          <w:sz w:val="28"/>
        </w:rPr>
        <w:t>а) от положения солнца;</w:t>
      </w:r>
    </w:p>
    <w:p w:rsidR="00E617B2" w:rsidRDefault="00E468A1">
      <w:pPr>
        <w:spacing w:line="240" w:lineRule="auto"/>
        <w:rPr>
          <w:rFonts w:ascii="Times New Roman" w:hAnsi="Times New Roman"/>
          <w:sz w:val="28"/>
        </w:rPr>
      </w:pPr>
      <w:r>
        <w:rPr>
          <w:rFonts w:ascii="Times New Roman" w:hAnsi="Times New Roman"/>
          <w:sz w:val="28"/>
        </w:rPr>
        <w:t>б) от положения луны;</w:t>
      </w:r>
    </w:p>
    <w:p w:rsidR="00E617B2" w:rsidRDefault="00E468A1">
      <w:pPr>
        <w:spacing w:line="240" w:lineRule="auto"/>
        <w:rPr>
          <w:rFonts w:ascii="Times New Roman" w:hAnsi="Times New Roman"/>
          <w:sz w:val="28"/>
        </w:rPr>
      </w:pPr>
      <w:r>
        <w:rPr>
          <w:rFonts w:ascii="Times New Roman" w:hAnsi="Times New Roman"/>
          <w:sz w:val="28"/>
        </w:rPr>
        <w:t>в) от направления ветра.</w:t>
      </w:r>
    </w:p>
    <w:p w:rsidR="00E617B2" w:rsidRDefault="00E468A1">
      <w:pPr>
        <w:spacing w:line="240" w:lineRule="auto"/>
        <w:rPr>
          <w:rFonts w:ascii="Times New Roman" w:hAnsi="Times New Roman"/>
          <w:sz w:val="28"/>
        </w:rPr>
      </w:pPr>
      <w:r>
        <w:rPr>
          <w:rFonts w:ascii="Times New Roman" w:hAnsi="Times New Roman"/>
          <w:sz w:val="28"/>
        </w:rPr>
        <w:t xml:space="preserve">2.В какой </w:t>
      </w:r>
      <w:r>
        <w:rPr>
          <w:rFonts w:ascii="Times New Roman" w:hAnsi="Times New Roman"/>
          <w:sz w:val="28"/>
        </w:rPr>
        <w:t>последовательности происходит смена времён года:</w:t>
      </w:r>
    </w:p>
    <w:p w:rsidR="00E617B2" w:rsidRDefault="00E468A1">
      <w:pPr>
        <w:spacing w:line="240" w:lineRule="auto"/>
        <w:rPr>
          <w:rFonts w:ascii="Times New Roman" w:hAnsi="Times New Roman"/>
          <w:sz w:val="28"/>
        </w:rPr>
      </w:pPr>
      <w:r>
        <w:rPr>
          <w:rFonts w:ascii="Times New Roman" w:hAnsi="Times New Roman"/>
          <w:sz w:val="28"/>
        </w:rPr>
        <w:t>а) зима, лето, весна, осень;</w:t>
      </w:r>
    </w:p>
    <w:p w:rsidR="00E617B2" w:rsidRDefault="00E468A1">
      <w:pPr>
        <w:spacing w:line="240" w:lineRule="auto"/>
        <w:rPr>
          <w:rFonts w:ascii="Times New Roman" w:hAnsi="Times New Roman"/>
          <w:sz w:val="28"/>
        </w:rPr>
      </w:pPr>
      <w:r>
        <w:rPr>
          <w:rFonts w:ascii="Times New Roman" w:hAnsi="Times New Roman"/>
          <w:sz w:val="28"/>
        </w:rPr>
        <w:t>б) осень, зима, весна, лето;</w:t>
      </w:r>
    </w:p>
    <w:p w:rsidR="00E617B2" w:rsidRDefault="00E468A1">
      <w:pPr>
        <w:spacing w:line="240" w:lineRule="auto"/>
        <w:rPr>
          <w:rFonts w:ascii="Times New Roman" w:hAnsi="Times New Roman"/>
          <w:sz w:val="28"/>
        </w:rPr>
      </w:pPr>
      <w:r>
        <w:rPr>
          <w:rFonts w:ascii="Times New Roman" w:hAnsi="Times New Roman"/>
          <w:sz w:val="28"/>
        </w:rPr>
        <w:t>в) осень, лето, весна, зима.</w:t>
      </w:r>
    </w:p>
    <w:p w:rsidR="00E617B2" w:rsidRDefault="00E468A1">
      <w:pPr>
        <w:spacing w:line="240" w:lineRule="auto"/>
        <w:rPr>
          <w:rFonts w:ascii="Times New Roman" w:hAnsi="Times New Roman"/>
          <w:sz w:val="28"/>
        </w:rPr>
      </w:pPr>
      <w:r>
        <w:rPr>
          <w:rFonts w:ascii="Times New Roman" w:hAnsi="Times New Roman"/>
          <w:sz w:val="28"/>
        </w:rPr>
        <w:t>3.Допиши пропущенное слово  в сутках:</w:t>
      </w:r>
    </w:p>
    <w:tbl>
      <w:tblPr>
        <w:tblW w:w="0" w:type="auto"/>
        <w:tblLook w:val="04A0" w:firstRow="1" w:lastRow="0" w:firstColumn="1" w:lastColumn="0" w:noHBand="0" w:noVBand="1"/>
      </w:tblPr>
      <w:tblGrid>
        <w:gridCol w:w="759"/>
        <w:gridCol w:w="496"/>
        <w:gridCol w:w="662"/>
        <w:gridCol w:w="496"/>
        <w:gridCol w:w="878"/>
        <w:gridCol w:w="496"/>
        <w:gridCol w:w="813"/>
      </w:tblGrid>
      <w:tr w:rsidR="00E617B2">
        <w:tc>
          <w:tcPr>
            <w:tcW w:w="759"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rPr>
                <w:rFonts w:ascii="Times New Roman" w:hAnsi="Times New Roman"/>
                <w:color w:val="000000"/>
                <w:sz w:val="28"/>
              </w:rPr>
            </w:pPr>
            <w:r>
              <w:rPr>
                <w:rFonts w:ascii="Times New Roman" w:hAnsi="Times New Roman"/>
                <w:sz w:val="28"/>
              </w:rPr>
              <w:t>утро</w:t>
            </w:r>
          </w:p>
        </w:tc>
        <w:tc>
          <w:tcPr>
            <w:tcW w:w="496" w:type="dxa"/>
            <w:tcBorders>
              <w:top w:val="nil"/>
              <w:left w:val="single" w:sz="4" w:space="0" w:color="000000"/>
              <w:bottom w:val="nil"/>
              <w:right w:val="single" w:sz="4" w:space="0" w:color="000000"/>
            </w:tcBorders>
          </w:tcPr>
          <w:p w:rsidR="00E617B2" w:rsidRDefault="00E468A1">
            <w:pPr>
              <w:spacing w:line="240" w:lineRule="auto"/>
              <w:rPr>
                <w:rFonts w:ascii="Times New Roman" w:hAnsi="Times New Roman"/>
                <w:color w:val="000000"/>
                <w:sz w:val="28"/>
              </w:rPr>
            </w:pPr>
            <w:r>
              <w:rPr>
                <w:rFonts w:ascii="Times New Roman" w:hAnsi="Times New Roman"/>
                <w:sz w:val="28"/>
              </w:rPr>
              <w:t>→</w:t>
            </w:r>
          </w:p>
        </w:tc>
        <w:tc>
          <w:tcPr>
            <w:tcW w:w="662" w:type="dxa"/>
            <w:tcBorders>
              <w:top w:val="single" w:sz="4" w:space="0" w:color="000000"/>
              <w:left w:val="single" w:sz="4" w:space="0" w:color="000000"/>
              <w:bottom w:val="single" w:sz="4" w:space="0" w:color="000000"/>
              <w:right w:val="single" w:sz="4" w:space="0" w:color="000000"/>
            </w:tcBorders>
          </w:tcPr>
          <w:p w:rsidR="00E617B2" w:rsidRDefault="00E617B2">
            <w:pPr>
              <w:spacing w:line="240" w:lineRule="auto"/>
              <w:rPr>
                <w:rFonts w:ascii="Times New Roman" w:hAnsi="Times New Roman"/>
                <w:color w:val="000000"/>
                <w:sz w:val="28"/>
              </w:rPr>
            </w:pPr>
          </w:p>
        </w:tc>
        <w:tc>
          <w:tcPr>
            <w:tcW w:w="496" w:type="dxa"/>
            <w:tcBorders>
              <w:top w:val="nil"/>
              <w:left w:val="single" w:sz="4" w:space="0" w:color="000000"/>
              <w:bottom w:val="nil"/>
              <w:right w:val="single" w:sz="4" w:space="0" w:color="000000"/>
            </w:tcBorders>
          </w:tcPr>
          <w:p w:rsidR="00E617B2" w:rsidRDefault="00E468A1">
            <w:pPr>
              <w:spacing w:line="240" w:lineRule="auto"/>
              <w:rPr>
                <w:rFonts w:ascii="Times New Roman" w:hAnsi="Times New Roman"/>
                <w:color w:val="000000"/>
                <w:sz w:val="28"/>
              </w:rPr>
            </w:pPr>
            <w:r>
              <w:rPr>
                <w:rFonts w:ascii="Times New Roman" w:hAnsi="Times New Roman"/>
                <w:sz w:val="28"/>
              </w:rPr>
              <w:t>→</w:t>
            </w:r>
          </w:p>
        </w:tc>
        <w:tc>
          <w:tcPr>
            <w:tcW w:w="878"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rPr>
                <w:rFonts w:ascii="Times New Roman" w:hAnsi="Times New Roman"/>
                <w:color w:val="000000"/>
                <w:sz w:val="28"/>
              </w:rPr>
            </w:pPr>
            <w:r>
              <w:rPr>
                <w:rFonts w:ascii="Times New Roman" w:hAnsi="Times New Roman"/>
                <w:sz w:val="28"/>
              </w:rPr>
              <w:t>вечер</w:t>
            </w:r>
          </w:p>
        </w:tc>
        <w:tc>
          <w:tcPr>
            <w:tcW w:w="496" w:type="dxa"/>
            <w:tcBorders>
              <w:top w:val="nil"/>
              <w:left w:val="single" w:sz="4" w:space="0" w:color="000000"/>
              <w:bottom w:val="nil"/>
              <w:right w:val="single" w:sz="4" w:space="0" w:color="000000"/>
            </w:tcBorders>
          </w:tcPr>
          <w:p w:rsidR="00E617B2" w:rsidRDefault="00E468A1">
            <w:pPr>
              <w:spacing w:line="240" w:lineRule="auto"/>
              <w:rPr>
                <w:rFonts w:ascii="Times New Roman" w:hAnsi="Times New Roman"/>
                <w:color w:val="000000"/>
                <w:sz w:val="28"/>
              </w:rPr>
            </w:pPr>
            <w:r>
              <w:rPr>
                <w:rFonts w:ascii="Times New Roman" w:hAnsi="Times New Roman"/>
                <w:sz w:val="28"/>
              </w:rPr>
              <w:t>→</w:t>
            </w:r>
          </w:p>
        </w:tc>
        <w:tc>
          <w:tcPr>
            <w:tcW w:w="813"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rPr>
                <w:rFonts w:ascii="Times New Roman" w:hAnsi="Times New Roman"/>
                <w:color w:val="000000"/>
                <w:sz w:val="28"/>
              </w:rPr>
            </w:pPr>
            <w:r>
              <w:rPr>
                <w:rFonts w:ascii="Times New Roman" w:hAnsi="Times New Roman"/>
                <w:sz w:val="28"/>
              </w:rPr>
              <w:t>ночь</w:t>
            </w:r>
          </w:p>
        </w:tc>
      </w:tr>
    </w:tbl>
    <w:p w:rsidR="00E617B2" w:rsidRDefault="00E468A1">
      <w:pPr>
        <w:spacing w:line="240" w:lineRule="auto"/>
        <w:rPr>
          <w:rFonts w:ascii="Times New Roman" w:hAnsi="Times New Roman"/>
          <w:color w:val="000000"/>
          <w:sz w:val="28"/>
        </w:rPr>
      </w:pPr>
      <w:r>
        <w:rPr>
          <w:rFonts w:ascii="Times New Roman" w:hAnsi="Times New Roman"/>
          <w:sz w:val="28"/>
        </w:rPr>
        <w:t>4.Определи, какое время суток летом длится дольше:</w:t>
      </w:r>
    </w:p>
    <w:p w:rsidR="00E617B2" w:rsidRDefault="00E468A1">
      <w:pPr>
        <w:spacing w:line="240" w:lineRule="auto"/>
        <w:rPr>
          <w:rFonts w:ascii="Times New Roman" w:hAnsi="Times New Roman"/>
          <w:sz w:val="28"/>
        </w:rPr>
      </w:pPr>
      <w:r>
        <w:rPr>
          <w:rFonts w:ascii="Times New Roman" w:hAnsi="Times New Roman"/>
          <w:sz w:val="28"/>
        </w:rPr>
        <w:t xml:space="preserve">а) </w:t>
      </w:r>
      <w:r>
        <w:rPr>
          <w:rFonts w:ascii="Times New Roman" w:hAnsi="Times New Roman"/>
          <w:sz w:val="28"/>
        </w:rPr>
        <w:t>утро;</w:t>
      </w:r>
    </w:p>
    <w:p w:rsidR="00E617B2" w:rsidRDefault="00E468A1">
      <w:pPr>
        <w:spacing w:line="240" w:lineRule="auto"/>
        <w:rPr>
          <w:rFonts w:ascii="Times New Roman" w:hAnsi="Times New Roman"/>
          <w:sz w:val="28"/>
        </w:rPr>
      </w:pPr>
      <w:r>
        <w:rPr>
          <w:rFonts w:ascii="Times New Roman" w:hAnsi="Times New Roman"/>
          <w:sz w:val="28"/>
        </w:rPr>
        <w:t>б) день;</w:t>
      </w:r>
    </w:p>
    <w:p w:rsidR="00E617B2" w:rsidRDefault="00E468A1">
      <w:pPr>
        <w:spacing w:line="240" w:lineRule="auto"/>
        <w:rPr>
          <w:rFonts w:ascii="Times New Roman" w:hAnsi="Times New Roman"/>
          <w:sz w:val="28"/>
        </w:rPr>
      </w:pPr>
      <w:r>
        <w:rPr>
          <w:rFonts w:ascii="Times New Roman" w:hAnsi="Times New Roman"/>
          <w:sz w:val="28"/>
        </w:rPr>
        <w:t>в) ночь.</w:t>
      </w:r>
    </w:p>
    <w:p w:rsidR="00E617B2" w:rsidRDefault="00E468A1">
      <w:pPr>
        <w:spacing w:line="240" w:lineRule="auto"/>
        <w:rPr>
          <w:rFonts w:ascii="Times New Roman" w:hAnsi="Times New Roman"/>
          <w:sz w:val="28"/>
        </w:rPr>
      </w:pPr>
      <w:r>
        <w:rPr>
          <w:rFonts w:ascii="Times New Roman" w:hAnsi="Times New Roman"/>
          <w:sz w:val="28"/>
        </w:rPr>
        <w:t>5.Определи, какое время суток зимой длится дольше:</w:t>
      </w:r>
    </w:p>
    <w:p w:rsidR="00E617B2" w:rsidRDefault="00E468A1">
      <w:pPr>
        <w:spacing w:line="240" w:lineRule="auto"/>
        <w:rPr>
          <w:rFonts w:ascii="Times New Roman" w:hAnsi="Times New Roman"/>
          <w:sz w:val="28"/>
        </w:rPr>
      </w:pPr>
      <w:r>
        <w:rPr>
          <w:rFonts w:ascii="Times New Roman" w:hAnsi="Times New Roman"/>
          <w:sz w:val="28"/>
        </w:rPr>
        <w:t>а) утро;</w:t>
      </w:r>
    </w:p>
    <w:p w:rsidR="00E617B2" w:rsidRDefault="00E468A1">
      <w:pPr>
        <w:spacing w:line="240" w:lineRule="auto"/>
        <w:rPr>
          <w:rFonts w:ascii="Times New Roman" w:hAnsi="Times New Roman"/>
          <w:sz w:val="28"/>
        </w:rPr>
      </w:pPr>
      <w:r>
        <w:rPr>
          <w:rFonts w:ascii="Times New Roman" w:hAnsi="Times New Roman"/>
          <w:sz w:val="28"/>
        </w:rPr>
        <w:t>б) день;</w:t>
      </w:r>
    </w:p>
    <w:p w:rsidR="00E617B2" w:rsidRDefault="00E468A1">
      <w:pPr>
        <w:spacing w:line="240" w:lineRule="auto"/>
        <w:rPr>
          <w:rFonts w:ascii="Times New Roman" w:hAnsi="Times New Roman"/>
          <w:sz w:val="28"/>
        </w:rPr>
      </w:pPr>
      <w:r>
        <w:rPr>
          <w:rFonts w:ascii="Times New Roman" w:hAnsi="Times New Roman"/>
          <w:sz w:val="28"/>
        </w:rPr>
        <w:t>в) ночь.</w:t>
      </w:r>
    </w:p>
    <w:p w:rsidR="00E617B2" w:rsidRDefault="00E468A1">
      <w:pPr>
        <w:spacing w:line="240" w:lineRule="auto"/>
        <w:rPr>
          <w:rFonts w:ascii="Times New Roman" w:hAnsi="Times New Roman"/>
          <w:sz w:val="28"/>
        </w:rPr>
      </w:pPr>
      <w:r>
        <w:rPr>
          <w:rFonts w:ascii="Times New Roman" w:hAnsi="Times New Roman"/>
          <w:sz w:val="28"/>
        </w:rPr>
        <w:lastRenderedPageBreak/>
        <w:t>6.В какое время года солнце светит меньше, листья на деревьях желтеют и опадают:</w:t>
      </w:r>
    </w:p>
    <w:p w:rsidR="00E617B2" w:rsidRDefault="00E468A1">
      <w:pPr>
        <w:spacing w:line="240" w:lineRule="auto"/>
        <w:rPr>
          <w:rFonts w:ascii="Times New Roman" w:hAnsi="Times New Roman"/>
          <w:sz w:val="28"/>
        </w:rPr>
      </w:pPr>
      <w:r>
        <w:rPr>
          <w:rFonts w:ascii="Times New Roman" w:hAnsi="Times New Roman"/>
          <w:sz w:val="28"/>
        </w:rPr>
        <w:t>а) лето ;</w:t>
      </w:r>
    </w:p>
    <w:p w:rsidR="00E617B2" w:rsidRDefault="00E468A1">
      <w:pPr>
        <w:spacing w:line="240" w:lineRule="auto"/>
        <w:rPr>
          <w:rFonts w:ascii="Times New Roman" w:hAnsi="Times New Roman"/>
          <w:sz w:val="28"/>
        </w:rPr>
      </w:pPr>
      <w:r>
        <w:rPr>
          <w:rFonts w:ascii="Times New Roman" w:hAnsi="Times New Roman"/>
          <w:sz w:val="28"/>
        </w:rPr>
        <w:t>б) осень;</w:t>
      </w:r>
    </w:p>
    <w:p w:rsidR="00E617B2" w:rsidRDefault="00E468A1">
      <w:pPr>
        <w:spacing w:line="240" w:lineRule="auto"/>
        <w:rPr>
          <w:rFonts w:ascii="Times New Roman" w:hAnsi="Times New Roman"/>
          <w:sz w:val="28"/>
        </w:rPr>
      </w:pPr>
      <w:r>
        <w:rPr>
          <w:rFonts w:ascii="Times New Roman" w:hAnsi="Times New Roman"/>
          <w:sz w:val="28"/>
        </w:rPr>
        <w:t>в) весна.</w:t>
      </w:r>
    </w:p>
    <w:p w:rsidR="00E617B2" w:rsidRDefault="00E468A1">
      <w:pPr>
        <w:spacing w:line="240" w:lineRule="auto"/>
        <w:rPr>
          <w:rFonts w:ascii="Times New Roman" w:hAnsi="Times New Roman"/>
          <w:sz w:val="28"/>
        </w:rPr>
      </w:pPr>
      <w:r>
        <w:rPr>
          <w:rFonts w:ascii="Times New Roman" w:hAnsi="Times New Roman"/>
          <w:sz w:val="28"/>
        </w:rPr>
        <w:t>7.Что означает слово «листопад»:</w:t>
      </w:r>
    </w:p>
    <w:p w:rsidR="00E617B2" w:rsidRDefault="00E468A1">
      <w:pPr>
        <w:spacing w:line="240" w:lineRule="auto"/>
        <w:rPr>
          <w:rFonts w:ascii="Times New Roman" w:hAnsi="Times New Roman"/>
          <w:sz w:val="28"/>
        </w:rPr>
      </w:pPr>
      <w:r>
        <w:rPr>
          <w:rFonts w:ascii="Times New Roman" w:hAnsi="Times New Roman"/>
          <w:sz w:val="28"/>
        </w:rPr>
        <w:t xml:space="preserve">а) падает </w:t>
      </w:r>
      <w:r>
        <w:rPr>
          <w:rFonts w:ascii="Times New Roman" w:hAnsi="Times New Roman"/>
          <w:sz w:val="28"/>
        </w:rPr>
        <w:t>снег;</w:t>
      </w:r>
    </w:p>
    <w:p w:rsidR="00E617B2" w:rsidRDefault="00E468A1">
      <w:pPr>
        <w:spacing w:line="240" w:lineRule="auto"/>
        <w:rPr>
          <w:rFonts w:ascii="Times New Roman" w:hAnsi="Times New Roman"/>
          <w:sz w:val="28"/>
        </w:rPr>
      </w:pPr>
      <w:r>
        <w:rPr>
          <w:rFonts w:ascii="Times New Roman" w:hAnsi="Times New Roman"/>
          <w:sz w:val="28"/>
        </w:rPr>
        <w:t>б) идёт дождь;</w:t>
      </w:r>
    </w:p>
    <w:p w:rsidR="00E617B2" w:rsidRDefault="00E468A1">
      <w:pPr>
        <w:spacing w:line="240" w:lineRule="auto"/>
        <w:rPr>
          <w:rFonts w:ascii="Times New Roman" w:hAnsi="Times New Roman"/>
          <w:sz w:val="28"/>
        </w:rPr>
      </w:pPr>
      <w:r>
        <w:rPr>
          <w:rFonts w:ascii="Times New Roman" w:hAnsi="Times New Roman"/>
          <w:sz w:val="28"/>
        </w:rPr>
        <w:t>в) опадают листья.</w:t>
      </w:r>
    </w:p>
    <w:p w:rsidR="00E617B2" w:rsidRDefault="00E468A1">
      <w:pPr>
        <w:spacing w:line="240" w:lineRule="auto"/>
        <w:rPr>
          <w:rFonts w:ascii="Times New Roman" w:hAnsi="Times New Roman"/>
          <w:sz w:val="28"/>
        </w:rPr>
      </w:pPr>
      <w:r>
        <w:rPr>
          <w:rFonts w:ascii="Times New Roman" w:hAnsi="Times New Roman"/>
          <w:sz w:val="28"/>
        </w:rPr>
        <w:t>8.Почему осенью улетаю птицы:</w:t>
      </w:r>
    </w:p>
    <w:p w:rsidR="00E617B2" w:rsidRDefault="00E468A1">
      <w:pPr>
        <w:spacing w:line="240" w:lineRule="auto"/>
        <w:rPr>
          <w:rFonts w:ascii="Times New Roman" w:hAnsi="Times New Roman"/>
          <w:sz w:val="28"/>
        </w:rPr>
      </w:pPr>
      <w:r>
        <w:rPr>
          <w:rFonts w:ascii="Times New Roman" w:hAnsi="Times New Roman"/>
          <w:sz w:val="28"/>
        </w:rPr>
        <w:t>а) нечего есть;</w:t>
      </w:r>
    </w:p>
    <w:p w:rsidR="00E617B2" w:rsidRDefault="00E468A1">
      <w:pPr>
        <w:spacing w:line="240" w:lineRule="auto"/>
        <w:rPr>
          <w:rFonts w:ascii="Times New Roman" w:hAnsi="Times New Roman"/>
          <w:sz w:val="28"/>
        </w:rPr>
      </w:pPr>
      <w:r>
        <w:rPr>
          <w:rFonts w:ascii="Times New Roman" w:hAnsi="Times New Roman"/>
          <w:sz w:val="28"/>
        </w:rPr>
        <w:t>б) холодно;</w:t>
      </w:r>
    </w:p>
    <w:p w:rsidR="00E617B2" w:rsidRDefault="00E468A1">
      <w:pPr>
        <w:spacing w:line="240" w:lineRule="auto"/>
        <w:rPr>
          <w:rFonts w:ascii="Times New Roman" w:hAnsi="Times New Roman"/>
          <w:sz w:val="28"/>
        </w:rPr>
      </w:pPr>
      <w:r>
        <w:rPr>
          <w:rFonts w:ascii="Times New Roman" w:hAnsi="Times New Roman"/>
          <w:sz w:val="28"/>
        </w:rPr>
        <w:t>в) хочется путешествовать</w:t>
      </w:r>
    </w:p>
    <w:p w:rsidR="00E617B2" w:rsidRDefault="00E468A1">
      <w:pPr>
        <w:spacing w:line="240" w:lineRule="auto"/>
        <w:rPr>
          <w:rFonts w:ascii="Times New Roman" w:hAnsi="Times New Roman"/>
          <w:sz w:val="28"/>
        </w:rPr>
      </w:pPr>
      <w:r>
        <w:rPr>
          <w:rFonts w:ascii="Times New Roman" w:hAnsi="Times New Roman"/>
          <w:sz w:val="28"/>
        </w:rPr>
        <w:t>9.Какие месяцы относятся к осенним:</w:t>
      </w:r>
    </w:p>
    <w:p w:rsidR="00E617B2" w:rsidRDefault="00E468A1">
      <w:pPr>
        <w:spacing w:line="240" w:lineRule="auto"/>
        <w:rPr>
          <w:rFonts w:ascii="Times New Roman" w:hAnsi="Times New Roman"/>
          <w:sz w:val="28"/>
        </w:rPr>
      </w:pPr>
      <w:r>
        <w:rPr>
          <w:rFonts w:ascii="Times New Roman" w:hAnsi="Times New Roman"/>
          <w:sz w:val="28"/>
        </w:rPr>
        <w:t>а) март, апрель, май;</w:t>
      </w:r>
    </w:p>
    <w:p w:rsidR="00E617B2" w:rsidRDefault="00E468A1">
      <w:pPr>
        <w:spacing w:line="240" w:lineRule="auto"/>
        <w:rPr>
          <w:rFonts w:ascii="Times New Roman" w:hAnsi="Times New Roman"/>
          <w:sz w:val="28"/>
        </w:rPr>
      </w:pPr>
      <w:r>
        <w:rPr>
          <w:rFonts w:ascii="Times New Roman" w:hAnsi="Times New Roman"/>
          <w:sz w:val="28"/>
        </w:rPr>
        <w:t>б) сентябрь, октябрь, ноябрь;</w:t>
      </w:r>
    </w:p>
    <w:p w:rsidR="00E617B2" w:rsidRDefault="00E468A1">
      <w:pPr>
        <w:spacing w:line="240" w:lineRule="auto"/>
        <w:rPr>
          <w:rFonts w:ascii="Times New Roman" w:hAnsi="Times New Roman"/>
          <w:sz w:val="28"/>
        </w:rPr>
      </w:pPr>
      <w:r>
        <w:rPr>
          <w:rFonts w:ascii="Times New Roman" w:hAnsi="Times New Roman"/>
          <w:sz w:val="28"/>
        </w:rPr>
        <w:t>в) июнь, июль, август.</w:t>
      </w:r>
    </w:p>
    <w:p w:rsidR="00E617B2" w:rsidRDefault="00E468A1">
      <w:pPr>
        <w:spacing w:line="240" w:lineRule="auto"/>
        <w:rPr>
          <w:rFonts w:ascii="Times New Roman" w:hAnsi="Times New Roman"/>
          <w:sz w:val="28"/>
        </w:rPr>
      </w:pPr>
      <w:r>
        <w:rPr>
          <w:rFonts w:ascii="Times New Roman" w:hAnsi="Times New Roman"/>
          <w:sz w:val="28"/>
        </w:rPr>
        <w:t xml:space="preserve">10.Какой месяц осени </w:t>
      </w:r>
      <w:r>
        <w:rPr>
          <w:rFonts w:ascii="Times New Roman" w:hAnsi="Times New Roman"/>
          <w:sz w:val="28"/>
        </w:rPr>
        <w:t>называют поздней  осенью, начинаются заморозки, выпадает первый снег:</w:t>
      </w:r>
    </w:p>
    <w:p w:rsidR="00E617B2" w:rsidRDefault="00E468A1">
      <w:pPr>
        <w:spacing w:line="240" w:lineRule="auto"/>
        <w:rPr>
          <w:rFonts w:ascii="Times New Roman" w:hAnsi="Times New Roman"/>
          <w:sz w:val="28"/>
        </w:rPr>
      </w:pPr>
      <w:r>
        <w:rPr>
          <w:rFonts w:ascii="Times New Roman" w:hAnsi="Times New Roman"/>
          <w:sz w:val="28"/>
        </w:rPr>
        <w:t>а) сентябрь;</w:t>
      </w:r>
    </w:p>
    <w:p w:rsidR="00E617B2" w:rsidRDefault="00E468A1">
      <w:pPr>
        <w:spacing w:line="240" w:lineRule="auto"/>
        <w:rPr>
          <w:rFonts w:ascii="Times New Roman" w:hAnsi="Times New Roman"/>
          <w:sz w:val="28"/>
        </w:rPr>
      </w:pPr>
      <w:r>
        <w:rPr>
          <w:rFonts w:ascii="Times New Roman" w:hAnsi="Times New Roman"/>
          <w:sz w:val="28"/>
        </w:rPr>
        <w:t>б) октябрь;</w:t>
      </w:r>
    </w:p>
    <w:p w:rsidR="00E617B2" w:rsidRDefault="00E468A1">
      <w:pPr>
        <w:spacing w:line="240" w:lineRule="auto"/>
        <w:rPr>
          <w:rFonts w:ascii="Times New Roman" w:hAnsi="Times New Roman"/>
          <w:sz w:val="28"/>
        </w:rPr>
      </w:pPr>
      <w:r>
        <w:rPr>
          <w:rFonts w:ascii="Times New Roman" w:hAnsi="Times New Roman"/>
          <w:sz w:val="28"/>
        </w:rPr>
        <w:t>в) ноябрь.</w:t>
      </w:r>
    </w:p>
    <w:p w:rsidR="00E617B2" w:rsidRDefault="00E468A1">
      <w:pPr>
        <w:spacing w:line="240" w:lineRule="auto"/>
        <w:rPr>
          <w:rFonts w:ascii="Times New Roman" w:hAnsi="Times New Roman"/>
          <w:sz w:val="28"/>
        </w:rPr>
      </w:pPr>
      <w:r>
        <w:rPr>
          <w:rFonts w:ascii="Times New Roman" w:hAnsi="Times New Roman"/>
          <w:sz w:val="28"/>
        </w:rPr>
        <w:t>Оценка результатов теста:_______________</w:t>
      </w:r>
    </w:p>
    <w:p w:rsidR="00E617B2" w:rsidRDefault="00E468A1">
      <w:pPr>
        <w:spacing w:line="240" w:lineRule="auto"/>
        <w:rPr>
          <w:rFonts w:ascii="Times New Roman" w:hAnsi="Times New Roman"/>
          <w:sz w:val="28"/>
        </w:rPr>
      </w:pPr>
      <w:r>
        <w:rPr>
          <w:rFonts w:ascii="Times New Roman" w:hAnsi="Times New Roman"/>
          <w:sz w:val="28"/>
        </w:rPr>
        <w:t xml:space="preserve">«5» - 10-9 баллов </w:t>
      </w:r>
    </w:p>
    <w:p w:rsidR="00E617B2" w:rsidRDefault="00E468A1">
      <w:pPr>
        <w:spacing w:line="240" w:lineRule="auto"/>
        <w:rPr>
          <w:rFonts w:ascii="Times New Roman" w:hAnsi="Times New Roman"/>
          <w:sz w:val="28"/>
        </w:rPr>
      </w:pPr>
      <w:r>
        <w:rPr>
          <w:rFonts w:ascii="Times New Roman" w:hAnsi="Times New Roman"/>
          <w:sz w:val="28"/>
        </w:rPr>
        <w:t xml:space="preserve">«4» - 8-7 баллов </w:t>
      </w:r>
    </w:p>
    <w:p w:rsidR="00E617B2" w:rsidRDefault="00E468A1">
      <w:pPr>
        <w:spacing w:line="240" w:lineRule="auto"/>
        <w:rPr>
          <w:rFonts w:ascii="Times New Roman" w:hAnsi="Times New Roman"/>
          <w:sz w:val="28"/>
        </w:rPr>
      </w:pPr>
      <w:r>
        <w:rPr>
          <w:rFonts w:ascii="Times New Roman" w:hAnsi="Times New Roman"/>
          <w:sz w:val="28"/>
        </w:rPr>
        <w:t>«3» - 6-5 баллов</w:t>
      </w: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lastRenderedPageBreak/>
        <w:t>2 четверть</w:t>
      </w:r>
    </w:p>
    <w:p w:rsidR="00E617B2" w:rsidRDefault="00E468A1">
      <w:pPr>
        <w:spacing w:line="240" w:lineRule="auto"/>
        <w:jc w:val="center"/>
        <w:rPr>
          <w:rFonts w:ascii="Times New Roman" w:hAnsi="Times New Roman"/>
          <w:sz w:val="28"/>
        </w:rPr>
      </w:pPr>
      <w:r>
        <w:rPr>
          <w:rFonts w:ascii="Times New Roman" w:hAnsi="Times New Roman"/>
          <w:sz w:val="28"/>
        </w:rPr>
        <w:t>Тест №2 по теме «Живая природа. Комнатные</w:t>
      </w:r>
      <w:r>
        <w:rPr>
          <w:rFonts w:ascii="Times New Roman" w:hAnsi="Times New Roman"/>
          <w:sz w:val="28"/>
        </w:rPr>
        <w:t xml:space="preserve"> растения»</w:t>
      </w:r>
    </w:p>
    <w:p w:rsidR="00E617B2" w:rsidRDefault="00E617B2">
      <w:pPr>
        <w:spacing w:line="240" w:lineRule="auto"/>
        <w:rPr>
          <w:rFonts w:ascii="Times New Roman" w:hAnsi="Times New Roman"/>
          <w:sz w:val="28"/>
        </w:rPr>
      </w:pPr>
    </w:p>
    <w:p w:rsidR="00E617B2" w:rsidRDefault="00E468A1">
      <w:pPr>
        <w:spacing w:line="240" w:lineRule="auto"/>
        <w:rPr>
          <w:rFonts w:ascii="Times New Roman" w:hAnsi="Times New Roman"/>
          <w:sz w:val="28"/>
        </w:rPr>
      </w:pPr>
      <w:r>
        <w:rPr>
          <w:rFonts w:ascii="Times New Roman" w:hAnsi="Times New Roman"/>
          <w:sz w:val="28"/>
        </w:rPr>
        <w:t>1. Как называются растения, которые выращивают в своих домах:</w:t>
      </w:r>
    </w:p>
    <w:p w:rsidR="00E617B2" w:rsidRDefault="00E468A1">
      <w:pPr>
        <w:spacing w:line="240" w:lineRule="auto"/>
        <w:rPr>
          <w:rFonts w:ascii="Times New Roman" w:hAnsi="Times New Roman"/>
          <w:sz w:val="28"/>
        </w:rPr>
      </w:pPr>
      <w:r>
        <w:rPr>
          <w:rFonts w:ascii="Times New Roman" w:hAnsi="Times New Roman"/>
          <w:sz w:val="28"/>
        </w:rPr>
        <w:t>а) комнатные;</w:t>
      </w:r>
    </w:p>
    <w:p w:rsidR="00E617B2" w:rsidRDefault="00E468A1">
      <w:pPr>
        <w:spacing w:line="240" w:lineRule="auto"/>
        <w:rPr>
          <w:rFonts w:ascii="Times New Roman" w:hAnsi="Times New Roman"/>
          <w:sz w:val="28"/>
        </w:rPr>
      </w:pPr>
      <w:r>
        <w:rPr>
          <w:rFonts w:ascii="Times New Roman" w:hAnsi="Times New Roman"/>
          <w:sz w:val="28"/>
        </w:rPr>
        <w:t>б) садовые.</w:t>
      </w:r>
    </w:p>
    <w:p w:rsidR="00E617B2" w:rsidRDefault="00E468A1">
      <w:pPr>
        <w:spacing w:line="240" w:lineRule="auto"/>
        <w:rPr>
          <w:rFonts w:ascii="Times New Roman" w:hAnsi="Times New Roman"/>
          <w:sz w:val="28"/>
        </w:rPr>
      </w:pPr>
      <w:r>
        <w:rPr>
          <w:rFonts w:ascii="Times New Roman" w:hAnsi="Times New Roman"/>
          <w:sz w:val="28"/>
        </w:rPr>
        <w:t>2. Соединить правильно названия части растений:</w:t>
      </w:r>
    </w:p>
    <w:p w:rsidR="00E617B2" w:rsidRDefault="00E468A1">
      <w:pPr>
        <w:spacing w:line="240" w:lineRule="auto"/>
        <w:rPr>
          <w:rFonts w:ascii="Times New Roman" w:hAnsi="Times New Roman"/>
          <w:sz w:val="28"/>
          <w:u w:val="single"/>
        </w:rPr>
      </w:pPr>
      <w:r>
        <w:rPr>
          <w:rFonts w:ascii="Times New Roman" w:hAnsi="Times New Roman"/>
          <w:noProof/>
          <w:sz w:val="28"/>
        </w:rPr>
        <w:drawing>
          <wp:inline distT="0" distB="0" distL="0" distR="0">
            <wp:extent cx="1323975" cy="1762125"/>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6"/>
                    <a:srcRect/>
                    <a:stretch/>
                  </pic:blipFill>
                  <pic:spPr>
                    <a:xfrm>
                      <a:off x="0" y="0"/>
                      <a:ext cx="1323975" cy="1762125"/>
                    </a:xfrm>
                    <a:prstGeom prst="rect">
                      <a:avLst/>
                    </a:prstGeom>
                  </pic:spPr>
                </pic:pic>
              </a:graphicData>
            </a:graphic>
          </wp:inline>
        </w:drawing>
      </w:r>
      <w:r>
        <w:rPr>
          <w:rFonts w:ascii="Times New Roman" w:hAnsi="Times New Roman"/>
          <w:sz w:val="28"/>
          <w:u w:val="single"/>
        </w:rPr>
        <w:t xml:space="preserve"> </w:t>
      </w: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5"/>
        <w:gridCol w:w="277"/>
        <w:gridCol w:w="1184"/>
        <w:gridCol w:w="843"/>
        <w:gridCol w:w="1268"/>
        <w:gridCol w:w="360"/>
        <w:gridCol w:w="1283"/>
      </w:tblGrid>
      <w:tr w:rsidR="00E617B2">
        <w:trPr>
          <w:trHeight w:val="360"/>
        </w:trPr>
        <w:tc>
          <w:tcPr>
            <w:tcW w:w="1205"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u w:val="single"/>
              </w:rPr>
            </w:pPr>
            <w:r>
              <w:rPr>
                <w:rFonts w:ascii="Times New Roman" w:hAnsi="Times New Roman"/>
                <w:sz w:val="28"/>
                <w:u w:val="single"/>
              </w:rPr>
              <w:t>Лист</w:t>
            </w:r>
          </w:p>
        </w:tc>
        <w:tc>
          <w:tcPr>
            <w:tcW w:w="277" w:type="dxa"/>
            <w:tcBorders>
              <w:top w:val="nil"/>
              <w:left w:val="single" w:sz="4" w:space="0" w:color="000000"/>
              <w:bottom w:val="nil"/>
              <w:right w:val="single" w:sz="4" w:space="0" w:color="000000"/>
            </w:tcBorders>
          </w:tcPr>
          <w:p w:rsidR="00E617B2" w:rsidRDefault="00E617B2">
            <w:pPr>
              <w:spacing w:line="240" w:lineRule="auto"/>
              <w:rPr>
                <w:rFonts w:ascii="Times New Roman" w:hAnsi="Times New Roman"/>
                <w:color w:val="000000"/>
                <w:sz w:val="28"/>
                <w:u w:val="single"/>
              </w:rPr>
            </w:pPr>
          </w:p>
        </w:tc>
        <w:tc>
          <w:tcPr>
            <w:tcW w:w="1184"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u w:val="single"/>
              </w:rPr>
            </w:pPr>
            <w:r>
              <w:rPr>
                <w:rFonts w:ascii="Times New Roman" w:hAnsi="Times New Roman"/>
                <w:sz w:val="28"/>
                <w:u w:val="single"/>
              </w:rPr>
              <w:t>Стебель</w:t>
            </w:r>
          </w:p>
        </w:tc>
        <w:tc>
          <w:tcPr>
            <w:tcW w:w="843" w:type="dxa"/>
            <w:tcBorders>
              <w:top w:val="nil"/>
              <w:left w:val="single" w:sz="4" w:space="0" w:color="000000"/>
              <w:bottom w:val="nil"/>
              <w:right w:val="single" w:sz="4" w:space="0" w:color="000000"/>
            </w:tcBorders>
          </w:tcPr>
          <w:p w:rsidR="00E617B2" w:rsidRDefault="00E617B2">
            <w:pPr>
              <w:spacing w:line="240" w:lineRule="auto"/>
              <w:rPr>
                <w:rFonts w:ascii="Times New Roman" w:hAnsi="Times New Roman"/>
                <w:color w:val="000000"/>
                <w:sz w:val="28"/>
                <w:u w:val="single"/>
              </w:rPr>
            </w:pPr>
          </w:p>
        </w:tc>
        <w:tc>
          <w:tcPr>
            <w:tcW w:w="1268"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u w:val="single"/>
              </w:rPr>
            </w:pPr>
            <w:r>
              <w:rPr>
                <w:rFonts w:ascii="Times New Roman" w:hAnsi="Times New Roman"/>
                <w:sz w:val="28"/>
                <w:u w:val="single"/>
              </w:rPr>
              <w:t>Цветок</w:t>
            </w:r>
          </w:p>
        </w:tc>
        <w:tc>
          <w:tcPr>
            <w:tcW w:w="360" w:type="dxa"/>
            <w:tcBorders>
              <w:top w:val="nil"/>
              <w:left w:val="single" w:sz="4" w:space="0" w:color="000000"/>
              <w:bottom w:val="nil"/>
              <w:right w:val="single" w:sz="4" w:space="0" w:color="000000"/>
            </w:tcBorders>
          </w:tcPr>
          <w:p w:rsidR="00E617B2" w:rsidRDefault="00E617B2">
            <w:pPr>
              <w:spacing w:line="240" w:lineRule="auto"/>
              <w:rPr>
                <w:rFonts w:ascii="Times New Roman" w:hAnsi="Times New Roman"/>
                <w:color w:val="000000"/>
                <w:sz w:val="28"/>
                <w:u w:val="single"/>
              </w:rPr>
            </w:pPr>
          </w:p>
        </w:tc>
        <w:tc>
          <w:tcPr>
            <w:tcW w:w="1283"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u w:val="single"/>
              </w:rPr>
            </w:pPr>
            <w:r>
              <w:rPr>
                <w:rFonts w:ascii="Times New Roman" w:hAnsi="Times New Roman"/>
                <w:sz w:val="28"/>
                <w:u w:val="single"/>
              </w:rPr>
              <w:t>Корень</w:t>
            </w:r>
          </w:p>
        </w:tc>
      </w:tr>
    </w:tbl>
    <w:p w:rsidR="00E617B2" w:rsidRDefault="00E468A1">
      <w:pPr>
        <w:spacing w:line="240" w:lineRule="auto"/>
        <w:rPr>
          <w:rFonts w:ascii="Times New Roman" w:hAnsi="Times New Roman"/>
          <w:color w:val="000000"/>
          <w:sz w:val="28"/>
        </w:rPr>
      </w:pPr>
      <w:r>
        <w:rPr>
          <w:rFonts w:ascii="Times New Roman" w:hAnsi="Times New Roman"/>
          <w:sz w:val="28"/>
        </w:rPr>
        <w:t>3. Корень…</w:t>
      </w:r>
    </w:p>
    <w:p w:rsidR="00E617B2" w:rsidRDefault="00E468A1">
      <w:pPr>
        <w:spacing w:line="240" w:lineRule="auto"/>
        <w:rPr>
          <w:rFonts w:ascii="Times New Roman" w:hAnsi="Times New Roman"/>
          <w:sz w:val="28"/>
        </w:rPr>
      </w:pPr>
      <w:r>
        <w:rPr>
          <w:rFonts w:ascii="Times New Roman" w:hAnsi="Times New Roman"/>
          <w:sz w:val="28"/>
        </w:rPr>
        <w:t>а) удерживает растение в земле, всасывает воду;</w:t>
      </w:r>
    </w:p>
    <w:p w:rsidR="00E617B2" w:rsidRDefault="00E468A1">
      <w:pPr>
        <w:spacing w:line="240" w:lineRule="auto"/>
        <w:rPr>
          <w:rFonts w:ascii="Times New Roman" w:hAnsi="Times New Roman"/>
          <w:sz w:val="28"/>
        </w:rPr>
      </w:pPr>
      <w:r>
        <w:rPr>
          <w:rFonts w:ascii="Times New Roman" w:hAnsi="Times New Roman"/>
          <w:sz w:val="28"/>
        </w:rPr>
        <w:t xml:space="preserve">б) помогает </w:t>
      </w:r>
      <w:r>
        <w:rPr>
          <w:rFonts w:ascii="Times New Roman" w:hAnsi="Times New Roman"/>
          <w:sz w:val="28"/>
        </w:rPr>
        <w:t>растению тянуться к свету.</w:t>
      </w:r>
    </w:p>
    <w:p w:rsidR="00E617B2" w:rsidRDefault="00E468A1">
      <w:pPr>
        <w:spacing w:line="240" w:lineRule="auto"/>
        <w:rPr>
          <w:rFonts w:ascii="Times New Roman" w:hAnsi="Times New Roman"/>
          <w:sz w:val="28"/>
        </w:rPr>
      </w:pPr>
      <w:r>
        <w:rPr>
          <w:rFonts w:ascii="Times New Roman" w:hAnsi="Times New Roman"/>
          <w:sz w:val="28"/>
        </w:rPr>
        <w:t>4. Стебель..</w:t>
      </w:r>
    </w:p>
    <w:p w:rsidR="00E617B2" w:rsidRDefault="00E468A1">
      <w:pPr>
        <w:spacing w:line="240" w:lineRule="auto"/>
        <w:rPr>
          <w:rFonts w:ascii="Times New Roman" w:hAnsi="Times New Roman"/>
          <w:sz w:val="28"/>
        </w:rPr>
      </w:pPr>
      <w:r>
        <w:rPr>
          <w:rFonts w:ascii="Times New Roman" w:hAnsi="Times New Roman"/>
          <w:sz w:val="28"/>
        </w:rPr>
        <w:t>а) помогает растению тянуться к свету;</w:t>
      </w:r>
    </w:p>
    <w:p w:rsidR="00E617B2" w:rsidRDefault="00E468A1">
      <w:pPr>
        <w:spacing w:line="240" w:lineRule="auto"/>
        <w:rPr>
          <w:rFonts w:ascii="Times New Roman" w:hAnsi="Times New Roman"/>
          <w:sz w:val="28"/>
        </w:rPr>
      </w:pPr>
      <w:r>
        <w:rPr>
          <w:rFonts w:ascii="Times New Roman" w:hAnsi="Times New Roman"/>
          <w:sz w:val="28"/>
        </w:rPr>
        <w:t>б)  из них образуются плоды и семена.</w:t>
      </w:r>
    </w:p>
    <w:p w:rsidR="00E617B2" w:rsidRDefault="00E468A1">
      <w:pPr>
        <w:spacing w:line="240" w:lineRule="auto"/>
        <w:rPr>
          <w:rFonts w:ascii="Times New Roman" w:hAnsi="Times New Roman"/>
          <w:sz w:val="28"/>
        </w:rPr>
      </w:pPr>
      <w:r>
        <w:rPr>
          <w:rFonts w:ascii="Times New Roman" w:hAnsi="Times New Roman"/>
          <w:sz w:val="28"/>
        </w:rPr>
        <w:t>5. Растения очищают воздух с помощью</w:t>
      </w:r>
    </w:p>
    <w:p w:rsidR="00E617B2" w:rsidRDefault="00E468A1">
      <w:pPr>
        <w:spacing w:line="240" w:lineRule="auto"/>
        <w:rPr>
          <w:rFonts w:ascii="Times New Roman" w:hAnsi="Times New Roman"/>
          <w:sz w:val="28"/>
        </w:rPr>
      </w:pPr>
      <w:r>
        <w:rPr>
          <w:rFonts w:ascii="Times New Roman" w:hAnsi="Times New Roman"/>
          <w:sz w:val="28"/>
        </w:rPr>
        <w:t>а) листьев;</w:t>
      </w:r>
    </w:p>
    <w:p w:rsidR="00E617B2" w:rsidRDefault="00E468A1">
      <w:pPr>
        <w:spacing w:line="240" w:lineRule="auto"/>
        <w:rPr>
          <w:rFonts w:ascii="Times New Roman" w:hAnsi="Times New Roman"/>
          <w:sz w:val="28"/>
        </w:rPr>
      </w:pPr>
      <w:r>
        <w:rPr>
          <w:rFonts w:ascii="Times New Roman" w:hAnsi="Times New Roman"/>
          <w:sz w:val="28"/>
        </w:rPr>
        <w:t>б) корней.</w:t>
      </w:r>
    </w:p>
    <w:p w:rsidR="00E617B2" w:rsidRDefault="00E468A1">
      <w:pPr>
        <w:spacing w:line="240" w:lineRule="auto"/>
        <w:rPr>
          <w:rFonts w:ascii="Times New Roman" w:hAnsi="Times New Roman"/>
          <w:sz w:val="28"/>
        </w:rPr>
      </w:pPr>
      <w:r>
        <w:rPr>
          <w:rFonts w:ascii="Times New Roman" w:hAnsi="Times New Roman"/>
          <w:sz w:val="28"/>
        </w:rPr>
        <w:t>6. Лист клёна покрась жёлтым цветом, лист дуба – коричневым, лист берёзы –з</w:t>
      </w:r>
      <w:r>
        <w:rPr>
          <w:rFonts w:ascii="Times New Roman" w:hAnsi="Times New Roman"/>
          <w:sz w:val="28"/>
        </w:rPr>
        <w:t>елёным.</w:t>
      </w:r>
    </w:p>
    <w:p w:rsidR="00E617B2" w:rsidRDefault="00E468A1">
      <w:pPr>
        <w:spacing w:line="240" w:lineRule="auto"/>
        <w:rPr>
          <w:rFonts w:ascii="Times New Roman" w:hAnsi="Times New Roman"/>
          <w:sz w:val="28"/>
        </w:rPr>
      </w:pPr>
      <w:r>
        <w:rPr>
          <w:rFonts w:ascii="Times New Roman" w:hAnsi="Times New Roman"/>
          <w:noProof/>
          <w:sz w:val="28"/>
        </w:rPr>
        <w:lastRenderedPageBreak/>
        <w:drawing>
          <wp:inline distT="0" distB="0" distL="0" distR="0">
            <wp:extent cx="3790950" cy="2019300"/>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7"/>
                    <a:srcRect/>
                    <a:stretch/>
                  </pic:blipFill>
                  <pic:spPr>
                    <a:xfrm>
                      <a:off x="0" y="0"/>
                      <a:ext cx="3790950" cy="2019300"/>
                    </a:xfrm>
                    <a:prstGeom prst="rect">
                      <a:avLst/>
                    </a:prstGeom>
                  </pic:spPr>
                </pic:pic>
              </a:graphicData>
            </a:graphic>
          </wp:inline>
        </w:drawing>
      </w:r>
    </w:p>
    <w:p w:rsidR="00E617B2" w:rsidRDefault="00E468A1">
      <w:pPr>
        <w:spacing w:line="240" w:lineRule="auto"/>
        <w:rPr>
          <w:rFonts w:ascii="Times New Roman" w:hAnsi="Times New Roman"/>
          <w:sz w:val="28"/>
        </w:rPr>
      </w:pPr>
      <w:r>
        <w:rPr>
          <w:rFonts w:ascii="Times New Roman" w:hAnsi="Times New Roman"/>
          <w:sz w:val="28"/>
        </w:rPr>
        <w:t>7. Растению нужны для жизни:</w:t>
      </w:r>
    </w:p>
    <w:p w:rsidR="00E617B2" w:rsidRDefault="00E468A1">
      <w:pPr>
        <w:spacing w:line="240" w:lineRule="auto"/>
        <w:rPr>
          <w:rFonts w:ascii="Times New Roman" w:hAnsi="Times New Roman"/>
          <w:sz w:val="28"/>
        </w:rPr>
      </w:pPr>
      <w:r>
        <w:rPr>
          <w:rFonts w:ascii="Times New Roman" w:hAnsi="Times New Roman"/>
          <w:sz w:val="28"/>
        </w:rPr>
        <w:t>а) свет             в) лёд             д) тепло</w:t>
      </w:r>
    </w:p>
    <w:p w:rsidR="00E617B2" w:rsidRDefault="00E468A1">
      <w:pPr>
        <w:spacing w:line="240" w:lineRule="auto"/>
        <w:rPr>
          <w:rFonts w:ascii="Times New Roman" w:hAnsi="Times New Roman"/>
          <w:sz w:val="28"/>
        </w:rPr>
      </w:pPr>
      <w:r>
        <w:rPr>
          <w:rFonts w:ascii="Times New Roman" w:hAnsi="Times New Roman"/>
          <w:sz w:val="28"/>
        </w:rPr>
        <w:t>б) вода             г) воздух       е) холод</w:t>
      </w:r>
    </w:p>
    <w:p w:rsidR="00E617B2" w:rsidRDefault="00E468A1">
      <w:pPr>
        <w:spacing w:line="240" w:lineRule="auto"/>
        <w:rPr>
          <w:rFonts w:ascii="Times New Roman" w:hAnsi="Times New Roman"/>
          <w:sz w:val="28"/>
        </w:rPr>
      </w:pPr>
      <w:r>
        <w:rPr>
          <w:rFonts w:ascii="Times New Roman" w:hAnsi="Times New Roman"/>
          <w:sz w:val="28"/>
        </w:rPr>
        <w:t>8. Растения, которые любят воду называются..</w:t>
      </w:r>
    </w:p>
    <w:p w:rsidR="00E617B2" w:rsidRDefault="00E468A1">
      <w:pPr>
        <w:spacing w:line="240" w:lineRule="auto"/>
        <w:rPr>
          <w:rFonts w:ascii="Times New Roman" w:hAnsi="Times New Roman"/>
          <w:sz w:val="28"/>
        </w:rPr>
      </w:pPr>
      <w:r>
        <w:rPr>
          <w:rFonts w:ascii="Times New Roman" w:hAnsi="Times New Roman"/>
          <w:sz w:val="28"/>
        </w:rPr>
        <w:t>а) влаголюбивые</w:t>
      </w:r>
    </w:p>
    <w:p w:rsidR="00E617B2" w:rsidRDefault="00E468A1">
      <w:pPr>
        <w:spacing w:line="240" w:lineRule="auto"/>
        <w:rPr>
          <w:rFonts w:ascii="Times New Roman" w:hAnsi="Times New Roman"/>
          <w:sz w:val="28"/>
        </w:rPr>
      </w:pPr>
      <w:r>
        <w:rPr>
          <w:rFonts w:ascii="Times New Roman" w:hAnsi="Times New Roman"/>
          <w:sz w:val="28"/>
        </w:rPr>
        <w:t>б) засухоустойчивые</w:t>
      </w:r>
    </w:p>
    <w:p w:rsidR="00E617B2" w:rsidRDefault="00E468A1">
      <w:pPr>
        <w:spacing w:line="240" w:lineRule="auto"/>
        <w:rPr>
          <w:rFonts w:ascii="Times New Roman" w:hAnsi="Times New Roman"/>
          <w:sz w:val="28"/>
        </w:rPr>
      </w:pPr>
      <w:r>
        <w:rPr>
          <w:rFonts w:ascii="Times New Roman" w:hAnsi="Times New Roman"/>
          <w:sz w:val="28"/>
        </w:rPr>
        <w:t>9. Растения, которые любят свет называются.</w:t>
      </w:r>
      <w:r>
        <w:rPr>
          <w:rFonts w:ascii="Times New Roman" w:hAnsi="Times New Roman"/>
          <w:sz w:val="28"/>
        </w:rPr>
        <w:t>.</w:t>
      </w:r>
    </w:p>
    <w:p w:rsidR="00E617B2" w:rsidRDefault="00E468A1">
      <w:pPr>
        <w:spacing w:line="240" w:lineRule="auto"/>
        <w:rPr>
          <w:rFonts w:ascii="Times New Roman" w:hAnsi="Times New Roman"/>
          <w:sz w:val="28"/>
        </w:rPr>
      </w:pPr>
      <w:r>
        <w:rPr>
          <w:rFonts w:ascii="Times New Roman" w:hAnsi="Times New Roman"/>
          <w:sz w:val="28"/>
        </w:rPr>
        <w:t>а) светолюбивые</w:t>
      </w:r>
    </w:p>
    <w:p w:rsidR="00E617B2" w:rsidRDefault="00E468A1">
      <w:pPr>
        <w:spacing w:line="240" w:lineRule="auto"/>
        <w:rPr>
          <w:rFonts w:ascii="Times New Roman" w:hAnsi="Times New Roman"/>
          <w:sz w:val="28"/>
        </w:rPr>
      </w:pPr>
      <w:r>
        <w:rPr>
          <w:rFonts w:ascii="Times New Roman" w:hAnsi="Times New Roman"/>
          <w:sz w:val="28"/>
        </w:rPr>
        <w:t>б) тенелюбивые</w:t>
      </w:r>
    </w:p>
    <w:p w:rsidR="00E617B2" w:rsidRDefault="00E468A1">
      <w:pPr>
        <w:spacing w:line="240" w:lineRule="auto"/>
        <w:rPr>
          <w:rFonts w:ascii="Times New Roman" w:hAnsi="Times New Roman"/>
          <w:sz w:val="28"/>
        </w:rPr>
      </w:pPr>
      <w:r>
        <w:rPr>
          <w:rFonts w:ascii="Times New Roman" w:hAnsi="Times New Roman"/>
          <w:sz w:val="28"/>
        </w:rPr>
        <w:t>10. Ухаживая за комнатными растениями их ….</w:t>
      </w:r>
    </w:p>
    <w:p w:rsidR="00E617B2" w:rsidRDefault="00E468A1">
      <w:pPr>
        <w:spacing w:line="240" w:lineRule="auto"/>
        <w:rPr>
          <w:rFonts w:ascii="Times New Roman" w:hAnsi="Times New Roman"/>
          <w:sz w:val="28"/>
        </w:rPr>
      </w:pPr>
      <w:r>
        <w:rPr>
          <w:rFonts w:ascii="Times New Roman" w:hAnsi="Times New Roman"/>
          <w:sz w:val="28"/>
        </w:rPr>
        <w:t>а) не надо поливать;</w:t>
      </w:r>
    </w:p>
    <w:p w:rsidR="00E617B2" w:rsidRDefault="00E468A1">
      <w:pPr>
        <w:spacing w:line="240" w:lineRule="auto"/>
        <w:rPr>
          <w:rFonts w:ascii="Times New Roman" w:hAnsi="Times New Roman"/>
          <w:sz w:val="28"/>
        </w:rPr>
      </w:pPr>
      <w:r>
        <w:rPr>
          <w:rFonts w:ascii="Times New Roman" w:hAnsi="Times New Roman"/>
          <w:sz w:val="28"/>
        </w:rPr>
        <w:t>б) надо поливать</w:t>
      </w:r>
    </w:p>
    <w:p w:rsidR="00E617B2" w:rsidRDefault="00E468A1">
      <w:pPr>
        <w:spacing w:line="240" w:lineRule="auto"/>
        <w:rPr>
          <w:rFonts w:ascii="Times New Roman" w:hAnsi="Times New Roman"/>
          <w:sz w:val="28"/>
        </w:rPr>
      </w:pPr>
      <w:r>
        <w:rPr>
          <w:rFonts w:ascii="Times New Roman" w:hAnsi="Times New Roman"/>
          <w:sz w:val="28"/>
        </w:rPr>
        <w:t>Оценка результатов теста:_______________</w:t>
      </w:r>
    </w:p>
    <w:p w:rsidR="00E617B2" w:rsidRDefault="00E468A1">
      <w:pPr>
        <w:spacing w:line="240" w:lineRule="auto"/>
        <w:rPr>
          <w:rFonts w:ascii="Times New Roman" w:hAnsi="Times New Roman"/>
          <w:sz w:val="28"/>
        </w:rPr>
      </w:pPr>
      <w:r>
        <w:rPr>
          <w:rFonts w:ascii="Times New Roman" w:hAnsi="Times New Roman"/>
          <w:sz w:val="28"/>
        </w:rPr>
        <w:t xml:space="preserve">«5» - 10-9 баллов </w:t>
      </w:r>
    </w:p>
    <w:p w:rsidR="00E617B2" w:rsidRDefault="00E468A1">
      <w:pPr>
        <w:spacing w:line="240" w:lineRule="auto"/>
        <w:rPr>
          <w:rFonts w:ascii="Times New Roman" w:hAnsi="Times New Roman"/>
          <w:sz w:val="28"/>
        </w:rPr>
      </w:pPr>
      <w:r>
        <w:rPr>
          <w:rFonts w:ascii="Times New Roman" w:hAnsi="Times New Roman"/>
          <w:sz w:val="28"/>
        </w:rPr>
        <w:t xml:space="preserve">«4» - 8-7 баллов </w:t>
      </w:r>
    </w:p>
    <w:p w:rsidR="00E617B2" w:rsidRDefault="00E468A1">
      <w:pPr>
        <w:spacing w:line="240" w:lineRule="auto"/>
        <w:rPr>
          <w:rFonts w:ascii="Times New Roman" w:hAnsi="Times New Roman"/>
          <w:sz w:val="28"/>
        </w:rPr>
      </w:pPr>
      <w:r>
        <w:rPr>
          <w:rFonts w:ascii="Times New Roman" w:hAnsi="Times New Roman"/>
          <w:sz w:val="28"/>
        </w:rPr>
        <w:t>«3» - 6-5 баллов</w:t>
      </w:r>
    </w:p>
    <w:p w:rsidR="00E617B2" w:rsidRDefault="00E468A1">
      <w:pPr>
        <w:spacing w:line="240" w:lineRule="auto"/>
        <w:jc w:val="center"/>
        <w:rPr>
          <w:rFonts w:ascii="Times New Roman" w:hAnsi="Times New Roman"/>
          <w:sz w:val="28"/>
        </w:rPr>
      </w:pPr>
      <w:r>
        <w:rPr>
          <w:rFonts w:ascii="Times New Roman" w:hAnsi="Times New Roman"/>
          <w:sz w:val="28"/>
        </w:rPr>
        <w:t>3 четверть</w:t>
      </w:r>
    </w:p>
    <w:p w:rsidR="00E617B2" w:rsidRDefault="00E468A1">
      <w:pPr>
        <w:spacing w:line="240" w:lineRule="auto"/>
        <w:jc w:val="center"/>
        <w:rPr>
          <w:rFonts w:ascii="Times New Roman" w:hAnsi="Times New Roman"/>
          <w:sz w:val="28"/>
        </w:rPr>
      </w:pPr>
      <w:r>
        <w:rPr>
          <w:rFonts w:ascii="Times New Roman" w:hAnsi="Times New Roman"/>
          <w:sz w:val="28"/>
        </w:rPr>
        <w:t>Тест №3 по теме «Живая природа. Жив</w:t>
      </w:r>
      <w:r>
        <w:rPr>
          <w:rFonts w:ascii="Times New Roman" w:hAnsi="Times New Roman"/>
          <w:sz w:val="28"/>
        </w:rPr>
        <w:t>отные»</w:t>
      </w:r>
    </w:p>
    <w:p w:rsidR="00E617B2" w:rsidRDefault="00E468A1">
      <w:pPr>
        <w:spacing w:line="240" w:lineRule="auto"/>
        <w:rPr>
          <w:rFonts w:ascii="Times New Roman" w:hAnsi="Times New Roman"/>
          <w:sz w:val="28"/>
        </w:rPr>
      </w:pPr>
      <w:r>
        <w:rPr>
          <w:rFonts w:ascii="Times New Roman" w:hAnsi="Times New Roman"/>
          <w:sz w:val="28"/>
        </w:rPr>
        <w:t>1.К какой природе относятся животные?</w:t>
      </w:r>
    </w:p>
    <w:p w:rsidR="00E617B2" w:rsidRDefault="00E468A1">
      <w:pPr>
        <w:spacing w:line="240" w:lineRule="auto"/>
        <w:rPr>
          <w:rFonts w:ascii="Times New Roman" w:hAnsi="Times New Roman"/>
          <w:sz w:val="28"/>
        </w:rPr>
      </w:pPr>
      <w:r>
        <w:rPr>
          <w:rFonts w:ascii="Times New Roman" w:hAnsi="Times New Roman"/>
          <w:sz w:val="28"/>
        </w:rPr>
        <w:t>А)  к живой;</w:t>
      </w:r>
    </w:p>
    <w:p w:rsidR="00E617B2" w:rsidRDefault="00E468A1">
      <w:pPr>
        <w:spacing w:line="240" w:lineRule="auto"/>
        <w:rPr>
          <w:rFonts w:ascii="Times New Roman" w:hAnsi="Times New Roman"/>
          <w:sz w:val="28"/>
        </w:rPr>
      </w:pPr>
      <w:r>
        <w:rPr>
          <w:rFonts w:ascii="Times New Roman" w:hAnsi="Times New Roman"/>
          <w:sz w:val="28"/>
        </w:rPr>
        <w:t xml:space="preserve">Б)  к неживой. </w:t>
      </w:r>
    </w:p>
    <w:p w:rsidR="00E617B2" w:rsidRDefault="00E468A1">
      <w:pPr>
        <w:spacing w:line="240" w:lineRule="auto"/>
        <w:rPr>
          <w:rFonts w:ascii="Times New Roman" w:hAnsi="Times New Roman"/>
          <w:sz w:val="28"/>
        </w:rPr>
      </w:pPr>
      <w:r>
        <w:rPr>
          <w:rFonts w:ascii="Times New Roman" w:hAnsi="Times New Roman"/>
          <w:sz w:val="28"/>
        </w:rPr>
        <w:lastRenderedPageBreak/>
        <w:t>2. Животные, которые не могут жить без заботы человека, называются…</w:t>
      </w:r>
    </w:p>
    <w:p w:rsidR="00E617B2" w:rsidRDefault="00E468A1">
      <w:pPr>
        <w:spacing w:line="240" w:lineRule="auto"/>
        <w:rPr>
          <w:rFonts w:ascii="Times New Roman" w:hAnsi="Times New Roman"/>
          <w:sz w:val="28"/>
        </w:rPr>
      </w:pPr>
      <w:r>
        <w:rPr>
          <w:rFonts w:ascii="Times New Roman" w:hAnsi="Times New Roman"/>
          <w:sz w:val="28"/>
        </w:rPr>
        <w:t>А) дикие животные;</w:t>
      </w:r>
    </w:p>
    <w:p w:rsidR="00E617B2" w:rsidRDefault="00E468A1">
      <w:pPr>
        <w:spacing w:line="240" w:lineRule="auto"/>
        <w:rPr>
          <w:rFonts w:ascii="Times New Roman" w:hAnsi="Times New Roman"/>
          <w:sz w:val="28"/>
        </w:rPr>
      </w:pPr>
      <w:r>
        <w:rPr>
          <w:rFonts w:ascii="Times New Roman" w:hAnsi="Times New Roman"/>
          <w:sz w:val="28"/>
        </w:rPr>
        <w:t>Б) домашние животные.</w:t>
      </w:r>
    </w:p>
    <w:p w:rsidR="00E617B2" w:rsidRDefault="00E468A1">
      <w:pPr>
        <w:spacing w:line="240" w:lineRule="auto"/>
        <w:rPr>
          <w:rFonts w:ascii="Times New Roman" w:hAnsi="Times New Roman"/>
          <w:sz w:val="28"/>
        </w:rPr>
      </w:pPr>
      <w:r>
        <w:rPr>
          <w:rFonts w:ascii="Times New Roman" w:hAnsi="Times New Roman"/>
          <w:sz w:val="28"/>
        </w:rPr>
        <w:t xml:space="preserve">3. Животные, которые живут в лесу, сами заботятся о себе, </w:t>
      </w:r>
    </w:p>
    <w:p w:rsidR="00E617B2" w:rsidRDefault="00E468A1">
      <w:pPr>
        <w:spacing w:line="240" w:lineRule="auto"/>
        <w:rPr>
          <w:rFonts w:ascii="Times New Roman" w:hAnsi="Times New Roman"/>
          <w:sz w:val="28"/>
        </w:rPr>
      </w:pPr>
      <w:r>
        <w:rPr>
          <w:rFonts w:ascii="Times New Roman" w:hAnsi="Times New Roman"/>
          <w:sz w:val="28"/>
        </w:rPr>
        <w:t>называются ….</w:t>
      </w:r>
    </w:p>
    <w:p w:rsidR="00E617B2" w:rsidRDefault="00E468A1">
      <w:pPr>
        <w:spacing w:line="240" w:lineRule="auto"/>
        <w:rPr>
          <w:rFonts w:ascii="Times New Roman" w:hAnsi="Times New Roman"/>
          <w:sz w:val="28"/>
        </w:rPr>
      </w:pPr>
      <w:r>
        <w:rPr>
          <w:rFonts w:ascii="Times New Roman" w:hAnsi="Times New Roman"/>
          <w:sz w:val="28"/>
        </w:rPr>
        <w:t>А) домашние животные;</w:t>
      </w:r>
    </w:p>
    <w:p w:rsidR="00E617B2" w:rsidRDefault="00E468A1">
      <w:pPr>
        <w:spacing w:line="240" w:lineRule="auto"/>
        <w:rPr>
          <w:rFonts w:ascii="Times New Roman" w:hAnsi="Times New Roman"/>
          <w:sz w:val="28"/>
        </w:rPr>
      </w:pPr>
      <w:r>
        <w:rPr>
          <w:rFonts w:ascii="Times New Roman" w:hAnsi="Times New Roman"/>
          <w:sz w:val="28"/>
        </w:rPr>
        <w:t>Б) дикие животные.</w:t>
      </w:r>
    </w:p>
    <w:p w:rsidR="00E617B2" w:rsidRDefault="00E468A1">
      <w:pPr>
        <w:spacing w:line="240" w:lineRule="auto"/>
        <w:rPr>
          <w:rFonts w:ascii="Times New Roman" w:hAnsi="Times New Roman"/>
          <w:sz w:val="28"/>
        </w:rPr>
      </w:pPr>
      <w:r>
        <w:rPr>
          <w:rFonts w:ascii="Times New Roman" w:hAnsi="Times New Roman"/>
          <w:sz w:val="28"/>
        </w:rPr>
        <w:t>4. По картинкам определи названия животных (укажи стрелками)</w:t>
      </w:r>
    </w:p>
    <w:p w:rsidR="00E617B2" w:rsidRDefault="00E468A1">
      <w:pPr>
        <w:spacing w:line="240" w:lineRule="auto"/>
        <w:rPr>
          <w:rFonts w:ascii="Times New Roman" w:hAnsi="Times New Roman"/>
          <w:sz w:val="28"/>
        </w:rPr>
      </w:pPr>
      <w:r>
        <w:rPr>
          <w:rFonts w:ascii="Times New Roman" w:hAnsi="Times New Roman"/>
          <w:noProof/>
          <w:sz w:val="28"/>
        </w:rPr>
        <w:drawing>
          <wp:inline distT="0" distB="0" distL="0" distR="0">
            <wp:extent cx="1162050" cy="1095375"/>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8"/>
                    <a:srcRect/>
                    <a:stretch/>
                  </pic:blipFill>
                  <pic:spPr>
                    <a:xfrm>
                      <a:off x="0" y="0"/>
                      <a:ext cx="1162050" cy="1095375"/>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628650" cy="895350"/>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a:srcRect/>
                    <a:stretch/>
                  </pic:blipFill>
                  <pic:spPr>
                    <a:xfrm>
                      <a:off x="0" y="0"/>
                      <a:ext cx="628650" cy="895350"/>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1238250" cy="847725"/>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0"/>
                    <a:srcRect/>
                    <a:stretch/>
                  </pic:blipFill>
                  <pic:spPr>
                    <a:xfrm>
                      <a:off x="0" y="0"/>
                      <a:ext cx="1238250" cy="847725"/>
                    </a:xfrm>
                    <a:prstGeom prst="rect">
                      <a:avLst/>
                    </a:prstGeom>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1123950" cy="1057275"/>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1"/>
                    <a:srcRect/>
                    <a:stretch/>
                  </pic:blipFill>
                  <pic:spPr>
                    <a:xfrm>
                      <a:off x="0" y="0"/>
                      <a:ext cx="1123950" cy="1057275"/>
                    </a:xfrm>
                    <a:prstGeom prst="rect">
                      <a:avLst/>
                    </a:prstGeom>
                  </pic:spPr>
                </pic:pic>
              </a:graphicData>
            </a:graphic>
          </wp:inline>
        </w:drawing>
      </w:r>
      <w:r>
        <w:rPr>
          <w:rFonts w:ascii="Times New Roman" w:hAnsi="Times New Roman"/>
          <w:sz w:val="28"/>
        </w:rPr>
        <w:t xml:space="preserve"> </w:t>
      </w:r>
    </w:p>
    <w:p w:rsidR="00E617B2" w:rsidRDefault="00E468A1">
      <w:pPr>
        <w:spacing w:line="240" w:lineRule="auto"/>
        <w:rPr>
          <w:rFonts w:ascii="Times New Roman" w:hAnsi="Times New Roman"/>
          <w:sz w:val="28"/>
        </w:rPr>
      </w:pPr>
      <w:r>
        <w:rPr>
          <w:rFonts w:ascii="Times New Roman" w:hAnsi="Times New Roman"/>
          <w:sz w:val="28"/>
        </w:rPr>
        <w:t>БЕЛКА           СВИНЬЯ          ЗАЯЦ        КОШКА</w:t>
      </w:r>
    </w:p>
    <w:p w:rsidR="00E617B2" w:rsidRDefault="00E468A1">
      <w:pPr>
        <w:spacing w:line="240" w:lineRule="auto"/>
        <w:rPr>
          <w:rFonts w:ascii="Times New Roman" w:hAnsi="Times New Roman"/>
          <w:sz w:val="28"/>
        </w:rPr>
      </w:pPr>
      <w:r>
        <w:rPr>
          <w:rFonts w:ascii="Times New Roman" w:hAnsi="Times New Roman"/>
          <w:sz w:val="28"/>
        </w:rPr>
        <w:t>5. Кто из них относится  к ДОМАШНИМ, а кто к ДИКИМ?</w:t>
      </w:r>
    </w:p>
    <w:p w:rsidR="00E617B2" w:rsidRDefault="00E468A1">
      <w:pPr>
        <w:spacing w:line="240" w:lineRule="auto"/>
        <w:rPr>
          <w:rFonts w:ascii="Times New Roman" w:hAnsi="Times New Roman"/>
          <w:sz w:val="28"/>
        </w:rPr>
      </w:pPr>
      <w:r>
        <w:rPr>
          <w:rFonts w:ascii="Times New Roman" w:hAnsi="Times New Roman"/>
          <w:sz w:val="28"/>
        </w:rPr>
        <w:t>(Укажи стрелками)</w:t>
      </w:r>
    </w:p>
    <w:p w:rsidR="00E617B2" w:rsidRDefault="00E468A1">
      <w:pPr>
        <w:spacing w:line="240" w:lineRule="auto"/>
        <w:rPr>
          <w:rFonts w:ascii="Times New Roman" w:hAnsi="Times New Roman"/>
          <w:sz w:val="28"/>
        </w:rPr>
      </w:pPr>
      <w:r>
        <w:rPr>
          <w:rFonts w:ascii="Times New Roman" w:hAnsi="Times New Roman"/>
          <w:sz w:val="28"/>
        </w:rPr>
        <w:t xml:space="preserve">6.  К каким животным </w:t>
      </w:r>
      <w:r>
        <w:rPr>
          <w:rFonts w:ascii="Times New Roman" w:hAnsi="Times New Roman"/>
          <w:sz w:val="28"/>
        </w:rPr>
        <w:t>относится рысь?</w:t>
      </w:r>
    </w:p>
    <w:p w:rsidR="00E617B2" w:rsidRDefault="00E468A1">
      <w:pPr>
        <w:spacing w:line="240" w:lineRule="auto"/>
        <w:rPr>
          <w:rFonts w:ascii="Times New Roman" w:hAnsi="Times New Roman"/>
          <w:sz w:val="28"/>
        </w:rPr>
      </w:pPr>
      <w:r>
        <w:rPr>
          <w:rFonts w:ascii="Times New Roman" w:hAnsi="Times New Roman"/>
          <w:sz w:val="28"/>
        </w:rPr>
        <w:t>А) к диким;</w:t>
      </w:r>
    </w:p>
    <w:p w:rsidR="00E617B2" w:rsidRDefault="00E468A1">
      <w:pPr>
        <w:spacing w:line="240" w:lineRule="auto"/>
        <w:rPr>
          <w:rFonts w:ascii="Times New Roman" w:hAnsi="Times New Roman"/>
          <w:sz w:val="28"/>
        </w:rPr>
      </w:pPr>
      <w:r>
        <w:rPr>
          <w:rFonts w:ascii="Times New Roman" w:hAnsi="Times New Roman"/>
          <w:sz w:val="28"/>
        </w:rPr>
        <w:t>Б) к домашним.</w:t>
      </w:r>
    </w:p>
    <w:p w:rsidR="00E617B2" w:rsidRDefault="00E468A1">
      <w:pPr>
        <w:spacing w:line="240" w:lineRule="auto"/>
        <w:rPr>
          <w:rFonts w:ascii="Times New Roman" w:hAnsi="Times New Roman"/>
          <w:sz w:val="28"/>
        </w:rPr>
      </w:pPr>
      <w:r>
        <w:rPr>
          <w:rFonts w:ascii="Times New Roman" w:hAnsi="Times New Roman"/>
          <w:sz w:val="28"/>
        </w:rPr>
        <w:t>7. Внешне рысь похожа по форме головы, тела, лап, ушей на …</w:t>
      </w:r>
    </w:p>
    <w:p w:rsidR="00E617B2" w:rsidRDefault="00E468A1">
      <w:pPr>
        <w:spacing w:line="240" w:lineRule="auto"/>
        <w:rPr>
          <w:rFonts w:ascii="Times New Roman" w:hAnsi="Times New Roman"/>
          <w:sz w:val="28"/>
        </w:rPr>
      </w:pPr>
      <w:r>
        <w:rPr>
          <w:rFonts w:ascii="Times New Roman" w:hAnsi="Times New Roman"/>
          <w:sz w:val="28"/>
        </w:rPr>
        <w:t>А) кошку;</w:t>
      </w:r>
    </w:p>
    <w:p w:rsidR="00E617B2" w:rsidRDefault="00E468A1">
      <w:pPr>
        <w:spacing w:line="240" w:lineRule="auto"/>
        <w:rPr>
          <w:rFonts w:ascii="Times New Roman" w:hAnsi="Times New Roman"/>
          <w:sz w:val="28"/>
        </w:rPr>
      </w:pPr>
      <w:r>
        <w:rPr>
          <w:rFonts w:ascii="Times New Roman" w:hAnsi="Times New Roman"/>
          <w:sz w:val="28"/>
        </w:rPr>
        <w:t>Б) собаку.</w:t>
      </w:r>
    </w:p>
    <w:p w:rsidR="00E617B2" w:rsidRDefault="00E468A1">
      <w:pPr>
        <w:spacing w:line="240" w:lineRule="auto"/>
        <w:rPr>
          <w:rFonts w:ascii="Times New Roman" w:hAnsi="Times New Roman"/>
          <w:sz w:val="28"/>
        </w:rPr>
      </w:pPr>
      <w:r>
        <w:rPr>
          <w:rFonts w:ascii="Times New Roman" w:hAnsi="Times New Roman"/>
          <w:sz w:val="28"/>
        </w:rPr>
        <w:t>8. У кошки и рыси глаза…</w:t>
      </w:r>
    </w:p>
    <w:p w:rsidR="00E617B2" w:rsidRDefault="00E468A1">
      <w:pPr>
        <w:spacing w:line="240" w:lineRule="auto"/>
        <w:rPr>
          <w:rFonts w:ascii="Times New Roman" w:hAnsi="Times New Roman"/>
          <w:sz w:val="28"/>
        </w:rPr>
      </w:pPr>
      <w:r>
        <w:rPr>
          <w:rFonts w:ascii="Times New Roman" w:hAnsi="Times New Roman"/>
          <w:sz w:val="28"/>
        </w:rPr>
        <w:t>А) хорошо видят в темноте;</w:t>
      </w:r>
    </w:p>
    <w:p w:rsidR="00E617B2" w:rsidRDefault="00E468A1">
      <w:pPr>
        <w:spacing w:line="240" w:lineRule="auto"/>
        <w:rPr>
          <w:rFonts w:ascii="Times New Roman" w:hAnsi="Times New Roman"/>
          <w:sz w:val="28"/>
        </w:rPr>
      </w:pPr>
      <w:r>
        <w:rPr>
          <w:rFonts w:ascii="Times New Roman" w:hAnsi="Times New Roman"/>
          <w:sz w:val="28"/>
        </w:rPr>
        <w:t>Б) плохо видят в темноте.</w:t>
      </w:r>
    </w:p>
    <w:p w:rsidR="00E617B2" w:rsidRDefault="00E468A1">
      <w:pPr>
        <w:spacing w:line="240" w:lineRule="auto"/>
        <w:rPr>
          <w:rFonts w:ascii="Times New Roman" w:hAnsi="Times New Roman"/>
          <w:sz w:val="28"/>
        </w:rPr>
      </w:pPr>
      <w:r>
        <w:rPr>
          <w:rFonts w:ascii="Times New Roman" w:hAnsi="Times New Roman"/>
          <w:sz w:val="28"/>
        </w:rPr>
        <w:t>9. На какое дикое животное  по строению тела похожа со</w:t>
      </w:r>
      <w:r>
        <w:rPr>
          <w:rFonts w:ascii="Times New Roman" w:hAnsi="Times New Roman"/>
          <w:sz w:val="28"/>
        </w:rPr>
        <w:t>бака?</w:t>
      </w:r>
    </w:p>
    <w:p w:rsidR="00E617B2" w:rsidRDefault="00E468A1">
      <w:pPr>
        <w:spacing w:line="240" w:lineRule="auto"/>
        <w:rPr>
          <w:rFonts w:ascii="Times New Roman" w:hAnsi="Times New Roman"/>
          <w:sz w:val="28"/>
        </w:rPr>
      </w:pPr>
      <w:r>
        <w:rPr>
          <w:rFonts w:ascii="Times New Roman" w:hAnsi="Times New Roman"/>
          <w:sz w:val="28"/>
        </w:rPr>
        <w:t>А)  на волка;</w:t>
      </w:r>
    </w:p>
    <w:p w:rsidR="00E617B2" w:rsidRDefault="00E468A1">
      <w:pPr>
        <w:spacing w:line="240" w:lineRule="auto"/>
        <w:rPr>
          <w:rFonts w:ascii="Times New Roman" w:hAnsi="Times New Roman"/>
          <w:sz w:val="28"/>
        </w:rPr>
      </w:pPr>
      <w:r>
        <w:rPr>
          <w:rFonts w:ascii="Times New Roman" w:hAnsi="Times New Roman"/>
          <w:sz w:val="28"/>
        </w:rPr>
        <w:t>Б)  на лису</w:t>
      </w:r>
    </w:p>
    <w:p w:rsidR="00E617B2" w:rsidRDefault="00E468A1">
      <w:pPr>
        <w:spacing w:line="240" w:lineRule="auto"/>
        <w:rPr>
          <w:rFonts w:ascii="Times New Roman" w:hAnsi="Times New Roman"/>
          <w:sz w:val="28"/>
        </w:rPr>
      </w:pPr>
      <w:r>
        <w:rPr>
          <w:rFonts w:ascii="Times New Roman" w:hAnsi="Times New Roman"/>
          <w:sz w:val="28"/>
        </w:rPr>
        <w:t>10. Собаки и волки …</w:t>
      </w:r>
    </w:p>
    <w:p w:rsidR="00E617B2" w:rsidRDefault="00E468A1">
      <w:pPr>
        <w:spacing w:line="240" w:lineRule="auto"/>
        <w:rPr>
          <w:rFonts w:ascii="Times New Roman" w:hAnsi="Times New Roman"/>
          <w:sz w:val="28"/>
        </w:rPr>
      </w:pPr>
      <w:r>
        <w:rPr>
          <w:rFonts w:ascii="Times New Roman" w:hAnsi="Times New Roman"/>
          <w:sz w:val="28"/>
        </w:rPr>
        <w:lastRenderedPageBreak/>
        <w:t>А) быстро бегают;</w:t>
      </w:r>
    </w:p>
    <w:p w:rsidR="00E617B2" w:rsidRDefault="00E468A1">
      <w:pPr>
        <w:spacing w:line="240" w:lineRule="auto"/>
        <w:rPr>
          <w:rFonts w:ascii="Times New Roman" w:hAnsi="Times New Roman"/>
          <w:sz w:val="28"/>
        </w:rPr>
      </w:pPr>
      <w:r>
        <w:rPr>
          <w:rFonts w:ascii="Times New Roman" w:hAnsi="Times New Roman"/>
          <w:sz w:val="28"/>
        </w:rPr>
        <w:t>Б) медленно бегают.</w:t>
      </w:r>
    </w:p>
    <w:p w:rsidR="00E617B2" w:rsidRDefault="00E468A1">
      <w:pPr>
        <w:spacing w:line="240" w:lineRule="auto"/>
        <w:rPr>
          <w:rFonts w:ascii="Times New Roman" w:hAnsi="Times New Roman"/>
          <w:sz w:val="28"/>
        </w:rPr>
      </w:pPr>
      <w:r>
        <w:rPr>
          <w:rFonts w:ascii="Times New Roman" w:hAnsi="Times New Roman"/>
          <w:sz w:val="28"/>
        </w:rPr>
        <w:t>Оценка результатов теста:_______________</w:t>
      </w:r>
    </w:p>
    <w:p w:rsidR="00E617B2" w:rsidRDefault="00E468A1">
      <w:pPr>
        <w:spacing w:line="240" w:lineRule="auto"/>
        <w:rPr>
          <w:rFonts w:ascii="Times New Roman" w:hAnsi="Times New Roman"/>
          <w:sz w:val="28"/>
        </w:rPr>
      </w:pPr>
      <w:r>
        <w:rPr>
          <w:rFonts w:ascii="Times New Roman" w:hAnsi="Times New Roman"/>
          <w:sz w:val="28"/>
        </w:rPr>
        <w:t xml:space="preserve">«5» - 10-9 баллов </w:t>
      </w:r>
    </w:p>
    <w:p w:rsidR="00E617B2" w:rsidRDefault="00E468A1">
      <w:pPr>
        <w:spacing w:line="240" w:lineRule="auto"/>
        <w:rPr>
          <w:rFonts w:ascii="Times New Roman" w:hAnsi="Times New Roman"/>
          <w:sz w:val="28"/>
        </w:rPr>
      </w:pPr>
      <w:r>
        <w:rPr>
          <w:rFonts w:ascii="Times New Roman" w:hAnsi="Times New Roman"/>
          <w:sz w:val="28"/>
        </w:rPr>
        <w:t>«4» - 8-7 баллов</w:t>
      </w:r>
    </w:p>
    <w:p w:rsidR="00E617B2" w:rsidRDefault="00E468A1">
      <w:pPr>
        <w:spacing w:line="240" w:lineRule="auto"/>
        <w:rPr>
          <w:rFonts w:ascii="Times New Roman" w:hAnsi="Times New Roman"/>
          <w:sz w:val="28"/>
        </w:rPr>
      </w:pPr>
      <w:r>
        <w:rPr>
          <w:rFonts w:ascii="Times New Roman" w:hAnsi="Times New Roman"/>
          <w:sz w:val="28"/>
        </w:rPr>
        <w:t xml:space="preserve"> «3» - 6-5 баллов</w:t>
      </w:r>
    </w:p>
    <w:p w:rsidR="00E617B2" w:rsidRDefault="00E468A1">
      <w:pPr>
        <w:spacing w:line="240" w:lineRule="auto"/>
        <w:rPr>
          <w:rFonts w:ascii="Times New Roman" w:hAnsi="Times New Roman"/>
          <w:sz w:val="28"/>
        </w:rPr>
      </w:pPr>
      <w:r>
        <w:rPr>
          <w:rFonts w:ascii="Times New Roman" w:hAnsi="Times New Roman"/>
          <w:sz w:val="28"/>
        </w:rPr>
        <w:t>4 четверть</w:t>
      </w:r>
    </w:p>
    <w:p w:rsidR="00E617B2" w:rsidRDefault="00E468A1">
      <w:pPr>
        <w:spacing w:line="240" w:lineRule="auto"/>
        <w:jc w:val="center"/>
        <w:rPr>
          <w:rFonts w:ascii="Times New Roman" w:hAnsi="Times New Roman"/>
          <w:sz w:val="28"/>
        </w:rPr>
      </w:pPr>
      <w:r>
        <w:rPr>
          <w:rFonts w:ascii="Times New Roman" w:hAnsi="Times New Roman"/>
          <w:sz w:val="28"/>
        </w:rPr>
        <w:t>Тест №4 по теме «Живая природа. Человек»</w:t>
      </w:r>
    </w:p>
    <w:p w:rsidR="00E617B2" w:rsidRDefault="00E468A1">
      <w:pPr>
        <w:spacing w:line="240" w:lineRule="auto"/>
        <w:rPr>
          <w:rFonts w:ascii="Times New Roman" w:hAnsi="Times New Roman"/>
          <w:sz w:val="28"/>
        </w:rPr>
      </w:pPr>
      <w:r>
        <w:rPr>
          <w:rFonts w:ascii="Times New Roman" w:hAnsi="Times New Roman"/>
          <w:sz w:val="28"/>
        </w:rPr>
        <w:t xml:space="preserve">1.К какой природе </w:t>
      </w:r>
      <w:r>
        <w:rPr>
          <w:rFonts w:ascii="Times New Roman" w:hAnsi="Times New Roman"/>
          <w:sz w:val="28"/>
        </w:rPr>
        <w:t>относится человек?</w:t>
      </w:r>
    </w:p>
    <w:p w:rsidR="00E617B2" w:rsidRDefault="00E468A1">
      <w:pPr>
        <w:spacing w:line="240" w:lineRule="auto"/>
        <w:rPr>
          <w:rFonts w:ascii="Times New Roman" w:hAnsi="Times New Roman"/>
          <w:sz w:val="28"/>
        </w:rPr>
      </w:pPr>
      <w:r>
        <w:rPr>
          <w:rFonts w:ascii="Times New Roman" w:hAnsi="Times New Roman"/>
          <w:sz w:val="28"/>
        </w:rPr>
        <w:t>А) живой;</w:t>
      </w:r>
    </w:p>
    <w:p w:rsidR="00E617B2" w:rsidRDefault="00E468A1">
      <w:pPr>
        <w:spacing w:line="240" w:lineRule="auto"/>
        <w:rPr>
          <w:rFonts w:ascii="Times New Roman" w:hAnsi="Times New Roman"/>
          <w:sz w:val="28"/>
        </w:rPr>
      </w:pPr>
      <w:r>
        <w:rPr>
          <w:rFonts w:ascii="Times New Roman" w:hAnsi="Times New Roman"/>
          <w:sz w:val="28"/>
        </w:rPr>
        <w:t>Б) неживой.</w:t>
      </w:r>
    </w:p>
    <w:p w:rsidR="00E617B2" w:rsidRDefault="00E468A1">
      <w:pPr>
        <w:spacing w:line="240" w:lineRule="auto"/>
        <w:rPr>
          <w:rFonts w:ascii="Times New Roman" w:hAnsi="Times New Roman"/>
          <w:sz w:val="28"/>
        </w:rPr>
      </w:pPr>
      <w:r>
        <w:rPr>
          <w:rFonts w:ascii="Times New Roman" w:hAnsi="Times New Roman"/>
          <w:sz w:val="28"/>
        </w:rPr>
        <w:t>2.Здоровый человек…</w:t>
      </w:r>
    </w:p>
    <w:p w:rsidR="00E617B2" w:rsidRDefault="00E468A1">
      <w:pPr>
        <w:spacing w:line="240" w:lineRule="auto"/>
        <w:rPr>
          <w:rFonts w:ascii="Times New Roman" w:hAnsi="Times New Roman"/>
          <w:sz w:val="28"/>
        </w:rPr>
      </w:pPr>
      <w:r>
        <w:rPr>
          <w:rFonts w:ascii="Times New Roman" w:hAnsi="Times New Roman"/>
          <w:sz w:val="28"/>
        </w:rPr>
        <w:t>А) всегда бодрый и весёлый;</w:t>
      </w:r>
    </w:p>
    <w:p w:rsidR="00E617B2" w:rsidRDefault="00E468A1">
      <w:pPr>
        <w:spacing w:line="240" w:lineRule="auto"/>
        <w:rPr>
          <w:rFonts w:ascii="Times New Roman" w:hAnsi="Times New Roman"/>
          <w:sz w:val="28"/>
        </w:rPr>
      </w:pPr>
      <w:r>
        <w:rPr>
          <w:rFonts w:ascii="Times New Roman" w:hAnsi="Times New Roman"/>
          <w:sz w:val="28"/>
        </w:rPr>
        <w:t>Б) у него плохое настроение, слабость.</w:t>
      </w:r>
    </w:p>
    <w:p w:rsidR="00E617B2" w:rsidRDefault="00E468A1">
      <w:pPr>
        <w:spacing w:line="240" w:lineRule="auto"/>
        <w:rPr>
          <w:rFonts w:ascii="Times New Roman" w:hAnsi="Times New Roman"/>
          <w:sz w:val="28"/>
        </w:rPr>
      </w:pPr>
      <w:r>
        <w:rPr>
          <w:rFonts w:ascii="Times New Roman" w:hAnsi="Times New Roman"/>
          <w:sz w:val="28"/>
        </w:rPr>
        <w:t>3.Что нужно делать, чтобы стать сильным, ловким, здоровым?</w:t>
      </w:r>
    </w:p>
    <w:p w:rsidR="00E617B2" w:rsidRDefault="00E468A1">
      <w:pPr>
        <w:spacing w:line="240" w:lineRule="auto"/>
        <w:rPr>
          <w:rFonts w:ascii="Times New Roman" w:hAnsi="Times New Roman"/>
          <w:sz w:val="28"/>
        </w:rPr>
      </w:pPr>
      <w:r>
        <w:rPr>
          <w:rFonts w:ascii="Times New Roman" w:hAnsi="Times New Roman"/>
          <w:sz w:val="28"/>
        </w:rPr>
        <w:t>А) заниматься спортом, делать зарядку;</w:t>
      </w:r>
    </w:p>
    <w:p w:rsidR="00E617B2" w:rsidRDefault="00E468A1">
      <w:pPr>
        <w:spacing w:line="240" w:lineRule="auto"/>
        <w:rPr>
          <w:rFonts w:ascii="Times New Roman" w:hAnsi="Times New Roman"/>
          <w:sz w:val="28"/>
        </w:rPr>
      </w:pPr>
      <w:r>
        <w:rPr>
          <w:rFonts w:ascii="Times New Roman" w:hAnsi="Times New Roman"/>
          <w:sz w:val="28"/>
        </w:rPr>
        <w:t>Б) теплее одеваться и сидеть д</w:t>
      </w:r>
      <w:r>
        <w:rPr>
          <w:rFonts w:ascii="Times New Roman" w:hAnsi="Times New Roman"/>
          <w:sz w:val="28"/>
        </w:rPr>
        <w:t>ома у телевизора.</w:t>
      </w:r>
    </w:p>
    <w:p w:rsidR="00E617B2" w:rsidRDefault="00E468A1">
      <w:pPr>
        <w:spacing w:line="240" w:lineRule="auto"/>
        <w:rPr>
          <w:rFonts w:ascii="Times New Roman" w:hAnsi="Times New Roman"/>
          <w:sz w:val="28"/>
        </w:rPr>
      </w:pPr>
      <w:r>
        <w:rPr>
          <w:rFonts w:ascii="Times New Roman" w:hAnsi="Times New Roman"/>
          <w:sz w:val="28"/>
        </w:rPr>
        <w:t>4.Наши лучшие друзья –</w:t>
      </w:r>
    </w:p>
    <w:p w:rsidR="00E617B2" w:rsidRDefault="00E468A1">
      <w:pPr>
        <w:spacing w:line="240" w:lineRule="auto"/>
        <w:rPr>
          <w:rFonts w:ascii="Times New Roman" w:hAnsi="Times New Roman"/>
          <w:sz w:val="28"/>
        </w:rPr>
      </w:pPr>
      <w:r>
        <w:rPr>
          <w:rFonts w:ascii="Times New Roman" w:hAnsi="Times New Roman"/>
          <w:sz w:val="28"/>
        </w:rPr>
        <w:t>А) компьютер, конфеты,  чипсы;</w:t>
      </w:r>
    </w:p>
    <w:p w:rsidR="00E617B2" w:rsidRDefault="00E468A1">
      <w:pPr>
        <w:spacing w:line="240" w:lineRule="auto"/>
        <w:rPr>
          <w:rFonts w:ascii="Times New Roman" w:hAnsi="Times New Roman"/>
          <w:sz w:val="28"/>
        </w:rPr>
      </w:pPr>
      <w:r>
        <w:rPr>
          <w:rFonts w:ascii="Times New Roman" w:hAnsi="Times New Roman"/>
          <w:sz w:val="28"/>
        </w:rPr>
        <w:t>Б) солнце, воздух и вода.</w:t>
      </w:r>
    </w:p>
    <w:p w:rsidR="00E617B2" w:rsidRDefault="00E468A1">
      <w:pPr>
        <w:spacing w:line="240" w:lineRule="auto"/>
        <w:rPr>
          <w:rFonts w:ascii="Times New Roman" w:hAnsi="Times New Roman"/>
          <w:sz w:val="28"/>
        </w:rPr>
      </w:pPr>
      <w:r>
        <w:rPr>
          <w:rFonts w:ascii="Times New Roman" w:hAnsi="Times New Roman"/>
          <w:sz w:val="28"/>
        </w:rPr>
        <w:t>5.Органы пищеварения человека:</w:t>
      </w:r>
    </w:p>
    <w:p w:rsidR="00E617B2" w:rsidRDefault="00E468A1">
      <w:pPr>
        <w:spacing w:line="240" w:lineRule="auto"/>
        <w:rPr>
          <w:rFonts w:ascii="Times New Roman" w:hAnsi="Times New Roman"/>
          <w:sz w:val="28"/>
        </w:rPr>
      </w:pPr>
      <w:r>
        <w:rPr>
          <w:rFonts w:ascii="Times New Roman" w:hAnsi="Times New Roman"/>
          <w:sz w:val="28"/>
        </w:rPr>
        <w:t>А) нос,  легкие;</w:t>
      </w:r>
    </w:p>
    <w:p w:rsidR="00E617B2" w:rsidRDefault="00E468A1">
      <w:pPr>
        <w:spacing w:line="240" w:lineRule="auto"/>
        <w:rPr>
          <w:rFonts w:ascii="Times New Roman" w:hAnsi="Times New Roman"/>
          <w:sz w:val="28"/>
        </w:rPr>
      </w:pPr>
      <w:r>
        <w:rPr>
          <w:rFonts w:ascii="Times New Roman" w:hAnsi="Times New Roman"/>
          <w:sz w:val="28"/>
        </w:rPr>
        <w:t>Б) рот, пищевод, желудок, кишечник.</w:t>
      </w:r>
    </w:p>
    <w:p w:rsidR="00E617B2" w:rsidRDefault="00E468A1">
      <w:pPr>
        <w:spacing w:line="240" w:lineRule="auto"/>
        <w:rPr>
          <w:rFonts w:ascii="Times New Roman" w:hAnsi="Times New Roman"/>
          <w:sz w:val="28"/>
        </w:rPr>
      </w:pPr>
      <w:r>
        <w:rPr>
          <w:rFonts w:ascii="Times New Roman" w:hAnsi="Times New Roman"/>
          <w:sz w:val="28"/>
        </w:rPr>
        <w:t>6.Полезные питательные вещества человек получает из…</w:t>
      </w:r>
    </w:p>
    <w:p w:rsidR="00E617B2" w:rsidRDefault="00E468A1">
      <w:pPr>
        <w:spacing w:line="240" w:lineRule="auto"/>
        <w:rPr>
          <w:rFonts w:ascii="Times New Roman" w:hAnsi="Times New Roman"/>
          <w:sz w:val="28"/>
        </w:rPr>
      </w:pPr>
      <w:r>
        <w:rPr>
          <w:rFonts w:ascii="Times New Roman" w:hAnsi="Times New Roman"/>
          <w:sz w:val="28"/>
        </w:rPr>
        <w:t>А) воздуха;</w:t>
      </w:r>
    </w:p>
    <w:p w:rsidR="00E617B2" w:rsidRDefault="00E468A1">
      <w:pPr>
        <w:spacing w:line="240" w:lineRule="auto"/>
        <w:rPr>
          <w:rFonts w:ascii="Times New Roman" w:hAnsi="Times New Roman"/>
          <w:sz w:val="28"/>
        </w:rPr>
      </w:pPr>
      <w:r>
        <w:rPr>
          <w:rFonts w:ascii="Times New Roman" w:hAnsi="Times New Roman"/>
          <w:sz w:val="28"/>
        </w:rPr>
        <w:t xml:space="preserve">Б)  </w:t>
      </w:r>
      <w:r>
        <w:rPr>
          <w:rFonts w:ascii="Times New Roman" w:hAnsi="Times New Roman"/>
          <w:sz w:val="28"/>
        </w:rPr>
        <w:t>продуктов.</w:t>
      </w:r>
    </w:p>
    <w:p w:rsidR="00E617B2" w:rsidRDefault="00E468A1">
      <w:pPr>
        <w:spacing w:line="240" w:lineRule="auto"/>
        <w:rPr>
          <w:rFonts w:ascii="Times New Roman" w:hAnsi="Times New Roman"/>
          <w:sz w:val="28"/>
        </w:rPr>
      </w:pPr>
      <w:r>
        <w:rPr>
          <w:rFonts w:ascii="Times New Roman" w:hAnsi="Times New Roman"/>
          <w:sz w:val="28"/>
        </w:rPr>
        <w:t>7.Из чего делают сметану, творог, сливочное масло?</w:t>
      </w:r>
    </w:p>
    <w:p w:rsidR="00E617B2" w:rsidRDefault="00E468A1">
      <w:pPr>
        <w:spacing w:line="240" w:lineRule="auto"/>
        <w:rPr>
          <w:rFonts w:ascii="Times New Roman" w:hAnsi="Times New Roman"/>
          <w:sz w:val="28"/>
        </w:rPr>
      </w:pPr>
      <w:r>
        <w:rPr>
          <w:rFonts w:ascii="Times New Roman" w:hAnsi="Times New Roman"/>
          <w:sz w:val="28"/>
        </w:rPr>
        <w:t>А)  из молока;</w:t>
      </w:r>
    </w:p>
    <w:p w:rsidR="00E617B2" w:rsidRDefault="00E468A1">
      <w:pPr>
        <w:spacing w:line="240" w:lineRule="auto"/>
        <w:rPr>
          <w:rFonts w:ascii="Times New Roman" w:hAnsi="Times New Roman"/>
          <w:sz w:val="28"/>
        </w:rPr>
      </w:pPr>
      <w:r>
        <w:rPr>
          <w:rFonts w:ascii="Times New Roman" w:hAnsi="Times New Roman"/>
          <w:sz w:val="28"/>
        </w:rPr>
        <w:lastRenderedPageBreak/>
        <w:t>Б)  из муки.</w:t>
      </w:r>
    </w:p>
    <w:p w:rsidR="00E617B2" w:rsidRDefault="00E468A1">
      <w:pPr>
        <w:spacing w:line="240" w:lineRule="auto"/>
        <w:rPr>
          <w:rFonts w:ascii="Times New Roman" w:hAnsi="Times New Roman"/>
          <w:sz w:val="28"/>
        </w:rPr>
      </w:pPr>
      <w:r>
        <w:rPr>
          <w:rFonts w:ascii="Times New Roman" w:hAnsi="Times New Roman"/>
          <w:sz w:val="28"/>
        </w:rPr>
        <w:t>8.Кто хочет вырасти сильным и крепким, нужно есть…</w:t>
      </w:r>
    </w:p>
    <w:p w:rsidR="00E617B2" w:rsidRDefault="00E468A1">
      <w:pPr>
        <w:spacing w:line="240" w:lineRule="auto"/>
        <w:rPr>
          <w:rFonts w:ascii="Times New Roman" w:hAnsi="Times New Roman"/>
          <w:sz w:val="28"/>
        </w:rPr>
      </w:pPr>
      <w:r>
        <w:rPr>
          <w:rFonts w:ascii="Times New Roman" w:hAnsi="Times New Roman"/>
          <w:sz w:val="28"/>
        </w:rPr>
        <w:t>А) мясные продукты;</w:t>
      </w:r>
    </w:p>
    <w:p w:rsidR="00E617B2" w:rsidRDefault="00E468A1">
      <w:pPr>
        <w:spacing w:line="240" w:lineRule="auto"/>
        <w:rPr>
          <w:rFonts w:ascii="Times New Roman" w:hAnsi="Times New Roman"/>
          <w:sz w:val="28"/>
        </w:rPr>
      </w:pPr>
      <w:r>
        <w:rPr>
          <w:rFonts w:ascii="Times New Roman" w:hAnsi="Times New Roman"/>
          <w:sz w:val="28"/>
        </w:rPr>
        <w:t>Б) кондитерские изделия.</w:t>
      </w:r>
    </w:p>
    <w:p w:rsidR="00E617B2" w:rsidRDefault="00E468A1">
      <w:pPr>
        <w:spacing w:line="240" w:lineRule="auto"/>
        <w:rPr>
          <w:rFonts w:ascii="Times New Roman" w:hAnsi="Times New Roman"/>
          <w:sz w:val="28"/>
        </w:rPr>
      </w:pPr>
      <w:r>
        <w:rPr>
          <w:rFonts w:ascii="Times New Roman" w:hAnsi="Times New Roman"/>
          <w:sz w:val="28"/>
        </w:rPr>
        <w:t>9.Много витаминов содержится  …</w:t>
      </w:r>
    </w:p>
    <w:p w:rsidR="00E617B2" w:rsidRDefault="00E468A1">
      <w:pPr>
        <w:spacing w:line="240" w:lineRule="auto"/>
        <w:rPr>
          <w:rFonts w:ascii="Times New Roman" w:hAnsi="Times New Roman"/>
          <w:sz w:val="28"/>
        </w:rPr>
      </w:pPr>
      <w:r>
        <w:rPr>
          <w:rFonts w:ascii="Times New Roman" w:hAnsi="Times New Roman"/>
          <w:sz w:val="28"/>
        </w:rPr>
        <w:t>А) в овощах и фруктах;</w:t>
      </w:r>
    </w:p>
    <w:p w:rsidR="00E617B2" w:rsidRDefault="00E468A1">
      <w:pPr>
        <w:spacing w:line="240" w:lineRule="auto"/>
        <w:rPr>
          <w:rFonts w:ascii="Times New Roman" w:hAnsi="Times New Roman"/>
          <w:sz w:val="28"/>
        </w:rPr>
      </w:pPr>
      <w:r>
        <w:rPr>
          <w:rFonts w:ascii="Times New Roman" w:hAnsi="Times New Roman"/>
          <w:sz w:val="28"/>
        </w:rPr>
        <w:t xml:space="preserve">Б)  в конфетах </w:t>
      </w:r>
      <w:r>
        <w:rPr>
          <w:rFonts w:ascii="Times New Roman" w:hAnsi="Times New Roman"/>
          <w:sz w:val="28"/>
        </w:rPr>
        <w:t>и печенье.</w:t>
      </w:r>
    </w:p>
    <w:p w:rsidR="00E617B2" w:rsidRDefault="00E468A1">
      <w:pPr>
        <w:spacing w:line="240" w:lineRule="auto"/>
        <w:rPr>
          <w:rFonts w:ascii="Times New Roman" w:hAnsi="Times New Roman"/>
          <w:sz w:val="28"/>
        </w:rPr>
      </w:pPr>
      <w:r>
        <w:rPr>
          <w:rFonts w:ascii="Times New Roman" w:hAnsi="Times New Roman"/>
          <w:sz w:val="28"/>
        </w:rPr>
        <w:t>10.Во время еды нужно…</w:t>
      </w:r>
    </w:p>
    <w:p w:rsidR="00E617B2" w:rsidRDefault="00E468A1">
      <w:pPr>
        <w:spacing w:line="240" w:lineRule="auto"/>
        <w:rPr>
          <w:rFonts w:ascii="Times New Roman" w:hAnsi="Times New Roman"/>
          <w:sz w:val="28"/>
        </w:rPr>
      </w:pPr>
      <w:r>
        <w:rPr>
          <w:rFonts w:ascii="Times New Roman" w:hAnsi="Times New Roman"/>
          <w:sz w:val="28"/>
        </w:rPr>
        <w:t>А) проглатывать большие куски пищи;</w:t>
      </w:r>
    </w:p>
    <w:p w:rsidR="00E617B2" w:rsidRDefault="00E468A1">
      <w:pPr>
        <w:spacing w:line="240" w:lineRule="auto"/>
        <w:rPr>
          <w:rFonts w:ascii="Times New Roman" w:hAnsi="Times New Roman"/>
          <w:sz w:val="28"/>
        </w:rPr>
      </w:pPr>
      <w:r>
        <w:rPr>
          <w:rFonts w:ascii="Times New Roman" w:hAnsi="Times New Roman"/>
          <w:sz w:val="28"/>
        </w:rPr>
        <w:t>Б) пережёвывать пищу тщательно.</w:t>
      </w:r>
    </w:p>
    <w:p w:rsidR="00E617B2" w:rsidRDefault="00E468A1">
      <w:pPr>
        <w:spacing w:line="240" w:lineRule="auto"/>
        <w:rPr>
          <w:rFonts w:ascii="Times New Roman" w:hAnsi="Times New Roman"/>
          <w:sz w:val="28"/>
        </w:rPr>
      </w:pPr>
      <w:r>
        <w:rPr>
          <w:rFonts w:ascii="Times New Roman" w:hAnsi="Times New Roman"/>
          <w:sz w:val="28"/>
        </w:rPr>
        <w:t>Оценка результатов теста:_______________</w:t>
      </w:r>
    </w:p>
    <w:p w:rsidR="00E617B2" w:rsidRDefault="00E468A1">
      <w:pPr>
        <w:spacing w:line="240" w:lineRule="auto"/>
        <w:rPr>
          <w:rFonts w:ascii="Times New Roman" w:hAnsi="Times New Roman"/>
          <w:sz w:val="28"/>
        </w:rPr>
      </w:pPr>
      <w:r>
        <w:rPr>
          <w:rFonts w:ascii="Times New Roman" w:hAnsi="Times New Roman"/>
          <w:sz w:val="28"/>
        </w:rPr>
        <w:t>«5» - 10-9 баллов, «4» - 8-7 баллов , «3» - 6-5 баллов</w:t>
      </w:r>
    </w:p>
    <w:p w:rsidR="00E617B2" w:rsidRDefault="00E617B2">
      <w:pPr>
        <w:spacing w:line="240" w:lineRule="auto"/>
        <w:rPr>
          <w:rFonts w:ascii="Times New Roman" w:hAnsi="Times New Roman"/>
          <w:sz w:val="28"/>
        </w:rPr>
      </w:pPr>
    </w:p>
    <w:p w:rsidR="00E617B2" w:rsidRDefault="00E617B2">
      <w:pPr>
        <w:pStyle w:val="a9"/>
        <w:jc w:val="center"/>
        <w:rPr>
          <w:rFonts w:ascii="Times New Roman" w:hAnsi="Times New Roman"/>
          <w:b/>
          <w:sz w:val="28"/>
        </w:rPr>
      </w:pPr>
    </w:p>
    <w:p w:rsidR="00E617B2" w:rsidRDefault="00E617B2">
      <w:pPr>
        <w:pStyle w:val="a9"/>
        <w:jc w:val="center"/>
        <w:rPr>
          <w:rFonts w:ascii="Times New Roman" w:hAnsi="Times New Roman"/>
          <w:b/>
          <w:sz w:val="28"/>
        </w:rPr>
      </w:pPr>
    </w:p>
    <w:p w:rsidR="00E617B2" w:rsidRDefault="00E617B2">
      <w:pPr>
        <w:pStyle w:val="a9"/>
        <w:jc w:val="center"/>
        <w:rPr>
          <w:rFonts w:ascii="Times New Roman" w:hAnsi="Times New Roman"/>
          <w:b/>
          <w:sz w:val="28"/>
        </w:rPr>
      </w:pPr>
    </w:p>
    <w:p w:rsidR="00E617B2" w:rsidRDefault="00E617B2">
      <w:pPr>
        <w:pStyle w:val="a9"/>
        <w:rPr>
          <w:rFonts w:ascii="Times New Roman" w:hAnsi="Times New Roman"/>
          <w:b/>
          <w:sz w:val="28"/>
        </w:rPr>
      </w:pPr>
    </w:p>
    <w:p w:rsidR="00E617B2" w:rsidRDefault="00E617B2">
      <w:pPr>
        <w:pStyle w:val="a9"/>
        <w:rPr>
          <w:rFonts w:ascii="Times New Roman" w:hAnsi="Times New Roman"/>
          <w:sz w:val="28"/>
        </w:rPr>
      </w:pPr>
    </w:p>
    <w:p w:rsidR="00E617B2" w:rsidRDefault="00E617B2">
      <w:pPr>
        <w:pStyle w:val="a9"/>
        <w:jc w:val="center"/>
        <w:rPr>
          <w:rFonts w:ascii="Times New Roman" w:hAnsi="Times New Roman"/>
          <w:b/>
          <w:sz w:val="28"/>
        </w:rPr>
      </w:pPr>
    </w:p>
    <w:p w:rsidR="00E617B2" w:rsidRDefault="00E617B2">
      <w:pPr>
        <w:pStyle w:val="a9"/>
        <w:jc w:val="center"/>
        <w:rPr>
          <w:rFonts w:ascii="Times New Roman" w:hAnsi="Times New Roman"/>
          <w:b/>
          <w:sz w:val="28"/>
        </w:rPr>
      </w:pPr>
    </w:p>
    <w:p w:rsidR="00E617B2" w:rsidRDefault="00E617B2">
      <w:pPr>
        <w:pStyle w:val="a9"/>
        <w:jc w:val="center"/>
        <w:rPr>
          <w:rFonts w:ascii="Times New Roman" w:hAnsi="Times New Roman"/>
          <w:b/>
          <w:sz w:val="28"/>
        </w:rPr>
      </w:pPr>
    </w:p>
    <w:p w:rsidR="00E617B2" w:rsidRDefault="00E617B2">
      <w:pPr>
        <w:pStyle w:val="a9"/>
        <w:jc w:val="center"/>
        <w:rPr>
          <w:rFonts w:ascii="Times New Roman" w:hAnsi="Times New Roman"/>
          <w:b/>
          <w:sz w:val="28"/>
        </w:rPr>
      </w:pPr>
    </w:p>
    <w:p w:rsidR="00E617B2" w:rsidRDefault="00E617B2">
      <w:pPr>
        <w:pStyle w:val="a9"/>
        <w:jc w:val="center"/>
        <w:rPr>
          <w:rFonts w:ascii="Times New Roman" w:hAnsi="Times New Roman"/>
          <w:b/>
          <w:sz w:val="28"/>
        </w:rPr>
      </w:pPr>
    </w:p>
    <w:p w:rsidR="00E617B2" w:rsidRDefault="00E617B2">
      <w:pPr>
        <w:pStyle w:val="a9"/>
        <w:jc w:val="center"/>
        <w:rPr>
          <w:rFonts w:ascii="Times New Roman" w:hAnsi="Times New Roman"/>
          <w:b/>
          <w:sz w:val="28"/>
        </w:rPr>
      </w:pPr>
    </w:p>
    <w:p w:rsidR="00E617B2" w:rsidRDefault="00E617B2">
      <w:pPr>
        <w:pStyle w:val="a9"/>
        <w:jc w:val="center"/>
        <w:rPr>
          <w:rFonts w:ascii="Times New Roman" w:hAnsi="Times New Roman"/>
          <w:b/>
          <w:sz w:val="28"/>
        </w:rPr>
      </w:pPr>
    </w:p>
    <w:p w:rsidR="00E617B2" w:rsidRDefault="00E617B2">
      <w:pPr>
        <w:pStyle w:val="a9"/>
        <w:jc w:val="center"/>
        <w:rPr>
          <w:rFonts w:ascii="Times New Roman" w:hAnsi="Times New Roman"/>
          <w:b/>
          <w:sz w:val="28"/>
        </w:rPr>
      </w:pPr>
    </w:p>
    <w:sectPr w:rsidR="00E617B2">
      <w:footerReference w:type="default" r:id="rId62"/>
      <w:pgSz w:w="11906" w:h="16838"/>
      <w:pgMar w:top="1134" w:right="850" w:bottom="1135" w:left="1701" w:header="72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E468A1">
      <w:pPr>
        <w:spacing w:after="0" w:line="240" w:lineRule="auto"/>
      </w:pPr>
      <w:r>
        <w:separator/>
      </w:r>
    </w:p>
  </w:endnote>
  <w:endnote w:type="continuationSeparator" w:id="0">
    <w:p w:rsidR="00000000" w:rsidRDefault="00E46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XO Thames">
    <w:panose1 w:val="00000000000000000000"/>
    <w:charset w:val="00"/>
    <w:family w:val="roman"/>
    <w:notTrueType/>
    <w:pitch w:val="default"/>
  </w:font>
  <w:font w:name="FuturisC">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PragmaticaC">
    <w:panose1 w:val="00000000000000000000"/>
    <w:charset w:val="00"/>
    <w:family w:val="roman"/>
    <w:notTrueType/>
    <w:pitch w:val="default"/>
  </w:font>
  <w:font w:name="NewtonCSanPin">
    <w:panose1 w:val="00000000000000000000"/>
    <w:charset w:val="00"/>
    <w:family w:val="roman"/>
    <w:notTrueType/>
    <w:pitch w:val="default"/>
  </w:font>
  <w:font w:name="Minion Pr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7B2" w:rsidRDefault="00E468A1">
    <w:pPr>
      <w:framePr w:wrap="around" w:vAnchor="text" w:hAnchor="margin" w:xAlign="center" w:y="1"/>
    </w:pPr>
    <w:r>
      <w:fldChar w:fldCharType="begin"/>
    </w:r>
    <w:r>
      <w:instrText xml:space="preserve">PAGE </w:instrText>
    </w:r>
    <w:r>
      <w:fldChar w:fldCharType="separate"/>
    </w:r>
    <w:r>
      <w:rPr>
        <w:noProof/>
      </w:rPr>
      <w:t>3</w:t>
    </w:r>
    <w:r>
      <w:fldChar w:fldCharType="end"/>
    </w:r>
  </w:p>
  <w:p w:rsidR="00E617B2" w:rsidRDefault="00E617B2">
    <w:pPr>
      <w:pStyle w:val="affb"/>
      <w:jc w:val="center"/>
    </w:pPr>
  </w:p>
  <w:p w:rsidR="00E617B2" w:rsidRDefault="00E617B2">
    <w:pPr>
      <w:pStyle w:val="af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7B2" w:rsidRDefault="00E468A1">
    <w:pPr>
      <w:framePr w:wrap="around" w:vAnchor="text" w:hAnchor="margin" w:xAlign="center" w:y="1"/>
    </w:pPr>
    <w:r>
      <w:fldChar w:fldCharType="begin"/>
    </w:r>
    <w:r>
      <w:instrText xml:space="preserve">PAGE </w:instrText>
    </w:r>
    <w:r>
      <w:fldChar w:fldCharType="separate"/>
    </w:r>
    <w:r>
      <w:rPr>
        <w:noProof/>
      </w:rPr>
      <w:t>81</w:t>
    </w:r>
    <w:r>
      <w:fldChar w:fldCharType="end"/>
    </w:r>
  </w:p>
  <w:p w:rsidR="00E617B2" w:rsidRDefault="00E617B2">
    <w:pPr>
      <w:pStyle w:val="affb"/>
      <w:jc w:val="center"/>
    </w:pPr>
  </w:p>
  <w:p w:rsidR="00E617B2" w:rsidRDefault="00E617B2">
    <w:pPr>
      <w:pStyle w:val="aff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7B2" w:rsidRDefault="00E468A1">
    <w:pPr>
      <w:framePr w:wrap="around" w:vAnchor="text" w:hAnchor="margin" w:xAlign="center" w:y="1"/>
    </w:pPr>
    <w:r>
      <w:fldChar w:fldCharType="begin"/>
    </w:r>
    <w:r>
      <w:instrText xml:space="preserve">PAGE </w:instrText>
    </w:r>
    <w:r>
      <w:fldChar w:fldCharType="separate"/>
    </w:r>
    <w:r>
      <w:rPr>
        <w:noProof/>
      </w:rPr>
      <w:t>84</w:t>
    </w:r>
    <w:r>
      <w:fldChar w:fldCharType="end"/>
    </w:r>
  </w:p>
  <w:p w:rsidR="00E617B2" w:rsidRDefault="00E617B2">
    <w:pPr>
      <w:pStyle w:val="affb"/>
      <w:jc w:val="center"/>
    </w:pPr>
  </w:p>
  <w:p w:rsidR="00E617B2" w:rsidRDefault="00E617B2">
    <w:pPr>
      <w:pStyle w:val="affb"/>
    </w:pPr>
  </w:p>
  <w:p w:rsidR="00E617B2" w:rsidRDefault="00E617B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7B2" w:rsidRDefault="00E468A1">
    <w:pPr>
      <w:framePr w:wrap="around" w:vAnchor="text" w:hAnchor="margin" w:xAlign="center" w:y="1"/>
    </w:pPr>
    <w:r>
      <w:fldChar w:fldCharType="begin"/>
    </w:r>
    <w:r>
      <w:instrText xml:space="preserve">PAGE </w:instrText>
    </w:r>
    <w:r>
      <w:fldChar w:fldCharType="separate"/>
    </w:r>
    <w:r>
      <w:rPr>
        <w:noProof/>
      </w:rPr>
      <w:t>130</w:t>
    </w:r>
    <w:r>
      <w:fldChar w:fldCharType="end"/>
    </w:r>
  </w:p>
  <w:p w:rsidR="00E617B2" w:rsidRDefault="00E617B2">
    <w:pPr>
      <w:pStyle w:val="affb"/>
      <w:jc w:val="center"/>
    </w:pPr>
  </w:p>
  <w:p w:rsidR="00E617B2" w:rsidRDefault="00E617B2">
    <w:pPr>
      <w:pStyle w:val="aff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7B2" w:rsidRDefault="00E468A1">
    <w:pPr>
      <w:framePr w:wrap="around" w:vAnchor="text" w:hAnchor="margin" w:xAlign="center" w:y="1"/>
    </w:pPr>
    <w:r>
      <w:rPr>
        <w:sz w:val="24"/>
      </w:rPr>
      <w:fldChar w:fldCharType="begin"/>
    </w:r>
    <w:r>
      <w:rPr>
        <w:sz w:val="24"/>
      </w:rPr>
      <w:instrText xml:space="preserve">PAGE </w:instrText>
    </w:r>
    <w:r>
      <w:rPr>
        <w:sz w:val="24"/>
      </w:rPr>
      <w:fldChar w:fldCharType="separate"/>
    </w:r>
    <w:r>
      <w:rPr>
        <w:noProof/>
        <w:sz w:val="24"/>
      </w:rPr>
      <w:t>163</w:t>
    </w:r>
    <w:r>
      <w:rPr>
        <w:sz w:val="24"/>
      </w:rPr>
      <w:fldChar w:fldCharType="end"/>
    </w:r>
  </w:p>
  <w:p w:rsidR="00E617B2" w:rsidRDefault="00E617B2">
    <w:pPr>
      <w:pStyle w:val="affb"/>
      <w:jc w:val="center"/>
    </w:pPr>
  </w:p>
  <w:p w:rsidR="00E617B2" w:rsidRDefault="00E617B2">
    <w:pPr>
      <w:pStyle w:val="af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E468A1">
      <w:pPr>
        <w:spacing w:after="0" w:line="240" w:lineRule="auto"/>
      </w:pPr>
      <w:r>
        <w:separator/>
      </w:r>
    </w:p>
  </w:footnote>
  <w:footnote w:type="continuationSeparator" w:id="0">
    <w:p w:rsidR="00000000" w:rsidRDefault="00E468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7B2" w:rsidRDefault="00E617B2">
    <w:pPr>
      <w:pStyle w:val="afff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7B2" w:rsidRDefault="00E617B2">
    <w:pPr>
      <w:pStyle w:val="affff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B5642"/>
    <w:multiLevelType w:val="multilevel"/>
    <w:tmpl w:val="E93AE7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nsid w:val="01901F72"/>
    <w:multiLevelType w:val="multilevel"/>
    <w:tmpl w:val="435C6D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nsid w:val="01E56B2C"/>
    <w:multiLevelType w:val="multilevel"/>
    <w:tmpl w:val="77DA5E1A"/>
    <w:lvl w:ilvl="0">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
    <w:nsid w:val="02065593"/>
    <w:multiLevelType w:val="multilevel"/>
    <w:tmpl w:val="644070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4">
    <w:nsid w:val="020A5939"/>
    <w:multiLevelType w:val="multilevel"/>
    <w:tmpl w:val="2BBE9DA2"/>
    <w:lvl w:ilvl="0">
      <w:start w:val="1"/>
      <w:numFmt w:val="bullet"/>
      <w:lvlText w:val=""/>
      <w:lvlJc w:val="left"/>
      <w:pPr>
        <w:ind w:left="1080" w:hanging="360"/>
      </w:pPr>
      <w:rPr>
        <w:rFonts w:ascii="Symbol" w:hAnsi="Symbol"/>
      </w:rPr>
    </w:lvl>
    <w:lvl w:ilvl="1">
      <w:start w:val="1"/>
      <w:numFmt w:val="bullet"/>
      <w:lvlText w:val="o"/>
      <w:lvlJc w:val="left"/>
      <w:pPr>
        <w:ind w:left="1800" w:hanging="360"/>
      </w:pPr>
      <w:rPr>
        <w:rFonts w:ascii="Courier New" w:hAnsi="Courier New"/>
      </w:rPr>
    </w:lvl>
    <w:lvl w:ilvl="2">
      <w:start w:val="1"/>
      <w:numFmt w:val="bullet"/>
      <w:lvlText w:val=""/>
      <w:lvlJc w:val="left"/>
      <w:pPr>
        <w:ind w:left="2520" w:hanging="360"/>
      </w:pPr>
      <w:rPr>
        <w:rFonts w:ascii="Wingdings" w:hAnsi="Wingdings"/>
      </w:rPr>
    </w:lvl>
    <w:lvl w:ilvl="3">
      <w:start w:val="1"/>
      <w:numFmt w:val="bullet"/>
      <w:lvlText w:val=""/>
      <w:lvlJc w:val="left"/>
      <w:pPr>
        <w:ind w:left="3240" w:hanging="360"/>
      </w:pPr>
      <w:rPr>
        <w:rFonts w:ascii="Symbol" w:hAnsi="Symbol"/>
      </w:rPr>
    </w:lvl>
    <w:lvl w:ilvl="4">
      <w:start w:val="1"/>
      <w:numFmt w:val="bullet"/>
      <w:lvlText w:val="o"/>
      <w:lvlJc w:val="left"/>
      <w:pPr>
        <w:ind w:left="3960" w:hanging="360"/>
      </w:pPr>
      <w:rPr>
        <w:rFonts w:ascii="Courier New" w:hAnsi="Courier New"/>
      </w:rPr>
    </w:lvl>
    <w:lvl w:ilvl="5">
      <w:start w:val="1"/>
      <w:numFmt w:val="bullet"/>
      <w:lvlText w:val=""/>
      <w:lvlJc w:val="left"/>
      <w:pPr>
        <w:ind w:left="4680" w:hanging="360"/>
      </w:pPr>
      <w:rPr>
        <w:rFonts w:ascii="Wingdings" w:hAnsi="Wingdings"/>
      </w:rPr>
    </w:lvl>
    <w:lvl w:ilvl="6">
      <w:start w:val="1"/>
      <w:numFmt w:val="bullet"/>
      <w:lvlText w:val=""/>
      <w:lvlJc w:val="left"/>
      <w:pPr>
        <w:ind w:left="5400" w:hanging="360"/>
      </w:pPr>
      <w:rPr>
        <w:rFonts w:ascii="Symbol" w:hAnsi="Symbol"/>
      </w:rPr>
    </w:lvl>
    <w:lvl w:ilvl="7">
      <w:start w:val="1"/>
      <w:numFmt w:val="bullet"/>
      <w:lvlText w:val="o"/>
      <w:lvlJc w:val="left"/>
      <w:pPr>
        <w:ind w:left="6120" w:hanging="360"/>
      </w:pPr>
      <w:rPr>
        <w:rFonts w:ascii="Courier New" w:hAnsi="Courier New"/>
      </w:rPr>
    </w:lvl>
    <w:lvl w:ilvl="8">
      <w:start w:val="1"/>
      <w:numFmt w:val="bullet"/>
      <w:lvlText w:val=""/>
      <w:lvlJc w:val="left"/>
      <w:pPr>
        <w:ind w:left="6840" w:hanging="360"/>
      </w:pPr>
      <w:rPr>
        <w:rFonts w:ascii="Wingdings" w:hAnsi="Wingdings"/>
      </w:rPr>
    </w:lvl>
  </w:abstractNum>
  <w:abstractNum w:abstractNumId="5">
    <w:nsid w:val="02F51DDB"/>
    <w:multiLevelType w:val="multilevel"/>
    <w:tmpl w:val="444C871E"/>
    <w:lvl w:ilvl="0">
      <w:start w:val="1"/>
      <w:numFmt w:val="decimal"/>
      <w:pStyle w:val="1"/>
      <w:lvlText w:val=""/>
      <w:lvlJc w:val="left"/>
      <w:pPr>
        <w:tabs>
          <w:tab w:val="left" w:pos="432"/>
        </w:tabs>
        <w:ind w:left="432" w:hanging="432"/>
      </w:pPr>
    </w:lvl>
    <w:lvl w:ilvl="1">
      <w:start w:val="1"/>
      <w:numFmt w:val="decimal"/>
      <w:pStyle w:val="2"/>
      <w:lvlText w:val=""/>
      <w:lvlJc w:val="left"/>
      <w:pPr>
        <w:tabs>
          <w:tab w:val="left" w:pos="576"/>
        </w:tabs>
        <w:ind w:left="576" w:hanging="576"/>
      </w:pPr>
    </w:lvl>
    <w:lvl w:ilvl="2">
      <w:start w:val="1"/>
      <w:numFmt w:val="decimal"/>
      <w:pStyle w:val="3"/>
      <w:lvlText w:val=""/>
      <w:lvlJc w:val="left"/>
      <w:pPr>
        <w:tabs>
          <w:tab w:val="left" w:pos="720"/>
        </w:tabs>
        <w:ind w:left="720" w:hanging="720"/>
      </w:pPr>
    </w:lvl>
    <w:lvl w:ilvl="3">
      <w:start w:val="1"/>
      <w:numFmt w:val="decimal"/>
      <w:lvlText w:val=""/>
      <w:lvlJc w:val="left"/>
      <w:pPr>
        <w:tabs>
          <w:tab w:val="left" w:pos="864"/>
        </w:tabs>
        <w:ind w:left="864" w:hanging="864"/>
      </w:pPr>
    </w:lvl>
    <w:lvl w:ilvl="4">
      <w:start w:val="1"/>
      <w:numFmt w:val="decimal"/>
      <w:lvlText w:val=""/>
      <w:lvlJc w:val="left"/>
      <w:pPr>
        <w:tabs>
          <w:tab w:val="left" w:pos="1008"/>
        </w:tabs>
        <w:ind w:left="1008" w:hanging="1008"/>
      </w:pPr>
    </w:lvl>
    <w:lvl w:ilvl="5">
      <w:start w:val="1"/>
      <w:numFmt w:val="decimal"/>
      <w:lvlText w:val=""/>
      <w:lvlJc w:val="left"/>
      <w:pPr>
        <w:tabs>
          <w:tab w:val="left" w:pos="1152"/>
        </w:tabs>
        <w:ind w:left="1152" w:hanging="1152"/>
      </w:pPr>
    </w:lvl>
    <w:lvl w:ilvl="6">
      <w:start w:val="1"/>
      <w:numFmt w:val="decimal"/>
      <w:lvlText w:val=""/>
      <w:lvlJc w:val="left"/>
      <w:pPr>
        <w:tabs>
          <w:tab w:val="left" w:pos="1296"/>
        </w:tabs>
        <w:ind w:left="1296" w:hanging="1296"/>
      </w:pPr>
    </w:lvl>
    <w:lvl w:ilvl="7">
      <w:start w:val="1"/>
      <w:numFmt w:val="decimal"/>
      <w:lvlText w:val=""/>
      <w:lvlJc w:val="left"/>
      <w:pPr>
        <w:tabs>
          <w:tab w:val="left" w:pos="1440"/>
        </w:tabs>
        <w:ind w:left="1440" w:hanging="1440"/>
      </w:pPr>
    </w:lvl>
    <w:lvl w:ilvl="8">
      <w:start w:val="1"/>
      <w:numFmt w:val="decimal"/>
      <w:lvlText w:val=""/>
      <w:lvlJc w:val="left"/>
      <w:pPr>
        <w:tabs>
          <w:tab w:val="left" w:pos="1584"/>
        </w:tabs>
        <w:ind w:left="1584" w:hanging="1584"/>
      </w:pPr>
    </w:lvl>
  </w:abstractNum>
  <w:abstractNum w:abstractNumId="6">
    <w:nsid w:val="066F78EF"/>
    <w:multiLevelType w:val="multilevel"/>
    <w:tmpl w:val="88324F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7">
    <w:nsid w:val="06BD314B"/>
    <w:multiLevelType w:val="multilevel"/>
    <w:tmpl w:val="91A28174"/>
    <w:lvl w:ilvl="0">
      <w:start w:val="1"/>
      <w:numFmt w:val="bullet"/>
      <w:lvlText w:val=""/>
      <w:lvlJc w:val="left"/>
      <w:pPr>
        <w:ind w:left="1287" w:hanging="360"/>
      </w:pPr>
      <w:rPr>
        <w:rFonts w:ascii="Symbol" w:hAnsi="Symbol"/>
      </w:rPr>
    </w:lvl>
    <w:lvl w:ilvl="1">
      <w:start w:val="1"/>
      <w:numFmt w:val="bullet"/>
      <w:lvlText w:val="o"/>
      <w:lvlJc w:val="left"/>
      <w:pPr>
        <w:ind w:left="2007" w:hanging="360"/>
      </w:pPr>
      <w:rPr>
        <w:rFonts w:ascii="Courier New" w:hAnsi="Courier New"/>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hAnsi="Courier New"/>
      </w:rPr>
    </w:lvl>
    <w:lvl w:ilvl="8">
      <w:start w:val="1"/>
      <w:numFmt w:val="bullet"/>
      <w:lvlText w:val=""/>
      <w:lvlJc w:val="left"/>
      <w:pPr>
        <w:ind w:left="7047" w:hanging="360"/>
      </w:pPr>
      <w:rPr>
        <w:rFonts w:ascii="Wingdings" w:hAnsi="Wingdings"/>
      </w:rPr>
    </w:lvl>
  </w:abstractNum>
  <w:abstractNum w:abstractNumId="8">
    <w:nsid w:val="073363EB"/>
    <w:multiLevelType w:val="multilevel"/>
    <w:tmpl w:val="EA20896A"/>
    <w:lvl w:ilvl="0">
      <w:start w:val="1"/>
      <w:numFmt w:val="bullet"/>
      <w:lvlText w:val=""/>
      <w:lvlJc w:val="left"/>
      <w:pPr>
        <w:tabs>
          <w:tab w:val="left" w:pos="720"/>
        </w:tabs>
        <w:ind w:left="720" w:hanging="360"/>
      </w:pPr>
      <w:rPr>
        <w:rFonts w:ascii="Symbol" w:hAnsi="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nsid w:val="0B057F2A"/>
    <w:multiLevelType w:val="multilevel"/>
    <w:tmpl w:val="9724BF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nsid w:val="0C0017F8"/>
    <w:multiLevelType w:val="multilevel"/>
    <w:tmpl w:val="59F6BA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1">
    <w:nsid w:val="0CC87EE8"/>
    <w:multiLevelType w:val="multilevel"/>
    <w:tmpl w:val="D80A775C"/>
    <w:lvl w:ilvl="0">
      <w:start w:val="1"/>
      <w:numFmt w:val="decimal"/>
      <w:lvlText w:val="%1."/>
      <w:lvlJc w:val="left"/>
      <w:pPr>
        <w:ind w:left="0" w:firstLine="0"/>
      </w:pPr>
      <w:rPr>
        <w:b w:val="0"/>
        <w:i w:val="0"/>
        <w:smallCaps w:val="0"/>
        <w:strike w:val="0"/>
        <w:color w:val="000000"/>
        <w:spacing w:val="0"/>
        <w:sz w:val="26"/>
        <w:u w:val="none"/>
      </w:rPr>
    </w:lvl>
    <w:lvl w:ilvl="1">
      <w:start w:val="1"/>
      <w:numFmt w:val="decimal"/>
      <w:lvlText w:val="%1."/>
      <w:lvlJc w:val="left"/>
      <w:pPr>
        <w:ind w:left="0" w:firstLine="0"/>
      </w:pPr>
      <w:rPr>
        <w:b w:val="0"/>
        <w:i w:val="0"/>
        <w:smallCaps w:val="0"/>
        <w:strike w:val="0"/>
        <w:color w:val="000000"/>
        <w:spacing w:val="0"/>
        <w:sz w:val="26"/>
        <w:u w:val="none"/>
      </w:rPr>
    </w:lvl>
    <w:lvl w:ilvl="2">
      <w:start w:val="1"/>
      <w:numFmt w:val="decimal"/>
      <w:lvlText w:val="%1."/>
      <w:lvlJc w:val="left"/>
      <w:pPr>
        <w:ind w:left="0" w:firstLine="0"/>
      </w:pPr>
      <w:rPr>
        <w:b w:val="0"/>
        <w:i w:val="0"/>
        <w:smallCaps w:val="0"/>
        <w:strike w:val="0"/>
        <w:color w:val="000000"/>
        <w:spacing w:val="0"/>
        <w:sz w:val="26"/>
        <w:u w:val="none"/>
      </w:rPr>
    </w:lvl>
    <w:lvl w:ilvl="3">
      <w:start w:val="1"/>
      <w:numFmt w:val="decimal"/>
      <w:lvlText w:val="%1."/>
      <w:lvlJc w:val="left"/>
      <w:pPr>
        <w:ind w:left="0" w:firstLine="0"/>
      </w:pPr>
      <w:rPr>
        <w:b w:val="0"/>
        <w:i w:val="0"/>
        <w:smallCaps w:val="0"/>
        <w:strike w:val="0"/>
        <w:color w:val="000000"/>
        <w:spacing w:val="0"/>
        <w:sz w:val="26"/>
        <w:u w:val="none"/>
      </w:rPr>
    </w:lvl>
    <w:lvl w:ilvl="4">
      <w:start w:val="1"/>
      <w:numFmt w:val="decimal"/>
      <w:lvlText w:val="%1."/>
      <w:lvlJc w:val="left"/>
      <w:pPr>
        <w:ind w:left="0" w:firstLine="0"/>
      </w:pPr>
      <w:rPr>
        <w:b w:val="0"/>
        <w:i w:val="0"/>
        <w:smallCaps w:val="0"/>
        <w:strike w:val="0"/>
        <w:color w:val="000000"/>
        <w:spacing w:val="0"/>
        <w:sz w:val="26"/>
        <w:u w:val="none"/>
      </w:rPr>
    </w:lvl>
    <w:lvl w:ilvl="5">
      <w:start w:val="1"/>
      <w:numFmt w:val="decimal"/>
      <w:lvlText w:val="%1."/>
      <w:lvlJc w:val="left"/>
      <w:pPr>
        <w:ind w:left="0" w:firstLine="0"/>
      </w:pPr>
      <w:rPr>
        <w:b w:val="0"/>
        <w:i w:val="0"/>
        <w:smallCaps w:val="0"/>
        <w:strike w:val="0"/>
        <w:color w:val="000000"/>
        <w:spacing w:val="0"/>
        <w:sz w:val="26"/>
        <w:u w:val="none"/>
      </w:rPr>
    </w:lvl>
    <w:lvl w:ilvl="6">
      <w:start w:val="1"/>
      <w:numFmt w:val="decimal"/>
      <w:lvlText w:val="%1."/>
      <w:lvlJc w:val="left"/>
      <w:pPr>
        <w:ind w:left="0" w:firstLine="0"/>
      </w:pPr>
      <w:rPr>
        <w:b w:val="0"/>
        <w:i w:val="0"/>
        <w:smallCaps w:val="0"/>
        <w:strike w:val="0"/>
        <w:color w:val="000000"/>
        <w:spacing w:val="0"/>
        <w:sz w:val="26"/>
        <w:u w:val="none"/>
      </w:rPr>
    </w:lvl>
    <w:lvl w:ilvl="7">
      <w:start w:val="1"/>
      <w:numFmt w:val="decimal"/>
      <w:lvlText w:val="%1."/>
      <w:lvlJc w:val="left"/>
      <w:pPr>
        <w:ind w:left="0" w:firstLine="0"/>
      </w:pPr>
      <w:rPr>
        <w:b w:val="0"/>
        <w:i w:val="0"/>
        <w:smallCaps w:val="0"/>
        <w:strike w:val="0"/>
        <w:color w:val="000000"/>
        <w:spacing w:val="0"/>
        <w:sz w:val="26"/>
        <w:u w:val="none"/>
      </w:rPr>
    </w:lvl>
    <w:lvl w:ilvl="8">
      <w:start w:val="1"/>
      <w:numFmt w:val="decimal"/>
      <w:lvlText w:val="%1."/>
      <w:lvlJc w:val="left"/>
      <w:pPr>
        <w:ind w:left="0" w:firstLine="0"/>
      </w:pPr>
      <w:rPr>
        <w:b w:val="0"/>
        <w:i w:val="0"/>
        <w:smallCaps w:val="0"/>
        <w:strike w:val="0"/>
        <w:color w:val="000000"/>
        <w:spacing w:val="0"/>
        <w:sz w:val="26"/>
        <w:u w:val="none"/>
      </w:rPr>
    </w:lvl>
  </w:abstractNum>
  <w:abstractNum w:abstractNumId="12">
    <w:nsid w:val="0CFF5750"/>
    <w:multiLevelType w:val="multilevel"/>
    <w:tmpl w:val="AB4E50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nsid w:val="0E753DF1"/>
    <w:multiLevelType w:val="multilevel"/>
    <w:tmpl w:val="0742A81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4">
    <w:nsid w:val="0F4E5BC6"/>
    <w:multiLevelType w:val="multilevel"/>
    <w:tmpl w:val="F6F008FA"/>
    <w:lvl w:ilvl="0">
      <w:start w:val="1"/>
      <w:numFmt w:val="decimal"/>
      <w:lvlText w:val="%1."/>
      <w:lvlJc w:val="left"/>
      <w:pPr>
        <w:tabs>
          <w:tab w:val="left" w:pos="720"/>
        </w:tabs>
        <w:ind w:left="72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5">
    <w:nsid w:val="127953FD"/>
    <w:multiLevelType w:val="multilevel"/>
    <w:tmpl w:val="D18ECC0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16">
    <w:nsid w:val="13F83B90"/>
    <w:multiLevelType w:val="multilevel"/>
    <w:tmpl w:val="8FE609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7">
    <w:nsid w:val="146B0DA0"/>
    <w:multiLevelType w:val="multilevel"/>
    <w:tmpl w:val="B64E623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8">
    <w:nsid w:val="146F0D34"/>
    <w:multiLevelType w:val="multilevel"/>
    <w:tmpl w:val="793A12F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
    <w:nsid w:val="154E0FFA"/>
    <w:multiLevelType w:val="multilevel"/>
    <w:tmpl w:val="3E7C94E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0">
    <w:nsid w:val="17BF4297"/>
    <w:multiLevelType w:val="multilevel"/>
    <w:tmpl w:val="B85889BC"/>
    <w:lvl w:ilvl="0">
      <w:start w:val="1"/>
      <w:numFmt w:val="bullet"/>
      <w:lvlText w:val="-"/>
      <w:lvlJc w:val="left"/>
      <w:rPr>
        <w:b w:val="0"/>
        <w:i w:val="0"/>
        <w:smallCaps w:val="0"/>
        <w:strike w:val="0"/>
        <w:color w:val="000000"/>
        <w:spacing w:val="0"/>
        <w:sz w:val="22"/>
        <w:u w:val="none"/>
      </w:rPr>
    </w:lvl>
    <w:lvl w:ilvl="1">
      <w:start w:val="1"/>
      <w:numFmt w:val="bullet"/>
      <w:lvlText w:val="-"/>
      <w:lvlJc w:val="left"/>
      <w:rPr>
        <w:b w:val="0"/>
        <w:i w:val="0"/>
        <w:smallCaps w:val="0"/>
        <w:strike w:val="0"/>
        <w:color w:val="000000"/>
        <w:spacing w:val="0"/>
        <w:sz w:val="22"/>
        <w:u w:val="none"/>
      </w:rPr>
    </w:lvl>
    <w:lvl w:ilvl="2">
      <w:start w:val="1"/>
      <w:numFmt w:val="bullet"/>
      <w:lvlText w:val="-"/>
      <w:lvlJc w:val="left"/>
      <w:rPr>
        <w:b w:val="0"/>
        <w:i w:val="0"/>
        <w:smallCaps w:val="0"/>
        <w:strike w:val="0"/>
        <w:color w:val="000000"/>
        <w:spacing w:val="0"/>
        <w:sz w:val="22"/>
        <w:u w:val="none"/>
      </w:rPr>
    </w:lvl>
    <w:lvl w:ilvl="3">
      <w:start w:val="1"/>
      <w:numFmt w:val="bullet"/>
      <w:lvlText w:val="-"/>
      <w:lvlJc w:val="left"/>
      <w:rPr>
        <w:b w:val="0"/>
        <w:i w:val="0"/>
        <w:smallCaps w:val="0"/>
        <w:strike w:val="0"/>
        <w:color w:val="000000"/>
        <w:spacing w:val="0"/>
        <w:sz w:val="22"/>
        <w:u w:val="none"/>
      </w:rPr>
    </w:lvl>
    <w:lvl w:ilvl="4">
      <w:start w:val="1"/>
      <w:numFmt w:val="bullet"/>
      <w:lvlText w:val="-"/>
      <w:lvlJc w:val="left"/>
      <w:rPr>
        <w:b w:val="0"/>
        <w:i w:val="0"/>
        <w:smallCaps w:val="0"/>
        <w:strike w:val="0"/>
        <w:color w:val="000000"/>
        <w:spacing w:val="0"/>
        <w:sz w:val="22"/>
        <w:u w:val="none"/>
      </w:rPr>
    </w:lvl>
    <w:lvl w:ilvl="5">
      <w:start w:val="1"/>
      <w:numFmt w:val="bullet"/>
      <w:lvlText w:val="-"/>
      <w:lvlJc w:val="left"/>
      <w:rPr>
        <w:b w:val="0"/>
        <w:i w:val="0"/>
        <w:smallCaps w:val="0"/>
        <w:strike w:val="0"/>
        <w:color w:val="000000"/>
        <w:spacing w:val="0"/>
        <w:sz w:val="22"/>
        <w:u w:val="none"/>
      </w:rPr>
    </w:lvl>
    <w:lvl w:ilvl="6">
      <w:start w:val="1"/>
      <w:numFmt w:val="bullet"/>
      <w:lvlText w:val="-"/>
      <w:lvlJc w:val="left"/>
      <w:rPr>
        <w:b w:val="0"/>
        <w:i w:val="0"/>
        <w:smallCaps w:val="0"/>
        <w:strike w:val="0"/>
        <w:color w:val="000000"/>
        <w:spacing w:val="0"/>
        <w:sz w:val="22"/>
        <w:u w:val="none"/>
      </w:rPr>
    </w:lvl>
    <w:lvl w:ilvl="7">
      <w:start w:val="1"/>
      <w:numFmt w:val="bullet"/>
      <w:lvlText w:val="-"/>
      <w:lvlJc w:val="left"/>
      <w:rPr>
        <w:b w:val="0"/>
        <w:i w:val="0"/>
        <w:smallCaps w:val="0"/>
        <w:strike w:val="0"/>
        <w:color w:val="000000"/>
        <w:spacing w:val="0"/>
        <w:sz w:val="22"/>
        <w:u w:val="none"/>
      </w:rPr>
    </w:lvl>
    <w:lvl w:ilvl="8">
      <w:start w:val="1"/>
      <w:numFmt w:val="bullet"/>
      <w:lvlText w:val="-"/>
      <w:lvlJc w:val="left"/>
      <w:rPr>
        <w:b w:val="0"/>
        <w:i w:val="0"/>
        <w:smallCaps w:val="0"/>
        <w:strike w:val="0"/>
        <w:color w:val="000000"/>
        <w:spacing w:val="0"/>
        <w:sz w:val="22"/>
        <w:u w:val="none"/>
      </w:rPr>
    </w:lvl>
  </w:abstractNum>
  <w:abstractNum w:abstractNumId="21">
    <w:nsid w:val="1A487E6E"/>
    <w:multiLevelType w:val="multilevel"/>
    <w:tmpl w:val="21A63E94"/>
    <w:lvl w:ilvl="0">
      <w:start w:val="1"/>
      <w:numFmt w:val="bullet"/>
      <w:lvlText w:val="-"/>
      <w:lvlJc w:val="left"/>
      <w:pPr>
        <w:ind w:left="0" w:firstLine="0"/>
      </w:pPr>
      <w:rPr>
        <w:b w:val="0"/>
        <w:i w:val="0"/>
        <w:smallCaps w:val="0"/>
        <w:strike w:val="0"/>
        <w:color w:val="000000"/>
        <w:spacing w:val="0"/>
        <w:sz w:val="22"/>
        <w:u w:val="none"/>
      </w:rPr>
    </w:lvl>
    <w:lvl w:ilvl="1">
      <w:start w:val="1"/>
      <w:numFmt w:val="bullet"/>
      <w:lvlText w:val="-"/>
      <w:lvlJc w:val="left"/>
      <w:pPr>
        <w:ind w:left="0" w:firstLine="0"/>
      </w:pPr>
      <w:rPr>
        <w:b w:val="0"/>
        <w:i w:val="0"/>
        <w:smallCaps w:val="0"/>
        <w:strike w:val="0"/>
        <w:color w:val="000000"/>
        <w:spacing w:val="0"/>
        <w:sz w:val="22"/>
        <w:u w:val="none"/>
      </w:rPr>
    </w:lvl>
    <w:lvl w:ilvl="2">
      <w:start w:val="1"/>
      <w:numFmt w:val="bullet"/>
      <w:lvlText w:val="-"/>
      <w:lvlJc w:val="left"/>
      <w:pPr>
        <w:ind w:left="0" w:firstLine="0"/>
      </w:pPr>
      <w:rPr>
        <w:b w:val="0"/>
        <w:i w:val="0"/>
        <w:smallCaps w:val="0"/>
        <w:strike w:val="0"/>
        <w:color w:val="000000"/>
        <w:spacing w:val="0"/>
        <w:sz w:val="22"/>
        <w:u w:val="none"/>
      </w:rPr>
    </w:lvl>
    <w:lvl w:ilvl="3">
      <w:start w:val="1"/>
      <w:numFmt w:val="bullet"/>
      <w:lvlText w:val="-"/>
      <w:lvlJc w:val="left"/>
      <w:pPr>
        <w:ind w:left="0" w:firstLine="0"/>
      </w:pPr>
      <w:rPr>
        <w:b w:val="0"/>
        <w:i w:val="0"/>
        <w:smallCaps w:val="0"/>
        <w:strike w:val="0"/>
        <w:color w:val="000000"/>
        <w:spacing w:val="0"/>
        <w:sz w:val="22"/>
        <w:u w:val="none"/>
      </w:rPr>
    </w:lvl>
    <w:lvl w:ilvl="4">
      <w:start w:val="1"/>
      <w:numFmt w:val="bullet"/>
      <w:lvlText w:val="-"/>
      <w:lvlJc w:val="left"/>
      <w:pPr>
        <w:ind w:left="0" w:firstLine="0"/>
      </w:pPr>
      <w:rPr>
        <w:b w:val="0"/>
        <w:i w:val="0"/>
        <w:smallCaps w:val="0"/>
        <w:strike w:val="0"/>
        <w:color w:val="000000"/>
        <w:spacing w:val="0"/>
        <w:sz w:val="22"/>
        <w:u w:val="none"/>
      </w:rPr>
    </w:lvl>
    <w:lvl w:ilvl="5">
      <w:start w:val="1"/>
      <w:numFmt w:val="bullet"/>
      <w:lvlText w:val="-"/>
      <w:lvlJc w:val="left"/>
      <w:pPr>
        <w:ind w:left="0" w:firstLine="0"/>
      </w:pPr>
      <w:rPr>
        <w:b w:val="0"/>
        <w:i w:val="0"/>
        <w:smallCaps w:val="0"/>
        <w:strike w:val="0"/>
        <w:color w:val="000000"/>
        <w:spacing w:val="0"/>
        <w:sz w:val="22"/>
        <w:u w:val="none"/>
      </w:rPr>
    </w:lvl>
    <w:lvl w:ilvl="6">
      <w:start w:val="1"/>
      <w:numFmt w:val="bullet"/>
      <w:lvlText w:val="-"/>
      <w:lvlJc w:val="left"/>
      <w:pPr>
        <w:ind w:left="0" w:firstLine="0"/>
      </w:pPr>
      <w:rPr>
        <w:b w:val="0"/>
        <w:i w:val="0"/>
        <w:smallCaps w:val="0"/>
        <w:strike w:val="0"/>
        <w:color w:val="000000"/>
        <w:spacing w:val="0"/>
        <w:sz w:val="22"/>
        <w:u w:val="none"/>
      </w:rPr>
    </w:lvl>
    <w:lvl w:ilvl="7">
      <w:start w:val="1"/>
      <w:numFmt w:val="bullet"/>
      <w:lvlText w:val="-"/>
      <w:lvlJc w:val="left"/>
      <w:pPr>
        <w:ind w:left="0" w:firstLine="0"/>
      </w:pPr>
      <w:rPr>
        <w:b w:val="0"/>
        <w:i w:val="0"/>
        <w:smallCaps w:val="0"/>
        <w:strike w:val="0"/>
        <w:color w:val="000000"/>
        <w:spacing w:val="0"/>
        <w:sz w:val="22"/>
        <w:u w:val="none"/>
      </w:rPr>
    </w:lvl>
    <w:lvl w:ilvl="8">
      <w:start w:val="1"/>
      <w:numFmt w:val="bullet"/>
      <w:lvlText w:val="-"/>
      <w:lvlJc w:val="left"/>
      <w:pPr>
        <w:ind w:left="0" w:firstLine="0"/>
      </w:pPr>
      <w:rPr>
        <w:b w:val="0"/>
        <w:i w:val="0"/>
        <w:smallCaps w:val="0"/>
        <w:strike w:val="0"/>
        <w:color w:val="000000"/>
        <w:spacing w:val="0"/>
        <w:sz w:val="22"/>
        <w:u w:val="none"/>
      </w:rPr>
    </w:lvl>
  </w:abstractNum>
  <w:abstractNum w:abstractNumId="22">
    <w:nsid w:val="1C290E47"/>
    <w:multiLevelType w:val="multilevel"/>
    <w:tmpl w:val="B93A54F8"/>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3">
    <w:nsid w:val="1CE65B7D"/>
    <w:multiLevelType w:val="multilevel"/>
    <w:tmpl w:val="2CE4852C"/>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4">
    <w:nsid w:val="1D755B79"/>
    <w:multiLevelType w:val="multilevel"/>
    <w:tmpl w:val="FC68CE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5">
    <w:nsid w:val="1DEB6784"/>
    <w:multiLevelType w:val="multilevel"/>
    <w:tmpl w:val="058E53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6">
    <w:nsid w:val="1F547ECF"/>
    <w:multiLevelType w:val="multilevel"/>
    <w:tmpl w:val="28FCB9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7">
    <w:nsid w:val="20563342"/>
    <w:multiLevelType w:val="multilevel"/>
    <w:tmpl w:val="40D6C20A"/>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8">
    <w:nsid w:val="25817D05"/>
    <w:multiLevelType w:val="multilevel"/>
    <w:tmpl w:val="DE18FBBE"/>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9">
    <w:nsid w:val="26651995"/>
    <w:multiLevelType w:val="multilevel"/>
    <w:tmpl w:val="22380DBE"/>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30">
    <w:nsid w:val="280E49B3"/>
    <w:multiLevelType w:val="multilevel"/>
    <w:tmpl w:val="3C52A3A2"/>
    <w:lvl w:ilvl="0">
      <w:start w:val="1"/>
      <w:numFmt w:val="bullet"/>
      <w:lvlText w:val=""/>
      <w:lvlJc w:val="left"/>
      <w:pPr>
        <w:tabs>
          <w:tab w:val="left" w:pos="644"/>
        </w:tabs>
        <w:ind w:left="644" w:hanging="360"/>
      </w:pPr>
      <w:rPr>
        <w:rFonts w:ascii="Symbol" w:hAnsi="Symbol"/>
        <w:sz w:val="20"/>
      </w:rPr>
    </w:lvl>
    <w:lvl w:ilvl="1">
      <w:start w:val="1"/>
      <w:numFmt w:val="bullet"/>
      <w:lvlText w:val=""/>
      <w:lvlJc w:val="left"/>
      <w:pPr>
        <w:tabs>
          <w:tab w:val="left" w:pos="1440"/>
        </w:tabs>
        <w:ind w:left="1440" w:hanging="360"/>
      </w:pPr>
      <w:rPr>
        <w:rFonts w:ascii="Symbol" w:hAnsi="Symbol"/>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31">
    <w:nsid w:val="283E0D41"/>
    <w:multiLevelType w:val="multilevel"/>
    <w:tmpl w:val="3C96974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32">
    <w:nsid w:val="29543146"/>
    <w:multiLevelType w:val="multilevel"/>
    <w:tmpl w:val="0BD67896"/>
    <w:lvl w:ilvl="0">
      <w:numFmt w:val="bullet"/>
      <w:lvlText w:val="•"/>
      <w:lvlJc w:val="left"/>
      <w:pPr>
        <w:ind w:left="720" w:hanging="360"/>
      </w:pPr>
      <w:rPr>
        <w:rFonts w:ascii="Times New Roman" w:hAnsi="Times New Roman"/>
        <w:sz w:val="28"/>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
    <w:nsid w:val="29B67094"/>
    <w:multiLevelType w:val="multilevel"/>
    <w:tmpl w:val="4D563C0E"/>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34">
    <w:nsid w:val="29D16135"/>
    <w:multiLevelType w:val="multilevel"/>
    <w:tmpl w:val="DEFA98A8"/>
    <w:lvl w:ilvl="0">
      <w:start w:val="1"/>
      <w:numFmt w:val="bullet"/>
      <w:lvlText w:val=""/>
      <w:lvlJc w:val="left"/>
      <w:pPr>
        <w:tabs>
          <w:tab w:val="left" w:pos="1080"/>
        </w:tabs>
        <w:ind w:left="1080" w:hanging="360"/>
      </w:pPr>
      <w:rPr>
        <w:rFonts w:ascii="Symbol" w:hAnsi="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2A87369B"/>
    <w:multiLevelType w:val="multilevel"/>
    <w:tmpl w:val="3E6AE2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36">
    <w:nsid w:val="2C046134"/>
    <w:multiLevelType w:val="multilevel"/>
    <w:tmpl w:val="A16AD4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7">
    <w:nsid w:val="2D9F59BD"/>
    <w:multiLevelType w:val="multilevel"/>
    <w:tmpl w:val="DF7425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8">
    <w:nsid w:val="2F3962B7"/>
    <w:multiLevelType w:val="multilevel"/>
    <w:tmpl w:val="BDC4995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9">
    <w:nsid w:val="30E33A6E"/>
    <w:multiLevelType w:val="multilevel"/>
    <w:tmpl w:val="BBA2DB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40">
    <w:nsid w:val="30E62823"/>
    <w:multiLevelType w:val="multilevel"/>
    <w:tmpl w:val="EA569826"/>
    <w:lvl w:ilvl="0">
      <w:numFmt w:val="bullet"/>
      <w:lvlText w:val="•"/>
      <w:lvlJc w:val="left"/>
      <w:pPr>
        <w:ind w:left="720" w:hanging="360"/>
      </w:pPr>
      <w:rPr>
        <w:rFonts w:ascii="Times New Roman" w:hAnsi="Times New Roman"/>
        <w:sz w:val="28"/>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1">
    <w:nsid w:val="30FA319F"/>
    <w:multiLevelType w:val="multilevel"/>
    <w:tmpl w:val="95BCBC74"/>
    <w:lvl w:ilvl="0">
      <w:start w:val="1"/>
      <w:numFmt w:val="bullet"/>
      <w:lvlText w:val=""/>
      <w:lvlJc w:val="left"/>
      <w:pPr>
        <w:ind w:left="720" w:hanging="360"/>
      </w:pPr>
      <w:rPr>
        <w:rFonts w:ascii="Symbol" w:hAnsi="Symbol"/>
        <w:b w:val="0"/>
        <w:color w:val="000000"/>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2">
    <w:nsid w:val="31082A8B"/>
    <w:multiLevelType w:val="multilevel"/>
    <w:tmpl w:val="B59E1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43">
    <w:nsid w:val="331D253B"/>
    <w:multiLevelType w:val="multilevel"/>
    <w:tmpl w:val="1D7C78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44">
    <w:nsid w:val="34FD1709"/>
    <w:multiLevelType w:val="multilevel"/>
    <w:tmpl w:val="F6C44ACE"/>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45">
    <w:nsid w:val="35ED0A0C"/>
    <w:multiLevelType w:val="multilevel"/>
    <w:tmpl w:val="3556AB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6">
    <w:nsid w:val="36121C2E"/>
    <w:multiLevelType w:val="multilevel"/>
    <w:tmpl w:val="6CFC76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47">
    <w:nsid w:val="387D4490"/>
    <w:multiLevelType w:val="multilevel"/>
    <w:tmpl w:val="30B84F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48">
    <w:nsid w:val="38A37B17"/>
    <w:multiLevelType w:val="multilevel"/>
    <w:tmpl w:val="D1820E2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9">
    <w:nsid w:val="38D459A6"/>
    <w:multiLevelType w:val="multilevel"/>
    <w:tmpl w:val="0194C4DA"/>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50">
    <w:nsid w:val="3B4E6913"/>
    <w:multiLevelType w:val="multilevel"/>
    <w:tmpl w:val="94E0C81C"/>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51">
    <w:nsid w:val="3C611C21"/>
    <w:multiLevelType w:val="multilevel"/>
    <w:tmpl w:val="B5368B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52">
    <w:nsid w:val="3D0B165D"/>
    <w:multiLevelType w:val="multilevel"/>
    <w:tmpl w:val="645230DA"/>
    <w:lvl w:ilvl="0">
      <w:start w:val="1"/>
      <w:numFmt w:val="bullet"/>
      <w:lvlText w:val=""/>
      <w:lvlJc w:val="left"/>
      <w:pPr>
        <w:ind w:left="720" w:hanging="360"/>
      </w:pPr>
      <w:rPr>
        <w:rFonts w:ascii="Symbol" w:hAnsi="Symbol"/>
        <w:b w:val="0"/>
        <w:color w:val="000000"/>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3">
    <w:nsid w:val="3DB2256B"/>
    <w:multiLevelType w:val="multilevel"/>
    <w:tmpl w:val="676894CA"/>
    <w:lvl w:ilvl="0">
      <w:start w:val="1"/>
      <w:numFmt w:val="decimal"/>
      <w:lvlText w:val="%1."/>
      <w:lvlJc w:val="left"/>
      <w:pPr>
        <w:ind w:left="0" w:firstLine="0"/>
      </w:pPr>
      <w:rPr>
        <w:b w:val="0"/>
        <w:i w:val="0"/>
        <w:smallCaps w:val="0"/>
        <w:strike w:val="0"/>
        <w:color w:val="000000"/>
        <w:spacing w:val="0"/>
        <w:sz w:val="22"/>
        <w:u w:val="none"/>
      </w:rPr>
    </w:lvl>
    <w:lvl w:ilvl="1">
      <w:start w:val="1"/>
      <w:numFmt w:val="decimal"/>
      <w:lvlText w:val="%1."/>
      <w:lvlJc w:val="left"/>
      <w:pPr>
        <w:ind w:left="0" w:firstLine="0"/>
      </w:pPr>
      <w:rPr>
        <w:b w:val="0"/>
        <w:i w:val="0"/>
        <w:smallCaps w:val="0"/>
        <w:strike w:val="0"/>
        <w:color w:val="000000"/>
        <w:spacing w:val="0"/>
        <w:sz w:val="22"/>
        <w:u w:val="none"/>
      </w:rPr>
    </w:lvl>
    <w:lvl w:ilvl="2">
      <w:start w:val="1"/>
      <w:numFmt w:val="decimal"/>
      <w:lvlText w:val="%1."/>
      <w:lvlJc w:val="left"/>
      <w:pPr>
        <w:ind w:left="0" w:firstLine="0"/>
      </w:pPr>
      <w:rPr>
        <w:b w:val="0"/>
        <w:i w:val="0"/>
        <w:smallCaps w:val="0"/>
        <w:strike w:val="0"/>
        <w:color w:val="000000"/>
        <w:spacing w:val="0"/>
        <w:sz w:val="22"/>
        <w:u w:val="none"/>
      </w:rPr>
    </w:lvl>
    <w:lvl w:ilvl="3">
      <w:start w:val="1"/>
      <w:numFmt w:val="decimal"/>
      <w:lvlText w:val="%1."/>
      <w:lvlJc w:val="left"/>
      <w:pPr>
        <w:ind w:left="0" w:firstLine="0"/>
      </w:pPr>
      <w:rPr>
        <w:b w:val="0"/>
        <w:i w:val="0"/>
        <w:smallCaps w:val="0"/>
        <w:strike w:val="0"/>
        <w:color w:val="000000"/>
        <w:spacing w:val="0"/>
        <w:sz w:val="22"/>
        <w:u w:val="none"/>
      </w:rPr>
    </w:lvl>
    <w:lvl w:ilvl="4">
      <w:start w:val="1"/>
      <w:numFmt w:val="decimal"/>
      <w:lvlText w:val="%1."/>
      <w:lvlJc w:val="left"/>
      <w:pPr>
        <w:ind w:left="0" w:firstLine="0"/>
      </w:pPr>
      <w:rPr>
        <w:b w:val="0"/>
        <w:i w:val="0"/>
        <w:smallCaps w:val="0"/>
        <w:strike w:val="0"/>
        <w:color w:val="000000"/>
        <w:spacing w:val="0"/>
        <w:sz w:val="22"/>
        <w:u w:val="none"/>
      </w:rPr>
    </w:lvl>
    <w:lvl w:ilvl="5">
      <w:start w:val="1"/>
      <w:numFmt w:val="decimal"/>
      <w:lvlText w:val="%1."/>
      <w:lvlJc w:val="left"/>
      <w:pPr>
        <w:ind w:left="0" w:firstLine="0"/>
      </w:pPr>
      <w:rPr>
        <w:b w:val="0"/>
        <w:i w:val="0"/>
        <w:smallCaps w:val="0"/>
        <w:strike w:val="0"/>
        <w:color w:val="000000"/>
        <w:spacing w:val="0"/>
        <w:sz w:val="22"/>
        <w:u w:val="none"/>
      </w:rPr>
    </w:lvl>
    <w:lvl w:ilvl="6">
      <w:start w:val="1"/>
      <w:numFmt w:val="decimal"/>
      <w:lvlText w:val="%1."/>
      <w:lvlJc w:val="left"/>
      <w:pPr>
        <w:ind w:left="0" w:firstLine="0"/>
      </w:pPr>
      <w:rPr>
        <w:b w:val="0"/>
        <w:i w:val="0"/>
        <w:smallCaps w:val="0"/>
        <w:strike w:val="0"/>
        <w:color w:val="000000"/>
        <w:spacing w:val="0"/>
        <w:sz w:val="22"/>
        <w:u w:val="none"/>
      </w:rPr>
    </w:lvl>
    <w:lvl w:ilvl="7">
      <w:start w:val="1"/>
      <w:numFmt w:val="decimal"/>
      <w:lvlText w:val="%1."/>
      <w:lvlJc w:val="left"/>
      <w:pPr>
        <w:ind w:left="0" w:firstLine="0"/>
      </w:pPr>
      <w:rPr>
        <w:b w:val="0"/>
        <w:i w:val="0"/>
        <w:smallCaps w:val="0"/>
        <w:strike w:val="0"/>
        <w:color w:val="000000"/>
        <w:spacing w:val="0"/>
        <w:sz w:val="22"/>
        <w:u w:val="none"/>
      </w:rPr>
    </w:lvl>
    <w:lvl w:ilvl="8">
      <w:start w:val="1"/>
      <w:numFmt w:val="decimal"/>
      <w:lvlText w:val="%1."/>
      <w:lvlJc w:val="left"/>
      <w:pPr>
        <w:ind w:left="0" w:firstLine="0"/>
      </w:pPr>
      <w:rPr>
        <w:b w:val="0"/>
        <w:i w:val="0"/>
        <w:smallCaps w:val="0"/>
        <w:strike w:val="0"/>
        <w:color w:val="000000"/>
        <w:spacing w:val="0"/>
        <w:sz w:val="22"/>
        <w:u w:val="none"/>
      </w:rPr>
    </w:lvl>
  </w:abstractNum>
  <w:abstractNum w:abstractNumId="54">
    <w:nsid w:val="4056603A"/>
    <w:multiLevelType w:val="multilevel"/>
    <w:tmpl w:val="AA0E61D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55">
    <w:nsid w:val="41FB0BF1"/>
    <w:multiLevelType w:val="multilevel"/>
    <w:tmpl w:val="8FA40EAA"/>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56">
    <w:nsid w:val="428A7B20"/>
    <w:multiLevelType w:val="multilevel"/>
    <w:tmpl w:val="BF628FF6"/>
    <w:lvl w:ilvl="0">
      <w:start w:val="1"/>
      <w:numFmt w:val="decimal"/>
      <w:lvlText w:val="%1."/>
      <w:lvlJc w:val="left"/>
      <w:pPr>
        <w:ind w:left="380" w:hanging="360"/>
      </w:pPr>
    </w:lvl>
    <w:lvl w:ilvl="1">
      <w:start w:val="1"/>
      <w:numFmt w:val="lowerLetter"/>
      <w:lvlText w:val="%2."/>
      <w:lvlJc w:val="left"/>
      <w:pPr>
        <w:ind w:left="1100" w:hanging="360"/>
      </w:pPr>
    </w:lvl>
    <w:lvl w:ilvl="2">
      <w:start w:val="1"/>
      <w:numFmt w:val="lowerRoman"/>
      <w:lvlText w:val="%3."/>
      <w:lvlJc w:val="lef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lef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left"/>
      <w:pPr>
        <w:ind w:left="6140" w:hanging="180"/>
      </w:pPr>
    </w:lvl>
  </w:abstractNum>
  <w:abstractNum w:abstractNumId="57">
    <w:nsid w:val="43362697"/>
    <w:multiLevelType w:val="multilevel"/>
    <w:tmpl w:val="3D4C1BB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8">
    <w:nsid w:val="433D4FE3"/>
    <w:multiLevelType w:val="multilevel"/>
    <w:tmpl w:val="D9AC39C0"/>
    <w:lvl w:ilvl="0">
      <w:start w:val="1"/>
      <w:numFmt w:val="bullet"/>
      <w:lvlText w:val=""/>
      <w:lvlJc w:val="left"/>
      <w:pPr>
        <w:tabs>
          <w:tab w:val="left" w:pos="720"/>
        </w:tabs>
        <w:ind w:left="720" w:hanging="360"/>
      </w:pPr>
      <w:rPr>
        <w:rFonts w:ascii="Symbol" w:hAnsi="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9">
    <w:nsid w:val="44FD712C"/>
    <w:multiLevelType w:val="multilevel"/>
    <w:tmpl w:val="016E5C2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60">
    <w:nsid w:val="456B6CF7"/>
    <w:multiLevelType w:val="multilevel"/>
    <w:tmpl w:val="FB7EBE8A"/>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61">
    <w:nsid w:val="48977E49"/>
    <w:multiLevelType w:val="multilevel"/>
    <w:tmpl w:val="FB70C5B0"/>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62">
    <w:nsid w:val="489D788E"/>
    <w:multiLevelType w:val="multilevel"/>
    <w:tmpl w:val="69A8EC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3">
    <w:nsid w:val="4CE711EA"/>
    <w:multiLevelType w:val="multilevel"/>
    <w:tmpl w:val="EA069B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64">
    <w:nsid w:val="4D0875B1"/>
    <w:multiLevelType w:val="multilevel"/>
    <w:tmpl w:val="C5CEE1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65">
    <w:nsid w:val="4DAC091B"/>
    <w:multiLevelType w:val="multilevel"/>
    <w:tmpl w:val="13307B5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6">
    <w:nsid w:val="4E055C9F"/>
    <w:multiLevelType w:val="multilevel"/>
    <w:tmpl w:val="005C3D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7">
    <w:nsid w:val="4E500C6A"/>
    <w:multiLevelType w:val="multilevel"/>
    <w:tmpl w:val="D6CE5A48"/>
    <w:lvl w:ilvl="0">
      <w:start w:val="1"/>
      <w:numFmt w:val="decimal"/>
      <w:lvlText w:val="%1."/>
      <w:lvlJc w:val="left"/>
      <w:pPr>
        <w:ind w:left="0" w:firstLine="0"/>
      </w:pPr>
      <w:rPr>
        <w:b w:val="0"/>
        <w:i w:val="0"/>
        <w:smallCaps w:val="0"/>
        <w:strike w:val="0"/>
        <w:color w:val="000000"/>
        <w:spacing w:val="0"/>
        <w:sz w:val="22"/>
        <w:u w:val="none"/>
      </w:rPr>
    </w:lvl>
    <w:lvl w:ilvl="1">
      <w:start w:val="1"/>
      <w:numFmt w:val="decimal"/>
      <w:lvlText w:val="%1."/>
      <w:lvlJc w:val="left"/>
      <w:pPr>
        <w:ind w:left="0" w:firstLine="0"/>
      </w:pPr>
      <w:rPr>
        <w:b w:val="0"/>
        <w:i w:val="0"/>
        <w:smallCaps w:val="0"/>
        <w:strike w:val="0"/>
        <w:color w:val="000000"/>
        <w:spacing w:val="0"/>
        <w:sz w:val="22"/>
        <w:u w:val="none"/>
      </w:rPr>
    </w:lvl>
    <w:lvl w:ilvl="2">
      <w:start w:val="1"/>
      <w:numFmt w:val="decimal"/>
      <w:lvlText w:val="%1."/>
      <w:lvlJc w:val="left"/>
      <w:pPr>
        <w:ind w:left="0" w:firstLine="0"/>
      </w:pPr>
      <w:rPr>
        <w:b w:val="0"/>
        <w:i w:val="0"/>
        <w:smallCaps w:val="0"/>
        <w:strike w:val="0"/>
        <w:color w:val="000000"/>
        <w:spacing w:val="0"/>
        <w:sz w:val="22"/>
        <w:u w:val="none"/>
      </w:rPr>
    </w:lvl>
    <w:lvl w:ilvl="3">
      <w:start w:val="1"/>
      <w:numFmt w:val="decimal"/>
      <w:lvlText w:val="%1."/>
      <w:lvlJc w:val="left"/>
      <w:pPr>
        <w:ind w:left="0" w:firstLine="0"/>
      </w:pPr>
      <w:rPr>
        <w:b w:val="0"/>
        <w:i w:val="0"/>
        <w:smallCaps w:val="0"/>
        <w:strike w:val="0"/>
        <w:color w:val="000000"/>
        <w:spacing w:val="0"/>
        <w:sz w:val="22"/>
        <w:u w:val="none"/>
      </w:rPr>
    </w:lvl>
    <w:lvl w:ilvl="4">
      <w:start w:val="1"/>
      <w:numFmt w:val="decimal"/>
      <w:lvlText w:val="%1."/>
      <w:lvlJc w:val="left"/>
      <w:pPr>
        <w:ind w:left="0" w:firstLine="0"/>
      </w:pPr>
      <w:rPr>
        <w:b w:val="0"/>
        <w:i w:val="0"/>
        <w:smallCaps w:val="0"/>
        <w:strike w:val="0"/>
        <w:color w:val="000000"/>
        <w:spacing w:val="0"/>
        <w:sz w:val="22"/>
        <w:u w:val="none"/>
      </w:rPr>
    </w:lvl>
    <w:lvl w:ilvl="5">
      <w:start w:val="1"/>
      <w:numFmt w:val="decimal"/>
      <w:lvlText w:val="%1."/>
      <w:lvlJc w:val="left"/>
      <w:pPr>
        <w:ind w:left="0" w:firstLine="0"/>
      </w:pPr>
      <w:rPr>
        <w:b w:val="0"/>
        <w:i w:val="0"/>
        <w:smallCaps w:val="0"/>
        <w:strike w:val="0"/>
        <w:color w:val="000000"/>
        <w:spacing w:val="0"/>
        <w:sz w:val="22"/>
        <w:u w:val="none"/>
      </w:rPr>
    </w:lvl>
    <w:lvl w:ilvl="6">
      <w:start w:val="1"/>
      <w:numFmt w:val="decimal"/>
      <w:lvlText w:val="%1."/>
      <w:lvlJc w:val="left"/>
      <w:pPr>
        <w:ind w:left="0" w:firstLine="0"/>
      </w:pPr>
      <w:rPr>
        <w:b w:val="0"/>
        <w:i w:val="0"/>
        <w:smallCaps w:val="0"/>
        <w:strike w:val="0"/>
        <w:color w:val="000000"/>
        <w:spacing w:val="0"/>
        <w:sz w:val="22"/>
        <w:u w:val="none"/>
      </w:rPr>
    </w:lvl>
    <w:lvl w:ilvl="7">
      <w:start w:val="1"/>
      <w:numFmt w:val="decimal"/>
      <w:lvlText w:val="%1."/>
      <w:lvlJc w:val="left"/>
      <w:pPr>
        <w:ind w:left="0" w:firstLine="0"/>
      </w:pPr>
      <w:rPr>
        <w:b w:val="0"/>
        <w:i w:val="0"/>
        <w:smallCaps w:val="0"/>
        <w:strike w:val="0"/>
        <w:color w:val="000000"/>
        <w:spacing w:val="0"/>
        <w:sz w:val="22"/>
        <w:u w:val="none"/>
      </w:rPr>
    </w:lvl>
    <w:lvl w:ilvl="8">
      <w:start w:val="1"/>
      <w:numFmt w:val="decimal"/>
      <w:lvlText w:val="%1."/>
      <w:lvlJc w:val="left"/>
      <w:pPr>
        <w:ind w:left="0" w:firstLine="0"/>
      </w:pPr>
      <w:rPr>
        <w:b w:val="0"/>
        <w:i w:val="0"/>
        <w:smallCaps w:val="0"/>
        <w:strike w:val="0"/>
        <w:color w:val="000000"/>
        <w:spacing w:val="0"/>
        <w:sz w:val="22"/>
        <w:u w:val="none"/>
      </w:rPr>
    </w:lvl>
  </w:abstractNum>
  <w:abstractNum w:abstractNumId="68">
    <w:nsid w:val="4F2C04AB"/>
    <w:multiLevelType w:val="multilevel"/>
    <w:tmpl w:val="7BFA87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69">
    <w:nsid w:val="4F982D70"/>
    <w:multiLevelType w:val="multilevel"/>
    <w:tmpl w:val="C35C20C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70">
    <w:nsid w:val="501F7A32"/>
    <w:multiLevelType w:val="multilevel"/>
    <w:tmpl w:val="5FA6FB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71">
    <w:nsid w:val="50C00C23"/>
    <w:multiLevelType w:val="multilevel"/>
    <w:tmpl w:val="BC4C4CC4"/>
    <w:lvl w:ilvl="0">
      <w:start w:val="1"/>
      <w:numFmt w:val="bullet"/>
      <w:lvlText w:val=""/>
      <w:lvlJc w:val="left"/>
      <w:pPr>
        <w:ind w:left="1287" w:hanging="360"/>
      </w:pPr>
      <w:rPr>
        <w:rFonts w:ascii="Symbol" w:hAnsi="Symbol"/>
      </w:rPr>
    </w:lvl>
    <w:lvl w:ilvl="1">
      <w:start w:val="1"/>
      <w:numFmt w:val="bullet"/>
      <w:lvlText w:val="o"/>
      <w:lvlJc w:val="left"/>
      <w:pPr>
        <w:ind w:left="2007" w:hanging="360"/>
      </w:pPr>
      <w:rPr>
        <w:rFonts w:ascii="Courier New" w:hAnsi="Courier New"/>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hAnsi="Courier New"/>
      </w:rPr>
    </w:lvl>
    <w:lvl w:ilvl="8">
      <w:start w:val="1"/>
      <w:numFmt w:val="bullet"/>
      <w:lvlText w:val=""/>
      <w:lvlJc w:val="left"/>
      <w:pPr>
        <w:ind w:left="7047" w:hanging="360"/>
      </w:pPr>
      <w:rPr>
        <w:rFonts w:ascii="Wingdings" w:hAnsi="Wingdings"/>
      </w:rPr>
    </w:lvl>
  </w:abstractNum>
  <w:abstractNum w:abstractNumId="72">
    <w:nsid w:val="513B1D45"/>
    <w:multiLevelType w:val="multilevel"/>
    <w:tmpl w:val="484A8D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3">
    <w:nsid w:val="51BF459B"/>
    <w:multiLevelType w:val="multilevel"/>
    <w:tmpl w:val="24F4F8BE"/>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74">
    <w:nsid w:val="552C2F00"/>
    <w:multiLevelType w:val="multilevel"/>
    <w:tmpl w:val="B228489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5">
    <w:nsid w:val="55AB42E0"/>
    <w:multiLevelType w:val="multilevel"/>
    <w:tmpl w:val="87C87C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6">
    <w:nsid w:val="56374684"/>
    <w:multiLevelType w:val="multilevel"/>
    <w:tmpl w:val="07CC83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77">
    <w:nsid w:val="59B1193C"/>
    <w:multiLevelType w:val="multilevel"/>
    <w:tmpl w:val="AA74C9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8">
    <w:nsid w:val="5C1F6BAF"/>
    <w:multiLevelType w:val="multilevel"/>
    <w:tmpl w:val="C96E007E"/>
    <w:lvl w:ilvl="0">
      <w:start w:val="1"/>
      <w:numFmt w:val="bullet"/>
      <w:lvlText w:val=""/>
      <w:lvlJc w:val="left"/>
      <w:pPr>
        <w:ind w:left="1146" w:hanging="360"/>
      </w:pPr>
      <w:rPr>
        <w:rFonts w:ascii="Symbol" w:hAnsi="Symbol"/>
      </w:rPr>
    </w:lvl>
    <w:lvl w:ilvl="1">
      <w:start w:val="1"/>
      <w:numFmt w:val="bullet"/>
      <w:lvlText w:val="o"/>
      <w:lvlJc w:val="left"/>
      <w:pPr>
        <w:ind w:left="1866" w:hanging="360"/>
      </w:pPr>
      <w:rPr>
        <w:rFonts w:ascii="Courier New" w:hAnsi="Courier New"/>
      </w:rPr>
    </w:lvl>
    <w:lvl w:ilvl="2">
      <w:start w:val="1"/>
      <w:numFmt w:val="bullet"/>
      <w:lvlText w:val=""/>
      <w:lvlJc w:val="left"/>
      <w:pPr>
        <w:ind w:left="2586" w:hanging="360"/>
      </w:pPr>
      <w:rPr>
        <w:rFonts w:ascii="Wingdings" w:hAnsi="Wingdings"/>
      </w:rPr>
    </w:lvl>
    <w:lvl w:ilvl="3">
      <w:start w:val="1"/>
      <w:numFmt w:val="bullet"/>
      <w:lvlText w:val=""/>
      <w:lvlJc w:val="left"/>
      <w:pPr>
        <w:ind w:left="3306" w:hanging="360"/>
      </w:pPr>
      <w:rPr>
        <w:rFonts w:ascii="Symbol" w:hAnsi="Symbol"/>
      </w:rPr>
    </w:lvl>
    <w:lvl w:ilvl="4">
      <w:start w:val="1"/>
      <w:numFmt w:val="bullet"/>
      <w:lvlText w:val="o"/>
      <w:lvlJc w:val="left"/>
      <w:pPr>
        <w:ind w:left="4026" w:hanging="360"/>
      </w:pPr>
      <w:rPr>
        <w:rFonts w:ascii="Courier New" w:hAnsi="Courier New"/>
      </w:rPr>
    </w:lvl>
    <w:lvl w:ilvl="5">
      <w:start w:val="1"/>
      <w:numFmt w:val="bullet"/>
      <w:lvlText w:val=""/>
      <w:lvlJc w:val="left"/>
      <w:pPr>
        <w:ind w:left="4746" w:hanging="360"/>
      </w:pPr>
      <w:rPr>
        <w:rFonts w:ascii="Wingdings" w:hAnsi="Wingdings"/>
      </w:rPr>
    </w:lvl>
    <w:lvl w:ilvl="6">
      <w:start w:val="1"/>
      <w:numFmt w:val="bullet"/>
      <w:lvlText w:val=""/>
      <w:lvlJc w:val="left"/>
      <w:pPr>
        <w:ind w:left="5466" w:hanging="360"/>
      </w:pPr>
      <w:rPr>
        <w:rFonts w:ascii="Symbol" w:hAnsi="Symbol"/>
      </w:rPr>
    </w:lvl>
    <w:lvl w:ilvl="7">
      <w:start w:val="1"/>
      <w:numFmt w:val="bullet"/>
      <w:lvlText w:val="o"/>
      <w:lvlJc w:val="left"/>
      <w:pPr>
        <w:ind w:left="6186" w:hanging="360"/>
      </w:pPr>
      <w:rPr>
        <w:rFonts w:ascii="Courier New" w:hAnsi="Courier New"/>
      </w:rPr>
    </w:lvl>
    <w:lvl w:ilvl="8">
      <w:start w:val="1"/>
      <w:numFmt w:val="bullet"/>
      <w:lvlText w:val=""/>
      <w:lvlJc w:val="left"/>
      <w:pPr>
        <w:ind w:left="6906" w:hanging="360"/>
      </w:pPr>
      <w:rPr>
        <w:rFonts w:ascii="Wingdings" w:hAnsi="Wingdings"/>
      </w:rPr>
    </w:lvl>
  </w:abstractNum>
  <w:abstractNum w:abstractNumId="79">
    <w:nsid w:val="60950C32"/>
    <w:multiLevelType w:val="multilevel"/>
    <w:tmpl w:val="1A9AE1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80">
    <w:nsid w:val="61B645DC"/>
    <w:multiLevelType w:val="multilevel"/>
    <w:tmpl w:val="ADA891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1">
    <w:nsid w:val="62AA6E9F"/>
    <w:multiLevelType w:val="multilevel"/>
    <w:tmpl w:val="24D431C4"/>
    <w:lvl w:ilvl="0">
      <w:start w:val="1"/>
      <w:numFmt w:val="bullet"/>
      <w:lvlText w:val=""/>
      <w:lvlJc w:val="left"/>
      <w:pPr>
        <w:ind w:left="1287" w:hanging="360"/>
      </w:pPr>
      <w:rPr>
        <w:rFonts w:ascii="Symbol" w:hAnsi="Symbol"/>
      </w:rPr>
    </w:lvl>
    <w:lvl w:ilvl="1">
      <w:start w:val="1"/>
      <w:numFmt w:val="bullet"/>
      <w:lvlText w:val="o"/>
      <w:lvlJc w:val="left"/>
      <w:pPr>
        <w:ind w:left="2007" w:hanging="360"/>
      </w:pPr>
      <w:rPr>
        <w:rFonts w:ascii="Courier New" w:hAnsi="Courier New"/>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hAnsi="Courier New"/>
      </w:rPr>
    </w:lvl>
    <w:lvl w:ilvl="8">
      <w:start w:val="1"/>
      <w:numFmt w:val="bullet"/>
      <w:lvlText w:val=""/>
      <w:lvlJc w:val="left"/>
      <w:pPr>
        <w:ind w:left="7047" w:hanging="360"/>
      </w:pPr>
      <w:rPr>
        <w:rFonts w:ascii="Wingdings" w:hAnsi="Wingdings"/>
      </w:rPr>
    </w:lvl>
  </w:abstractNum>
  <w:abstractNum w:abstractNumId="82">
    <w:nsid w:val="63503E97"/>
    <w:multiLevelType w:val="multilevel"/>
    <w:tmpl w:val="E3A6FD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83">
    <w:nsid w:val="67310403"/>
    <w:multiLevelType w:val="multilevel"/>
    <w:tmpl w:val="13C0EDB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4">
    <w:nsid w:val="675032F9"/>
    <w:multiLevelType w:val="multilevel"/>
    <w:tmpl w:val="866A0300"/>
    <w:lvl w:ilvl="0">
      <w:start w:val="1"/>
      <w:numFmt w:val="bullet"/>
      <w:lvlText w:val=""/>
      <w:lvlJc w:val="left"/>
      <w:pPr>
        <w:ind w:left="1287" w:hanging="360"/>
      </w:pPr>
      <w:rPr>
        <w:rFonts w:ascii="Wingdings" w:hAnsi="Wingdings"/>
      </w:rPr>
    </w:lvl>
    <w:lvl w:ilvl="1">
      <w:start w:val="1"/>
      <w:numFmt w:val="bullet"/>
      <w:lvlText w:val="o"/>
      <w:lvlJc w:val="left"/>
      <w:pPr>
        <w:ind w:left="2007" w:hanging="360"/>
      </w:pPr>
      <w:rPr>
        <w:rFonts w:ascii="Courier New" w:hAnsi="Courier New"/>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hAnsi="Courier New"/>
      </w:rPr>
    </w:lvl>
    <w:lvl w:ilvl="8">
      <w:start w:val="1"/>
      <w:numFmt w:val="bullet"/>
      <w:lvlText w:val=""/>
      <w:lvlJc w:val="left"/>
      <w:pPr>
        <w:ind w:left="7047" w:hanging="360"/>
      </w:pPr>
      <w:rPr>
        <w:rFonts w:ascii="Wingdings" w:hAnsi="Wingdings"/>
      </w:rPr>
    </w:lvl>
  </w:abstractNum>
  <w:abstractNum w:abstractNumId="85">
    <w:nsid w:val="6A9930C4"/>
    <w:multiLevelType w:val="multilevel"/>
    <w:tmpl w:val="30D47DE4"/>
    <w:lvl w:ilvl="0">
      <w:start w:val="1"/>
      <w:numFmt w:val="decimal"/>
      <w:lvlText w:val="%1."/>
      <w:lvlJc w:val="left"/>
      <w:pPr>
        <w:tabs>
          <w:tab w:val="left" w:pos="720"/>
        </w:tabs>
        <w:ind w:left="72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6">
    <w:nsid w:val="6B33618A"/>
    <w:multiLevelType w:val="multilevel"/>
    <w:tmpl w:val="8BDCF8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87">
    <w:nsid w:val="6D4D721F"/>
    <w:multiLevelType w:val="multilevel"/>
    <w:tmpl w:val="AA4A45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8">
    <w:nsid w:val="6D5A5548"/>
    <w:multiLevelType w:val="multilevel"/>
    <w:tmpl w:val="ED1857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9">
    <w:nsid w:val="706D4EFD"/>
    <w:multiLevelType w:val="multilevel"/>
    <w:tmpl w:val="E8E8A10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0">
    <w:nsid w:val="726F6281"/>
    <w:multiLevelType w:val="multilevel"/>
    <w:tmpl w:val="9972211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91">
    <w:nsid w:val="74E96FE6"/>
    <w:multiLevelType w:val="multilevel"/>
    <w:tmpl w:val="56BCE4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2">
    <w:nsid w:val="76A27497"/>
    <w:multiLevelType w:val="multilevel"/>
    <w:tmpl w:val="21A894DA"/>
    <w:lvl w:ilvl="0">
      <w:start w:val="1"/>
      <w:numFmt w:val="bullet"/>
      <w:lvlText w:val=""/>
      <w:lvlJc w:val="left"/>
      <w:pPr>
        <w:ind w:left="720" w:hanging="360"/>
      </w:pPr>
      <w:rPr>
        <w:rFonts w:ascii="Symbol" w:hAnsi="Symbol"/>
      </w:rPr>
    </w:lvl>
    <w:lvl w:ilvl="1">
      <w:numFmt w:val="bullet"/>
      <w:lvlText w:val="•"/>
      <w:lvlJc w:val="left"/>
      <w:pPr>
        <w:ind w:left="1440" w:hanging="360"/>
      </w:pPr>
      <w:rPr>
        <w:rFonts w:ascii="Times New Roman" w:hAnsi="Times New Roman"/>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3">
    <w:nsid w:val="778D29E7"/>
    <w:multiLevelType w:val="multilevel"/>
    <w:tmpl w:val="8710E4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4">
    <w:nsid w:val="78716010"/>
    <w:multiLevelType w:val="multilevel"/>
    <w:tmpl w:val="0D9A3F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95">
    <w:nsid w:val="7B605D69"/>
    <w:multiLevelType w:val="multilevel"/>
    <w:tmpl w:val="A65CC1C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6">
    <w:nsid w:val="7BBF23B4"/>
    <w:multiLevelType w:val="multilevel"/>
    <w:tmpl w:val="EF9E36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97">
    <w:nsid w:val="7BFC3FA1"/>
    <w:multiLevelType w:val="multilevel"/>
    <w:tmpl w:val="7E064098"/>
    <w:lvl w:ilvl="0">
      <w:start w:val="1"/>
      <w:numFmt w:val="bullet"/>
      <w:lvlText w:val=""/>
      <w:lvlJc w:val="left"/>
      <w:pPr>
        <w:ind w:left="720" w:hanging="360"/>
      </w:pPr>
      <w:rPr>
        <w:rFonts w:ascii="Symbol" w:hAnsi="Symbol"/>
        <w:b w:val="0"/>
        <w:color w:val="000000"/>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8">
    <w:nsid w:val="7C4B21B8"/>
    <w:multiLevelType w:val="multilevel"/>
    <w:tmpl w:val="797C040C"/>
    <w:lvl w:ilvl="0">
      <w:start w:val="1"/>
      <w:numFmt w:val="bullet"/>
      <w:pStyle w:val="21"/>
      <w:lvlText w:val="–"/>
      <w:lvlJc w:val="left"/>
      <w:pPr>
        <w:ind w:left="0" w:firstLine="680"/>
      </w:pPr>
      <w:rPr>
        <w:rFonts w:ascii="Times New Roman" w:hAnsi="Times New Roman"/>
      </w:rPr>
    </w:lvl>
    <w:lvl w:ilvl="1">
      <w:start w:val="1"/>
      <w:numFmt w:val="bullet"/>
      <w:lvlText w:val=""/>
      <w:lvlJc w:val="left"/>
      <w:pPr>
        <w:tabs>
          <w:tab w:val="left" w:pos="720"/>
        </w:tabs>
        <w:ind w:left="1080" w:hanging="360"/>
      </w:pPr>
      <w:rPr>
        <w:rFonts w:ascii="Symbol" w:hAnsi="Symbol"/>
      </w:rPr>
    </w:lvl>
    <w:lvl w:ilvl="2">
      <w:start w:val="1"/>
      <w:numFmt w:val="bullet"/>
      <w:lvlText w:val="o"/>
      <w:lvlJc w:val="left"/>
      <w:pPr>
        <w:tabs>
          <w:tab w:val="left" w:pos="1440"/>
        </w:tabs>
        <w:ind w:left="1800" w:hanging="360"/>
      </w:pPr>
      <w:rPr>
        <w:rFonts w:ascii="Courier New" w:hAnsi="Courier New"/>
      </w:rPr>
    </w:lvl>
    <w:lvl w:ilvl="3">
      <w:start w:val="1"/>
      <w:numFmt w:val="bullet"/>
      <w:lvlText w:val=""/>
      <w:lvlJc w:val="left"/>
      <w:pPr>
        <w:tabs>
          <w:tab w:val="left" w:pos="2160"/>
        </w:tabs>
        <w:ind w:left="2520" w:hanging="360"/>
      </w:pPr>
      <w:rPr>
        <w:rFonts w:ascii="Wingdings" w:hAnsi="Wingdings"/>
      </w:rPr>
    </w:lvl>
    <w:lvl w:ilvl="4">
      <w:start w:val="1"/>
      <w:numFmt w:val="bullet"/>
      <w:lvlText w:val=""/>
      <w:lvlJc w:val="left"/>
      <w:pPr>
        <w:tabs>
          <w:tab w:val="left" w:pos="2880"/>
        </w:tabs>
        <w:ind w:left="3240" w:hanging="360"/>
      </w:pPr>
      <w:rPr>
        <w:rFonts w:ascii="Wingdings" w:hAnsi="Wingdings"/>
      </w:rPr>
    </w:lvl>
    <w:lvl w:ilvl="5">
      <w:start w:val="1"/>
      <w:numFmt w:val="bullet"/>
      <w:lvlText w:val=""/>
      <w:lvlJc w:val="left"/>
      <w:pPr>
        <w:tabs>
          <w:tab w:val="left" w:pos="3600"/>
        </w:tabs>
        <w:ind w:left="3960" w:hanging="360"/>
      </w:pPr>
      <w:rPr>
        <w:rFonts w:ascii="Symbol" w:hAnsi="Symbol"/>
      </w:rPr>
    </w:lvl>
    <w:lvl w:ilvl="6">
      <w:start w:val="1"/>
      <w:numFmt w:val="bullet"/>
      <w:lvlText w:val="o"/>
      <w:lvlJc w:val="left"/>
      <w:pPr>
        <w:tabs>
          <w:tab w:val="left" w:pos="4320"/>
        </w:tabs>
        <w:ind w:left="4680" w:hanging="360"/>
      </w:pPr>
      <w:rPr>
        <w:rFonts w:ascii="Courier New" w:hAnsi="Courier New"/>
      </w:rPr>
    </w:lvl>
    <w:lvl w:ilvl="7">
      <w:start w:val="1"/>
      <w:numFmt w:val="bullet"/>
      <w:lvlText w:val=""/>
      <w:lvlJc w:val="left"/>
      <w:pPr>
        <w:tabs>
          <w:tab w:val="left" w:pos="5040"/>
        </w:tabs>
        <w:ind w:left="5400" w:hanging="360"/>
      </w:pPr>
      <w:rPr>
        <w:rFonts w:ascii="Wingdings" w:hAnsi="Wingdings"/>
      </w:rPr>
    </w:lvl>
    <w:lvl w:ilvl="8">
      <w:start w:val="1"/>
      <w:numFmt w:val="bullet"/>
      <w:lvlText w:val=""/>
      <w:lvlJc w:val="left"/>
      <w:pPr>
        <w:tabs>
          <w:tab w:val="left" w:pos="5760"/>
        </w:tabs>
        <w:ind w:left="6120" w:hanging="360"/>
      </w:pPr>
      <w:rPr>
        <w:rFonts w:ascii="Wingdings" w:hAnsi="Wingdings"/>
      </w:rPr>
    </w:lvl>
  </w:abstractNum>
  <w:abstractNum w:abstractNumId="99">
    <w:nsid w:val="7EB41617"/>
    <w:multiLevelType w:val="multilevel"/>
    <w:tmpl w:val="2832813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lef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lef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left"/>
      <w:pPr>
        <w:ind w:left="6687" w:hanging="180"/>
      </w:pPr>
    </w:lvl>
  </w:abstractNum>
  <w:abstractNum w:abstractNumId="100">
    <w:nsid w:val="7FCE57D5"/>
    <w:multiLevelType w:val="multilevel"/>
    <w:tmpl w:val="92101D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num w:numId="1">
    <w:abstractNumId w:val="82"/>
  </w:num>
  <w:num w:numId="2">
    <w:abstractNumId w:val="67"/>
  </w:num>
  <w:num w:numId="3">
    <w:abstractNumId w:val="11"/>
  </w:num>
  <w:num w:numId="4">
    <w:abstractNumId w:val="53"/>
  </w:num>
  <w:num w:numId="5">
    <w:abstractNumId w:val="56"/>
  </w:num>
  <w:num w:numId="6">
    <w:abstractNumId w:val="21"/>
  </w:num>
  <w:num w:numId="7">
    <w:abstractNumId w:val="13"/>
  </w:num>
  <w:num w:numId="8">
    <w:abstractNumId w:val="69"/>
  </w:num>
  <w:num w:numId="9">
    <w:abstractNumId w:val="40"/>
  </w:num>
  <w:num w:numId="10">
    <w:abstractNumId w:val="32"/>
  </w:num>
  <w:num w:numId="11">
    <w:abstractNumId w:val="65"/>
  </w:num>
  <w:num w:numId="12">
    <w:abstractNumId w:val="83"/>
  </w:num>
  <w:num w:numId="13">
    <w:abstractNumId w:val="92"/>
  </w:num>
  <w:num w:numId="14">
    <w:abstractNumId w:val="95"/>
  </w:num>
  <w:num w:numId="15">
    <w:abstractNumId w:val="30"/>
  </w:num>
  <w:num w:numId="16">
    <w:abstractNumId w:val="97"/>
  </w:num>
  <w:num w:numId="17">
    <w:abstractNumId w:val="52"/>
  </w:num>
  <w:num w:numId="18">
    <w:abstractNumId w:val="41"/>
  </w:num>
  <w:num w:numId="19">
    <w:abstractNumId w:val="15"/>
  </w:num>
  <w:num w:numId="20">
    <w:abstractNumId w:val="59"/>
  </w:num>
  <w:num w:numId="21">
    <w:abstractNumId w:val="71"/>
  </w:num>
  <w:num w:numId="22">
    <w:abstractNumId w:val="47"/>
  </w:num>
  <w:num w:numId="23">
    <w:abstractNumId w:val="7"/>
  </w:num>
  <w:num w:numId="24">
    <w:abstractNumId w:val="81"/>
  </w:num>
  <w:num w:numId="25">
    <w:abstractNumId w:val="74"/>
  </w:num>
  <w:num w:numId="26">
    <w:abstractNumId w:val="57"/>
  </w:num>
  <w:num w:numId="27">
    <w:abstractNumId w:val="89"/>
  </w:num>
  <w:num w:numId="28">
    <w:abstractNumId w:val="2"/>
  </w:num>
  <w:num w:numId="29">
    <w:abstractNumId w:val="58"/>
  </w:num>
  <w:num w:numId="30">
    <w:abstractNumId w:val="84"/>
  </w:num>
  <w:num w:numId="31">
    <w:abstractNumId w:val="34"/>
  </w:num>
  <w:num w:numId="32">
    <w:abstractNumId w:val="8"/>
  </w:num>
  <w:num w:numId="33">
    <w:abstractNumId w:val="33"/>
  </w:num>
  <w:num w:numId="34">
    <w:abstractNumId w:val="50"/>
  </w:num>
  <w:num w:numId="35">
    <w:abstractNumId w:val="54"/>
  </w:num>
  <w:num w:numId="36">
    <w:abstractNumId w:val="17"/>
  </w:num>
  <w:num w:numId="37">
    <w:abstractNumId w:val="61"/>
  </w:num>
  <w:num w:numId="38">
    <w:abstractNumId w:val="73"/>
  </w:num>
  <w:num w:numId="39">
    <w:abstractNumId w:val="19"/>
  </w:num>
  <w:num w:numId="40">
    <w:abstractNumId w:val="29"/>
  </w:num>
  <w:num w:numId="41">
    <w:abstractNumId w:val="49"/>
  </w:num>
  <w:num w:numId="42">
    <w:abstractNumId w:val="60"/>
  </w:num>
  <w:num w:numId="43">
    <w:abstractNumId w:val="23"/>
  </w:num>
  <w:num w:numId="44">
    <w:abstractNumId w:val="44"/>
  </w:num>
  <w:num w:numId="45">
    <w:abstractNumId w:val="31"/>
  </w:num>
  <w:num w:numId="46">
    <w:abstractNumId w:val="28"/>
  </w:num>
  <w:num w:numId="47">
    <w:abstractNumId w:val="22"/>
  </w:num>
  <w:num w:numId="48">
    <w:abstractNumId w:val="27"/>
  </w:num>
  <w:num w:numId="49">
    <w:abstractNumId w:val="48"/>
  </w:num>
  <w:num w:numId="50">
    <w:abstractNumId w:val="55"/>
  </w:num>
  <w:num w:numId="51">
    <w:abstractNumId w:val="4"/>
  </w:num>
  <w:num w:numId="52">
    <w:abstractNumId w:val="78"/>
  </w:num>
  <w:num w:numId="53">
    <w:abstractNumId w:val="37"/>
  </w:num>
  <w:num w:numId="54">
    <w:abstractNumId w:val="99"/>
  </w:num>
  <w:num w:numId="55">
    <w:abstractNumId w:val="85"/>
  </w:num>
  <w:num w:numId="56">
    <w:abstractNumId w:val="14"/>
  </w:num>
  <w:num w:numId="57">
    <w:abstractNumId w:val="87"/>
  </w:num>
  <w:num w:numId="58">
    <w:abstractNumId w:val="18"/>
  </w:num>
  <w:num w:numId="59">
    <w:abstractNumId w:val="36"/>
  </w:num>
  <w:num w:numId="60">
    <w:abstractNumId w:val="77"/>
  </w:num>
  <w:num w:numId="61">
    <w:abstractNumId w:val="45"/>
  </w:num>
  <w:num w:numId="62">
    <w:abstractNumId w:val="75"/>
  </w:num>
  <w:num w:numId="63">
    <w:abstractNumId w:val="1"/>
  </w:num>
  <w:num w:numId="64">
    <w:abstractNumId w:val="24"/>
  </w:num>
  <w:num w:numId="65">
    <w:abstractNumId w:val="80"/>
  </w:num>
  <w:num w:numId="66">
    <w:abstractNumId w:val="9"/>
  </w:num>
  <w:num w:numId="67">
    <w:abstractNumId w:val="93"/>
  </w:num>
  <w:num w:numId="68">
    <w:abstractNumId w:val="88"/>
  </w:num>
  <w:num w:numId="69">
    <w:abstractNumId w:val="12"/>
  </w:num>
  <w:num w:numId="70">
    <w:abstractNumId w:val="72"/>
  </w:num>
  <w:num w:numId="71">
    <w:abstractNumId w:val="0"/>
  </w:num>
  <w:num w:numId="72">
    <w:abstractNumId w:val="66"/>
  </w:num>
  <w:num w:numId="73">
    <w:abstractNumId w:val="38"/>
  </w:num>
  <w:num w:numId="74">
    <w:abstractNumId w:val="62"/>
  </w:num>
  <w:num w:numId="75">
    <w:abstractNumId w:val="91"/>
  </w:num>
  <w:num w:numId="76">
    <w:abstractNumId w:val="25"/>
  </w:num>
  <w:num w:numId="77">
    <w:abstractNumId w:val="90"/>
  </w:num>
  <w:num w:numId="78">
    <w:abstractNumId w:val="20"/>
  </w:num>
  <w:num w:numId="79">
    <w:abstractNumId w:val="51"/>
  </w:num>
  <w:num w:numId="80">
    <w:abstractNumId w:val="68"/>
  </w:num>
  <w:num w:numId="81">
    <w:abstractNumId w:val="46"/>
  </w:num>
  <w:num w:numId="82">
    <w:abstractNumId w:val="6"/>
  </w:num>
  <w:num w:numId="83">
    <w:abstractNumId w:val="63"/>
  </w:num>
  <w:num w:numId="84">
    <w:abstractNumId w:val="16"/>
  </w:num>
  <w:num w:numId="85">
    <w:abstractNumId w:val="94"/>
  </w:num>
  <w:num w:numId="86">
    <w:abstractNumId w:val="70"/>
  </w:num>
  <w:num w:numId="87">
    <w:abstractNumId w:val="39"/>
  </w:num>
  <w:num w:numId="88">
    <w:abstractNumId w:val="76"/>
  </w:num>
  <w:num w:numId="89">
    <w:abstractNumId w:val="100"/>
  </w:num>
  <w:num w:numId="90">
    <w:abstractNumId w:val="64"/>
  </w:num>
  <w:num w:numId="91">
    <w:abstractNumId w:val="10"/>
  </w:num>
  <w:num w:numId="92">
    <w:abstractNumId w:val="42"/>
  </w:num>
  <w:num w:numId="93">
    <w:abstractNumId w:val="96"/>
  </w:num>
  <w:num w:numId="94">
    <w:abstractNumId w:val="3"/>
  </w:num>
  <w:num w:numId="95">
    <w:abstractNumId w:val="26"/>
  </w:num>
  <w:num w:numId="96">
    <w:abstractNumId w:val="86"/>
  </w:num>
  <w:num w:numId="97">
    <w:abstractNumId w:val="35"/>
  </w:num>
  <w:num w:numId="98">
    <w:abstractNumId w:val="43"/>
  </w:num>
  <w:num w:numId="99">
    <w:abstractNumId w:val="79"/>
  </w:num>
  <w:num w:numId="100">
    <w:abstractNumId w:val="5"/>
  </w:num>
  <w:num w:numId="101">
    <w:abstractNumId w:val="9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E617B2"/>
    <w:rsid w:val="00E468A1"/>
    <w:rsid w:val="00E617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0"/>
    <w:qFormat/>
    <w:pPr>
      <w:spacing w:after="200" w:line="276" w:lineRule="auto"/>
    </w:pPr>
    <w:rPr>
      <w:rFonts w:ascii="Calibri" w:hAnsi="Calibri"/>
      <w:color w:val="00000A"/>
      <w:sz w:val="22"/>
    </w:rPr>
  </w:style>
  <w:style w:type="paragraph" w:styleId="1">
    <w:name w:val="heading 1"/>
    <w:basedOn w:val="a"/>
    <w:next w:val="a"/>
    <w:link w:val="11"/>
    <w:uiPriority w:val="9"/>
    <w:qFormat/>
    <w:pPr>
      <w:keepNext/>
      <w:numPr>
        <w:numId w:val="100"/>
      </w:numPr>
      <w:spacing w:before="240" w:after="60"/>
      <w:outlineLvl w:val="0"/>
    </w:pPr>
    <w:rPr>
      <w:rFonts w:ascii="Cambria" w:hAnsi="Cambria"/>
      <w:b/>
      <w:sz w:val="32"/>
    </w:rPr>
  </w:style>
  <w:style w:type="paragraph" w:styleId="2">
    <w:name w:val="heading 2"/>
    <w:basedOn w:val="a"/>
    <w:next w:val="a"/>
    <w:link w:val="20"/>
    <w:uiPriority w:val="9"/>
    <w:qFormat/>
    <w:pPr>
      <w:keepNext/>
      <w:keepLines/>
      <w:numPr>
        <w:ilvl w:val="1"/>
        <w:numId w:val="100"/>
      </w:numPr>
      <w:spacing w:before="200" w:after="0" w:line="240" w:lineRule="auto"/>
      <w:outlineLvl w:val="1"/>
    </w:pPr>
    <w:rPr>
      <w:rFonts w:ascii="Cambria" w:hAnsi="Cambria"/>
      <w:b/>
      <w:color w:val="4F81BD"/>
      <w:sz w:val="26"/>
    </w:rPr>
  </w:style>
  <w:style w:type="paragraph" w:styleId="3">
    <w:name w:val="heading 3"/>
    <w:basedOn w:val="a"/>
    <w:next w:val="a"/>
    <w:link w:val="30"/>
    <w:uiPriority w:val="9"/>
    <w:qFormat/>
    <w:pPr>
      <w:keepNext/>
      <w:numPr>
        <w:ilvl w:val="2"/>
        <w:numId w:val="100"/>
      </w:numPr>
      <w:spacing w:before="240" w:after="60" w:line="240" w:lineRule="auto"/>
      <w:jc w:val="center"/>
      <w:outlineLvl w:val="2"/>
    </w:pPr>
    <w:rPr>
      <w:rFonts w:ascii="Times New Roman" w:hAnsi="Times New Roman"/>
      <w:b/>
      <w:i/>
      <w:color w:val="000000"/>
      <w:sz w:val="28"/>
    </w:rPr>
  </w:style>
  <w:style w:type="paragraph" w:styleId="4">
    <w:name w:val="heading 4"/>
    <w:next w:val="a"/>
    <w:link w:val="40"/>
    <w:uiPriority w:val="9"/>
    <w:qFormat/>
    <w:pPr>
      <w:spacing w:before="120" w:after="120"/>
      <w:outlineLvl w:val="3"/>
    </w:pPr>
    <w:rPr>
      <w:rFonts w:ascii="XO Thames" w:hAnsi="XO Thames"/>
      <w:b/>
      <w:color w:val="595959"/>
      <w:sz w:val="26"/>
    </w:r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бычный1"/>
    <w:rPr>
      <w:rFonts w:ascii="Calibri" w:hAnsi="Calibri"/>
      <w:color w:val="00000A"/>
      <w:sz w:val="22"/>
    </w:rPr>
  </w:style>
  <w:style w:type="paragraph" w:customStyle="1" w:styleId="msolistparagraph0">
    <w:name w:val="msolistparagraph"/>
    <w:basedOn w:val="a"/>
    <w:link w:val="msolistparagraph1"/>
    <w:pPr>
      <w:ind w:left="720"/>
    </w:pPr>
    <w:rPr>
      <w:color w:val="000000"/>
    </w:rPr>
  </w:style>
  <w:style w:type="character" w:customStyle="1" w:styleId="msolistparagraph1">
    <w:name w:val="msolistparagraph"/>
    <w:basedOn w:val="10"/>
    <w:link w:val="msolistparagraph0"/>
    <w:rPr>
      <w:rFonts w:ascii="Calibri" w:hAnsi="Calibri"/>
      <w:color w:val="000000"/>
      <w:sz w:val="22"/>
    </w:rPr>
  </w:style>
  <w:style w:type="paragraph" w:customStyle="1" w:styleId="WW8Num47z0">
    <w:name w:val="WW8Num47z0"/>
    <w:link w:val="WW8Num47z00"/>
    <w:rPr>
      <w:rFonts w:ascii="Symbol" w:hAnsi="Symbol"/>
    </w:rPr>
  </w:style>
  <w:style w:type="character" w:customStyle="1" w:styleId="WW8Num47z00">
    <w:name w:val="WW8Num47z0"/>
    <w:link w:val="WW8Num47z0"/>
    <w:rPr>
      <w:rFonts w:ascii="Symbol" w:hAnsi="Symbol"/>
    </w:rPr>
  </w:style>
  <w:style w:type="paragraph" w:customStyle="1" w:styleId="Pa7">
    <w:name w:val="Pa7"/>
    <w:basedOn w:val="a"/>
    <w:next w:val="a"/>
    <w:link w:val="Pa70"/>
    <w:pPr>
      <w:spacing w:after="0" w:line="241" w:lineRule="atLeast"/>
    </w:pPr>
    <w:rPr>
      <w:rFonts w:ascii="Times New Roman" w:hAnsi="Times New Roman"/>
      <w:color w:val="000000"/>
      <w:sz w:val="24"/>
    </w:rPr>
  </w:style>
  <w:style w:type="character" w:customStyle="1" w:styleId="Pa70">
    <w:name w:val="Pa7"/>
    <w:basedOn w:val="10"/>
    <w:link w:val="Pa7"/>
    <w:rPr>
      <w:rFonts w:ascii="Times New Roman" w:hAnsi="Times New Roman"/>
      <w:color w:val="000000"/>
      <w:sz w:val="24"/>
    </w:rPr>
  </w:style>
  <w:style w:type="paragraph" w:customStyle="1" w:styleId="WW8Num34z0">
    <w:name w:val="WW8Num34z0"/>
    <w:link w:val="WW8Num34z00"/>
    <w:rPr>
      <w:rFonts w:ascii="Symbol" w:hAnsi="Symbol"/>
    </w:rPr>
  </w:style>
  <w:style w:type="character" w:customStyle="1" w:styleId="WW8Num34z00">
    <w:name w:val="WW8Num34z0"/>
    <w:link w:val="WW8Num34z0"/>
    <w:rPr>
      <w:rFonts w:ascii="Symbol" w:hAnsi="Symbol"/>
    </w:rPr>
  </w:style>
  <w:style w:type="paragraph" w:customStyle="1" w:styleId="WW8Num87z0">
    <w:name w:val="WW8Num87z0"/>
    <w:link w:val="WW8Num87z00"/>
    <w:rPr>
      <w:rFonts w:ascii="Symbol" w:hAnsi="Symbol"/>
    </w:rPr>
  </w:style>
  <w:style w:type="character" w:customStyle="1" w:styleId="WW8Num87z00">
    <w:name w:val="WW8Num87z0"/>
    <w:link w:val="WW8Num87z0"/>
    <w:rPr>
      <w:rFonts w:ascii="Symbol" w:hAnsi="Symbol"/>
    </w:rPr>
  </w:style>
  <w:style w:type="paragraph" w:customStyle="1" w:styleId="31">
    <w:name w:val="Абзац списка3"/>
    <w:basedOn w:val="a"/>
    <w:link w:val="32"/>
    <w:pPr>
      <w:widowControl w:val="0"/>
      <w:spacing w:line="240" w:lineRule="auto"/>
      <w:ind w:left="720"/>
    </w:pPr>
    <w:rPr>
      <w:rFonts w:ascii="Times New Roman" w:hAnsi="Times New Roman"/>
      <w:color w:val="000000"/>
      <w:sz w:val="24"/>
    </w:rPr>
  </w:style>
  <w:style w:type="character" w:customStyle="1" w:styleId="32">
    <w:name w:val="Абзац списка3"/>
    <w:basedOn w:val="10"/>
    <w:link w:val="31"/>
    <w:rPr>
      <w:rFonts w:ascii="Times New Roman" w:hAnsi="Times New Roman"/>
      <w:color w:val="000000"/>
      <w:sz w:val="24"/>
    </w:rPr>
  </w:style>
  <w:style w:type="paragraph" w:customStyle="1" w:styleId="WW8Num74z1">
    <w:name w:val="WW8Num74z1"/>
    <w:link w:val="WW8Num74z10"/>
    <w:rPr>
      <w:rFonts w:ascii="Courier New" w:hAnsi="Courier New"/>
    </w:rPr>
  </w:style>
  <w:style w:type="character" w:customStyle="1" w:styleId="WW8Num74z10">
    <w:name w:val="WW8Num74z1"/>
    <w:link w:val="WW8Num74z1"/>
    <w:rPr>
      <w:rFonts w:ascii="Courier New" w:hAnsi="Courier New"/>
    </w:rPr>
  </w:style>
  <w:style w:type="paragraph" w:customStyle="1" w:styleId="WW8Num15z1">
    <w:name w:val="WW8Num15z1"/>
    <w:link w:val="WW8Num15z10"/>
    <w:rPr>
      <w:rFonts w:ascii="Courier New" w:hAnsi="Courier New"/>
    </w:rPr>
  </w:style>
  <w:style w:type="character" w:customStyle="1" w:styleId="WW8Num15z10">
    <w:name w:val="WW8Num15z1"/>
    <w:link w:val="WW8Num15z1"/>
    <w:rPr>
      <w:rFonts w:ascii="Courier New" w:hAnsi="Courier New"/>
    </w:rPr>
  </w:style>
  <w:style w:type="paragraph" w:customStyle="1" w:styleId="s6">
    <w:name w:val="s6"/>
    <w:link w:val="s60"/>
  </w:style>
  <w:style w:type="character" w:customStyle="1" w:styleId="s60">
    <w:name w:val="s6"/>
    <w:link w:val="s6"/>
  </w:style>
  <w:style w:type="paragraph" w:customStyle="1" w:styleId="WW8Num52z2">
    <w:name w:val="WW8Num52z2"/>
    <w:link w:val="WW8Num52z20"/>
    <w:rPr>
      <w:rFonts w:ascii="Wingdings" w:hAnsi="Wingdings"/>
    </w:rPr>
  </w:style>
  <w:style w:type="character" w:customStyle="1" w:styleId="WW8Num52z20">
    <w:name w:val="WW8Num52z2"/>
    <w:link w:val="WW8Num52z2"/>
    <w:rPr>
      <w:rFonts w:ascii="Wingdings" w:hAnsi="Wingdings"/>
    </w:rPr>
  </w:style>
  <w:style w:type="paragraph" w:customStyle="1" w:styleId="a3">
    <w:name w:val="??????? (???)"/>
    <w:basedOn w:val="a"/>
    <w:link w:val="a4"/>
    <w:pPr>
      <w:widowControl w:val="0"/>
      <w:spacing w:before="130" w:after="130" w:line="360" w:lineRule="auto"/>
    </w:pPr>
    <w:rPr>
      <w:rFonts w:ascii="Times New Roman" w:hAnsi="Times New Roman"/>
      <w:color w:val="000000"/>
      <w:sz w:val="24"/>
    </w:rPr>
  </w:style>
  <w:style w:type="character" w:customStyle="1" w:styleId="a4">
    <w:name w:val="??????? (???)"/>
    <w:basedOn w:val="10"/>
    <w:link w:val="a3"/>
    <w:rPr>
      <w:rFonts w:ascii="Times New Roman" w:hAnsi="Times New Roman"/>
      <w:color w:val="000000"/>
      <w:sz w:val="24"/>
    </w:rPr>
  </w:style>
  <w:style w:type="paragraph" w:styleId="22">
    <w:name w:val="toc 2"/>
    <w:basedOn w:val="a"/>
    <w:next w:val="a"/>
    <w:link w:val="23"/>
    <w:uiPriority w:val="39"/>
    <w:pPr>
      <w:tabs>
        <w:tab w:val="right" w:leader="dot" w:pos="9628"/>
      </w:tabs>
      <w:spacing w:after="0" w:line="240" w:lineRule="auto"/>
      <w:jc w:val="both"/>
    </w:pPr>
  </w:style>
  <w:style w:type="character" w:customStyle="1" w:styleId="23">
    <w:name w:val="Оглавление 2 Знак"/>
    <w:basedOn w:val="10"/>
    <w:link w:val="22"/>
    <w:rPr>
      <w:rFonts w:ascii="Calibri" w:hAnsi="Calibri"/>
      <w:color w:val="00000A"/>
      <w:sz w:val="22"/>
    </w:rPr>
  </w:style>
  <w:style w:type="paragraph" w:customStyle="1" w:styleId="09PodZAG">
    <w:name w:val="09PodZAG_п/ж"/>
    <w:basedOn w:val="a"/>
    <w:link w:val="09PodZAG0"/>
    <w:pPr>
      <w:spacing w:after="113" w:line="240" w:lineRule="atLeast"/>
      <w:jc w:val="center"/>
    </w:pPr>
    <w:rPr>
      <w:rFonts w:ascii="FuturisC" w:hAnsi="FuturisC"/>
      <w:b/>
      <w:caps/>
      <w:color w:val="000000"/>
    </w:rPr>
  </w:style>
  <w:style w:type="character" w:customStyle="1" w:styleId="09PodZAG0">
    <w:name w:val="09PodZAG_п/ж"/>
    <w:basedOn w:val="10"/>
    <w:link w:val="09PodZAG"/>
    <w:rPr>
      <w:rFonts w:ascii="FuturisC" w:hAnsi="FuturisC"/>
      <w:b/>
      <w:caps/>
      <w:color w:val="000000"/>
      <w:sz w:val="22"/>
    </w:rPr>
  </w:style>
  <w:style w:type="paragraph" w:customStyle="1" w:styleId="WW8Num55z1">
    <w:name w:val="WW8Num55z1"/>
    <w:link w:val="WW8Num55z10"/>
    <w:rPr>
      <w:rFonts w:ascii="Courier New" w:hAnsi="Courier New"/>
    </w:rPr>
  </w:style>
  <w:style w:type="character" w:customStyle="1" w:styleId="WW8Num55z10">
    <w:name w:val="WW8Num55z1"/>
    <w:link w:val="WW8Num55z1"/>
    <w:rPr>
      <w:rFonts w:ascii="Courier New" w:hAnsi="Courier New"/>
    </w:rPr>
  </w:style>
  <w:style w:type="paragraph" w:customStyle="1" w:styleId="WW8Num42z0">
    <w:name w:val="WW8Num42z0"/>
    <w:link w:val="WW8Num42z00"/>
    <w:rPr>
      <w:rFonts w:ascii="Symbol" w:hAnsi="Symbol"/>
    </w:rPr>
  </w:style>
  <w:style w:type="character" w:customStyle="1" w:styleId="WW8Num42z00">
    <w:name w:val="WW8Num42z0"/>
    <w:link w:val="WW8Num42z0"/>
    <w:rPr>
      <w:rFonts w:ascii="Symbol" w:hAnsi="Symbol"/>
    </w:rPr>
  </w:style>
  <w:style w:type="paragraph" w:customStyle="1" w:styleId="BalloonTextChar15">
    <w:name w:val="Balloon Text Char15"/>
    <w:link w:val="BalloonTextChar150"/>
    <w:rPr>
      <w:color w:val="00000A"/>
      <w:sz w:val="2"/>
    </w:rPr>
  </w:style>
  <w:style w:type="character" w:customStyle="1" w:styleId="BalloonTextChar150">
    <w:name w:val="Balloon Text Char15"/>
    <w:link w:val="BalloonTextChar15"/>
    <w:rPr>
      <w:color w:val="00000A"/>
      <w:sz w:val="2"/>
    </w:rPr>
  </w:style>
  <w:style w:type="paragraph" w:customStyle="1" w:styleId="a5">
    <w:name w:val="А_основной"/>
    <w:basedOn w:val="a"/>
    <w:link w:val="a6"/>
    <w:pPr>
      <w:spacing w:after="0" w:line="360" w:lineRule="auto"/>
      <w:ind w:firstLine="454"/>
      <w:jc w:val="both"/>
    </w:pPr>
    <w:rPr>
      <w:rFonts w:ascii="Times New Roman" w:hAnsi="Times New Roman"/>
      <w:color w:val="000000"/>
      <w:sz w:val="28"/>
    </w:rPr>
  </w:style>
  <w:style w:type="character" w:customStyle="1" w:styleId="a6">
    <w:name w:val="А_основной"/>
    <w:basedOn w:val="10"/>
    <w:link w:val="a5"/>
    <w:rPr>
      <w:rFonts w:ascii="Times New Roman" w:hAnsi="Times New Roman"/>
      <w:color w:val="000000"/>
      <w:sz w:val="28"/>
    </w:rPr>
  </w:style>
  <w:style w:type="paragraph" w:customStyle="1" w:styleId="WW8Num88z1">
    <w:name w:val="WW8Num88z1"/>
    <w:link w:val="WW8Num88z10"/>
    <w:rPr>
      <w:rFonts w:ascii="Courier New" w:hAnsi="Courier New"/>
    </w:rPr>
  </w:style>
  <w:style w:type="character" w:customStyle="1" w:styleId="WW8Num88z10">
    <w:name w:val="WW8Num88z1"/>
    <w:link w:val="WW8Num88z1"/>
    <w:rPr>
      <w:rFonts w:ascii="Courier New" w:hAnsi="Courier New"/>
    </w:rPr>
  </w:style>
  <w:style w:type="paragraph" w:customStyle="1" w:styleId="ListLabel11">
    <w:name w:val="ListLabel 11"/>
    <w:link w:val="ListLabel110"/>
  </w:style>
  <w:style w:type="character" w:customStyle="1" w:styleId="ListLabel110">
    <w:name w:val="ListLabel 11"/>
    <w:link w:val="ListLabel11"/>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rPr>
  </w:style>
  <w:style w:type="character" w:customStyle="1" w:styleId="HTML0">
    <w:name w:val="Стандартный HTML Знак"/>
    <w:basedOn w:val="10"/>
    <w:link w:val="HTML"/>
    <w:rPr>
      <w:rFonts w:ascii="Courier New" w:hAnsi="Courier New"/>
      <w:color w:val="00000A"/>
      <w:sz w:val="20"/>
    </w:rPr>
  </w:style>
  <w:style w:type="paragraph" w:customStyle="1" w:styleId="WW8Num54z2">
    <w:name w:val="WW8Num54z2"/>
    <w:link w:val="WW8Num54z20"/>
    <w:rPr>
      <w:rFonts w:ascii="Wingdings" w:hAnsi="Wingdings"/>
    </w:rPr>
  </w:style>
  <w:style w:type="character" w:customStyle="1" w:styleId="WW8Num54z20">
    <w:name w:val="WW8Num54z2"/>
    <w:link w:val="WW8Num54z2"/>
    <w:rPr>
      <w:rFonts w:ascii="Wingdings" w:hAnsi="Wingdings"/>
    </w:rPr>
  </w:style>
  <w:style w:type="paragraph" w:customStyle="1" w:styleId="WW8Num13z1">
    <w:name w:val="WW8Num13z1"/>
    <w:link w:val="WW8Num13z10"/>
    <w:rPr>
      <w:rFonts w:ascii="Courier New" w:hAnsi="Courier New"/>
    </w:rPr>
  </w:style>
  <w:style w:type="character" w:customStyle="1" w:styleId="WW8Num13z10">
    <w:name w:val="WW8Num13z1"/>
    <w:link w:val="WW8Num13z1"/>
    <w:rPr>
      <w:rFonts w:ascii="Courier New" w:hAnsi="Courier New"/>
    </w:rPr>
  </w:style>
  <w:style w:type="paragraph" w:customStyle="1" w:styleId="WW8Num52z0">
    <w:name w:val="WW8Num52z0"/>
    <w:link w:val="WW8Num52z00"/>
    <w:rPr>
      <w:rFonts w:ascii="Symbol" w:hAnsi="Symbol"/>
    </w:rPr>
  </w:style>
  <w:style w:type="character" w:customStyle="1" w:styleId="WW8Num52z00">
    <w:name w:val="WW8Num52z0"/>
    <w:link w:val="WW8Num52z0"/>
    <w:rPr>
      <w:rFonts w:ascii="Symbol" w:hAnsi="Symbol"/>
    </w:rPr>
  </w:style>
  <w:style w:type="paragraph" w:customStyle="1" w:styleId="c10">
    <w:name w:val="c10"/>
    <w:basedOn w:val="a"/>
    <w:link w:val="c100"/>
    <w:pPr>
      <w:spacing w:beforeAutospacing="1" w:afterAutospacing="1" w:line="240" w:lineRule="auto"/>
    </w:pPr>
    <w:rPr>
      <w:rFonts w:ascii="Times New Roman" w:hAnsi="Times New Roman"/>
      <w:color w:val="000000"/>
      <w:sz w:val="24"/>
    </w:rPr>
  </w:style>
  <w:style w:type="character" w:customStyle="1" w:styleId="c100">
    <w:name w:val="c10"/>
    <w:basedOn w:val="10"/>
    <w:link w:val="c10"/>
    <w:rPr>
      <w:rFonts w:ascii="Times New Roman" w:hAnsi="Times New Roman"/>
      <w:color w:val="000000"/>
      <w:sz w:val="24"/>
    </w:rPr>
  </w:style>
  <w:style w:type="paragraph" w:styleId="41">
    <w:name w:val="toc 4"/>
    <w:next w:val="a"/>
    <w:link w:val="42"/>
    <w:uiPriority w:val="39"/>
    <w:pPr>
      <w:ind w:left="600"/>
    </w:pPr>
  </w:style>
  <w:style w:type="character" w:customStyle="1" w:styleId="42">
    <w:name w:val="Оглавление 4 Знак"/>
    <w:link w:val="41"/>
  </w:style>
  <w:style w:type="paragraph" w:customStyle="1" w:styleId="ConsPlusDocList">
    <w:name w:val="ConsPlusDocList"/>
    <w:link w:val="ConsPlusDocList0"/>
    <w:pPr>
      <w:widowControl w:val="0"/>
    </w:pPr>
    <w:rPr>
      <w:rFonts w:ascii="Tahoma" w:hAnsi="Tahoma"/>
      <w:sz w:val="18"/>
    </w:rPr>
  </w:style>
  <w:style w:type="character" w:customStyle="1" w:styleId="ConsPlusDocList0">
    <w:name w:val="ConsPlusDocList"/>
    <w:link w:val="ConsPlusDocList"/>
    <w:rPr>
      <w:rFonts w:ascii="Tahoma" w:hAnsi="Tahoma"/>
      <w:sz w:val="18"/>
    </w:rPr>
  </w:style>
  <w:style w:type="paragraph" w:customStyle="1" w:styleId="FooterChar">
    <w:name w:val="Footer Char"/>
    <w:link w:val="FooterChar0"/>
    <w:rPr>
      <w:rFonts w:ascii="Calibri" w:hAnsi="Calibri"/>
      <w:color w:val="00000A"/>
    </w:rPr>
  </w:style>
  <w:style w:type="character" w:customStyle="1" w:styleId="FooterChar0">
    <w:name w:val="Footer Char"/>
    <w:link w:val="FooterChar"/>
    <w:rPr>
      <w:rFonts w:ascii="Calibri" w:hAnsi="Calibri"/>
      <w:color w:val="00000A"/>
    </w:rPr>
  </w:style>
  <w:style w:type="paragraph" w:customStyle="1" w:styleId="BalloonTextChar16">
    <w:name w:val="Balloon Text Char16"/>
    <w:link w:val="BalloonTextChar160"/>
    <w:rPr>
      <w:color w:val="00000A"/>
      <w:sz w:val="2"/>
    </w:rPr>
  </w:style>
  <w:style w:type="character" w:customStyle="1" w:styleId="BalloonTextChar160">
    <w:name w:val="Balloon Text Char16"/>
    <w:link w:val="BalloonTextChar16"/>
    <w:rPr>
      <w:color w:val="00000A"/>
      <w:sz w:val="2"/>
    </w:rPr>
  </w:style>
  <w:style w:type="paragraph" w:customStyle="1" w:styleId="WW--">
    <w:name w:val="WW-Интернет-ссылка"/>
    <w:link w:val="WW--0"/>
    <w:rPr>
      <w:color w:val="0000FF"/>
      <w:u w:val="single"/>
    </w:rPr>
  </w:style>
  <w:style w:type="character" w:customStyle="1" w:styleId="WW--0">
    <w:name w:val="WW-Интернет-ссылка"/>
    <w:link w:val="WW--"/>
    <w:rPr>
      <w:color w:val="0000FF"/>
      <w:u w:val="single"/>
    </w:rPr>
  </w:style>
  <w:style w:type="paragraph" w:customStyle="1" w:styleId="western">
    <w:name w:val="western"/>
    <w:basedOn w:val="a"/>
    <w:link w:val="western0"/>
    <w:pPr>
      <w:spacing w:before="280" w:after="0" w:line="240" w:lineRule="auto"/>
    </w:pPr>
    <w:rPr>
      <w:rFonts w:ascii="Times New Roman" w:hAnsi="Times New Roman"/>
      <w:color w:val="000000"/>
      <w:sz w:val="24"/>
    </w:rPr>
  </w:style>
  <w:style w:type="character" w:customStyle="1" w:styleId="western0">
    <w:name w:val="western"/>
    <w:basedOn w:val="10"/>
    <w:link w:val="western"/>
    <w:rPr>
      <w:rFonts w:ascii="Times New Roman" w:hAnsi="Times New Roman"/>
      <w:color w:val="000000"/>
      <w:sz w:val="24"/>
    </w:rPr>
  </w:style>
  <w:style w:type="paragraph" w:customStyle="1" w:styleId="HTMLPreformattedChar">
    <w:name w:val="HTML Preformatted Char"/>
    <w:link w:val="HTMLPreformattedChar0"/>
    <w:rPr>
      <w:rFonts w:ascii="Courier New" w:hAnsi="Courier New"/>
    </w:rPr>
  </w:style>
  <w:style w:type="character" w:customStyle="1" w:styleId="HTMLPreformattedChar0">
    <w:name w:val="HTML Preformatted Char"/>
    <w:link w:val="HTMLPreformattedChar"/>
    <w:rPr>
      <w:rFonts w:ascii="Courier New" w:hAnsi="Courier New"/>
    </w:rPr>
  </w:style>
  <w:style w:type="paragraph" w:customStyle="1" w:styleId="WW8Num83z2">
    <w:name w:val="WW8Num83z2"/>
    <w:link w:val="WW8Num83z20"/>
    <w:rPr>
      <w:rFonts w:ascii="Wingdings" w:hAnsi="Wingdings"/>
    </w:rPr>
  </w:style>
  <w:style w:type="character" w:customStyle="1" w:styleId="WW8Num83z20">
    <w:name w:val="WW8Num83z2"/>
    <w:link w:val="WW8Num83z2"/>
    <w:rPr>
      <w:rFonts w:ascii="Wingdings" w:hAnsi="Wingdings"/>
    </w:rPr>
  </w:style>
  <w:style w:type="paragraph" w:customStyle="1" w:styleId="BalloonTextChar14">
    <w:name w:val="Balloon Text Char14"/>
    <w:link w:val="BalloonTextChar140"/>
    <w:rPr>
      <w:color w:val="00000A"/>
      <w:sz w:val="2"/>
    </w:rPr>
  </w:style>
  <w:style w:type="character" w:customStyle="1" w:styleId="BalloonTextChar140">
    <w:name w:val="Balloon Text Char14"/>
    <w:link w:val="BalloonTextChar14"/>
    <w:rPr>
      <w:color w:val="00000A"/>
      <w:sz w:val="2"/>
    </w:rPr>
  </w:style>
  <w:style w:type="paragraph" w:customStyle="1" w:styleId="WW8Num30z0">
    <w:name w:val="WW8Num30z0"/>
    <w:link w:val="WW8Num30z00"/>
    <w:rPr>
      <w:rFonts w:ascii="Symbol" w:hAnsi="Symbol"/>
    </w:rPr>
  </w:style>
  <w:style w:type="character" w:customStyle="1" w:styleId="WW8Num30z00">
    <w:name w:val="WW8Num30z0"/>
    <w:link w:val="WW8Num30z0"/>
    <w:rPr>
      <w:rFonts w:ascii="Symbol" w:hAnsi="Symbol"/>
    </w:rPr>
  </w:style>
  <w:style w:type="paragraph" w:customStyle="1" w:styleId="1pt">
    <w:name w:val="Основной текст + Интервал 1 pt"/>
    <w:link w:val="1pt0"/>
    <w:rPr>
      <w:spacing w:val="30"/>
      <w:sz w:val="17"/>
      <w:highlight w:val="white"/>
    </w:rPr>
  </w:style>
  <w:style w:type="character" w:customStyle="1" w:styleId="1pt0">
    <w:name w:val="Основной текст + Интервал 1 pt"/>
    <w:link w:val="1pt"/>
    <w:rPr>
      <w:spacing w:val="30"/>
      <w:sz w:val="17"/>
      <w:highlight w:val="white"/>
    </w:rPr>
  </w:style>
  <w:style w:type="paragraph" w:customStyle="1" w:styleId="12">
    <w:name w:val="Основной текст + Курсив1"/>
    <w:link w:val="13"/>
    <w:rPr>
      <w:i/>
      <w:caps/>
      <w:color w:val="00000A"/>
      <w:sz w:val="22"/>
    </w:rPr>
  </w:style>
  <w:style w:type="character" w:customStyle="1" w:styleId="13">
    <w:name w:val="Основной текст + Курсив1"/>
    <w:link w:val="12"/>
    <w:rPr>
      <w:i/>
      <w:caps/>
      <w:color w:val="00000A"/>
      <w:sz w:val="22"/>
    </w:rPr>
  </w:style>
  <w:style w:type="paragraph" w:customStyle="1" w:styleId="ListLabel17">
    <w:name w:val="ListLabel 17"/>
    <w:link w:val="ListLabel170"/>
  </w:style>
  <w:style w:type="character" w:customStyle="1" w:styleId="ListLabel170">
    <w:name w:val="ListLabel 17"/>
    <w:link w:val="ListLabel17"/>
  </w:style>
  <w:style w:type="paragraph" w:customStyle="1" w:styleId="WW8Num83z0">
    <w:name w:val="WW8Num83z0"/>
    <w:link w:val="WW8Num83z00"/>
    <w:rPr>
      <w:rFonts w:ascii="Symbol" w:hAnsi="Symbol"/>
    </w:rPr>
  </w:style>
  <w:style w:type="character" w:customStyle="1" w:styleId="WW8Num83z00">
    <w:name w:val="WW8Num83z0"/>
    <w:link w:val="WW8Num83z0"/>
    <w:rPr>
      <w:rFonts w:ascii="Symbol" w:hAnsi="Symbol"/>
    </w:rPr>
  </w:style>
  <w:style w:type="paragraph" w:customStyle="1" w:styleId="WW8Num49z0">
    <w:name w:val="WW8Num49z0"/>
    <w:link w:val="WW8Num49z00"/>
    <w:rPr>
      <w:rFonts w:ascii="Symbol" w:hAnsi="Symbol"/>
    </w:rPr>
  </w:style>
  <w:style w:type="character" w:customStyle="1" w:styleId="WW8Num49z00">
    <w:name w:val="WW8Num49z0"/>
    <w:link w:val="WW8Num49z0"/>
    <w:rPr>
      <w:rFonts w:ascii="Symbol" w:hAnsi="Symbol"/>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W8Num74z0">
    <w:name w:val="WW8Num74z0"/>
    <w:link w:val="WW8Num74z00"/>
    <w:rPr>
      <w:rFonts w:ascii="Symbol" w:hAnsi="Symbol"/>
    </w:rPr>
  </w:style>
  <w:style w:type="character" w:customStyle="1" w:styleId="WW8Num74z00">
    <w:name w:val="WW8Num74z0"/>
    <w:link w:val="WW8Num74z0"/>
    <w:rPr>
      <w:rFonts w:ascii="Symbol" w:hAnsi="Symbol"/>
    </w:rPr>
  </w:style>
  <w:style w:type="paragraph" w:customStyle="1" w:styleId="WW8Num27z1">
    <w:name w:val="WW8Num27z1"/>
    <w:link w:val="WW8Num27z10"/>
    <w:rPr>
      <w:rFonts w:ascii="Courier New" w:hAnsi="Courier New"/>
    </w:rPr>
  </w:style>
  <w:style w:type="character" w:customStyle="1" w:styleId="WW8Num27z10">
    <w:name w:val="WW8Num27z1"/>
    <w:link w:val="WW8Num27z1"/>
    <w:rPr>
      <w:rFonts w:ascii="Courier New" w:hAnsi="Courier New"/>
    </w:rPr>
  </w:style>
  <w:style w:type="paragraph" w:customStyle="1" w:styleId="WW8Num66z1">
    <w:name w:val="WW8Num66z1"/>
    <w:link w:val="WW8Num66z10"/>
  </w:style>
  <w:style w:type="character" w:customStyle="1" w:styleId="WW8Num66z10">
    <w:name w:val="WW8Num66z1"/>
    <w:link w:val="WW8Num66z1"/>
  </w:style>
  <w:style w:type="paragraph" w:customStyle="1" w:styleId="WW8Num47z2">
    <w:name w:val="WW8Num47z2"/>
    <w:link w:val="WW8Num47z20"/>
    <w:rPr>
      <w:rFonts w:ascii="Wingdings" w:hAnsi="Wingdings"/>
    </w:rPr>
  </w:style>
  <w:style w:type="character" w:customStyle="1" w:styleId="WW8Num47z20">
    <w:name w:val="WW8Num47z2"/>
    <w:link w:val="WW8Num47z2"/>
    <w:rPr>
      <w:rFonts w:ascii="Wingdings" w:hAnsi="Wingdings"/>
    </w:rPr>
  </w:style>
  <w:style w:type="paragraph" w:customStyle="1" w:styleId="ConsPlusTextList">
    <w:name w:val="ConsPlusTextList"/>
    <w:link w:val="ConsPlusTextList0"/>
    <w:pPr>
      <w:widowControl w:val="0"/>
    </w:pPr>
    <w:rPr>
      <w:sz w:val="24"/>
    </w:rPr>
  </w:style>
  <w:style w:type="character" w:customStyle="1" w:styleId="ConsPlusTextList0">
    <w:name w:val="ConsPlusTextList"/>
    <w:link w:val="ConsPlusTextList"/>
    <w:rPr>
      <w:sz w:val="24"/>
    </w:rPr>
  </w:style>
  <w:style w:type="paragraph" w:customStyle="1" w:styleId="WW8Num29z0">
    <w:name w:val="WW8Num29z0"/>
    <w:link w:val="WW8Num29z00"/>
    <w:rPr>
      <w:rFonts w:ascii="Symbol" w:hAnsi="Symbol"/>
    </w:rPr>
  </w:style>
  <w:style w:type="character" w:customStyle="1" w:styleId="WW8Num29z00">
    <w:name w:val="WW8Num29z0"/>
    <w:link w:val="WW8Num29z0"/>
    <w:rPr>
      <w:rFonts w:ascii="Symbol" w:hAnsi="Symbol"/>
    </w:rPr>
  </w:style>
  <w:style w:type="paragraph" w:styleId="6">
    <w:name w:val="toc 6"/>
    <w:next w:val="a"/>
    <w:link w:val="60"/>
    <w:uiPriority w:val="39"/>
    <w:pPr>
      <w:ind w:left="1000"/>
    </w:pPr>
  </w:style>
  <w:style w:type="character" w:customStyle="1" w:styleId="60">
    <w:name w:val="Оглавление 6 Знак"/>
    <w:link w:val="6"/>
  </w:style>
  <w:style w:type="paragraph" w:customStyle="1" w:styleId="WW8Num57z2">
    <w:name w:val="WW8Num57z2"/>
    <w:link w:val="WW8Num57z20"/>
    <w:rPr>
      <w:rFonts w:ascii="Wingdings" w:hAnsi="Wingdings"/>
    </w:rPr>
  </w:style>
  <w:style w:type="character" w:customStyle="1" w:styleId="WW8Num57z20">
    <w:name w:val="WW8Num57z2"/>
    <w:link w:val="WW8Num57z2"/>
    <w:rPr>
      <w:rFonts w:ascii="Wingdings" w:hAnsi="Wingdings"/>
    </w:rPr>
  </w:style>
  <w:style w:type="paragraph" w:customStyle="1" w:styleId="ConsPlusTitle">
    <w:name w:val="ConsPlusTitle"/>
    <w:link w:val="ConsPlusTitle0"/>
    <w:pPr>
      <w:widowControl w:val="0"/>
    </w:pPr>
    <w:rPr>
      <w:rFonts w:ascii="Arial" w:hAnsi="Arial"/>
      <w:b/>
      <w:sz w:val="24"/>
    </w:rPr>
  </w:style>
  <w:style w:type="character" w:customStyle="1" w:styleId="ConsPlusTitle0">
    <w:name w:val="ConsPlusTitle"/>
    <w:link w:val="ConsPlusTitle"/>
    <w:rPr>
      <w:rFonts w:ascii="Arial" w:hAnsi="Arial"/>
      <w:b/>
      <w:sz w:val="24"/>
    </w:rPr>
  </w:style>
  <w:style w:type="paragraph" w:customStyle="1" w:styleId="ListLabel14">
    <w:name w:val="ListLabel 14"/>
    <w:link w:val="ListLabel140"/>
  </w:style>
  <w:style w:type="character" w:customStyle="1" w:styleId="ListLabel140">
    <w:name w:val="ListLabel 14"/>
    <w:link w:val="ListLabel14"/>
  </w:style>
  <w:style w:type="paragraph" w:customStyle="1" w:styleId="WW8Num4z2">
    <w:name w:val="WW8Num4z2"/>
    <w:link w:val="WW8Num4z20"/>
    <w:rPr>
      <w:rFonts w:ascii="Wingdings" w:hAnsi="Wingdings"/>
    </w:rPr>
  </w:style>
  <w:style w:type="character" w:customStyle="1" w:styleId="WW8Num4z20">
    <w:name w:val="WW8Num4z2"/>
    <w:link w:val="WW8Num4z2"/>
    <w:rPr>
      <w:rFonts w:ascii="Wingdings" w:hAnsi="Wingdings"/>
    </w:rPr>
  </w:style>
  <w:style w:type="paragraph" w:customStyle="1" w:styleId="WW8Num8z2">
    <w:name w:val="WW8Num8z2"/>
    <w:link w:val="WW8Num8z20"/>
    <w:rPr>
      <w:rFonts w:ascii="Wingdings" w:hAnsi="Wingdings"/>
    </w:rPr>
  </w:style>
  <w:style w:type="character" w:customStyle="1" w:styleId="WW8Num8z20">
    <w:name w:val="WW8Num8z2"/>
    <w:link w:val="WW8Num8z2"/>
    <w:rPr>
      <w:rFonts w:ascii="Wingdings" w:hAnsi="Wingdings"/>
    </w:rPr>
  </w:style>
  <w:style w:type="paragraph" w:customStyle="1" w:styleId="WW8Num66z0">
    <w:name w:val="WW8Num66z0"/>
    <w:link w:val="WW8Num66z00"/>
  </w:style>
  <w:style w:type="character" w:customStyle="1" w:styleId="WW8Num66z00">
    <w:name w:val="WW8Num66z0"/>
    <w:link w:val="WW8Num66z0"/>
  </w:style>
  <w:style w:type="paragraph" w:customStyle="1" w:styleId="WW8Num82z0">
    <w:name w:val="WW8Num82z0"/>
    <w:link w:val="WW8Num82z00"/>
    <w:rPr>
      <w:rFonts w:ascii="Symbol" w:hAnsi="Symbol"/>
    </w:rPr>
  </w:style>
  <w:style w:type="character" w:customStyle="1" w:styleId="WW8Num82z00">
    <w:name w:val="WW8Num82z0"/>
    <w:link w:val="WW8Num82z0"/>
    <w:rPr>
      <w:rFonts w:ascii="Symbol" w:hAnsi="Symbol"/>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ListLabel3">
    <w:name w:val="ListLabel 3"/>
    <w:link w:val="ListLabel30"/>
  </w:style>
  <w:style w:type="character" w:customStyle="1" w:styleId="ListLabel30">
    <w:name w:val="ListLabel 3"/>
    <w:link w:val="ListLabel3"/>
  </w:style>
  <w:style w:type="paragraph" w:customStyle="1" w:styleId="WW8Num28z1">
    <w:name w:val="WW8Num28z1"/>
    <w:link w:val="WW8Num28z10"/>
    <w:rPr>
      <w:rFonts w:ascii="Courier New" w:hAnsi="Courier New"/>
    </w:rPr>
  </w:style>
  <w:style w:type="character" w:customStyle="1" w:styleId="WW8Num28z10">
    <w:name w:val="WW8Num28z1"/>
    <w:link w:val="WW8Num28z1"/>
    <w:rPr>
      <w:rFonts w:ascii="Courier New" w:hAnsi="Courier New"/>
    </w:rPr>
  </w:style>
  <w:style w:type="paragraph" w:customStyle="1" w:styleId="WW8Num53z2">
    <w:name w:val="WW8Num53z2"/>
    <w:link w:val="WW8Num53z20"/>
    <w:rPr>
      <w:rFonts w:ascii="Wingdings" w:hAnsi="Wingdings"/>
    </w:rPr>
  </w:style>
  <w:style w:type="character" w:customStyle="1" w:styleId="WW8Num53z20">
    <w:name w:val="WW8Num53z2"/>
    <w:link w:val="WW8Num53z2"/>
    <w:rPr>
      <w:rFonts w:ascii="Wingdings" w:hAnsi="Wingdings"/>
    </w:rPr>
  </w:style>
  <w:style w:type="paragraph" w:customStyle="1" w:styleId="WW8Num73z0">
    <w:name w:val="WW8Num73z0"/>
    <w:link w:val="WW8Num73z00"/>
    <w:rPr>
      <w:rFonts w:ascii="Symbol" w:hAnsi="Symbol"/>
    </w:rPr>
  </w:style>
  <w:style w:type="character" w:customStyle="1" w:styleId="WW8Num73z00">
    <w:name w:val="WW8Num73z0"/>
    <w:link w:val="WW8Num73z0"/>
    <w:rPr>
      <w:rFonts w:ascii="Symbol" w:hAnsi="Symbol"/>
    </w:rPr>
  </w:style>
  <w:style w:type="paragraph" w:customStyle="1" w:styleId="WW8Num19z2">
    <w:name w:val="WW8Num19z2"/>
    <w:link w:val="WW8Num19z20"/>
    <w:rPr>
      <w:rFonts w:ascii="Wingdings" w:hAnsi="Wingdings"/>
    </w:rPr>
  </w:style>
  <w:style w:type="character" w:customStyle="1" w:styleId="WW8Num19z20">
    <w:name w:val="WW8Num19z2"/>
    <w:link w:val="WW8Num19z2"/>
    <w:rPr>
      <w:rFonts w:ascii="Wingdings" w:hAnsi="Wingdings"/>
    </w:rPr>
  </w:style>
  <w:style w:type="paragraph" w:customStyle="1" w:styleId="WW8Num59z1">
    <w:name w:val="WW8Num59z1"/>
    <w:link w:val="WW8Num59z10"/>
    <w:rPr>
      <w:rFonts w:ascii="Courier New" w:hAnsi="Courier New"/>
    </w:rPr>
  </w:style>
  <w:style w:type="character" w:customStyle="1" w:styleId="WW8Num59z10">
    <w:name w:val="WW8Num59z1"/>
    <w:link w:val="WW8Num59z1"/>
    <w:rPr>
      <w:rFonts w:ascii="Courier New" w:hAnsi="Courier New"/>
    </w:rPr>
  </w:style>
  <w:style w:type="paragraph" w:customStyle="1" w:styleId="33">
    <w:name w:val="Заг 3"/>
    <w:basedOn w:val="24"/>
    <w:link w:val="34"/>
    <w:pPr>
      <w:spacing w:before="255" w:after="113" w:line="240" w:lineRule="atLeast"/>
    </w:pPr>
    <w:rPr>
      <w:i/>
      <w:sz w:val="23"/>
    </w:rPr>
  </w:style>
  <w:style w:type="character" w:customStyle="1" w:styleId="34">
    <w:name w:val="Заг 3"/>
    <w:basedOn w:val="25"/>
    <w:link w:val="33"/>
    <w:rPr>
      <w:rFonts w:ascii="PragmaticaC" w:hAnsi="PragmaticaC"/>
      <w:b/>
      <w:i/>
      <w:color w:val="000000"/>
      <w:sz w:val="23"/>
    </w:rPr>
  </w:style>
  <w:style w:type="paragraph" w:customStyle="1" w:styleId="210">
    <w:name w:val="Основной текст с отступом 2 Знак1"/>
    <w:link w:val="211"/>
    <w:rPr>
      <w:color w:val="00000A"/>
    </w:rPr>
  </w:style>
  <w:style w:type="character" w:customStyle="1" w:styleId="211">
    <w:name w:val="Основной текст с отступом 2 Знак1"/>
    <w:link w:val="210"/>
    <w:rPr>
      <w:color w:val="00000A"/>
    </w:rPr>
  </w:style>
  <w:style w:type="paragraph" w:customStyle="1" w:styleId="s1">
    <w:name w:val="s1"/>
    <w:link w:val="s10"/>
  </w:style>
  <w:style w:type="character" w:customStyle="1" w:styleId="s10">
    <w:name w:val="s1"/>
    <w:link w:val="s1"/>
  </w:style>
  <w:style w:type="paragraph" w:customStyle="1" w:styleId="WW8Num55z0">
    <w:name w:val="WW8Num55z0"/>
    <w:link w:val="WW8Num55z00"/>
    <w:rPr>
      <w:rFonts w:ascii="Symbol" w:hAnsi="Symbol"/>
    </w:rPr>
  </w:style>
  <w:style w:type="character" w:customStyle="1" w:styleId="WW8Num55z00">
    <w:name w:val="WW8Num55z0"/>
    <w:link w:val="WW8Num55z0"/>
    <w:rPr>
      <w:rFonts w:ascii="Symbol" w:hAnsi="Symbol"/>
    </w:rPr>
  </w:style>
  <w:style w:type="paragraph" w:customStyle="1" w:styleId="14">
    <w:name w:val="Выделение1"/>
    <w:basedOn w:val="15"/>
    <w:link w:val="16"/>
    <w:rPr>
      <w:i/>
    </w:rPr>
  </w:style>
  <w:style w:type="character" w:customStyle="1" w:styleId="16">
    <w:name w:val="Выделение1"/>
    <w:basedOn w:val="17"/>
    <w:link w:val="14"/>
    <w:rPr>
      <w:i/>
    </w:rPr>
  </w:style>
  <w:style w:type="paragraph" w:customStyle="1" w:styleId="s4">
    <w:name w:val="s4"/>
    <w:link w:val="s40"/>
  </w:style>
  <w:style w:type="character" w:customStyle="1" w:styleId="s40">
    <w:name w:val="s4"/>
    <w:link w:val="s4"/>
  </w:style>
  <w:style w:type="paragraph" w:customStyle="1" w:styleId="WW8Num89z1">
    <w:name w:val="WW8Num89z1"/>
    <w:link w:val="WW8Num89z10"/>
    <w:rPr>
      <w:rFonts w:ascii="Courier New" w:hAnsi="Courier New"/>
    </w:rPr>
  </w:style>
  <w:style w:type="character" w:customStyle="1" w:styleId="WW8Num89z10">
    <w:name w:val="WW8Num89z1"/>
    <w:link w:val="WW8Num89z1"/>
    <w:rPr>
      <w:rFonts w:ascii="Courier New" w:hAnsi="Courier New"/>
    </w:rPr>
  </w:style>
  <w:style w:type="paragraph" w:customStyle="1" w:styleId="26">
    <w:name w:val="Указатель2"/>
    <w:basedOn w:val="a"/>
    <w:link w:val="27"/>
  </w:style>
  <w:style w:type="character" w:customStyle="1" w:styleId="27">
    <w:name w:val="Указатель2"/>
    <w:basedOn w:val="10"/>
    <w:link w:val="26"/>
    <w:rPr>
      <w:rFonts w:ascii="Calibri" w:hAnsi="Calibri"/>
      <w:color w:val="00000A"/>
      <w:sz w:val="22"/>
    </w:rPr>
  </w:style>
  <w:style w:type="paragraph" w:customStyle="1" w:styleId="ListLabel10">
    <w:name w:val="ListLabel 10"/>
    <w:link w:val="ListLabel100"/>
  </w:style>
  <w:style w:type="character" w:customStyle="1" w:styleId="ListLabel100">
    <w:name w:val="ListLabel 10"/>
    <w:link w:val="ListLabel10"/>
  </w:style>
  <w:style w:type="paragraph" w:customStyle="1" w:styleId="a7">
    <w:name w:val="Выделение жирным"/>
    <w:basedOn w:val="15"/>
    <w:link w:val="a8"/>
    <w:rPr>
      <w:b/>
    </w:rPr>
  </w:style>
  <w:style w:type="character" w:customStyle="1" w:styleId="a8">
    <w:name w:val="Выделение жирным"/>
    <w:basedOn w:val="17"/>
    <w:link w:val="a7"/>
    <w:rPr>
      <w:b/>
    </w:rPr>
  </w:style>
  <w:style w:type="paragraph" w:customStyle="1" w:styleId="18">
    <w:name w:val="Нижний колонтитул Знак1"/>
    <w:link w:val="19"/>
    <w:rPr>
      <w:color w:val="00000A"/>
    </w:rPr>
  </w:style>
  <w:style w:type="character" w:customStyle="1" w:styleId="19">
    <w:name w:val="Нижний колонтитул Знак1"/>
    <w:link w:val="18"/>
    <w:rPr>
      <w:color w:val="00000A"/>
    </w:rPr>
  </w:style>
  <w:style w:type="paragraph" w:customStyle="1" w:styleId="1a">
    <w:name w:val="Замещающий текст1"/>
    <w:basedOn w:val="15"/>
    <w:link w:val="1b"/>
    <w:rPr>
      <w:color w:val="808080"/>
    </w:rPr>
  </w:style>
  <w:style w:type="character" w:customStyle="1" w:styleId="1b">
    <w:name w:val="Замещающий текст1"/>
    <w:basedOn w:val="17"/>
    <w:link w:val="1a"/>
    <w:rPr>
      <w:color w:val="80808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customStyle="1" w:styleId="WW8Num88z0">
    <w:name w:val="WW8Num88z0"/>
    <w:link w:val="WW8Num88z00"/>
    <w:rPr>
      <w:sz w:val="28"/>
    </w:rPr>
  </w:style>
  <w:style w:type="character" w:customStyle="1" w:styleId="WW8Num88z00">
    <w:name w:val="WW8Num88z0"/>
    <w:link w:val="WW8Num88z0"/>
    <w:rPr>
      <w:sz w:val="28"/>
    </w:rPr>
  </w:style>
  <w:style w:type="paragraph" w:customStyle="1" w:styleId="p15">
    <w:name w:val="p15"/>
    <w:basedOn w:val="a"/>
    <w:link w:val="p150"/>
    <w:pPr>
      <w:spacing w:before="280" w:after="280" w:line="240" w:lineRule="auto"/>
    </w:pPr>
    <w:rPr>
      <w:rFonts w:ascii="Times New Roman" w:hAnsi="Times New Roman"/>
      <w:color w:val="000000"/>
      <w:sz w:val="24"/>
    </w:rPr>
  </w:style>
  <w:style w:type="character" w:customStyle="1" w:styleId="p150">
    <w:name w:val="p15"/>
    <w:basedOn w:val="10"/>
    <w:link w:val="p15"/>
    <w:rPr>
      <w:rFonts w:ascii="Times New Roman" w:hAnsi="Times New Roman"/>
      <w:color w:val="000000"/>
      <w:sz w:val="24"/>
    </w:rPr>
  </w:style>
  <w:style w:type="paragraph" w:customStyle="1" w:styleId="WW8Num18z0">
    <w:name w:val="WW8Num18z0"/>
    <w:link w:val="WW8Num18z00"/>
    <w:rPr>
      <w:rFonts w:ascii="Symbol" w:hAnsi="Symbol"/>
    </w:rPr>
  </w:style>
  <w:style w:type="character" w:customStyle="1" w:styleId="WW8Num18z00">
    <w:name w:val="WW8Num18z0"/>
    <w:link w:val="WW8Num18z0"/>
    <w:rPr>
      <w:rFonts w:ascii="Symbol" w:hAnsi="Symbol"/>
    </w:rPr>
  </w:style>
  <w:style w:type="paragraph" w:customStyle="1" w:styleId="BalloonTextChar">
    <w:name w:val="Balloon Text Char"/>
    <w:link w:val="BalloonTextChar0"/>
    <w:rPr>
      <w:rFonts w:ascii="Tahoma" w:hAnsi="Tahoma"/>
      <w:color w:val="00000A"/>
      <w:sz w:val="16"/>
    </w:rPr>
  </w:style>
  <w:style w:type="character" w:customStyle="1" w:styleId="BalloonTextChar0">
    <w:name w:val="Balloon Text Char"/>
    <w:link w:val="BalloonTextChar"/>
    <w:rPr>
      <w:rFonts w:ascii="Tahoma" w:hAnsi="Tahoma"/>
      <w:color w:val="00000A"/>
      <w:sz w:val="16"/>
    </w:rPr>
  </w:style>
  <w:style w:type="paragraph" w:customStyle="1" w:styleId="WW8Num1z0">
    <w:name w:val="WW8Num1z0"/>
    <w:link w:val="WW8Num1z00"/>
  </w:style>
  <w:style w:type="character" w:customStyle="1" w:styleId="WW8Num1z00">
    <w:name w:val="WW8Num1z0"/>
    <w:link w:val="WW8Num1z0"/>
  </w:style>
  <w:style w:type="paragraph" w:customStyle="1" w:styleId="s5">
    <w:name w:val="s5"/>
    <w:link w:val="s50"/>
  </w:style>
  <w:style w:type="character" w:customStyle="1" w:styleId="s50">
    <w:name w:val="s5"/>
    <w:link w:val="s5"/>
  </w:style>
  <w:style w:type="paragraph" w:customStyle="1" w:styleId="WW8Num53z0">
    <w:name w:val="WW8Num53z0"/>
    <w:link w:val="WW8Num53z00"/>
    <w:rPr>
      <w:rFonts w:ascii="Symbol" w:hAnsi="Symbol"/>
    </w:rPr>
  </w:style>
  <w:style w:type="character" w:customStyle="1" w:styleId="WW8Num53z00">
    <w:name w:val="WW8Num53z0"/>
    <w:link w:val="WW8Num53z0"/>
    <w:rPr>
      <w:rFonts w:ascii="Symbol" w:hAnsi="Symbol"/>
    </w:rPr>
  </w:style>
  <w:style w:type="paragraph" w:customStyle="1" w:styleId="28">
    <w:name w:val="Знак сноски2"/>
    <w:link w:val="29"/>
    <w:rPr>
      <w:vertAlign w:val="superscript"/>
    </w:rPr>
  </w:style>
  <w:style w:type="character" w:customStyle="1" w:styleId="29">
    <w:name w:val="Знак сноски2"/>
    <w:link w:val="28"/>
    <w:rPr>
      <w:vertAlign w:val="superscript"/>
    </w:rPr>
  </w:style>
  <w:style w:type="paragraph" w:customStyle="1" w:styleId="WW8Num65z1">
    <w:name w:val="WW8Num65z1"/>
    <w:link w:val="WW8Num65z10"/>
    <w:rPr>
      <w:rFonts w:ascii="Courier New" w:hAnsi="Courier New"/>
    </w:rPr>
  </w:style>
  <w:style w:type="character" w:customStyle="1" w:styleId="WW8Num65z10">
    <w:name w:val="WW8Num65z1"/>
    <w:link w:val="WW8Num65z1"/>
    <w:rPr>
      <w:rFonts w:ascii="Courier New" w:hAnsi="Courier New"/>
    </w:rPr>
  </w:style>
  <w:style w:type="paragraph" w:customStyle="1" w:styleId="15">
    <w:name w:val="Основной шрифт абзаца1"/>
    <w:link w:val="17"/>
  </w:style>
  <w:style w:type="character" w:customStyle="1" w:styleId="17">
    <w:name w:val="Основной шрифт абзаца1"/>
    <w:link w:val="15"/>
  </w:style>
  <w:style w:type="paragraph" w:customStyle="1" w:styleId="WW8Num67z2">
    <w:name w:val="WW8Num67z2"/>
    <w:link w:val="WW8Num67z20"/>
    <w:rPr>
      <w:rFonts w:ascii="Wingdings" w:hAnsi="Wingdings"/>
    </w:rPr>
  </w:style>
  <w:style w:type="character" w:customStyle="1" w:styleId="WW8Num67z20">
    <w:name w:val="WW8Num67z2"/>
    <w:link w:val="WW8Num67z2"/>
    <w:rPr>
      <w:rFonts w:ascii="Wingdings" w:hAnsi="Wingdings"/>
    </w:rPr>
  </w:style>
  <w:style w:type="paragraph" w:customStyle="1" w:styleId="212">
    <w:name w:val="Основной текст с отступом 21"/>
    <w:basedOn w:val="a"/>
    <w:link w:val="213"/>
    <w:pPr>
      <w:spacing w:after="0" w:line="240" w:lineRule="auto"/>
      <w:ind w:left="540" w:hanging="540"/>
    </w:pPr>
    <w:rPr>
      <w:rFonts w:ascii="Times New Roman" w:hAnsi="Times New Roman"/>
      <w:color w:val="000000"/>
      <w:sz w:val="24"/>
    </w:rPr>
  </w:style>
  <w:style w:type="character" w:customStyle="1" w:styleId="213">
    <w:name w:val="Основной текст с отступом 21"/>
    <w:basedOn w:val="10"/>
    <w:link w:val="212"/>
    <w:rPr>
      <w:rFonts w:ascii="Times New Roman" w:hAnsi="Times New Roman"/>
      <w:color w:val="000000"/>
      <w:sz w:val="24"/>
    </w:rPr>
  </w:style>
  <w:style w:type="paragraph" w:customStyle="1" w:styleId="WW8Num11z2">
    <w:name w:val="WW8Num11z2"/>
    <w:link w:val="WW8Num11z20"/>
    <w:rPr>
      <w:rFonts w:ascii="Wingdings" w:hAnsi="Wingdings"/>
    </w:rPr>
  </w:style>
  <w:style w:type="character" w:customStyle="1" w:styleId="WW8Num11z20">
    <w:name w:val="WW8Num11z2"/>
    <w:link w:val="WW8Num11z2"/>
    <w:rPr>
      <w:rFonts w:ascii="Wingdings" w:hAnsi="Wingdings"/>
    </w:rPr>
  </w:style>
  <w:style w:type="character" w:customStyle="1" w:styleId="30">
    <w:name w:val="Заголовок 3 Знак"/>
    <w:basedOn w:val="10"/>
    <w:link w:val="3"/>
    <w:rPr>
      <w:rFonts w:ascii="Times New Roman" w:hAnsi="Times New Roman"/>
      <w:b/>
      <w:i/>
      <w:color w:val="000000"/>
      <w:sz w:val="28"/>
    </w:rPr>
  </w:style>
  <w:style w:type="paragraph" w:customStyle="1" w:styleId="WW8Num25z0">
    <w:name w:val="WW8Num25z0"/>
    <w:link w:val="WW8Num25z00"/>
    <w:rPr>
      <w:rFonts w:ascii="Symbol" w:hAnsi="Symbol"/>
    </w:rPr>
  </w:style>
  <w:style w:type="character" w:customStyle="1" w:styleId="WW8Num25z00">
    <w:name w:val="WW8Num25z0"/>
    <w:link w:val="WW8Num25z0"/>
    <w:rPr>
      <w:rFonts w:ascii="Symbol" w:hAnsi="Symbol"/>
    </w:rPr>
  </w:style>
  <w:style w:type="paragraph" w:customStyle="1" w:styleId="ab">
    <w:name w:val="А ОСН ТЕКСТ"/>
    <w:basedOn w:val="a"/>
    <w:link w:val="ac"/>
    <w:pPr>
      <w:spacing w:after="0" w:line="360" w:lineRule="auto"/>
      <w:ind w:firstLine="454"/>
      <w:jc w:val="both"/>
    </w:pPr>
    <w:rPr>
      <w:rFonts w:ascii="Times New Roman" w:hAnsi="Times New Roman"/>
      <w:caps/>
      <w:color w:val="000000"/>
      <w:sz w:val="28"/>
    </w:rPr>
  </w:style>
  <w:style w:type="character" w:customStyle="1" w:styleId="ac">
    <w:name w:val="А ОСН ТЕКСТ"/>
    <w:basedOn w:val="10"/>
    <w:link w:val="ab"/>
    <w:rPr>
      <w:rFonts w:ascii="Times New Roman" w:hAnsi="Times New Roman"/>
      <w:caps/>
      <w:color w:val="000000"/>
      <w:sz w:val="28"/>
    </w:rPr>
  </w:style>
  <w:style w:type="paragraph" w:customStyle="1" w:styleId="WW8Num29z2">
    <w:name w:val="WW8Num29z2"/>
    <w:link w:val="WW8Num29z20"/>
    <w:rPr>
      <w:rFonts w:ascii="Wingdings" w:hAnsi="Wingdings"/>
    </w:rPr>
  </w:style>
  <w:style w:type="character" w:customStyle="1" w:styleId="WW8Num29z20">
    <w:name w:val="WW8Num29z2"/>
    <w:link w:val="WW8Num29z2"/>
    <w:rPr>
      <w:rFonts w:ascii="Wingdings" w:hAnsi="Wingdings"/>
    </w:rPr>
  </w:style>
  <w:style w:type="paragraph" w:customStyle="1" w:styleId="2a">
    <w:name w:val="Гиперссылка2"/>
    <w:link w:val="2b"/>
    <w:rPr>
      <w:color w:val="0000FF"/>
      <w:u w:val="single"/>
    </w:rPr>
  </w:style>
  <w:style w:type="character" w:customStyle="1" w:styleId="2b">
    <w:name w:val="Гиперссылка2"/>
    <w:link w:val="2a"/>
    <w:rPr>
      <w:color w:val="0000FF"/>
      <w:u w:val="single"/>
    </w:rPr>
  </w:style>
  <w:style w:type="paragraph" w:customStyle="1" w:styleId="1c">
    <w:name w:val="Гиперссылка1"/>
    <w:basedOn w:val="15"/>
    <w:link w:val="1d"/>
    <w:rPr>
      <w:color w:val="0000FF"/>
      <w:u w:val="single"/>
    </w:rPr>
  </w:style>
  <w:style w:type="character" w:customStyle="1" w:styleId="1d">
    <w:name w:val="Гиперссылка1"/>
    <w:basedOn w:val="17"/>
    <w:link w:val="1c"/>
    <w:rPr>
      <w:color w:val="0000FF"/>
      <w:u w:val="single"/>
    </w:rPr>
  </w:style>
  <w:style w:type="paragraph" w:customStyle="1" w:styleId="p29">
    <w:name w:val="p29"/>
    <w:basedOn w:val="a"/>
    <w:link w:val="p290"/>
    <w:pPr>
      <w:spacing w:before="280" w:after="280" w:line="240" w:lineRule="auto"/>
    </w:pPr>
    <w:rPr>
      <w:rFonts w:ascii="Times New Roman" w:hAnsi="Times New Roman"/>
      <w:color w:val="000000"/>
      <w:sz w:val="24"/>
    </w:rPr>
  </w:style>
  <w:style w:type="character" w:customStyle="1" w:styleId="p290">
    <w:name w:val="p29"/>
    <w:basedOn w:val="10"/>
    <w:link w:val="p29"/>
    <w:rPr>
      <w:rFonts w:ascii="Times New Roman" w:hAnsi="Times New Roman"/>
      <w:color w:val="000000"/>
      <w:sz w:val="24"/>
    </w:rPr>
  </w:style>
  <w:style w:type="paragraph" w:customStyle="1" w:styleId="ListLabel6">
    <w:name w:val="ListLabel 6"/>
    <w:link w:val="ListLabel60"/>
  </w:style>
  <w:style w:type="character" w:customStyle="1" w:styleId="ListLabel60">
    <w:name w:val="ListLabel 6"/>
    <w:link w:val="ListLabel6"/>
  </w:style>
  <w:style w:type="paragraph" w:customStyle="1" w:styleId="WW8Num61z2">
    <w:name w:val="WW8Num61z2"/>
    <w:link w:val="WW8Num61z20"/>
    <w:rPr>
      <w:rFonts w:ascii="Wingdings" w:hAnsi="Wingdings"/>
    </w:rPr>
  </w:style>
  <w:style w:type="character" w:customStyle="1" w:styleId="WW8Num61z20">
    <w:name w:val="WW8Num61z2"/>
    <w:link w:val="WW8Num61z2"/>
    <w:rPr>
      <w:rFonts w:ascii="Wingdings" w:hAnsi="Wingdings"/>
    </w:rPr>
  </w:style>
  <w:style w:type="paragraph" w:customStyle="1" w:styleId="WW8Num13z0">
    <w:name w:val="WW8Num13z0"/>
    <w:link w:val="WW8Num13z00"/>
    <w:rPr>
      <w:rFonts w:ascii="Wingdings" w:hAnsi="Wingdings"/>
    </w:rPr>
  </w:style>
  <w:style w:type="character" w:customStyle="1" w:styleId="WW8Num13z00">
    <w:name w:val="WW8Num13z0"/>
    <w:link w:val="WW8Num13z0"/>
    <w:rPr>
      <w:rFonts w:ascii="Wingdings" w:hAnsi="Wingdings"/>
    </w:rPr>
  </w:style>
  <w:style w:type="paragraph" w:customStyle="1" w:styleId="ListLabel12">
    <w:name w:val="ListLabel 12"/>
    <w:link w:val="ListLabel120"/>
  </w:style>
  <w:style w:type="character" w:customStyle="1" w:styleId="ListLabel120">
    <w:name w:val="ListLabel 12"/>
    <w:link w:val="ListLabel12"/>
  </w:style>
  <w:style w:type="paragraph" w:customStyle="1" w:styleId="1e">
    <w:name w:val="Обычный1"/>
    <w:link w:val="1f"/>
    <w:rPr>
      <w:rFonts w:ascii="Calibri" w:hAnsi="Calibri"/>
      <w:color w:val="00000A"/>
      <w:sz w:val="22"/>
    </w:rPr>
  </w:style>
  <w:style w:type="character" w:customStyle="1" w:styleId="1f">
    <w:name w:val="Обычный1"/>
    <w:link w:val="1e"/>
    <w:rPr>
      <w:rFonts w:ascii="Calibri" w:hAnsi="Calibri"/>
      <w:color w:val="00000A"/>
      <w:sz w:val="22"/>
    </w:rPr>
  </w:style>
  <w:style w:type="paragraph" w:customStyle="1" w:styleId="WW8Num35z1">
    <w:name w:val="WW8Num35z1"/>
    <w:link w:val="WW8Num35z10"/>
    <w:rPr>
      <w:rFonts w:ascii="Courier New" w:hAnsi="Courier New"/>
    </w:rPr>
  </w:style>
  <w:style w:type="character" w:customStyle="1" w:styleId="WW8Num35z10">
    <w:name w:val="WW8Num35z1"/>
    <w:link w:val="WW8Num35z1"/>
    <w:rPr>
      <w:rFonts w:ascii="Courier New" w:hAnsi="Courier New"/>
    </w:rPr>
  </w:style>
  <w:style w:type="paragraph" w:customStyle="1" w:styleId="comments">
    <w:name w:val="comments"/>
    <w:link w:val="comments0"/>
  </w:style>
  <w:style w:type="character" w:customStyle="1" w:styleId="comments0">
    <w:name w:val="comments"/>
    <w:link w:val="comments"/>
  </w:style>
  <w:style w:type="paragraph" w:customStyle="1" w:styleId="SubtitleChar">
    <w:name w:val="Subtitle Char"/>
    <w:link w:val="SubtitleChar0"/>
    <w:rPr>
      <w:rFonts w:ascii="Arial" w:hAnsi="Arial"/>
      <w:i/>
      <w:color w:val="00000A"/>
      <w:sz w:val="28"/>
    </w:rPr>
  </w:style>
  <w:style w:type="character" w:customStyle="1" w:styleId="SubtitleChar0">
    <w:name w:val="Subtitle Char"/>
    <w:link w:val="SubtitleChar"/>
    <w:rPr>
      <w:rFonts w:ascii="Arial" w:hAnsi="Arial"/>
      <w:i/>
      <w:color w:val="00000A"/>
      <w:sz w:val="28"/>
    </w:rPr>
  </w:style>
  <w:style w:type="paragraph" w:customStyle="1" w:styleId="ad">
    <w:name w:val="Сноска"/>
    <w:basedOn w:val="ae"/>
    <w:link w:val="af"/>
  </w:style>
  <w:style w:type="character" w:customStyle="1" w:styleId="af">
    <w:name w:val="Сноска"/>
    <w:basedOn w:val="af0"/>
    <w:link w:val="ad"/>
    <w:rPr>
      <w:rFonts w:ascii="NewtonCSanPin" w:hAnsi="NewtonCSanPin"/>
      <w:color w:val="000000"/>
      <w:sz w:val="21"/>
    </w:rPr>
  </w:style>
  <w:style w:type="paragraph" w:customStyle="1" w:styleId="p22">
    <w:name w:val="p22"/>
    <w:basedOn w:val="a"/>
    <w:link w:val="p220"/>
    <w:pPr>
      <w:spacing w:before="280" w:after="280" w:line="240" w:lineRule="auto"/>
    </w:pPr>
    <w:rPr>
      <w:rFonts w:ascii="Times New Roman" w:hAnsi="Times New Roman"/>
      <w:color w:val="000000"/>
      <w:sz w:val="24"/>
    </w:rPr>
  </w:style>
  <w:style w:type="character" w:customStyle="1" w:styleId="p220">
    <w:name w:val="p22"/>
    <w:basedOn w:val="10"/>
    <w:link w:val="p22"/>
    <w:rPr>
      <w:rFonts w:ascii="Times New Roman" w:hAnsi="Times New Roman"/>
      <w:color w:val="000000"/>
      <w:sz w:val="24"/>
    </w:rPr>
  </w:style>
  <w:style w:type="paragraph" w:customStyle="1" w:styleId="WW8Num42z2">
    <w:name w:val="WW8Num42z2"/>
    <w:link w:val="WW8Num42z20"/>
    <w:rPr>
      <w:rFonts w:ascii="Wingdings" w:hAnsi="Wingdings"/>
    </w:rPr>
  </w:style>
  <w:style w:type="character" w:customStyle="1" w:styleId="WW8Num42z20">
    <w:name w:val="WW8Num42z2"/>
    <w:link w:val="WW8Num42z2"/>
    <w:rPr>
      <w:rFonts w:ascii="Wingdings" w:hAnsi="Wingdings"/>
    </w:rPr>
  </w:style>
  <w:style w:type="paragraph" w:customStyle="1" w:styleId="WW8Num70z1">
    <w:name w:val="WW8Num70z1"/>
    <w:link w:val="WW8Num70z10"/>
    <w:rPr>
      <w:rFonts w:ascii="Courier New" w:hAnsi="Courier New"/>
    </w:rPr>
  </w:style>
  <w:style w:type="character" w:customStyle="1" w:styleId="WW8Num70z10">
    <w:name w:val="WW8Num70z1"/>
    <w:link w:val="WW8Num70z1"/>
    <w:rPr>
      <w:rFonts w:ascii="Courier New" w:hAnsi="Courier New"/>
    </w:rPr>
  </w:style>
  <w:style w:type="paragraph" w:customStyle="1" w:styleId="WW8Num89z2">
    <w:name w:val="WW8Num89z2"/>
    <w:link w:val="WW8Num89z20"/>
    <w:rPr>
      <w:rFonts w:ascii="Wingdings" w:hAnsi="Wingdings"/>
    </w:rPr>
  </w:style>
  <w:style w:type="character" w:customStyle="1" w:styleId="WW8Num89z20">
    <w:name w:val="WW8Num89z2"/>
    <w:link w:val="WW8Num89z2"/>
    <w:rPr>
      <w:rFonts w:ascii="Wingdings" w:hAnsi="Wingdings"/>
    </w:rPr>
  </w:style>
  <w:style w:type="paragraph" w:customStyle="1" w:styleId="WW-">
    <w:name w:val="WW-Символ сноски"/>
    <w:link w:val="WW-0"/>
    <w:rPr>
      <w:vertAlign w:val="superscript"/>
    </w:rPr>
  </w:style>
  <w:style w:type="character" w:customStyle="1" w:styleId="WW-0">
    <w:name w:val="WW-Символ сноски"/>
    <w:link w:val="WW-"/>
    <w:rPr>
      <w:vertAlign w:val="superscript"/>
    </w:rPr>
  </w:style>
  <w:style w:type="paragraph" w:customStyle="1" w:styleId="WW8Num27z0">
    <w:name w:val="WW8Num27z0"/>
    <w:link w:val="WW8Num27z00"/>
    <w:rPr>
      <w:rFonts w:ascii="Symbol" w:hAnsi="Symbol"/>
    </w:rPr>
  </w:style>
  <w:style w:type="character" w:customStyle="1" w:styleId="WW8Num27z00">
    <w:name w:val="WW8Num27z0"/>
    <w:link w:val="WW8Num27z0"/>
    <w:rPr>
      <w:rFonts w:ascii="Symbol" w:hAnsi="Symbol"/>
    </w:rPr>
  </w:style>
  <w:style w:type="paragraph" w:customStyle="1" w:styleId="ListLabel8">
    <w:name w:val="ListLabel 8"/>
    <w:link w:val="ListLabel80"/>
  </w:style>
  <w:style w:type="character" w:customStyle="1" w:styleId="ListLabel80">
    <w:name w:val="ListLabel 8"/>
    <w:link w:val="ListLabel8"/>
  </w:style>
  <w:style w:type="paragraph" w:customStyle="1" w:styleId="af1">
    <w:name w:val="Привязка сноски"/>
    <w:link w:val="af2"/>
    <w:rPr>
      <w:vertAlign w:val="superscript"/>
    </w:rPr>
  </w:style>
  <w:style w:type="character" w:customStyle="1" w:styleId="af2">
    <w:name w:val="Привязка сноски"/>
    <w:link w:val="af1"/>
    <w:rPr>
      <w:vertAlign w:val="superscript"/>
    </w:rPr>
  </w:style>
  <w:style w:type="paragraph" w:customStyle="1" w:styleId="WW8Num61z1">
    <w:name w:val="WW8Num61z1"/>
    <w:link w:val="WW8Num61z10"/>
    <w:rPr>
      <w:rFonts w:ascii="Courier New" w:hAnsi="Courier New"/>
    </w:rPr>
  </w:style>
  <w:style w:type="character" w:customStyle="1" w:styleId="WW8Num61z10">
    <w:name w:val="WW8Num61z1"/>
    <w:link w:val="WW8Num61z1"/>
    <w:rPr>
      <w:rFonts w:ascii="Courier New" w:hAnsi="Courier New"/>
    </w:rPr>
  </w:style>
  <w:style w:type="paragraph" w:customStyle="1" w:styleId="af3">
    <w:name w:val="????? ??????"/>
    <w:basedOn w:val="a"/>
    <w:link w:val="af4"/>
    <w:pPr>
      <w:widowControl w:val="0"/>
      <w:spacing w:after="0" w:line="240" w:lineRule="auto"/>
      <w:ind w:left="720"/>
    </w:pPr>
    <w:rPr>
      <w:rFonts w:ascii="Times New Roman" w:hAnsi="Times New Roman"/>
      <w:color w:val="000000"/>
      <w:sz w:val="24"/>
    </w:rPr>
  </w:style>
  <w:style w:type="character" w:customStyle="1" w:styleId="af4">
    <w:name w:val="????? ??????"/>
    <w:basedOn w:val="10"/>
    <w:link w:val="af3"/>
    <w:rPr>
      <w:rFonts w:ascii="Times New Roman" w:hAnsi="Times New Roman"/>
      <w:color w:val="000000"/>
      <w:sz w:val="24"/>
    </w:rPr>
  </w:style>
  <w:style w:type="paragraph" w:customStyle="1" w:styleId="WW8Num26z2">
    <w:name w:val="WW8Num26z2"/>
    <w:link w:val="WW8Num26z20"/>
    <w:rPr>
      <w:rFonts w:ascii="Wingdings" w:hAnsi="Wingdings"/>
    </w:rPr>
  </w:style>
  <w:style w:type="character" w:customStyle="1" w:styleId="WW8Num26z20">
    <w:name w:val="WW8Num26z2"/>
    <w:link w:val="WW8Num26z2"/>
    <w:rPr>
      <w:rFonts w:ascii="Wingdings" w:hAnsi="Wingdings"/>
    </w:rPr>
  </w:style>
  <w:style w:type="paragraph" w:customStyle="1" w:styleId="310">
    <w:name w:val="Основной текст с отступом 31"/>
    <w:basedOn w:val="a"/>
    <w:link w:val="311"/>
    <w:pPr>
      <w:widowControl w:val="0"/>
      <w:spacing w:after="0" w:line="100" w:lineRule="atLeast"/>
      <w:ind w:firstLine="720"/>
      <w:jc w:val="center"/>
    </w:pPr>
    <w:rPr>
      <w:rFonts w:ascii="Arial" w:hAnsi="Arial"/>
      <w:b/>
      <w:sz w:val="20"/>
    </w:rPr>
  </w:style>
  <w:style w:type="character" w:customStyle="1" w:styleId="311">
    <w:name w:val="Основной текст с отступом 31"/>
    <w:basedOn w:val="10"/>
    <w:link w:val="310"/>
    <w:rPr>
      <w:rFonts w:ascii="Arial" w:hAnsi="Arial"/>
      <w:b/>
      <w:color w:val="00000A"/>
      <w:sz w:val="20"/>
    </w:rPr>
  </w:style>
  <w:style w:type="paragraph" w:customStyle="1" w:styleId="ListLabel7">
    <w:name w:val="ListLabel 7"/>
    <w:link w:val="ListLabel70"/>
  </w:style>
  <w:style w:type="character" w:customStyle="1" w:styleId="ListLabel70">
    <w:name w:val="ListLabel 7"/>
    <w:link w:val="ListLabel7"/>
  </w:style>
  <w:style w:type="paragraph" w:customStyle="1" w:styleId="WW8Num9z0">
    <w:name w:val="WW8Num9z0"/>
    <w:link w:val="WW8Num9z00"/>
    <w:rPr>
      <w:rFonts w:ascii="Symbol" w:hAnsi="Symbol"/>
    </w:rPr>
  </w:style>
  <w:style w:type="character" w:customStyle="1" w:styleId="WW8Num9z00">
    <w:name w:val="WW8Num9z0"/>
    <w:link w:val="WW8Num9z0"/>
    <w:rPr>
      <w:rFonts w:ascii="Symbol" w:hAnsi="Symbol"/>
    </w:rPr>
  </w:style>
  <w:style w:type="paragraph" w:customStyle="1" w:styleId="BodyTextIndentChar">
    <w:name w:val="Body Text Indent Char"/>
    <w:link w:val="BodyTextIndentChar0"/>
    <w:rPr>
      <w:rFonts w:ascii="Calibri" w:hAnsi="Calibri"/>
      <w:color w:val="00000A"/>
      <w:sz w:val="24"/>
    </w:rPr>
  </w:style>
  <w:style w:type="character" w:customStyle="1" w:styleId="BodyTextIndentChar0">
    <w:name w:val="Body Text Indent Char"/>
    <w:link w:val="BodyTextIndentChar"/>
    <w:rPr>
      <w:rFonts w:ascii="Calibri" w:hAnsi="Calibri"/>
      <w:color w:val="00000A"/>
      <w:sz w:val="24"/>
    </w:rPr>
  </w:style>
  <w:style w:type="paragraph" w:customStyle="1" w:styleId="1f0">
    <w:name w:val="Знак сноски1"/>
    <w:link w:val="1f1"/>
    <w:rPr>
      <w:vertAlign w:val="superscript"/>
    </w:rPr>
  </w:style>
  <w:style w:type="character" w:customStyle="1" w:styleId="1f1">
    <w:name w:val="Знак сноски1"/>
    <w:link w:val="1f0"/>
    <w:rPr>
      <w:vertAlign w:val="superscript"/>
    </w:rPr>
  </w:style>
  <w:style w:type="paragraph" w:customStyle="1" w:styleId="WW8Num25z2">
    <w:name w:val="WW8Num25z2"/>
    <w:link w:val="WW8Num25z20"/>
    <w:rPr>
      <w:rFonts w:ascii="Wingdings" w:hAnsi="Wingdings"/>
    </w:rPr>
  </w:style>
  <w:style w:type="character" w:customStyle="1" w:styleId="WW8Num25z20">
    <w:name w:val="WW8Num25z2"/>
    <w:link w:val="WW8Num25z2"/>
    <w:rPr>
      <w:rFonts w:ascii="Wingdings" w:hAnsi="Wingdings"/>
    </w:rPr>
  </w:style>
  <w:style w:type="paragraph" w:customStyle="1" w:styleId="WW8Num84z0">
    <w:name w:val="WW8Num84z0"/>
    <w:link w:val="WW8Num84z00"/>
    <w:rPr>
      <w:rFonts w:ascii="Symbol" w:hAnsi="Symbol"/>
    </w:rPr>
  </w:style>
  <w:style w:type="character" w:customStyle="1" w:styleId="WW8Num84z00">
    <w:name w:val="WW8Num84z0"/>
    <w:link w:val="WW8Num84z0"/>
    <w:rPr>
      <w:rFonts w:ascii="Symbol" w:hAnsi="Symbol"/>
    </w:rPr>
  </w:style>
  <w:style w:type="paragraph" w:customStyle="1" w:styleId="1f2">
    <w:name w:val="Основной текст Знак1"/>
    <w:link w:val="1f3"/>
    <w:rPr>
      <w:color w:val="00000A"/>
    </w:rPr>
  </w:style>
  <w:style w:type="character" w:customStyle="1" w:styleId="1f3">
    <w:name w:val="Основной текст Знак1"/>
    <w:link w:val="1f2"/>
    <w:rPr>
      <w:color w:val="00000A"/>
    </w:rPr>
  </w:style>
  <w:style w:type="paragraph" w:customStyle="1" w:styleId="WW8Num14z0">
    <w:name w:val="WW8Num14z0"/>
    <w:link w:val="WW8Num14z00"/>
    <w:rPr>
      <w:rFonts w:ascii="Symbol" w:hAnsi="Symbol"/>
    </w:rPr>
  </w:style>
  <w:style w:type="character" w:customStyle="1" w:styleId="WW8Num14z00">
    <w:name w:val="WW8Num14z0"/>
    <w:link w:val="WW8Num14z0"/>
    <w:rPr>
      <w:rFonts w:ascii="Symbol" w:hAnsi="Symbol"/>
    </w:rPr>
  </w:style>
  <w:style w:type="paragraph" w:customStyle="1" w:styleId="WW8Num88z3">
    <w:name w:val="WW8Num88z3"/>
    <w:link w:val="WW8Num88z30"/>
    <w:rPr>
      <w:rFonts w:ascii="Symbol" w:hAnsi="Symbol"/>
    </w:rPr>
  </w:style>
  <w:style w:type="character" w:customStyle="1" w:styleId="WW8Num88z30">
    <w:name w:val="WW8Num88z3"/>
    <w:link w:val="WW8Num88z3"/>
    <w:rPr>
      <w:rFonts w:ascii="Symbol" w:hAnsi="Symbol"/>
    </w:rPr>
  </w:style>
  <w:style w:type="paragraph" w:customStyle="1" w:styleId="WW-1">
    <w:name w:val="WW-Базовый"/>
    <w:link w:val="WW-2"/>
    <w:pPr>
      <w:tabs>
        <w:tab w:val="left" w:pos="709"/>
      </w:tabs>
      <w:spacing w:line="100" w:lineRule="atLeast"/>
    </w:pPr>
    <w:rPr>
      <w:rFonts w:ascii="Arial" w:hAnsi="Arial"/>
      <w:color w:val="00000A"/>
    </w:rPr>
  </w:style>
  <w:style w:type="character" w:customStyle="1" w:styleId="WW-2">
    <w:name w:val="WW-Базовый"/>
    <w:link w:val="WW-1"/>
    <w:rPr>
      <w:rFonts w:ascii="Arial" w:hAnsi="Arial"/>
      <w:color w:val="00000A"/>
    </w:rPr>
  </w:style>
  <w:style w:type="paragraph" w:customStyle="1" w:styleId="WW8Num33z2">
    <w:name w:val="WW8Num33z2"/>
    <w:link w:val="WW8Num33z20"/>
    <w:rPr>
      <w:rFonts w:ascii="Wingdings" w:hAnsi="Wingdings"/>
    </w:rPr>
  </w:style>
  <w:style w:type="character" w:customStyle="1" w:styleId="WW8Num33z20">
    <w:name w:val="WW8Num33z2"/>
    <w:link w:val="WW8Num33z2"/>
    <w:rPr>
      <w:rFonts w:ascii="Wingdings" w:hAnsi="Wingdings"/>
    </w:rPr>
  </w:style>
  <w:style w:type="paragraph" w:customStyle="1" w:styleId="WW8Num45z0">
    <w:name w:val="WW8Num45z0"/>
    <w:link w:val="WW8Num45z00"/>
  </w:style>
  <w:style w:type="character" w:customStyle="1" w:styleId="WW8Num45z00">
    <w:name w:val="WW8Num45z0"/>
    <w:link w:val="WW8Num45z0"/>
  </w:style>
  <w:style w:type="paragraph" w:customStyle="1" w:styleId="dash041e005f0431005f044b005f0447005f043d005f044b005f0439">
    <w:name w:val="dash041e_005f0431_005f044b_005f0447_005f043d_005f044b_005f0439"/>
    <w:basedOn w:val="a"/>
    <w:link w:val="dash041e005f0431005f044b005f0447005f043d005f044b005f04390"/>
    <w:pPr>
      <w:spacing w:after="0" w:line="240" w:lineRule="auto"/>
    </w:pPr>
    <w:rPr>
      <w:rFonts w:ascii="Times New Roman" w:hAnsi="Times New Roman"/>
      <w:color w:val="000000"/>
      <w:sz w:val="24"/>
    </w:rPr>
  </w:style>
  <w:style w:type="character" w:customStyle="1" w:styleId="dash041e005f0431005f044b005f0447005f043d005f044b005f04390">
    <w:name w:val="dash041e_005f0431_005f044b_005f0447_005f043d_005f044b_005f0439"/>
    <w:basedOn w:val="10"/>
    <w:link w:val="dash041e005f0431005f044b005f0447005f043d005f044b005f0439"/>
    <w:rPr>
      <w:rFonts w:ascii="Times New Roman" w:hAnsi="Times New Roman"/>
      <w:color w:val="000000"/>
      <w:sz w:val="24"/>
    </w:rPr>
  </w:style>
  <w:style w:type="paragraph" w:customStyle="1" w:styleId="ListLabel15">
    <w:name w:val="ListLabel 15"/>
    <w:link w:val="ListLabel150"/>
  </w:style>
  <w:style w:type="character" w:customStyle="1" w:styleId="ListLabel150">
    <w:name w:val="ListLabel 15"/>
    <w:link w:val="ListLabel15"/>
  </w:style>
  <w:style w:type="paragraph" w:customStyle="1" w:styleId="WW8Num14z2">
    <w:name w:val="WW8Num14z2"/>
    <w:link w:val="WW8Num14z20"/>
    <w:rPr>
      <w:rFonts w:ascii="Wingdings" w:hAnsi="Wingdings"/>
    </w:rPr>
  </w:style>
  <w:style w:type="character" w:customStyle="1" w:styleId="WW8Num14z20">
    <w:name w:val="WW8Num14z2"/>
    <w:link w:val="WW8Num14z2"/>
    <w:rPr>
      <w:rFonts w:ascii="Wingdings" w:hAnsi="Wingdings"/>
    </w:rPr>
  </w:style>
  <w:style w:type="paragraph" w:styleId="af5">
    <w:name w:val="endnote text"/>
    <w:basedOn w:val="a"/>
    <w:link w:val="af6"/>
    <w:rPr>
      <w:sz w:val="20"/>
    </w:rPr>
  </w:style>
  <w:style w:type="character" w:customStyle="1" w:styleId="af6">
    <w:name w:val="Текст концевой сноски Знак"/>
    <w:basedOn w:val="10"/>
    <w:link w:val="af5"/>
    <w:rPr>
      <w:rFonts w:ascii="Calibri" w:hAnsi="Calibri"/>
      <w:color w:val="00000A"/>
      <w:sz w:val="20"/>
    </w:rPr>
  </w:style>
  <w:style w:type="paragraph" w:customStyle="1" w:styleId="WW8Num3z0">
    <w:name w:val="WW8Num3z0"/>
    <w:link w:val="WW8Num3z00"/>
    <w:rPr>
      <w:rFonts w:ascii="Symbol" w:hAnsi="Symbol"/>
    </w:rPr>
  </w:style>
  <w:style w:type="character" w:customStyle="1" w:styleId="WW8Num3z00">
    <w:name w:val="WW8Num3z0"/>
    <w:link w:val="WW8Num3z0"/>
    <w:rPr>
      <w:rFonts w:ascii="Symbol" w:hAnsi="Symbol"/>
    </w:rPr>
  </w:style>
  <w:style w:type="paragraph" w:customStyle="1" w:styleId="WW8Num47z1">
    <w:name w:val="WW8Num47z1"/>
    <w:link w:val="WW8Num47z10"/>
    <w:rPr>
      <w:rFonts w:ascii="Courier New" w:hAnsi="Courier New"/>
    </w:rPr>
  </w:style>
  <w:style w:type="character" w:customStyle="1" w:styleId="WW8Num47z10">
    <w:name w:val="WW8Num47z1"/>
    <w:link w:val="WW8Num47z1"/>
    <w:rPr>
      <w:rFonts w:ascii="Courier New" w:hAnsi="Courier New"/>
    </w:rPr>
  </w:style>
  <w:style w:type="paragraph" w:customStyle="1" w:styleId="af7">
    <w:name w:val="Подзаголовок Знак"/>
    <w:link w:val="af8"/>
    <w:rPr>
      <w:rFonts w:ascii="Arial" w:hAnsi="Arial"/>
      <w:i/>
      <w:sz w:val="28"/>
    </w:rPr>
  </w:style>
  <w:style w:type="character" w:customStyle="1" w:styleId="af8">
    <w:name w:val="Подзаголовок Знак"/>
    <w:link w:val="af7"/>
    <w:rPr>
      <w:rFonts w:ascii="Arial" w:hAnsi="Arial"/>
      <w:i/>
      <w:sz w:val="28"/>
    </w:rPr>
  </w:style>
  <w:style w:type="paragraph" w:customStyle="1" w:styleId="WW8Num35z0">
    <w:name w:val="WW8Num35z0"/>
    <w:link w:val="WW8Num35z00"/>
    <w:rPr>
      <w:rFonts w:ascii="Symbol" w:hAnsi="Symbol"/>
    </w:rPr>
  </w:style>
  <w:style w:type="character" w:customStyle="1" w:styleId="WW8Num35z00">
    <w:name w:val="WW8Num35z0"/>
    <w:link w:val="WW8Num35z0"/>
    <w:rPr>
      <w:rFonts w:ascii="Symbol" w:hAnsi="Symbol"/>
    </w:rPr>
  </w:style>
  <w:style w:type="paragraph" w:styleId="af9">
    <w:name w:val="Balloon Text"/>
    <w:basedOn w:val="a"/>
    <w:link w:val="afa"/>
    <w:pPr>
      <w:spacing w:after="0" w:line="240" w:lineRule="auto"/>
    </w:pPr>
    <w:rPr>
      <w:rFonts w:ascii="Times New Roman" w:hAnsi="Times New Roman"/>
      <w:sz w:val="2"/>
    </w:rPr>
  </w:style>
  <w:style w:type="character" w:customStyle="1" w:styleId="afa">
    <w:name w:val="Текст выноски Знак"/>
    <w:basedOn w:val="10"/>
    <w:link w:val="af9"/>
    <w:rPr>
      <w:rFonts w:ascii="Times New Roman" w:hAnsi="Times New Roman"/>
      <w:color w:val="00000A"/>
      <w:sz w:val="2"/>
    </w:rPr>
  </w:style>
  <w:style w:type="paragraph" w:customStyle="1" w:styleId="WW8Num27z2">
    <w:name w:val="WW8Num27z2"/>
    <w:link w:val="WW8Num27z20"/>
    <w:rPr>
      <w:rFonts w:ascii="Wingdings" w:hAnsi="Wingdings"/>
    </w:rPr>
  </w:style>
  <w:style w:type="character" w:customStyle="1" w:styleId="WW8Num27z20">
    <w:name w:val="WW8Num27z2"/>
    <w:link w:val="WW8Num27z2"/>
    <w:rPr>
      <w:rFonts w:ascii="Wingdings" w:hAnsi="Wingdings"/>
    </w:rPr>
  </w:style>
  <w:style w:type="paragraph" w:customStyle="1" w:styleId="1f4">
    <w:name w:val="Указатель1"/>
    <w:basedOn w:val="a"/>
    <w:link w:val="1f5"/>
    <w:pPr>
      <w:widowControl w:val="0"/>
      <w:spacing w:after="0" w:line="100" w:lineRule="atLeast"/>
    </w:pPr>
    <w:rPr>
      <w:rFonts w:ascii="Times New Roman" w:hAnsi="Times New Roman"/>
      <w:sz w:val="24"/>
    </w:rPr>
  </w:style>
  <w:style w:type="character" w:customStyle="1" w:styleId="1f5">
    <w:name w:val="Указатель1"/>
    <w:basedOn w:val="10"/>
    <w:link w:val="1f4"/>
    <w:rPr>
      <w:rFonts w:ascii="Times New Roman" w:hAnsi="Times New Roman"/>
      <w:color w:val="00000A"/>
      <w:sz w:val="24"/>
    </w:rPr>
  </w:style>
  <w:style w:type="paragraph" w:customStyle="1" w:styleId="WW8Num38z2">
    <w:name w:val="WW8Num38z2"/>
    <w:link w:val="WW8Num38z20"/>
    <w:rPr>
      <w:rFonts w:ascii="Wingdings" w:hAnsi="Wingdings"/>
    </w:rPr>
  </w:style>
  <w:style w:type="character" w:customStyle="1" w:styleId="WW8Num38z20">
    <w:name w:val="WW8Num38z2"/>
    <w:link w:val="WW8Num38z2"/>
    <w:rPr>
      <w:rFonts w:ascii="Wingdings" w:hAnsi="Wingdings"/>
    </w:rPr>
  </w:style>
  <w:style w:type="paragraph" w:customStyle="1" w:styleId="WW8Num31z1">
    <w:name w:val="WW8Num31z1"/>
    <w:link w:val="WW8Num31z10"/>
    <w:rPr>
      <w:rFonts w:ascii="Courier New" w:hAnsi="Courier New"/>
    </w:rPr>
  </w:style>
  <w:style w:type="character" w:customStyle="1" w:styleId="WW8Num31z10">
    <w:name w:val="WW8Num31z1"/>
    <w:link w:val="WW8Num31z1"/>
    <w:rPr>
      <w:rFonts w:ascii="Courier New" w:hAnsi="Courier New"/>
    </w:rPr>
  </w:style>
  <w:style w:type="paragraph" w:customStyle="1" w:styleId="Style22">
    <w:name w:val="Style22"/>
    <w:basedOn w:val="a"/>
    <w:link w:val="Style220"/>
    <w:pPr>
      <w:widowControl w:val="0"/>
      <w:spacing w:after="0" w:line="216" w:lineRule="exact"/>
      <w:ind w:firstLine="283"/>
      <w:jc w:val="both"/>
    </w:pPr>
    <w:rPr>
      <w:rFonts w:ascii="Times New Roman" w:hAnsi="Times New Roman"/>
      <w:color w:val="000000"/>
      <w:sz w:val="24"/>
    </w:rPr>
  </w:style>
  <w:style w:type="character" w:customStyle="1" w:styleId="Style220">
    <w:name w:val="Style22"/>
    <w:basedOn w:val="10"/>
    <w:link w:val="Style22"/>
    <w:rPr>
      <w:rFonts w:ascii="Times New Roman" w:hAnsi="Times New Roman"/>
      <w:color w:val="000000"/>
      <w:sz w:val="24"/>
    </w:rPr>
  </w:style>
  <w:style w:type="paragraph" w:customStyle="1" w:styleId="WW8Num71z1">
    <w:name w:val="WW8Num71z1"/>
    <w:link w:val="WW8Num71z10"/>
    <w:rPr>
      <w:rFonts w:ascii="Courier New" w:hAnsi="Courier New"/>
    </w:rPr>
  </w:style>
  <w:style w:type="character" w:customStyle="1" w:styleId="WW8Num71z10">
    <w:name w:val="WW8Num71z1"/>
    <w:link w:val="WW8Num71z1"/>
    <w:rPr>
      <w:rFonts w:ascii="Courier New" w:hAnsi="Courier New"/>
    </w:rPr>
  </w:style>
  <w:style w:type="paragraph" w:customStyle="1" w:styleId="WW8Num3z2">
    <w:name w:val="WW8Num3z2"/>
    <w:link w:val="WW8Num3z20"/>
    <w:rPr>
      <w:rFonts w:ascii="Wingdings" w:hAnsi="Wingdings"/>
    </w:rPr>
  </w:style>
  <w:style w:type="character" w:customStyle="1" w:styleId="WW8Num3z20">
    <w:name w:val="WW8Num3z2"/>
    <w:link w:val="WW8Num3z2"/>
    <w:rPr>
      <w:rFonts w:ascii="Wingdings" w:hAnsi="Wingdings"/>
    </w:rPr>
  </w:style>
  <w:style w:type="paragraph" w:customStyle="1" w:styleId="WW8Num56z3">
    <w:name w:val="WW8Num56z3"/>
    <w:link w:val="WW8Num56z30"/>
    <w:rPr>
      <w:rFonts w:ascii="Symbol" w:hAnsi="Symbol"/>
    </w:rPr>
  </w:style>
  <w:style w:type="character" w:customStyle="1" w:styleId="WW8Num56z30">
    <w:name w:val="WW8Num56z3"/>
    <w:link w:val="WW8Num56z3"/>
    <w:rPr>
      <w:rFonts w:ascii="Symbol" w:hAnsi="Symbol"/>
    </w:rPr>
  </w:style>
  <w:style w:type="paragraph" w:customStyle="1" w:styleId="WW8Num42z1">
    <w:name w:val="WW8Num42z1"/>
    <w:link w:val="WW8Num42z10"/>
    <w:rPr>
      <w:rFonts w:ascii="Courier New" w:hAnsi="Courier New"/>
    </w:rPr>
  </w:style>
  <w:style w:type="character" w:customStyle="1" w:styleId="WW8Num42z10">
    <w:name w:val="WW8Num42z1"/>
    <w:link w:val="WW8Num42z1"/>
    <w:rPr>
      <w:rFonts w:ascii="Courier New" w:hAnsi="Courier New"/>
    </w:rPr>
  </w:style>
  <w:style w:type="paragraph" w:customStyle="1" w:styleId="1f6">
    <w:name w:val="Обычный1"/>
    <w:link w:val="1f7"/>
    <w:rPr>
      <w:rFonts w:ascii="Calibri" w:hAnsi="Calibri"/>
      <w:color w:val="00000A"/>
      <w:sz w:val="22"/>
    </w:rPr>
  </w:style>
  <w:style w:type="character" w:customStyle="1" w:styleId="1f7">
    <w:name w:val="Обычный1"/>
    <w:link w:val="1f6"/>
    <w:rPr>
      <w:rFonts w:ascii="Calibri" w:hAnsi="Calibri"/>
      <w:color w:val="00000A"/>
      <w:sz w:val="22"/>
    </w:rPr>
  </w:style>
  <w:style w:type="paragraph" w:customStyle="1" w:styleId="WW8Num36z1">
    <w:name w:val="WW8Num36z1"/>
    <w:link w:val="WW8Num36z10"/>
    <w:rPr>
      <w:rFonts w:ascii="Courier New" w:hAnsi="Courier New"/>
    </w:rPr>
  </w:style>
  <w:style w:type="character" w:customStyle="1" w:styleId="WW8Num36z10">
    <w:name w:val="WW8Num36z1"/>
    <w:link w:val="WW8Num36z1"/>
    <w:rPr>
      <w:rFonts w:ascii="Courier New" w:hAnsi="Courier New"/>
    </w:rPr>
  </w:style>
  <w:style w:type="paragraph" w:customStyle="1" w:styleId="TableParagraph">
    <w:name w:val="Table Paragraph"/>
    <w:basedOn w:val="a"/>
    <w:link w:val="TableParagraph0"/>
    <w:pPr>
      <w:widowControl w:val="0"/>
      <w:spacing w:after="0" w:line="240" w:lineRule="auto"/>
      <w:ind w:left="109"/>
    </w:pPr>
    <w:rPr>
      <w:rFonts w:ascii="Times New Roman" w:hAnsi="Times New Roman"/>
      <w:color w:val="000000"/>
    </w:rPr>
  </w:style>
  <w:style w:type="character" w:customStyle="1" w:styleId="TableParagraph0">
    <w:name w:val="Table Paragraph"/>
    <w:basedOn w:val="10"/>
    <w:link w:val="TableParagraph"/>
    <w:rPr>
      <w:rFonts w:ascii="Times New Roman" w:hAnsi="Times New Roman"/>
      <w:color w:val="000000"/>
      <w:sz w:val="22"/>
    </w:rPr>
  </w:style>
  <w:style w:type="paragraph" w:customStyle="1" w:styleId="WW8Num79z2">
    <w:name w:val="WW8Num79z2"/>
    <w:link w:val="WW8Num79z20"/>
    <w:rPr>
      <w:rFonts w:ascii="Wingdings" w:hAnsi="Wingdings"/>
    </w:rPr>
  </w:style>
  <w:style w:type="character" w:customStyle="1" w:styleId="WW8Num79z20">
    <w:name w:val="WW8Num79z2"/>
    <w:link w:val="WW8Num79z2"/>
    <w:rPr>
      <w:rFonts w:ascii="Wingdings" w:hAnsi="Wingdings"/>
    </w:rPr>
  </w:style>
  <w:style w:type="paragraph" w:customStyle="1" w:styleId="WW8Num70z0">
    <w:name w:val="WW8Num70z0"/>
    <w:link w:val="WW8Num70z00"/>
    <w:rPr>
      <w:rFonts w:ascii="Symbol" w:hAnsi="Symbol"/>
    </w:rPr>
  </w:style>
  <w:style w:type="character" w:customStyle="1" w:styleId="WW8Num70z00">
    <w:name w:val="WW8Num70z0"/>
    <w:link w:val="WW8Num70z0"/>
    <w:rPr>
      <w:rFonts w:ascii="Symbol" w:hAnsi="Symbol"/>
    </w:rPr>
  </w:style>
  <w:style w:type="paragraph" w:customStyle="1" w:styleId="afb">
    <w:name w:val="Буллит"/>
    <w:basedOn w:val="ae"/>
    <w:link w:val="afc"/>
    <w:pPr>
      <w:ind w:firstLine="244"/>
    </w:pPr>
  </w:style>
  <w:style w:type="character" w:customStyle="1" w:styleId="afc">
    <w:name w:val="Буллит"/>
    <w:basedOn w:val="af0"/>
    <w:link w:val="afb"/>
    <w:rPr>
      <w:rFonts w:ascii="NewtonCSanPin" w:hAnsi="NewtonCSanPin"/>
      <w:color w:val="000000"/>
      <w:sz w:val="21"/>
    </w:rPr>
  </w:style>
  <w:style w:type="paragraph" w:customStyle="1" w:styleId="WW8Num9z2">
    <w:name w:val="WW8Num9z2"/>
    <w:link w:val="WW8Num9z20"/>
    <w:rPr>
      <w:rFonts w:ascii="Wingdings" w:hAnsi="Wingdings"/>
    </w:rPr>
  </w:style>
  <w:style w:type="character" w:customStyle="1" w:styleId="WW8Num9z20">
    <w:name w:val="WW8Num9z2"/>
    <w:link w:val="WW8Num9z2"/>
    <w:rPr>
      <w:rFonts w:ascii="Wingdings" w:hAnsi="Wingdings"/>
    </w:rPr>
  </w:style>
  <w:style w:type="paragraph" w:customStyle="1" w:styleId="WW8Num79z1">
    <w:name w:val="WW8Num79z1"/>
    <w:link w:val="WW8Num79z10"/>
    <w:rPr>
      <w:rFonts w:ascii="Courier New" w:hAnsi="Courier New"/>
    </w:rPr>
  </w:style>
  <w:style w:type="character" w:customStyle="1" w:styleId="WW8Num79z10">
    <w:name w:val="WW8Num79z1"/>
    <w:link w:val="WW8Num79z1"/>
    <w:rPr>
      <w:rFonts w:ascii="Courier New" w:hAnsi="Courier New"/>
    </w:rPr>
  </w:style>
  <w:style w:type="paragraph" w:customStyle="1" w:styleId="WW8Num45z2">
    <w:name w:val="WW8Num45z2"/>
    <w:link w:val="WW8Num45z20"/>
    <w:rPr>
      <w:rFonts w:ascii="Wingdings" w:hAnsi="Wingdings"/>
    </w:rPr>
  </w:style>
  <w:style w:type="character" w:customStyle="1" w:styleId="WW8Num45z20">
    <w:name w:val="WW8Num45z2"/>
    <w:link w:val="WW8Num45z2"/>
    <w:rPr>
      <w:rFonts w:ascii="Wingdings" w:hAnsi="Wingdings"/>
    </w:rPr>
  </w:style>
  <w:style w:type="paragraph" w:customStyle="1" w:styleId="WW8Num12z0">
    <w:name w:val="WW8Num12z0"/>
    <w:link w:val="WW8Num12z00"/>
    <w:rPr>
      <w:rFonts w:ascii="Symbol" w:hAnsi="Symbol"/>
    </w:rPr>
  </w:style>
  <w:style w:type="character" w:customStyle="1" w:styleId="WW8Num12z00">
    <w:name w:val="WW8Num12z0"/>
    <w:link w:val="WW8Num12z0"/>
    <w:rPr>
      <w:rFonts w:ascii="Symbol" w:hAnsi="Symbol"/>
    </w:rPr>
  </w:style>
  <w:style w:type="paragraph" w:customStyle="1" w:styleId="WW8Num76z2">
    <w:name w:val="WW8Num76z2"/>
    <w:link w:val="WW8Num76z20"/>
    <w:rPr>
      <w:rFonts w:ascii="Wingdings" w:hAnsi="Wingdings"/>
    </w:rPr>
  </w:style>
  <w:style w:type="character" w:customStyle="1" w:styleId="WW8Num76z20">
    <w:name w:val="WW8Num76z2"/>
    <w:link w:val="WW8Num76z2"/>
    <w:rPr>
      <w:rFonts w:ascii="Wingdings" w:hAnsi="Wingdings"/>
    </w:rPr>
  </w:style>
  <w:style w:type="paragraph" w:customStyle="1" w:styleId="WW8Num19z1">
    <w:name w:val="WW8Num19z1"/>
    <w:link w:val="WW8Num19z10"/>
    <w:rPr>
      <w:rFonts w:ascii="Courier New" w:hAnsi="Courier New"/>
    </w:rPr>
  </w:style>
  <w:style w:type="character" w:customStyle="1" w:styleId="WW8Num19z10">
    <w:name w:val="WW8Num19z1"/>
    <w:link w:val="WW8Num19z1"/>
    <w:rPr>
      <w:rFonts w:ascii="Courier New" w:hAnsi="Courier New"/>
    </w:rPr>
  </w:style>
  <w:style w:type="paragraph" w:customStyle="1" w:styleId="21">
    <w:name w:val="Средняя сетка 21"/>
    <w:basedOn w:val="a"/>
    <w:link w:val="214"/>
    <w:pPr>
      <w:numPr>
        <w:numId w:val="101"/>
      </w:numPr>
      <w:spacing w:after="0" w:line="360" w:lineRule="auto"/>
      <w:contextualSpacing/>
      <w:jc w:val="both"/>
      <w:outlineLvl w:val="1"/>
    </w:pPr>
    <w:rPr>
      <w:rFonts w:ascii="Times New Roman" w:hAnsi="Times New Roman"/>
      <w:color w:val="000000"/>
      <w:sz w:val="28"/>
    </w:rPr>
  </w:style>
  <w:style w:type="character" w:customStyle="1" w:styleId="214">
    <w:name w:val="Средняя сетка 21"/>
    <w:basedOn w:val="10"/>
    <w:link w:val="21"/>
    <w:rPr>
      <w:rFonts w:ascii="Times New Roman" w:hAnsi="Times New Roman"/>
      <w:color w:val="000000"/>
      <w:sz w:val="28"/>
    </w:rPr>
  </w:style>
  <w:style w:type="paragraph" w:customStyle="1" w:styleId="WW8Num36z0">
    <w:name w:val="WW8Num36z0"/>
    <w:link w:val="WW8Num36z00"/>
    <w:rPr>
      <w:rFonts w:ascii="Symbol" w:hAnsi="Symbol"/>
    </w:rPr>
  </w:style>
  <w:style w:type="character" w:customStyle="1" w:styleId="WW8Num36z00">
    <w:name w:val="WW8Num36z0"/>
    <w:link w:val="WW8Num36z0"/>
    <w:rPr>
      <w:rFonts w:ascii="Symbol" w:hAnsi="Symbol"/>
    </w:rPr>
  </w:style>
  <w:style w:type="paragraph" w:customStyle="1" w:styleId="WW8Num4z0">
    <w:name w:val="WW8Num4z0"/>
    <w:link w:val="WW8Num4z00"/>
    <w:rPr>
      <w:rFonts w:ascii="Symbol" w:hAnsi="Symbol"/>
    </w:rPr>
  </w:style>
  <w:style w:type="character" w:customStyle="1" w:styleId="WW8Num4z00">
    <w:name w:val="WW8Num4z0"/>
    <w:link w:val="WW8Num4z0"/>
    <w:rPr>
      <w:rFonts w:ascii="Symbol" w:hAnsi="Symbol"/>
    </w:rPr>
  </w:style>
  <w:style w:type="paragraph" w:customStyle="1" w:styleId="1416pt">
    <w:name w:val="Основной текст (14) + Интервал 16 pt"/>
    <w:link w:val="1416pt0"/>
    <w:rPr>
      <w:spacing w:val="320"/>
    </w:rPr>
  </w:style>
  <w:style w:type="character" w:customStyle="1" w:styleId="1416pt0">
    <w:name w:val="Основной текст (14) + Интервал 16 pt"/>
    <w:link w:val="1416pt"/>
    <w:rPr>
      <w:spacing w:val="320"/>
    </w:rPr>
  </w:style>
  <w:style w:type="paragraph" w:customStyle="1" w:styleId="WW8Num45z1">
    <w:name w:val="WW8Num45z1"/>
    <w:link w:val="WW8Num45z10"/>
    <w:rPr>
      <w:rFonts w:ascii="Courier New" w:hAnsi="Courier New"/>
    </w:rPr>
  </w:style>
  <w:style w:type="character" w:customStyle="1" w:styleId="WW8Num45z10">
    <w:name w:val="WW8Num45z1"/>
    <w:link w:val="WW8Num45z1"/>
    <w:rPr>
      <w:rFonts w:ascii="Courier New" w:hAnsi="Courier New"/>
    </w:rPr>
  </w:style>
  <w:style w:type="paragraph" w:customStyle="1" w:styleId="158">
    <w:name w:val="Основной текст (15)8"/>
    <w:link w:val="1580"/>
    <w:rPr>
      <w:i/>
      <w:sz w:val="19"/>
    </w:rPr>
  </w:style>
  <w:style w:type="character" w:customStyle="1" w:styleId="1580">
    <w:name w:val="Основной текст (15)8"/>
    <w:link w:val="158"/>
    <w:rPr>
      <w:i/>
      <w:sz w:val="19"/>
    </w:rPr>
  </w:style>
  <w:style w:type="paragraph" w:customStyle="1" w:styleId="ConsPlusNormal">
    <w:name w:val="ConsPlusNormal"/>
    <w:link w:val="ConsPlusNormal0"/>
    <w:pPr>
      <w:widowControl w:val="0"/>
    </w:pPr>
    <w:rPr>
      <w:rFonts w:ascii="Arial" w:hAnsi="Arial"/>
    </w:rPr>
  </w:style>
  <w:style w:type="character" w:customStyle="1" w:styleId="ConsPlusNormal0">
    <w:name w:val="ConsPlusNormal"/>
    <w:link w:val="ConsPlusNormal"/>
    <w:rPr>
      <w:rFonts w:ascii="Arial" w:hAnsi="Arial"/>
    </w:rPr>
  </w:style>
  <w:style w:type="paragraph" w:customStyle="1" w:styleId="EndnoteTextChar17">
    <w:name w:val="Endnote Text Char17"/>
    <w:link w:val="EndnoteTextChar170"/>
    <w:rPr>
      <w:color w:val="00000A"/>
    </w:rPr>
  </w:style>
  <w:style w:type="character" w:customStyle="1" w:styleId="EndnoteTextChar170">
    <w:name w:val="Endnote Text Char17"/>
    <w:link w:val="EndnoteTextChar17"/>
    <w:rPr>
      <w:color w:val="00000A"/>
    </w:rPr>
  </w:style>
  <w:style w:type="paragraph" w:customStyle="1" w:styleId="p6">
    <w:name w:val="p6"/>
    <w:basedOn w:val="a"/>
    <w:link w:val="p60"/>
    <w:pPr>
      <w:spacing w:before="280" w:after="280" w:line="240" w:lineRule="auto"/>
    </w:pPr>
    <w:rPr>
      <w:rFonts w:ascii="Times New Roman" w:hAnsi="Times New Roman"/>
      <w:color w:val="000000"/>
      <w:sz w:val="24"/>
    </w:rPr>
  </w:style>
  <w:style w:type="character" w:customStyle="1" w:styleId="p60">
    <w:name w:val="p6"/>
    <w:basedOn w:val="10"/>
    <w:link w:val="p6"/>
    <w:rPr>
      <w:rFonts w:ascii="Times New Roman" w:hAnsi="Times New Roman"/>
      <w:color w:val="000000"/>
      <w:sz w:val="24"/>
    </w:rPr>
  </w:style>
  <w:style w:type="paragraph" w:customStyle="1" w:styleId="WW8Num25z1">
    <w:name w:val="WW8Num25z1"/>
    <w:link w:val="WW8Num25z10"/>
    <w:rPr>
      <w:rFonts w:ascii="Courier New" w:hAnsi="Courier New"/>
    </w:rPr>
  </w:style>
  <w:style w:type="character" w:customStyle="1" w:styleId="WW8Num25z10">
    <w:name w:val="WW8Num25z1"/>
    <w:link w:val="WW8Num25z1"/>
    <w:rPr>
      <w:rFonts w:ascii="Courier New" w:hAnsi="Courier New"/>
    </w:rPr>
  </w:style>
  <w:style w:type="paragraph" w:customStyle="1" w:styleId="1f8">
    <w:name w:val="Знак сноски1"/>
    <w:basedOn w:val="15"/>
    <w:link w:val="1f9"/>
    <w:rPr>
      <w:vertAlign w:val="superscript"/>
    </w:rPr>
  </w:style>
  <w:style w:type="character" w:customStyle="1" w:styleId="1f9">
    <w:name w:val="Знак сноски1"/>
    <w:basedOn w:val="17"/>
    <w:link w:val="1f8"/>
    <w:rPr>
      <w:vertAlign w:val="superscript"/>
    </w:rPr>
  </w:style>
  <w:style w:type="paragraph" w:customStyle="1" w:styleId="24">
    <w:name w:val="Заг 2"/>
    <w:basedOn w:val="a"/>
    <w:link w:val="25"/>
    <w:pPr>
      <w:keepNext/>
      <w:spacing w:before="283" w:after="170" w:line="296" w:lineRule="atLeast"/>
      <w:jc w:val="center"/>
    </w:pPr>
    <w:rPr>
      <w:rFonts w:ascii="PragmaticaC" w:hAnsi="PragmaticaC"/>
      <w:b/>
      <w:color w:val="000000"/>
      <w:sz w:val="26"/>
    </w:rPr>
  </w:style>
  <w:style w:type="character" w:customStyle="1" w:styleId="25">
    <w:name w:val="Заг 2"/>
    <w:basedOn w:val="10"/>
    <w:link w:val="24"/>
    <w:rPr>
      <w:rFonts w:ascii="PragmaticaC" w:hAnsi="PragmaticaC"/>
      <w:b/>
      <w:color w:val="000000"/>
      <w:sz w:val="26"/>
    </w:rPr>
  </w:style>
  <w:style w:type="paragraph" w:customStyle="1" w:styleId="WW8Num13z3">
    <w:name w:val="WW8Num13z3"/>
    <w:link w:val="WW8Num13z30"/>
    <w:rPr>
      <w:rFonts w:ascii="Symbol" w:hAnsi="Symbol"/>
    </w:rPr>
  </w:style>
  <w:style w:type="character" w:customStyle="1" w:styleId="WW8Num13z30">
    <w:name w:val="WW8Num13z3"/>
    <w:link w:val="WW8Num13z3"/>
    <w:rPr>
      <w:rFonts w:ascii="Symbol" w:hAnsi="Symbol"/>
    </w:rPr>
  </w:style>
  <w:style w:type="paragraph" w:customStyle="1" w:styleId="WW8Num7z2">
    <w:name w:val="WW8Num7z2"/>
    <w:link w:val="WW8Num7z20"/>
    <w:rPr>
      <w:rFonts w:ascii="Wingdings" w:hAnsi="Wingdings"/>
    </w:rPr>
  </w:style>
  <w:style w:type="character" w:customStyle="1" w:styleId="WW8Num7z20">
    <w:name w:val="WW8Num7z2"/>
    <w:link w:val="WW8Num7z2"/>
    <w:rPr>
      <w:rFonts w:ascii="Wingdings" w:hAnsi="Wingdings"/>
    </w:rPr>
  </w:style>
  <w:style w:type="paragraph" w:customStyle="1" w:styleId="s15">
    <w:name w:val="s15"/>
    <w:link w:val="s150"/>
  </w:style>
  <w:style w:type="character" w:customStyle="1" w:styleId="s150">
    <w:name w:val="s15"/>
    <w:link w:val="s15"/>
  </w:style>
  <w:style w:type="paragraph" w:styleId="afd">
    <w:name w:val="Body Text Indent"/>
    <w:basedOn w:val="a"/>
    <w:link w:val="afe"/>
    <w:pPr>
      <w:spacing w:after="0" w:line="240" w:lineRule="auto"/>
      <w:ind w:firstLine="340"/>
    </w:pPr>
  </w:style>
  <w:style w:type="character" w:customStyle="1" w:styleId="afe">
    <w:name w:val="Основной текст с отступом Знак"/>
    <w:basedOn w:val="10"/>
    <w:link w:val="afd"/>
    <w:rPr>
      <w:rFonts w:ascii="Calibri" w:hAnsi="Calibri"/>
      <w:color w:val="00000A"/>
      <w:sz w:val="22"/>
    </w:rPr>
  </w:style>
  <w:style w:type="paragraph" w:customStyle="1" w:styleId="c1">
    <w:name w:val="c1"/>
    <w:link w:val="c11"/>
  </w:style>
  <w:style w:type="character" w:customStyle="1" w:styleId="c11">
    <w:name w:val="c1"/>
    <w:link w:val="c1"/>
  </w:style>
  <w:style w:type="paragraph" w:customStyle="1" w:styleId="WW8Num90z2">
    <w:name w:val="WW8Num90z2"/>
    <w:link w:val="WW8Num90z20"/>
    <w:rPr>
      <w:rFonts w:ascii="Wingdings" w:hAnsi="Wingdings"/>
    </w:rPr>
  </w:style>
  <w:style w:type="character" w:customStyle="1" w:styleId="WW8Num90z20">
    <w:name w:val="WW8Num90z2"/>
    <w:link w:val="WW8Num90z2"/>
    <w:rPr>
      <w:rFonts w:ascii="Wingdings" w:hAnsi="Wingdings"/>
    </w:rPr>
  </w:style>
  <w:style w:type="paragraph" w:customStyle="1" w:styleId="p2">
    <w:name w:val="p2"/>
    <w:basedOn w:val="a"/>
    <w:link w:val="p20"/>
    <w:pPr>
      <w:spacing w:before="280" w:after="280" w:line="240" w:lineRule="auto"/>
    </w:pPr>
    <w:rPr>
      <w:rFonts w:ascii="Times New Roman" w:hAnsi="Times New Roman"/>
      <w:color w:val="000000"/>
      <w:sz w:val="24"/>
    </w:rPr>
  </w:style>
  <w:style w:type="character" w:customStyle="1" w:styleId="p20">
    <w:name w:val="p2"/>
    <w:basedOn w:val="10"/>
    <w:link w:val="p2"/>
    <w:rPr>
      <w:rFonts w:ascii="Times New Roman" w:hAnsi="Times New Roman"/>
      <w:color w:val="000000"/>
      <w:sz w:val="24"/>
    </w:rPr>
  </w:style>
  <w:style w:type="paragraph" w:customStyle="1" w:styleId="EndnoteTextChar">
    <w:name w:val="Endnote Text Char"/>
    <w:link w:val="EndnoteTextChar0"/>
    <w:rPr>
      <w:rFonts w:ascii="Calibri" w:hAnsi="Calibri"/>
      <w:color w:val="00000A"/>
    </w:rPr>
  </w:style>
  <w:style w:type="character" w:customStyle="1" w:styleId="EndnoteTextChar0">
    <w:name w:val="Endnote Text Char"/>
    <w:link w:val="EndnoteTextChar"/>
    <w:rPr>
      <w:rFonts w:ascii="Calibri" w:hAnsi="Calibri"/>
      <w:color w:val="00000A"/>
    </w:rPr>
  </w:style>
  <w:style w:type="paragraph" w:customStyle="1" w:styleId="WW8Num63z0">
    <w:name w:val="WW8Num63z0"/>
    <w:link w:val="WW8Num63z00"/>
    <w:rPr>
      <w:rFonts w:ascii="Symbol" w:hAnsi="Symbol"/>
    </w:rPr>
  </w:style>
  <w:style w:type="character" w:customStyle="1" w:styleId="WW8Num63z00">
    <w:name w:val="WW8Num63z0"/>
    <w:link w:val="WW8Num63z0"/>
    <w:rPr>
      <w:rFonts w:ascii="Symbol" w:hAnsi="Symbol"/>
    </w:rPr>
  </w:style>
  <w:style w:type="paragraph" w:customStyle="1" w:styleId="WW8Num81z0">
    <w:name w:val="WW8Num81z0"/>
    <w:link w:val="WW8Num81z00"/>
    <w:rPr>
      <w:rFonts w:ascii="Symbol" w:hAnsi="Symbol"/>
      <w:sz w:val="28"/>
    </w:rPr>
  </w:style>
  <w:style w:type="character" w:customStyle="1" w:styleId="WW8Num81z00">
    <w:name w:val="WW8Num81z0"/>
    <w:link w:val="WW8Num81z0"/>
    <w:rPr>
      <w:rFonts w:ascii="Symbol" w:hAnsi="Symbol"/>
      <w:sz w:val="28"/>
    </w:rPr>
  </w:style>
  <w:style w:type="paragraph" w:customStyle="1" w:styleId="s2">
    <w:name w:val="s2"/>
    <w:link w:val="s20"/>
  </w:style>
  <w:style w:type="character" w:customStyle="1" w:styleId="s20">
    <w:name w:val="s2"/>
    <w:link w:val="s2"/>
  </w:style>
  <w:style w:type="paragraph" w:customStyle="1" w:styleId="WW8Num12z1">
    <w:name w:val="WW8Num12z1"/>
    <w:link w:val="WW8Num12z10"/>
    <w:rPr>
      <w:rFonts w:ascii="Courier New" w:hAnsi="Courier New"/>
    </w:rPr>
  </w:style>
  <w:style w:type="character" w:customStyle="1" w:styleId="WW8Num12z10">
    <w:name w:val="WW8Num12z1"/>
    <w:link w:val="WW8Num12z1"/>
    <w:rPr>
      <w:rFonts w:ascii="Courier New" w:hAnsi="Courier New"/>
    </w:rPr>
  </w:style>
  <w:style w:type="paragraph" w:customStyle="1" w:styleId="WW8Num64z1">
    <w:name w:val="WW8Num64z1"/>
    <w:link w:val="WW8Num64z10"/>
    <w:rPr>
      <w:rFonts w:ascii="Courier New" w:hAnsi="Courier New"/>
    </w:rPr>
  </w:style>
  <w:style w:type="character" w:customStyle="1" w:styleId="WW8Num64z10">
    <w:name w:val="WW8Num64z1"/>
    <w:link w:val="WW8Num64z1"/>
    <w:rPr>
      <w:rFonts w:ascii="Courier New" w:hAnsi="Courier New"/>
    </w:rPr>
  </w:style>
  <w:style w:type="paragraph" w:customStyle="1" w:styleId="1fa">
    <w:name w:val="Сноска1"/>
    <w:link w:val="1fb"/>
    <w:rPr>
      <w:vertAlign w:val="superscript"/>
    </w:rPr>
  </w:style>
  <w:style w:type="character" w:customStyle="1" w:styleId="1fb">
    <w:name w:val="Сноска1"/>
    <w:link w:val="1fa"/>
    <w:rPr>
      <w:vertAlign w:val="superscript"/>
    </w:rPr>
  </w:style>
  <w:style w:type="paragraph" w:customStyle="1" w:styleId="WW8Num55z2">
    <w:name w:val="WW8Num55z2"/>
    <w:link w:val="WW8Num55z20"/>
    <w:rPr>
      <w:rFonts w:ascii="Wingdings" w:hAnsi="Wingdings"/>
    </w:rPr>
  </w:style>
  <w:style w:type="character" w:customStyle="1" w:styleId="WW8Num55z20">
    <w:name w:val="WW8Num55z2"/>
    <w:link w:val="WW8Num55z2"/>
    <w:rPr>
      <w:rFonts w:ascii="Wingdings" w:hAnsi="Wingdings"/>
    </w:rPr>
  </w:style>
  <w:style w:type="paragraph" w:customStyle="1" w:styleId="WW8Num88z2">
    <w:name w:val="WW8Num88z2"/>
    <w:link w:val="WW8Num88z20"/>
    <w:rPr>
      <w:rFonts w:ascii="Wingdings" w:hAnsi="Wingdings"/>
    </w:rPr>
  </w:style>
  <w:style w:type="character" w:customStyle="1" w:styleId="WW8Num88z20">
    <w:name w:val="WW8Num88z2"/>
    <w:link w:val="WW8Num88z2"/>
    <w:rPr>
      <w:rFonts w:ascii="Wingdings" w:hAnsi="Wingdings"/>
    </w:rPr>
  </w:style>
  <w:style w:type="paragraph" w:customStyle="1" w:styleId="WW8Num30z2">
    <w:name w:val="WW8Num30z2"/>
    <w:link w:val="WW8Num30z20"/>
    <w:rPr>
      <w:rFonts w:ascii="Wingdings" w:hAnsi="Wingdings"/>
    </w:rPr>
  </w:style>
  <w:style w:type="character" w:customStyle="1" w:styleId="WW8Num30z20">
    <w:name w:val="WW8Num30z2"/>
    <w:link w:val="WW8Num30z2"/>
    <w:rPr>
      <w:rFonts w:ascii="Wingdings" w:hAnsi="Wingdings"/>
    </w:rPr>
  </w:style>
  <w:style w:type="paragraph" w:customStyle="1" w:styleId="aff">
    <w:name w:val="А_основной Знак"/>
    <w:link w:val="aff0"/>
    <w:rPr>
      <w:sz w:val="28"/>
    </w:rPr>
  </w:style>
  <w:style w:type="character" w:customStyle="1" w:styleId="aff0">
    <w:name w:val="А_основной Знак"/>
    <w:link w:val="aff"/>
    <w:rPr>
      <w:sz w:val="28"/>
    </w:rPr>
  </w:style>
  <w:style w:type="paragraph" w:customStyle="1" w:styleId="WW8Num87z1">
    <w:name w:val="WW8Num87z1"/>
    <w:link w:val="WW8Num87z10"/>
    <w:rPr>
      <w:rFonts w:ascii="Courier New" w:hAnsi="Courier New"/>
    </w:rPr>
  </w:style>
  <w:style w:type="character" w:customStyle="1" w:styleId="WW8Num87z10">
    <w:name w:val="WW8Num87z1"/>
    <w:link w:val="WW8Num87z1"/>
    <w:rPr>
      <w:rFonts w:ascii="Courier New" w:hAnsi="Courier New"/>
    </w:rPr>
  </w:style>
  <w:style w:type="paragraph" w:customStyle="1" w:styleId="WW8Num24z0">
    <w:name w:val="WW8Num24z0"/>
    <w:link w:val="WW8Num24z00"/>
  </w:style>
  <w:style w:type="character" w:customStyle="1" w:styleId="WW8Num24z00">
    <w:name w:val="WW8Num24z0"/>
    <w:link w:val="WW8Num24z0"/>
  </w:style>
  <w:style w:type="paragraph" w:styleId="35">
    <w:name w:val="toc 3"/>
    <w:basedOn w:val="a"/>
    <w:next w:val="a"/>
    <w:link w:val="36"/>
    <w:uiPriority w:val="39"/>
    <w:pPr>
      <w:tabs>
        <w:tab w:val="right" w:leader="dot" w:pos="9628"/>
      </w:tabs>
      <w:spacing w:before="120" w:after="0" w:line="240" w:lineRule="auto"/>
      <w:jc w:val="both"/>
    </w:pPr>
  </w:style>
  <w:style w:type="character" w:customStyle="1" w:styleId="36">
    <w:name w:val="Оглавление 3 Знак"/>
    <w:basedOn w:val="10"/>
    <w:link w:val="35"/>
    <w:rPr>
      <w:rFonts w:ascii="Calibri" w:hAnsi="Calibri"/>
      <w:color w:val="00000A"/>
      <w:sz w:val="22"/>
    </w:rPr>
  </w:style>
  <w:style w:type="paragraph" w:customStyle="1" w:styleId="WW8Num51z0">
    <w:name w:val="WW8Num51z0"/>
    <w:link w:val="WW8Num51z00"/>
  </w:style>
  <w:style w:type="character" w:customStyle="1" w:styleId="WW8Num51z00">
    <w:name w:val="WW8Num51z0"/>
    <w:link w:val="WW8Num51z0"/>
  </w:style>
  <w:style w:type="paragraph" w:customStyle="1" w:styleId="ListLabel19">
    <w:name w:val="ListLabel 19"/>
    <w:link w:val="ListLabel190"/>
  </w:style>
  <w:style w:type="character" w:customStyle="1" w:styleId="ListLabel190">
    <w:name w:val="ListLabel 19"/>
    <w:link w:val="ListLabel19"/>
  </w:style>
  <w:style w:type="paragraph" w:customStyle="1" w:styleId="WW8Num4z1">
    <w:name w:val="WW8Num4z1"/>
    <w:link w:val="WW8Num4z10"/>
    <w:rPr>
      <w:rFonts w:ascii="Courier New" w:hAnsi="Courier New"/>
    </w:rPr>
  </w:style>
  <w:style w:type="character" w:customStyle="1" w:styleId="WW8Num4z10">
    <w:name w:val="WW8Num4z1"/>
    <w:link w:val="WW8Num4z1"/>
    <w:rPr>
      <w:rFonts w:ascii="Courier New" w:hAnsi="Courier New"/>
    </w:rPr>
  </w:style>
  <w:style w:type="paragraph" w:customStyle="1" w:styleId="p200">
    <w:name w:val="p20"/>
    <w:basedOn w:val="a"/>
    <w:link w:val="p201"/>
    <w:pPr>
      <w:spacing w:before="280" w:after="280" w:line="240" w:lineRule="auto"/>
    </w:pPr>
    <w:rPr>
      <w:rFonts w:ascii="Times New Roman" w:hAnsi="Times New Roman"/>
      <w:color w:val="000000"/>
      <w:sz w:val="24"/>
    </w:rPr>
  </w:style>
  <w:style w:type="character" w:customStyle="1" w:styleId="p201">
    <w:name w:val="p20"/>
    <w:basedOn w:val="10"/>
    <w:link w:val="p200"/>
    <w:rPr>
      <w:rFonts w:ascii="Times New Roman" w:hAnsi="Times New Roman"/>
      <w:color w:val="000000"/>
      <w:sz w:val="24"/>
    </w:rPr>
  </w:style>
  <w:style w:type="paragraph" w:customStyle="1" w:styleId="ListLabel13">
    <w:name w:val="ListLabel 13"/>
    <w:link w:val="ListLabel130"/>
  </w:style>
  <w:style w:type="character" w:customStyle="1" w:styleId="ListLabel130">
    <w:name w:val="ListLabel 13"/>
    <w:link w:val="ListLabel13"/>
  </w:style>
  <w:style w:type="paragraph" w:customStyle="1" w:styleId="WW8Num78z0">
    <w:name w:val="WW8Num78z0"/>
    <w:link w:val="WW8Num78z00"/>
    <w:rPr>
      <w:rFonts w:ascii="Symbol" w:hAnsi="Symbol"/>
    </w:rPr>
  </w:style>
  <w:style w:type="character" w:customStyle="1" w:styleId="WW8Num78z00">
    <w:name w:val="WW8Num78z0"/>
    <w:link w:val="WW8Num78z0"/>
    <w:rPr>
      <w:rFonts w:ascii="Symbol" w:hAnsi="Symbol"/>
    </w:rPr>
  </w:style>
  <w:style w:type="paragraph" w:customStyle="1" w:styleId="aff1">
    <w:name w:val="Символ сноски"/>
    <w:link w:val="aff2"/>
    <w:rPr>
      <w:vertAlign w:val="superscript"/>
    </w:rPr>
  </w:style>
  <w:style w:type="character" w:customStyle="1" w:styleId="aff2">
    <w:name w:val="Символ сноски"/>
    <w:link w:val="aff1"/>
    <w:rPr>
      <w:vertAlign w:val="superscript"/>
    </w:rPr>
  </w:style>
  <w:style w:type="paragraph" w:customStyle="1" w:styleId="ConsTitle">
    <w:name w:val="ConsTitle"/>
    <w:link w:val="ConsTitle0"/>
    <w:pPr>
      <w:widowControl w:val="0"/>
      <w:ind w:right="19772"/>
    </w:pPr>
    <w:rPr>
      <w:rFonts w:ascii="Arial" w:hAnsi="Arial"/>
      <w:b/>
      <w:sz w:val="16"/>
    </w:rPr>
  </w:style>
  <w:style w:type="character" w:customStyle="1" w:styleId="ConsTitle0">
    <w:name w:val="ConsTitle"/>
    <w:link w:val="ConsTitle"/>
    <w:rPr>
      <w:rFonts w:ascii="Arial" w:hAnsi="Arial"/>
      <w:b/>
      <w:sz w:val="16"/>
    </w:rPr>
  </w:style>
  <w:style w:type="paragraph" w:customStyle="1" w:styleId="215">
    <w:name w:val="Основной текст 21"/>
    <w:basedOn w:val="a"/>
    <w:link w:val="216"/>
    <w:pPr>
      <w:widowControl w:val="0"/>
      <w:spacing w:after="0" w:line="100" w:lineRule="atLeast"/>
    </w:pPr>
    <w:rPr>
      <w:rFonts w:ascii="Times New Roman" w:hAnsi="Times New Roman"/>
      <w:sz w:val="28"/>
    </w:rPr>
  </w:style>
  <w:style w:type="character" w:customStyle="1" w:styleId="216">
    <w:name w:val="Основной текст 21"/>
    <w:basedOn w:val="10"/>
    <w:link w:val="215"/>
    <w:rPr>
      <w:rFonts w:ascii="Times New Roman" w:hAnsi="Times New Roman"/>
      <w:color w:val="00000A"/>
      <w:sz w:val="28"/>
    </w:rPr>
  </w:style>
  <w:style w:type="paragraph" w:customStyle="1" w:styleId="Standard">
    <w:name w:val="Standard"/>
    <w:link w:val="Standard0"/>
    <w:pPr>
      <w:widowControl w:val="0"/>
    </w:pPr>
    <w:rPr>
      <w:rFonts w:ascii="Arial" w:hAnsi="Arial"/>
      <w:sz w:val="24"/>
    </w:rPr>
  </w:style>
  <w:style w:type="character" w:customStyle="1" w:styleId="Standard0">
    <w:name w:val="Standard"/>
    <w:link w:val="Standard"/>
    <w:rPr>
      <w:rFonts w:ascii="Arial" w:hAnsi="Arial"/>
      <w:sz w:val="24"/>
    </w:rPr>
  </w:style>
  <w:style w:type="paragraph" w:styleId="aff3">
    <w:name w:val="annotation subject"/>
    <w:basedOn w:val="aff4"/>
    <w:next w:val="aff4"/>
    <w:link w:val="aff5"/>
    <w:rPr>
      <w:b/>
    </w:rPr>
  </w:style>
  <w:style w:type="character" w:customStyle="1" w:styleId="aff5">
    <w:name w:val="Тема примечания Знак"/>
    <w:basedOn w:val="aff6"/>
    <w:link w:val="aff3"/>
    <w:rPr>
      <w:rFonts w:ascii="Calibri" w:hAnsi="Calibri"/>
      <w:b/>
      <w:color w:val="00000A"/>
      <w:sz w:val="20"/>
    </w:rPr>
  </w:style>
  <w:style w:type="paragraph" w:customStyle="1" w:styleId="aff7">
    <w:name w:val="Текст в заданном формате"/>
    <w:basedOn w:val="a"/>
    <w:link w:val="aff8"/>
    <w:pPr>
      <w:widowControl w:val="0"/>
      <w:spacing w:after="0" w:line="100" w:lineRule="atLeast"/>
    </w:pPr>
    <w:rPr>
      <w:rFonts w:ascii="Courier New" w:hAnsi="Courier New"/>
      <w:sz w:val="20"/>
    </w:rPr>
  </w:style>
  <w:style w:type="character" w:customStyle="1" w:styleId="aff8">
    <w:name w:val="Текст в заданном формате"/>
    <w:basedOn w:val="10"/>
    <w:link w:val="aff7"/>
    <w:rPr>
      <w:rFonts w:ascii="Courier New" w:hAnsi="Courier New"/>
      <w:color w:val="00000A"/>
      <w:sz w:val="20"/>
    </w:rPr>
  </w:style>
  <w:style w:type="paragraph" w:customStyle="1" w:styleId="WW8Num76z1">
    <w:name w:val="WW8Num76z1"/>
    <w:link w:val="WW8Num76z10"/>
    <w:rPr>
      <w:rFonts w:ascii="Courier New" w:hAnsi="Courier New"/>
    </w:rPr>
  </w:style>
  <w:style w:type="character" w:customStyle="1" w:styleId="WW8Num76z10">
    <w:name w:val="WW8Num76z1"/>
    <w:link w:val="WW8Num76z1"/>
    <w:rPr>
      <w:rFonts w:ascii="Courier New" w:hAnsi="Courier New"/>
    </w:rPr>
  </w:style>
  <w:style w:type="paragraph" w:customStyle="1" w:styleId="WW8Num5z1">
    <w:name w:val="WW8Num5z1"/>
    <w:link w:val="WW8Num5z10"/>
    <w:rPr>
      <w:rFonts w:ascii="Courier New" w:hAnsi="Courier New"/>
    </w:rPr>
  </w:style>
  <w:style w:type="character" w:customStyle="1" w:styleId="WW8Num5z10">
    <w:name w:val="WW8Num5z1"/>
    <w:link w:val="WW8Num5z1"/>
    <w:rPr>
      <w:rFonts w:ascii="Courier New" w:hAnsi="Courier New"/>
    </w:rPr>
  </w:style>
  <w:style w:type="paragraph" w:customStyle="1" w:styleId="WW8Num83z1">
    <w:name w:val="WW8Num83z1"/>
    <w:link w:val="WW8Num83z10"/>
    <w:rPr>
      <w:rFonts w:ascii="Courier New" w:hAnsi="Courier New"/>
    </w:rPr>
  </w:style>
  <w:style w:type="character" w:customStyle="1" w:styleId="WW8Num83z10">
    <w:name w:val="WW8Num83z1"/>
    <w:link w:val="WW8Num83z1"/>
    <w:rPr>
      <w:rFonts w:ascii="Courier New" w:hAnsi="Courier New"/>
    </w:rPr>
  </w:style>
  <w:style w:type="paragraph" w:customStyle="1" w:styleId="WW8Num36z2">
    <w:name w:val="WW8Num36z2"/>
    <w:link w:val="WW8Num36z20"/>
    <w:rPr>
      <w:rFonts w:ascii="Wingdings" w:hAnsi="Wingdings"/>
    </w:rPr>
  </w:style>
  <w:style w:type="character" w:customStyle="1" w:styleId="WW8Num36z20">
    <w:name w:val="WW8Num36z2"/>
    <w:link w:val="WW8Num36z2"/>
    <w:rPr>
      <w:rFonts w:ascii="Wingdings" w:hAnsi="Wingdings"/>
    </w:rPr>
  </w:style>
  <w:style w:type="paragraph" w:customStyle="1" w:styleId="WW8Num30z1">
    <w:name w:val="WW8Num30z1"/>
    <w:link w:val="WW8Num30z10"/>
    <w:rPr>
      <w:rFonts w:ascii="Courier New" w:hAnsi="Courier New"/>
    </w:rPr>
  </w:style>
  <w:style w:type="character" w:customStyle="1" w:styleId="WW8Num30z10">
    <w:name w:val="WW8Num30z1"/>
    <w:link w:val="WW8Num30z1"/>
    <w:rPr>
      <w:rFonts w:ascii="Courier New" w:hAnsi="Courier New"/>
    </w:rPr>
  </w:style>
  <w:style w:type="paragraph" w:customStyle="1" w:styleId="1fc">
    <w:name w:val="Просмотренная гиперссылка1"/>
    <w:basedOn w:val="15"/>
    <w:link w:val="1fd"/>
    <w:rPr>
      <w:color w:val="800080"/>
      <w:u w:val="single"/>
    </w:rPr>
  </w:style>
  <w:style w:type="character" w:customStyle="1" w:styleId="1fd">
    <w:name w:val="Просмотренная гиперссылка1"/>
    <w:basedOn w:val="17"/>
    <w:link w:val="1fc"/>
    <w:rPr>
      <w:color w:val="800080"/>
      <w:u w:val="single"/>
    </w:rPr>
  </w:style>
  <w:style w:type="paragraph" w:customStyle="1" w:styleId="c5">
    <w:name w:val="c5"/>
    <w:basedOn w:val="a"/>
    <w:link w:val="c50"/>
    <w:pPr>
      <w:spacing w:beforeAutospacing="1" w:afterAutospacing="1" w:line="240" w:lineRule="auto"/>
    </w:pPr>
    <w:rPr>
      <w:rFonts w:ascii="Times New Roman" w:hAnsi="Times New Roman"/>
      <w:color w:val="000000"/>
      <w:sz w:val="24"/>
    </w:rPr>
  </w:style>
  <w:style w:type="character" w:customStyle="1" w:styleId="c50">
    <w:name w:val="c5"/>
    <w:basedOn w:val="10"/>
    <w:link w:val="c5"/>
    <w:rPr>
      <w:rFonts w:ascii="Times New Roman" w:hAnsi="Times New Roman"/>
      <w:color w:val="000000"/>
      <w:sz w:val="24"/>
    </w:rPr>
  </w:style>
  <w:style w:type="paragraph" w:customStyle="1" w:styleId="WW8Num63z2">
    <w:name w:val="WW8Num63z2"/>
    <w:link w:val="WW8Num63z20"/>
    <w:rPr>
      <w:rFonts w:ascii="Wingdings" w:hAnsi="Wingdings"/>
    </w:rPr>
  </w:style>
  <w:style w:type="character" w:customStyle="1" w:styleId="WW8Num63z20">
    <w:name w:val="WW8Num63z2"/>
    <w:link w:val="WW8Num63z2"/>
    <w:rPr>
      <w:rFonts w:ascii="Wingdings" w:hAnsi="Wingdings"/>
    </w:rPr>
  </w:style>
  <w:style w:type="paragraph" w:customStyle="1" w:styleId="WW8Num37z0">
    <w:name w:val="WW8Num37z0"/>
    <w:link w:val="WW8Num37z00"/>
    <w:rPr>
      <w:rFonts w:ascii="Symbol" w:hAnsi="Symbol"/>
    </w:rPr>
  </w:style>
  <w:style w:type="character" w:customStyle="1" w:styleId="WW8Num37z00">
    <w:name w:val="WW8Num37z0"/>
    <w:link w:val="WW8Num37z0"/>
    <w:rPr>
      <w:rFonts w:ascii="Symbol" w:hAnsi="Symbol"/>
    </w:rPr>
  </w:style>
  <w:style w:type="paragraph" w:customStyle="1" w:styleId="WW8Num31z2">
    <w:name w:val="WW8Num31z2"/>
    <w:link w:val="WW8Num31z20"/>
    <w:rPr>
      <w:rFonts w:ascii="Wingdings" w:hAnsi="Wingdings"/>
    </w:rPr>
  </w:style>
  <w:style w:type="character" w:customStyle="1" w:styleId="WW8Num31z20">
    <w:name w:val="WW8Num31z2"/>
    <w:link w:val="WW8Num31z2"/>
    <w:rPr>
      <w:rFonts w:ascii="Wingdings" w:hAnsi="Wingdings"/>
    </w:rPr>
  </w:style>
  <w:style w:type="paragraph" w:customStyle="1" w:styleId="1fe">
    <w:name w:val="Текст сноски Знак1"/>
    <w:link w:val="1ff"/>
    <w:rPr>
      <w:color w:val="00000A"/>
    </w:rPr>
  </w:style>
  <w:style w:type="character" w:customStyle="1" w:styleId="1ff">
    <w:name w:val="Текст сноски Знак1"/>
    <w:link w:val="1fe"/>
    <w:rPr>
      <w:color w:val="00000A"/>
    </w:rPr>
  </w:style>
  <w:style w:type="paragraph" w:customStyle="1" w:styleId="p14">
    <w:name w:val="p14"/>
    <w:basedOn w:val="a"/>
    <w:link w:val="p140"/>
    <w:pPr>
      <w:spacing w:before="280" w:after="280" w:line="360" w:lineRule="auto"/>
      <w:ind w:firstLine="709"/>
      <w:jc w:val="both"/>
    </w:pPr>
    <w:rPr>
      <w:rFonts w:ascii="Times New Roman" w:hAnsi="Times New Roman"/>
      <w:color w:val="000000"/>
      <w:sz w:val="28"/>
    </w:rPr>
  </w:style>
  <w:style w:type="character" w:customStyle="1" w:styleId="p140">
    <w:name w:val="p14"/>
    <w:basedOn w:val="10"/>
    <w:link w:val="p14"/>
    <w:rPr>
      <w:rFonts w:ascii="Times New Roman" w:hAnsi="Times New Roman"/>
      <w:color w:val="000000"/>
      <w:sz w:val="28"/>
    </w:rPr>
  </w:style>
  <w:style w:type="paragraph" w:customStyle="1" w:styleId="1ff0">
    <w:name w:val="Основной текст с отступом1"/>
    <w:basedOn w:val="a"/>
    <w:link w:val="1ff1"/>
    <w:pPr>
      <w:widowControl w:val="0"/>
      <w:spacing w:after="120" w:line="100" w:lineRule="atLeast"/>
      <w:ind w:left="283"/>
    </w:pPr>
    <w:rPr>
      <w:rFonts w:ascii="Times New Roman" w:hAnsi="Times New Roman"/>
      <w:sz w:val="24"/>
    </w:rPr>
  </w:style>
  <w:style w:type="character" w:customStyle="1" w:styleId="1ff1">
    <w:name w:val="Основной текст с отступом1"/>
    <w:basedOn w:val="10"/>
    <w:link w:val="1ff0"/>
    <w:rPr>
      <w:rFonts w:ascii="Times New Roman" w:hAnsi="Times New Roman"/>
      <w:color w:val="00000A"/>
      <w:sz w:val="24"/>
    </w:rPr>
  </w:style>
  <w:style w:type="paragraph" w:customStyle="1" w:styleId="ListLabel1">
    <w:name w:val="ListLabel 1"/>
    <w:link w:val="ListLabel16"/>
  </w:style>
  <w:style w:type="character" w:customStyle="1" w:styleId="ListLabel16">
    <w:name w:val="ListLabel 1"/>
    <w:link w:val="ListLabel1"/>
  </w:style>
  <w:style w:type="paragraph" w:customStyle="1" w:styleId="WW8Num62z2">
    <w:name w:val="WW8Num62z2"/>
    <w:link w:val="WW8Num62z20"/>
  </w:style>
  <w:style w:type="character" w:customStyle="1" w:styleId="WW8Num62z20">
    <w:name w:val="WW8Num62z2"/>
    <w:link w:val="WW8Num62z2"/>
  </w:style>
  <w:style w:type="paragraph" w:customStyle="1" w:styleId="30Snoska">
    <w:name w:val="30Snoska"/>
    <w:basedOn w:val="Standard"/>
    <w:link w:val="30Snoska0"/>
    <w:pPr>
      <w:widowControl/>
      <w:spacing w:line="180" w:lineRule="atLeast"/>
      <w:ind w:firstLine="709"/>
      <w:jc w:val="both"/>
    </w:pPr>
    <w:rPr>
      <w:rFonts w:ascii="PragmaticaC" w:hAnsi="PragmaticaC"/>
      <w:caps/>
      <w:sz w:val="16"/>
    </w:rPr>
  </w:style>
  <w:style w:type="character" w:customStyle="1" w:styleId="30Snoska0">
    <w:name w:val="30Snoska"/>
    <w:basedOn w:val="Standard0"/>
    <w:link w:val="30Snoska"/>
    <w:rPr>
      <w:rFonts w:ascii="PragmaticaC" w:hAnsi="PragmaticaC"/>
      <w:caps/>
      <w:sz w:val="16"/>
    </w:rPr>
  </w:style>
  <w:style w:type="paragraph" w:customStyle="1" w:styleId="WW8Num33z1">
    <w:name w:val="WW8Num33z1"/>
    <w:link w:val="WW8Num33z10"/>
    <w:rPr>
      <w:rFonts w:ascii="Courier New" w:hAnsi="Courier New"/>
    </w:rPr>
  </w:style>
  <w:style w:type="character" w:customStyle="1" w:styleId="WW8Num33z10">
    <w:name w:val="WW8Num33z1"/>
    <w:link w:val="WW8Num33z1"/>
    <w:rPr>
      <w:rFonts w:ascii="Courier New" w:hAnsi="Courier New"/>
    </w:rPr>
  </w:style>
  <w:style w:type="paragraph" w:customStyle="1" w:styleId="WW8Num37z2">
    <w:name w:val="WW8Num37z2"/>
    <w:link w:val="WW8Num37z20"/>
    <w:rPr>
      <w:rFonts w:ascii="Wingdings" w:hAnsi="Wingdings"/>
    </w:rPr>
  </w:style>
  <w:style w:type="character" w:customStyle="1" w:styleId="WW8Num37z20">
    <w:name w:val="WW8Num37z2"/>
    <w:link w:val="WW8Num37z2"/>
    <w:rPr>
      <w:rFonts w:ascii="Wingdings" w:hAnsi="Wingdings"/>
    </w:rPr>
  </w:style>
  <w:style w:type="paragraph" w:customStyle="1" w:styleId="FootnoteTextChar">
    <w:name w:val="Footnote Text Char"/>
    <w:link w:val="FootnoteTextChar0"/>
    <w:rPr>
      <w:rFonts w:ascii="Calibri" w:hAnsi="Calibri"/>
      <w:color w:val="00000A"/>
      <w:sz w:val="24"/>
    </w:rPr>
  </w:style>
  <w:style w:type="character" w:customStyle="1" w:styleId="FootnoteTextChar0">
    <w:name w:val="Footnote Text Char"/>
    <w:link w:val="FootnoteTextChar"/>
    <w:rPr>
      <w:rFonts w:ascii="Calibri" w:hAnsi="Calibri"/>
      <w:color w:val="00000A"/>
      <w:sz w:val="24"/>
    </w:rPr>
  </w:style>
  <w:style w:type="paragraph" w:customStyle="1" w:styleId="WW8Num84z2">
    <w:name w:val="WW8Num84z2"/>
    <w:link w:val="WW8Num84z20"/>
    <w:rPr>
      <w:rFonts w:ascii="Wingdings" w:hAnsi="Wingdings"/>
    </w:rPr>
  </w:style>
  <w:style w:type="character" w:customStyle="1" w:styleId="WW8Num84z20">
    <w:name w:val="WW8Num84z2"/>
    <w:link w:val="WW8Num84z2"/>
    <w:rPr>
      <w:rFonts w:ascii="Wingdings" w:hAnsi="Wingdings"/>
    </w:rPr>
  </w:style>
  <w:style w:type="paragraph" w:customStyle="1" w:styleId="WW8Num17z0">
    <w:name w:val="WW8Num17z0"/>
    <w:link w:val="WW8Num17z00"/>
    <w:rPr>
      <w:rFonts w:ascii="Symbol" w:hAnsi="Symbol"/>
      <w:sz w:val="28"/>
    </w:rPr>
  </w:style>
  <w:style w:type="character" w:customStyle="1" w:styleId="WW8Num17z00">
    <w:name w:val="WW8Num17z0"/>
    <w:link w:val="WW8Num17z0"/>
    <w:rPr>
      <w:rFonts w:ascii="Symbol" w:hAnsi="Symbol"/>
      <w:sz w:val="28"/>
    </w:rPr>
  </w:style>
  <w:style w:type="paragraph" w:customStyle="1" w:styleId="WW8Num17z2">
    <w:name w:val="WW8Num17z2"/>
    <w:link w:val="WW8Num17z20"/>
    <w:rPr>
      <w:rFonts w:ascii="Wingdings" w:hAnsi="Wingdings"/>
    </w:rPr>
  </w:style>
  <w:style w:type="character" w:customStyle="1" w:styleId="WW8Num17z20">
    <w:name w:val="WW8Num17z2"/>
    <w:link w:val="WW8Num17z2"/>
    <w:rPr>
      <w:rFonts w:ascii="Wingdings" w:hAnsi="Wingdings"/>
    </w:rPr>
  </w:style>
  <w:style w:type="paragraph" w:customStyle="1" w:styleId="WW8Num62z0">
    <w:name w:val="WW8Num62z0"/>
    <w:link w:val="WW8Num62z00"/>
    <w:rPr>
      <w:color w:val="44423F"/>
      <w:sz w:val="22"/>
    </w:rPr>
  </w:style>
  <w:style w:type="character" w:customStyle="1" w:styleId="WW8Num62z00">
    <w:name w:val="WW8Num62z0"/>
    <w:link w:val="WW8Num62z0"/>
    <w:rPr>
      <w:color w:val="44423F"/>
      <w:sz w:val="22"/>
    </w:rPr>
  </w:style>
  <w:style w:type="paragraph" w:customStyle="1" w:styleId="WW8Num52z1">
    <w:name w:val="WW8Num52z1"/>
    <w:link w:val="WW8Num52z10"/>
    <w:rPr>
      <w:rFonts w:ascii="Courier New" w:hAnsi="Courier New"/>
    </w:rPr>
  </w:style>
  <w:style w:type="character" w:customStyle="1" w:styleId="WW8Num52z10">
    <w:name w:val="WW8Num52z1"/>
    <w:link w:val="WW8Num52z1"/>
    <w:rPr>
      <w:rFonts w:ascii="Courier New" w:hAnsi="Courier New"/>
    </w:rPr>
  </w:style>
  <w:style w:type="paragraph" w:customStyle="1" w:styleId="WW8Num32z0">
    <w:name w:val="WW8Num32z0"/>
    <w:link w:val="WW8Num32z00"/>
  </w:style>
  <w:style w:type="character" w:customStyle="1" w:styleId="WW8Num32z00">
    <w:name w:val="WW8Num32z0"/>
    <w:link w:val="WW8Num32z0"/>
  </w:style>
  <w:style w:type="paragraph" w:customStyle="1" w:styleId="WW8Num31z0">
    <w:name w:val="WW8Num31z0"/>
    <w:link w:val="WW8Num31z00"/>
    <w:rPr>
      <w:rFonts w:ascii="Symbol" w:hAnsi="Symbol"/>
      <w:sz w:val="28"/>
    </w:rPr>
  </w:style>
  <w:style w:type="character" w:customStyle="1" w:styleId="WW8Num31z00">
    <w:name w:val="WW8Num31z0"/>
    <w:link w:val="WW8Num31z0"/>
    <w:rPr>
      <w:rFonts w:ascii="Symbol" w:hAnsi="Symbol"/>
      <w:sz w:val="28"/>
    </w:rPr>
  </w:style>
  <w:style w:type="paragraph" w:customStyle="1" w:styleId="HeaderChar">
    <w:name w:val="Header Char"/>
    <w:link w:val="HeaderChar0"/>
    <w:rPr>
      <w:rFonts w:ascii="Calibri" w:hAnsi="Calibri"/>
    </w:rPr>
  </w:style>
  <w:style w:type="character" w:customStyle="1" w:styleId="HeaderChar0">
    <w:name w:val="Header Char"/>
    <w:link w:val="HeaderChar"/>
    <w:rPr>
      <w:rFonts w:ascii="Calibri" w:hAnsi="Calibri"/>
    </w:rPr>
  </w:style>
  <w:style w:type="paragraph" w:customStyle="1" w:styleId="WW-3">
    <w:name w:val="WW-Символы концевой сноски"/>
    <w:link w:val="WW-4"/>
  </w:style>
  <w:style w:type="character" w:customStyle="1" w:styleId="WW-4">
    <w:name w:val="WW-Символы концевой сноски"/>
    <w:link w:val="WW-3"/>
  </w:style>
  <w:style w:type="paragraph" w:customStyle="1" w:styleId="WW8Num59z0">
    <w:name w:val="WW8Num59z0"/>
    <w:link w:val="WW8Num59z00"/>
    <w:rPr>
      <w:rFonts w:ascii="Symbol" w:hAnsi="Symbol"/>
    </w:rPr>
  </w:style>
  <w:style w:type="character" w:customStyle="1" w:styleId="WW8Num59z00">
    <w:name w:val="WW8Num59z0"/>
    <w:link w:val="WW8Num59z0"/>
    <w:rPr>
      <w:rFonts w:ascii="Symbol" w:hAnsi="Symbol"/>
    </w:rPr>
  </w:style>
  <w:style w:type="paragraph" w:customStyle="1" w:styleId="WW8Num73z1">
    <w:name w:val="WW8Num73z1"/>
    <w:link w:val="WW8Num73z10"/>
    <w:rPr>
      <w:rFonts w:ascii="Courier New" w:hAnsi="Courier New"/>
    </w:rPr>
  </w:style>
  <w:style w:type="character" w:customStyle="1" w:styleId="WW8Num73z10">
    <w:name w:val="WW8Num73z1"/>
    <w:link w:val="WW8Num73z1"/>
    <w:rPr>
      <w:rFonts w:ascii="Courier New" w:hAnsi="Courier New"/>
    </w:rPr>
  </w:style>
  <w:style w:type="paragraph" w:customStyle="1" w:styleId="WW8Num78z1">
    <w:name w:val="WW8Num78z1"/>
    <w:link w:val="WW8Num78z10"/>
    <w:rPr>
      <w:rFonts w:ascii="Courier New" w:hAnsi="Courier New"/>
    </w:rPr>
  </w:style>
  <w:style w:type="character" w:customStyle="1" w:styleId="WW8Num78z10">
    <w:name w:val="WW8Num78z1"/>
    <w:link w:val="WW8Num78z1"/>
    <w:rPr>
      <w:rFonts w:ascii="Courier New" w:hAnsi="Courier New"/>
    </w:rPr>
  </w:style>
  <w:style w:type="paragraph" w:customStyle="1" w:styleId="s12">
    <w:name w:val="s12"/>
    <w:link w:val="s120"/>
  </w:style>
  <w:style w:type="character" w:customStyle="1" w:styleId="s120">
    <w:name w:val="s12"/>
    <w:link w:val="s12"/>
  </w:style>
  <w:style w:type="paragraph" w:customStyle="1" w:styleId="1423">
    <w:name w:val="Основной текст (14)23"/>
    <w:link w:val="14230"/>
  </w:style>
  <w:style w:type="character" w:customStyle="1" w:styleId="14230">
    <w:name w:val="Основной текст (14)23"/>
    <w:link w:val="1423"/>
  </w:style>
  <w:style w:type="paragraph" w:styleId="aff9">
    <w:name w:val="Body Text"/>
    <w:basedOn w:val="a"/>
    <w:link w:val="affa"/>
    <w:pPr>
      <w:spacing w:after="120"/>
    </w:pPr>
  </w:style>
  <w:style w:type="character" w:customStyle="1" w:styleId="affa">
    <w:name w:val="Основной текст Знак"/>
    <w:basedOn w:val="10"/>
    <w:link w:val="aff9"/>
    <w:rPr>
      <w:rFonts w:ascii="Calibri" w:hAnsi="Calibri"/>
      <w:color w:val="00000A"/>
      <w:sz w:val="22"/>
    </w:rPr>
  </w:style>
  <w:style w:type="paragraph" w:customStyle="1" w:styleId="EndnoteTextChar13">
    <w:name w:val="Endnote Text Char13"/>
    <w:link w:val="EndnoteTextChar130"/>
    <w:rPr>
      <w:color w:val="00000A"/>
    </w:rPr>
  </w:style>
  <w:style w:type="character" w:customStyle="1" w:styleId="EndnoteTextChar130">
    <w:name w:val="Endnote Text Char13"/>
    <w:link w:val="EndnoteTextChar13"/>
    <w:rPr>
      <w:color w:val="00000A"/>
    </w:rPr>
  </w:style>
  <w:style w:type="character" w:customStyle="1" w:styleId="50">
    <w:name w:val="Заголовок 5 Знак"/>
    <w:link w:val="5"/>
    <w:rPr>
      <w:rFonts w:ascii="XO Thames" w:hAnsi="XO Thames"/>
      <w:b/>
      <w:sz w:val="22"/>
    </w:rPr>
  </w:style>
  <w:style w:type="paragraph" w:customStyle="1" w:styleId="WW8Num89z0">
    <w:name w:val="WW8Num89z0"/>
    <w:link w:val="WW8Num89z00"/>
    <w:rPr>
      <w:rFonts w:ascii="Symbol" w:hAnsi="Symbol"/>
    </w:rPr>
  </w:style>
  <w:style w:type="character" w:customStyle="1" w:styleId="WW8Num89z00">
    <w:name w:val="WW8Num89z0"/>
    <w:link w:val="WW8Num89z0"/>
    <w:rPr>
      <w:rFonts w:ascii="Symbol" w:hAnsi="Symbol"/>
    </w:rPr>
  </w:style>
  <w:style w:type="paragraph" w:customStyle="1" w:styleId="WW8Num21z1">
    <w:name w:val="WW8Num21z1"/>
    <w:link w:val="WW8Num21z10"/>
    <w:rPr>
      <w:rFonts w:ascii="Courier New" w:hAnsi="Courier New"/>
    </w:rPr>
  </w:style>
  <w:style w:type="character" w:customStyle="1" w:styleId="WW8Num21z10">
    <w:name w:val="WW8Num21z1"/>
    <w:link w:val="WW8Num21z1"/>
    <w:rPr>
      <w:rFonts w:ascii="Courier New" w:hAnsi="Courier New"/>
    </w:rPr>
  </w:style>
  <w:style w:type="paragraph" w:customStyle="1" w:styleId="WW8Num22z0">
    <w:name w:val="WW8Num22z0"/>
    <w:link w:val="WW8Num22z00"/>
  </w:style>
  <w:style w:type="character" w:customStyle="1" w:styleId="WW8Num22z00">
    <w:name w:val="WW8Num22z0"/>
    <w:link w:val="WW8Num22z0"/>
  </w:style>
  <w:style w:type="paragraph" w:customStyle="1" w:styleId="WW8Num26z0">
    <w:name w:val="WW8Num26z0"/>
    <w:link w:val="WW8Num26z00"/>
    <w:rPr>
      <w:rFonts w:ascii="Symbol" w:hAnsi="Symbol"/>
      <w:sz w:val="28"/>
    </w:rPr>
  </w:style>
  <w:style w:type="character" w:customStyle="1" w:styleId="WW8Num26z00">
    <w:name w:val="WW8Num26z0"/>
    <w:link w:val="WW8Num26z0"/>
    <w:rPr>
      <w:rFonts w:ascii="Symbol" w:hAnsi="Symbol"/>
      <w:sz w:val="28"/>
    </w:rPr>
  </w:style>
  <w:style w:type="paragraph" w:styleId="affb">
    <w:name w:val="footer"/>
    <w:basedOn w:val="a"/>
    <w:link w:val="affc"/>
    <w:pPr>
      <w:tabs>
        <w:tab w:val="center" w:pos="4677"/>
        <w:tab w:val="right" w:pos="9355"/>
      </w:tabs>
    </w:pPr>
  </w:style>
  <w:style w:type="character" w:customStyle="1" w:styleId="affc">
    <w:name w:val="Нижний колонтитул Знак"/>
    <w:basedOn w:val="10"/>
    <w:link w:val="affb"/>
    <w:rPr>
      <w:rFonts w:ascii="Calibri" w:hAnsi="Calibri"/>
      <w:color w:val="00000A"/>
      <w:sz w:val="22"/>
    </w:rPr>
  </w:style>
  <w:style w:type="paragraph" w:customStyle="1" w:styleId="1ff2">
    <w:name w:val="Название1"/>
    <w:basedOn w:val="a"/>
    <w:link w:val="1ff3"/>
    <w:pPr>
      <w:spacing w:before="120" w:after="120"/>
    </w:pPr>
    <w:rPr>
      <w:i/>
      <w:sz w:val="24"/>
    </w:rPr>
  </w:style>
  <w:style w:type="character" w:customStyle="1" w:styleId="1ff3">
    <w:name w:val="Название1"/>
    <w:basedOn w:val="10"/>
    <w:link w:val="1ff2"/>
    <w:rPr>
      <w:rFonts w:ascii="Calibri" w:hAnsi="Calibri"/>
      <w:i/>
      <w:color w:val="00000A"/>
      <w:sz w:val="24"/>
    </w:rPr>
  </w:style>
  <w:style w:type="paragraph" w:customStyle="1" w:styleId="WW8Num56z2">
    <w:name w:val="WW8Num56z2"/>
    <w:link w:val="WW8Num56z20"/>
    <w:rPr>
      <w:rFonts w:ascii="Wingdings" w:hAnsi="Wingdings"/>
    </w:rPr>
  </w:style>
  <w:style w:type="character" w:customStyle="1" w:styleId="WW8Num56z20">
    <w:name w:val="WW8Num56z2"/>
    <w:link w:val="WW8Num56z2"/>
    <w:rPr>
      <w:rFonts w:ascii="Wingdings" w:hAnsi="Wingdings"/>
    </w:rPr>
  </w:style>
  <w:style w:type="paragraph" w:customStyle="1" w:styleId="WW8Num16z0">
    <w:name w:val="WW8Num16z0"/>
    <w:link w:val="WW8Num16z00"/>
    <w:rPr>
      <w:rFonts w:ascii="Symbol" w:hAnsi="Symbol"/>
    </w:rPr>
  </w:style>
  <w:style w:type="character" w:customStyle="1" w:styleId="WW8Num16z00">
    <w:name w:val="WW8Num16z0"/>
    <w:link w:val="WW8Num16z0"/>
    <w:rPr>
      <w:rFonts w:ascii="Symbol" w:hAnsi="Symbol"/>
    </w:rPr>
  </w:style>
  <w:style w:type="paragraph" w:customStyle="1" w:styleId="WW8Num80z1">
    <w:name w:val="WW8Num80z1"/>
    <w:link w:val="WW8Num80z10"/>
    <w:rPr>
      <w:rFonts w:ascii="Courier New" w:hAnsi="Courier New"/>
    </w:rPr>
  </w:style>
  <w:style w:type="character" w:customStyle="1" w:styleId="WW8Num80z10">
    <w:name w:val="WW8Num80z1"/>
    <w:link w:val="WW8Num80z1"/>
    <w:rPr>
      <w:rFonts w:ascii="Courier New" w:hAnsi="Courier New"/>
    </w:rPr>
  </w:style>
  <w:style w:type="paragraph" w:customStyle="1" w:styleId="1ff4">
    <w:name w:val="Строгий1"/>
    <w:basedOn w:val="15"/>
    <w:link w:val="1ff5"/>
    <w:rPr>
      <w:b/>
    </w:rPr>
  </w:style>
  <w:style w:type="character" w:customStyle="1" w:styleId="1ff5">
    <w:name w:val="Строгий1"/>
    <w:basedOn w:val="17"/>
    <w:link w:val="1ff4"/>
    <w:rPr>
      <w:b/>
    </w:rPr>
  </w:style>
  <w:style w:type="paragraph" w:customStyle="1" w:styleId="affd">
    <w:name w:val="Абзац"/>
    <w:basedOn w:val="a"/>
    <w:link w:val="affe"/>
    <w:pPr>
      <w:spacing w:after="0" w:line="312" w:lineRule="auto"/>
      <w:ind w:firstLine="567"/>
      <w:jc w:val="both"/>
    </w:pPr>
    <w:rPr>
      <w:rFonts w:ascii="Times New Roman" w:hAnsi="Times New Roman"/>
      <w:color w:val="000000"/>
      <w:sz w:val="24"/>
    </w:rPr>
  </w:style>
  <w:style w:type="character" w:customStyle="1" w:styleId="affe">
    <w:name w:val="Абзац"/>
    <w:basedOn w:val="10"/>
    <w:link w:val="affd"/>
    <w:rPr>
      <w:rFonts w:ascii="Times New Roman" w:hAnsi="Times New Roman"/>
      <w:color w:val="000000"/>
      <w:sz w:val="24"/>
    </w:rPr>
  </w:style>
  <w:style w:type="paragraph" w:customStyle="1" w:styleId="afff">
    <w:name w:val="Основной текст + Курсив"/>
    <w:link w:val="afff0"/>
    <w:rPr>
      <w:i/>
      <w:sz w:val="17"/>
      <w:highlight w:val="white"/>
    </w:rPr>
  </w:style>
  <w:style w:type="character" w:customStyle="1" w:styleId="afff0">
    <w:name w:val="Основной текст + Курсив"/>
    <w:link w:val="afff"/>
    <w:rPr>
      <w:i/>
      <w:sz w:val="17"/>
      <w:highlight w:val="white"/>
    </w:rPr>
  </w:style>
  <w:style w:type="paragraph" w:customStyle="1" w:styleId="WW8Num28z0">
    <w:name w:val="WW8Num28z0"/>
    <w:link w:val="WW8Num28z00"/>
    <w:rPr>
      <w:rFonts w:ascii="Symbol" w:hAnsi="Symbol"/>
    </w:rPr>
  </w:style>
  <w:style w:type="character" w:customStyle="1" w:styleId="WW8Num28z00">
    <w:name w:val="WW8Num28z0"/>
    <w:link w:val="WW8Num28z0"/>
    <w:rPr>
      <w:rFonts w:ascii="Symbol" w:hAnsi="Symbol"/>
    </w:rPr>
  </w:style>
  <w:style w:type="paragraph" w:customStyle="1" w:styleId="WW8Num54z1">
    <w:name w:val="WW8Num54z1"/>
    <w:link w:val="WW8Num54z10"/>
    <w:rPr>
      <w:rFonts w:ascii="Courier New" w:hAnsi="Courier New"/>
    </w:rPr>
  </w:style>
  <w:style w:type="character" w:customStyle="1" w:styleId="WW8Num54z10">
    <w:name w:val="WW8Num54z1"/>
    <w:link w:val="WW8Num54z1"/>
    <w:rPr>
      <w:rFonts w:ascii="Courier New" w:hAnsi="Courier New"/>
    </w:rPr>
  </w:style>
  <w:style w:type="paragraph" w:customStyle="1" w:styleId="WW8Num62z7">
    <w:name w:val="WW8Num62z7"/>
    <w:link w:val="WW8Num62z70"/>
  </w:style>
  <w:style w:type="character" w:customStyle="1" w:styleId="WW8Num62z70">
    <w:name w:val="WW8Num62z7"/>
    <w:link w:val="WW8Num62z7"/>
  </w:style>
  <w:style w:type="paragraph" w:customStyle="1" w:styleId="WW8Num87z2">
    <w:name w:val="WW8Num87z2"/>
    <w:link w:val="WW8Num87z20"/>
    <w:rPr>
      <w:rFonts w:ascii="Wingdings" w:hAnsi="Wingdings"/>
    </w:rPr>
  </w:style>
  <w:style w:type="character" w:customStyle="1" w:styleId="WW8Num87z20">
    <w:name w:val="WW8Num87z2"/>
    <w:link w:val="WW8Num87z2"/>
    <w:rPr>
      <w:rFonts w:ascii="Wingdings" w:hAnsi="Wingdings"/>
    </w:rPr>
  </w:style>
  <w:style w:type="paragraph" w:customStyle="1" w:styleId="WW8Num63z1">
    <w:name w:val="WW8Num63z1"/>
    <w:link w:val="WW8Num63z10"/>
    <w:rPr>
      <w:rFonts w:ascii="Courier New" w:hAnsi="Courier New"/>
    </w:rPr>
  </w:style>
  <w:style w:type="character" w:customStyle="1" w:styleId="WW8Num63z10">
    <w:name w:val="WW8Num63z1"/>
    <w:link w:val="WW8Num63z1"/>
    <w:rPr>
      <w:rFonts w:ascii="Courier New" w:hAnsi="Courier New"/>
    </w:rPr>
  </w:style>
  <w:style w:type="paragraph" w:customStyle="1" w:styleId="EndnoteTextChar15">
    <w:name w:val="Endnote Text Char15"/>
    <w:link w:val="EndnoteTextChar150"/>
    <w:rPr>
      <w:color w:val="00000A"/>
    </w:rPr>
  </w:style>
  <w:style w:type="character" w:customStyle="1" w:styleId="EndnoteTextChar150">
    <w:name w:val="Endnote Text Char15"/>
    <w:link w:val="EndnoteTextChar15"/>
    <w:rPr>
      <w:color w:val="00000A"/>
    </w:rPr>
  </w:style>
  <w:style w:type="character" w:customStyle="1" w:styleId="11">
    <w:name w:val="Заголовок 1 Знак"/>
    <w:basedOn w:val="10"/>
    <w:link w:val="1"/>
    <w:rPr>
      <w:rFonts w:ascii="Cambria" w:hAnsi="Cambria"/>
      <w:b/>
      <w:color w:val="00000A"/>
      <w:sz w:val="32"/>
    </w:rPr>
  </w:style>
  <w:style w:type="paragraph" w:customStyle="1" w:styleId="ListLabel5">
    <w:name w:val="ListLabel 5"/>
    <w:link w:val="ListLabel50"/>
  </w:style>
  <w:style w:type="character" w:customStyle="1" w:styleId="ListLabel50">
    <w:name w:val="ListLabel 5"/>
    <w:link w:val="ListLabel5"/>
  </w:style>
  <w:style w:type="paragraph" w:customStyle="1" w:styleId="s13">
    <w:name w:val="s13"/>
    <w:link w:val="s130"/>
  </w:style>
  <w:style w:type="character" w:customStyle="1" w:styleId="s130">
    <w:name w:val="s13"/>
    <w:link w:val="s13"/>
  </w:style>
  <w:style w:type="paragraph" w:customStyle="1" w:styleId="1ff6">
    <w:name w:val="Знак концевой сноски1"/>
    <w:basedOn w:val="15"/>
    <w:link w:val="1ff7"/>
    <w:rPr>
      <w:vertAlign w:val="superscript"/>
    </w:rPr>
  </w:style>
  <w:style w:type="character" w:customStyle="1" w:styleId="1ff7">
    <w:name w:val="Знак концевой сноски1"/>
    <w:basedOn w:val="17"/>
    <w:link w:val="1ff6"/>
    <w:rPr>
      <w:vertAlign w:val="superscript"/>
    </w:rPr>
  </w:style>
  <w:style w:type="paragraph" w:customStyle="1" w:styleId="WW8Num78z2">
    <w:name w:val="WW8Num78z2"/>
    <w:link w:val="WW8Num78z20"/>
    <w:rPr>
      <w:rFonts w:ascii="Wingdings" w:hAnsi="Wingdings"/>
    </w:rPr>
  </w:style>
  <w:style w:type="character" w:customStyle="1" w:styleId="WW8Num78z20">
    <w:name w:val="WW8Num78z2"/>
    <w:link w:val="WW8Num78z2"/>
    <w:rPr>
      <w:rFonts w:ascii="Wingdings" w:hAnsi="Wingdings"/>
    </w:rPr>
  </w:style>
  <w:style w:type="paragraph" w:customStyle="1" w:styleId="BalloonTextChar1">
    <w:name w:val="Balloon Text Char1"/>
    <w:link w:val="BalloonTextChar10"/>
    <w:rPr>
      <w:color w:val="00000A"/>
      <w:sz w:val="2"/>
    </w:rPr>
  </w:style>
  <w:style w:type="character" w:customStyle="1" w:styleId="BalloonTextChar10">
    <w:name w:val="Balloon Text Char1"/>
    <w:link w:val="BalloonTextChar1"/>
    <w:rPr>
      <w:color w:val="00000A"/>
      <w:sz w:val="2"/>
    </w:rPr>
  </w:style>
  <w:style w:type="paragraph" w:customStyle="1" w:styleId="WW8Num82z1">
    <w:name w:val="WW8Num82z1"/>
    <w:link w:val="WW8Num82z10"/>
    <w:rPr>
      <w:rFonts w:ascii="Courier New" w:hAnsi="Courier New"/>
    </w:rPr>
  </w:style>
  <w:style w:type="character" w:customStyle="1" w:styleId="WW8Num82z10">
    <w:name w:val="WW8Num82z1"/>
    <w:link w:val="WW8Num82z1"/>
    <w:rPr>
      <w:rFonts w:ascii="Courier New" w:hAnsi="Courier New"/>
    </w:rPr>
  </w:style>
  <w:style w:type="paragraph" w:customStyle="1" w:styleId="WW8Num41z0">
    <w:name w:val="WW8Num41z0"/>
    <w:link w:val="WW8Num41z00"/>
  </w:style>
  <w:style w:type="character" w:customStyle="1" w:styleId="WW8Num41z00">
    <w:name w:val="WW8Num41z0"/>
    <w:link w:val="WW8Num41z0"/>
  </w:style>
  <w:style w:type="paragraph" w:customStyle="1" w:styleId="WW8Num57z0">
    <w:name w:val="WW8Num57z0"/>
    <w:link w:val="WW8Num57z00"/>
    <w:rPr>
      <w:rFonts w:ascii="Symbol" w:hAnsi="Symbol"/>
    </w:rPr>
  </w:style>
  <w:style w:type="character" w:customStyle="1" w:styleId="WW8Num57z00">
    <w:name w:val="WW8Num57z0"/>
    <w:link w:val="WW8Num57z0"/>
    <w:rPr>
      <w:rFonts w:ascii="Symbol" w:hAnsi="Symbol"/>
    </w:rPr>
  </w:style>
  <w:style w:type="paragraph" w:customStyle="1" w:styleId="WW8Num11z0">
    <w:name w:val="WW8Num11z0"/>
    <w:link w:val="WW8Num11z00"/>
    <w:rPr>
      <w:rFonts w:ascii="Symbol" w:hAnsi="Symbol"/>
    </w:rPr>
  </w:style>
  <w:style w:type="character" w:customStyle="1" w:styleId="WW8Num11z00">
    <w:name w:val="WW8Num11z0"/>
    <w:link w:val="WW8Num11z0"/>
    <w:rPr>
      <w:rFonts w:ascii="Symbol" w:hAnsi="Symbol"/>
    </w:rPr>
  </w:style>
  <w:style w:type="paragraph" w:customStyle="1" w:styleId="WW8Num20z1">
    <w:name w:val="WW8Num20z1"/>
    <w:link w:val="WW8Num20z10"/>
    <w:rPr>
      <w:rFonts w:ascii="Courier New" w:hAnsi="Courier New"/>
    </w:rPr>
  </w:style>
  <w:style w:type="character" w:customStyle="1" w:styleId="WW8Num20z10">
    <w:name w:val="WW8Num20z1"/>
    <w:link w:val="WW8Num20z1"/>
    <w:rPr>
      <w:rFonts w:ascii="Courier New" w:hAnsi="Courier New"/>
    </w:rPr>
  </w:style>
  <w:style w:type="paragraph" w:customStyle="1" w:styleId="WW8Num2z0">
    <w:name w:val="WW8Num2z0"/>
    <w:link w:val="WW8Num2z00"/>
  </w:style>
  <w:style w:type="character" w:customStyle="1" w:styleId="WW8Num2z00">
    <w:name w:val="WW8Num2z0"/>
    <w:link w:val="WW8Num2z0"/>
  </w:style>
  <w:style w:type="paragraph" w:customStyle="1" w:styleId="afff1">
    <w:name w:val="Таблица"/>
    <w:basedOn w:val="ae"/>
    <w:link w:val="afff2"/>
    <w:pPr>
      <w:tabs>
        <w:tab w:val="left" w:pos="4500"/>
        <w:tab w:val="left" w:pos="9180"/>
        <w:tab w:val="left" w:pos="9360"/>
      </w:tabs>
      <w:spacing w:line="194" w:lineRule="atLeast"/>
      <w:ind w:firstLine="0"/>
      <w:jc w:val="left"/>
    </w:pPr>
    <w:rPr>
      <w:sz w:val="19"/>
    </w:rPr>
  </w:style>
  <w:style w:type="character" w:customStyle="1" w:styleId="afff2">
    <w:name w:val="Таблица"/>
    <w:basedOn w:val="af0"/>
    <w:link w:val="afff1"/>
    <w:rPr>
      <w:rFonts w:ascii="NewtonCSanPin" w:hAnsi="NewtonCSanPin"/>
      <w:color w:val="000000"/>
      <w:sz w:val="19"/>
    </w:rPr>
  </w:style>
  <w:style w:type="paragraph" w:customStyle="1" w:styleId="WW8Num54z0">
    <w:name w:val="WW8Num54z0"/>
    <w:link w:val="WW8Num54z00"/>
    <w:rPr>
      <w:rFonts w:ascii="Symbol" w:hAnsi="Symbol"/>
    </w:rPr>
  </w:style>
  <w:style w:type="character" w:customStyle="1" w:styleId="WW8Num54z00">
    <w:name w:val="WW8Num54z0"/>
    <w:link w:val="WW8Num54z0"/>
    <w:rPr>
      <w:rFonts w:ascii="Symbol" w:hAnsi="Symbol"/>
    </w:rPr>
  </w:style>
  <w:style w:type="paragraph" w:customStyle="1" w:styleId="WW8Num11z1">
    <w:name w:val="WW8Num11z1"/>
    <w:link w:val="WW8Num11z10"/>
    <w:rPr>
      <w:rFonts w:ascii="Courier New" w:hAnsi="Courier New"/>
    </w:rPr>
  </w:style>
  <w:style w:type="character" w:customStyle="1" w:styleId="WW8Num11z10">
    <w:name w:val="WW8Num11z1"/>
    <w:link w:val="WW8Num11z1"/>
    <w:rPr>
      <w:rFonts w:ascii="Courier New" w:hAnsi="Courier New"/>
    </w:rPr>
  </w:style>
  <w:style w:type="paragraph" w:customStyle="1" w:styleId="WW8Num85z0">
    <w:name w:val="WW8Num85z0"/>
    <w:link w:val="WW8Num85z00"/>
    <w:rPr>
      <w:rFonts w:ascii="Symbol" w:hAnsi="Symbol"/>
    </w:rPr>
  </w:style>
  <w:style w:type="character" w:customStyle="1" w:styleId="WW8Num85z00">
    <w:name w:val="WW8Num85z0"/>
    <w:link w:val="WW8Num85z0"/>
    <w:rPr>
      <w:rFonts w:ascii="Symbol" w:hAnsi="Symbol"/>
    </w:rPr>
  </w:style>
  <w:style w:type="paragraph" w:customStyle="1" w:styleId="WW8Num60z0">
    <w:name w:val="WW8Num60z0"/>
    <w:link w:val="WW8Num60z00"/>
    <w:rPr>
      <w:rFonts w:ascii="Symbol" w:hAnsi="Symbol"/>
    </w:rPr>
  </w:style>
  <w:style w:type="character" w:customStyle="1" w:styleId="WW8Num60z00">
    <w:name w:val="WW8Num60z0"/>
    <w:link w:val="WW8Num60z0"/>
    <w:rPr>
      <w:rFonts w:ascii="Symbol" w:hAnsi="Symbol"/>
    </w:rPr>
  </w:style>
  <w:style w:type="paragraph" w:customStyle="1" w:styleId="afff3">
    <w:name w:val="Осн_текст"/>
    <w:basedOn w:val="a"/>
    <w:link w:val="afff4"/>
    <w:pPr>
      <w:spacing w:after="0" w:line="360" w:lineRule="auto"/>
      <w:ind w:firstLine="737"/>
      <w:jc w:val="both"/>
    </w:pPr>
    <w:rPr>
      <w:rFonts w:ascii="Courier New" w:hAnsi="Courier New"/>
      <w:color w:val="000000"/>
      <w:spacing w:val="-14"/>
      <w:sz w:val="28"/>
    </w:rPr>
  </w:style>
  <w:style w:type="character" w:customStyle="1" w:styleId="afff4">
    <w:name w:val="Осн_текст"/>
    <w:basedOn w:val="10"/>
    <w:link w:val="afff3"/>
    <w:rPr>
      <w:rFonts w:ascii="Courier New" w:hAnsi="Courier New"/>
      <w:color w:val="000000"/>
      <w:spacing w:val="-14"/>
      <w:sz w:val="28"/>
    </w:rPr>
  </w:style>
  <w:style w:type="paragraph" w:customStyle="1" w:styleId="WW8Num64z0">
    <w:name w:val="WW8Num64z0"/>
    <w:link w:val="WW8Num64z00"/>
    <w:rPr>
      <w:rFonts w:ascii="Symbol" w:hAnsi="Symbol"/>
    </w:rPr>
  </w:style>
  <w:style w:type="character" w:customStyle="1" w:styleId="WW8Num64z00">
    <w:name w:val="WW8Num64z0"/>
    <w:link w:val="WW8Num64z0"/>
    <w:rPr>
      <w:rFonts w:ascii="Symbol" w:hAnsi="Symbol"/>
    </w:rPr>
  </w:style>
  <w:style w:type="paragraph" w:customStyle="1" w:styleId="afff5">
    <w:name w:val="Символы концевой сноски"/>
    <w:link w:val="afff6"/>
  </w:style>
  <w:style w:type="character" w:customStyle="1" w:styleId="afff6">
    <w:name w:val="Символы концевой сноски"/>
    <w:link w:val="afff5"/>
  </w:style>
  <w:style w:type="paragraph" w:customStyle="1" w:styleId="WW8Num86z0">
    <w:name w:val="WW8Num86z0"/>
    <w:link w:val="WW8Num86z00"/>
    <w:rPr>
      <w:rFonts w:ascii="Symbol" w:hAnsi="Symbol"/>
    </w:rPr>
  </w:style>
  <w:style w:type="character" w:customStyle="1" w:styleId="WW8Num86z00">
    <w:name w:val="WW8Num86z0"/>
    <w:link w:val="WW8Num86z0"/>
    <w:rPr>
      <w:rFonts w:ascii="Symbol" w:hAnsi="Symbol"/>
    </w:rPr>
  </w:style>
  <w:style w:type="paragraph" w:customStyle="1" w:styleId="WW8Num69z0">
    <w:name w:val="WW8Num69z0"/>
    <w:link w:val="WW8Num69z00"/>
    <w:rPr>
      <w:rFonts w:ascii="Symbol" w:hAnsi="Symbol"/>
    </w:rPr>
  </w:style>
  <w:style w:type="character" w:customStyle="1" w:styleId="WW8Num69z00">
    <w:name w:val="WW8Num69z0"/>
    <w:link w:val="WW8Num69z0"/>
    <w:rPr>
      <w:rFonts w:ascii="Symbol" w:hAnsi="Symbol"/>
    </w:rPr>
  </w:style>
  <w:style w:type="paragraph" w:customStyle="1" w:styleId="WW8Num20z0">
    <w:name w:val="WW8Num20z0"/>
    <w:link w:val="WW8Num20z00"/>
    <w:rPr>
      <w:rFonts w:ascii="Symbol" w:hAnsi="Symbol"/>
    </w:rPr>
  </w:style>
  <w:style w:type="character" w:customStyle="1" w:styleId="WW8Num20z00">
    <w:name w:val="WW8Num20z0"/>
    <w:link w:val="WW8Num20z0"/>
    <w:rPr>
      <w:rFonts w:ascii="Symbol" w:hAnsi="Symbol"/>
    </w:rPr>
  </w:style>
  <w:style w:type="paragraph" w:customStyle="1" w:styleId="WW8Num40z2">
    <w:name w:val="WW8Num40z2"/>
    <w:link w:val="WW8Num40z20"/>
    <w:rPr>
      <w:rFonts w:ascii="Wingdings" w:hAnsi="Wingdings"/>
    </w:rPr>
  </w:style>
  <w:style w:type="character" w:customStyle="1" w:styleId="WW8Num40z20">
    <w:name w:val="WW8Num40z2"/>
    <w:link w:val="WW8Num40z2"/>
    <w:rPr>
      <w:rFonts w:ascii="Wingdings" w:hAnsi="Wingdings"/>
    </w:rPr>
  </w:style>
  <w:style w:type="paragraph" w:customStyle="1" w:styleId="WW8Num56z1">
    <w:name w:val="WW8Num56z1"/>
    <w:link w:val="WW8Num56z10"/>
    <w:rPr>
      <w:rFonts w:ascii="Courier New" w:hAnsi="Courier New"/>
    </w:rPr>
  </w:style>
  <w:style w:type="character" w:customStyle="1" w:styleId="WW8Num56z10">
    <w:name w:val="WW8Num56z1"/>
    <w:link w:val="WW8Num56z1"/>
    <w:rPr>
      <w:rFonts w:ascii="Courier New" w:hAnsi="Courier New"/>
    </w:rPr>
  </w:style>
  <w:style w:type="paragraph" w:customStyle="1" w:styleId="6pt">
    <w:name w:val="Основной текст + Интервал 6 pt"/>
    <w:link w:val="6pt0"/>
    <w:rPr>
      <w:spacing w:val="120"/>
      <w:sz w:val="17"/>
      <w:highlight w:val="white"/>
    </w:rPr>
  </w:style>
  <w:style w:type="character" w:customStyle="1" w:styleId="6pt0">
    <w:name w:val="Основной текст + Интервал 6 pt"/>
    <w:link w:val="6pt"/>
    <w:rPr>
      <w:spacing w:val="120"/>
      <w:sz w:val="17"/>
      <w:highlight w:val="white"/>
    </w:rPr>
  </w:style>
  <w:style w:type="paragraph" w:customStyle="1" w:styleId="WW8Num10z2">
    <w:name w:val="WW8Num10z2"/>
    <w:link w:val="WW8Num10z20"/>
    <w:rPr>
      <w:rFonts w:ascii="Wingdings" w:hAnsi="Wingdings"/>
    </w:rPr>
  </w:style>
  <w:style w:type="character" w:customStyle="1" w:styleId="WW8Num10z20">
    <w:name w:val="WW8Num10z2"/>
    <w:link w:val="WW8Num10z2"/>
    <w:rPr>
      <w:rFonts w:ascii="Wingdings" w:hAnsi="Wingdings"/>
    </w:rPr>
  </w:style>
  <w:style w:type="paragraph" w:customStyle="1" w:styleId="EndnoteTextChar11">
    <w:name w:val="Endnote Text Char11"/>
    <w:link w:val="EndnoteTextChar110"/>
    <w:rPr>
      <w:color w:val="00000A"/>
    </w:rPr>
  </w:style>
  <w:style w:type="character" w:customStyle="1" w:styleId="EndnoteTextChar110">
    <w:name w:val="Endnote Text Char11"/>
    <w:link w:val="EndnoteTextChar11"/>
    <w:rPr>
      <w:color w:val="00000A"/>
    </w:rPr>
  </w:style>
  <w:style w:type="paragraph" w:customStyle="1" w:styleId="37">
    <w:name w:val="Гиперссылка3"/>
    <w:link w:val="afff7"/>
    <w:rPr>
      <w:color w:val="0000FF"/>
      <w:u w:val="single"/>
    </w:rPr>
  </w:style>
  <w:style w:type="character" w:styleId="afff7">
    <w:name w:val="Hyperlink"/>
    <w:link w:val="37"/>
    <w:rPr>
      <w:color w:val="0000FF"/>
      <w:u w:val="single"/>
    </w:rPr>
  </w:style>
  <w:style w:type="paragraph" w:customStyle="1" w:styleId="Footnote">
    <w:name w:val="Footnote"/>
    <w:basedOn w:val="a"/>
    <w:link w:val="Footnote0"/>
    <w:pPr>
      <w:spacing w:after="0" w:line="240" w:lineRule="auto"/>
    </w:pPr>
    <w:rPr>
      <w:sz w:val="20"/>
    </w:rPr>
  </w:style>
  <w:style w:type="character" w:customStyle="1" w:styleId="Footnote0">
    <w:name w:val="Footnote"/>
    <w:basedOn w:val="10"/>
    <w:link w:val="Footnote"/>
    <w:rPr>
      <w:rFonts w:ascii="Calibri" w:hAnsi="Calibri"/>
      <w:color w:val="00000A"/>
      <w:sz w:val="20"/>
    </w:rPr>
  </w:style>
  <w:style w:type="paragraph" w:customStyle="1" w:styleId="afff8">
    <w:name w:val="Основной текст + Полужирный"/>
    <w:link w:val="afff9"/>
    <w:rPr>
      <w:rFonts w:ascii="Arial" w:hAnsi="Arial"/>
      <w:b/>
      <w:sz w:val="16"/>
    </w:rPr>
  </w:style>
  <w:style w:type="character" w:customStyle="1" w:styleId="afff9">
    <w:name w:val="Основной текст + Полужирный"/>
    <w:link w:val="afff8"/>
    <w:rPr>
      <w:rFonts w:ascii="Arial" w:hAnsi="Arial"/>
      <w:b/>
      <w:sz w:val="16"/>
    </w:rPr>
  </w:style>
  <w:style w:type="paragraph" w:customStyle="1" w:styleId="BodyTextChar">
    <w:name w:val="Body Text Char"/>
    <w:link w:val="BodyTextChar0"/>
    <w:rPr>
      <w:rFonts w:ascii="Calibri" w:hAnsi="Calibri"/>
      <w:color w:val="00000A"/>
    </w:rPr>
  </w:style>
  <w:style w:type="character" w:customStyle="1" w:styleId="BodyTextChar0">
    <w:name w:val="Body Text Char"/>
    <w:link w:val="BodyTextChar"/>
    <w:rPr>
      <w:rFonts w:ascii="Calibri" w:hAnsi="Calibri"/>
      <w:color w:val="00000A"/>
    </w:rPr>
  </w:style>
  <w:style w:type="paragraph" w:customStyle="1" w:styleId="LTGliederung1">
    <w:name w:val="???????~LT~Gliederung 1"/>
    <w:link w:val="LTGliederung10"/>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pacing w:before="160" w:line="100" w:lineRule="atLeast"/>
      <w:ind w:left="540"/>
    </w:pPr>
    <w:rPr>
      <w:rFonts w:ascii="Tahoma" w:hAnsi="Tahoma"/>
      <w:color w:val="FFFFFF"/>
      <w:sz w:val="64"/>
    </w:rPr>
  </w:style>
  <w:style w:type="character" w:customStyle="1" w:styleId="LTGliederung10">
    <w:name w:val="???????~LT~Gliederung 1"/>
    <w:link w:val="LTGliederung1"/>
    <w:rPr>
      <w:rFonts w:ascii="Tahoma" w:hAnsi="Tahoma"/>
      <w:color w:val="FFFFFF"/>
      <w:sz w:val="64"/>
    </w:rPr>
  </w:style>
  <w:style w:type="paragraph" w:styleId="1ff8">
    <w:name w:val="toc 1"/>
    <w:basedOn w:val="a"/>
    <w:next w:val="a"/>
    <w:link w:val="1ff9"/>
    <w:uiPriority w:val="39"/>
    <w:pPr>
      <w:tabs>
        <w:tab w:val="right" w:leader="dot" w:pos="9628"/>
      </w:tabs>
      <w:spacing w:before="120" w:after="0" w:line="240" w:lineRule="auto"/>
      <w:jc w:val="both"/>
    </w:pPr>
    <w:rPr>
      <w:rFonts w:ascii="Times New Roman" w:hAnsi="Times New Roman"/>
      <w:b/>
      <w:sz w:val="24"/>
    </w:rPr>
  </w:style>
  <w:style w:type="character" w:customStyle="1" w:styleId="1ff9">
    <w:name w:val="Оглавление 1 Знак"/>
    <w:basedOn w:val="10"/>
    <w:link w:val="1ff8"/>
    <w:rPr>
      <w:rFonts w:ascii="Times New Roman" w:hAnsi="Times New Roman"/>
      <w:b/>
      <w:color w:val="00000A"/>
      <w:sz w:val="24"/>
    </w:rPr>
  </w:style>
  <w:style w:type="paragraph" w:customStyle="1" w:styleId="p28">
    <w:name w:val="p28"/>
    <w:basedOn w:val="a"/>
    <w:link w:val="p280"/>
    <w:pPr>
      <w:spacing w:before="280" w:after="280" w:line="240" w:lineRule="auto"/>
    </w:pPr>
    <w:rPr>
      <w:rFonts w:ascii="Times New Roman" w:hAnsi="Times New Roman"/>
      <w:color w:val="000000"/>
      <w:sz w:val="24"/>
    </w:rPr>
  </w:style>
  <w:style w:type="character" w:customStyle="1" w:styleId="p280">
    <w:name w:val="p28"/>
    <w:basedOn w:val="10"/>
    <w:link w:val="p28"/>
    <w:rPr>
      <w:rFonts w:ascii="Times New Roman" w:hAnsi="Times New Roman"/>
      <w:color w:val="000000"/>
      <w:sz w:val="24"/>
    </w:rPr>
  </w:style>
  <w:style w:type="paragraph" w:customStyle="1" w:styleId="c6">
    <w:name w:val="c6"/>
    <w:basedOn w:val="a"/>
    <w:link w:val="c60"/>
    <w:pPr>
      <w:spacing w:beforeAutospacing="1" w:afterAutospacing="1" w:line="240" w:lineRule="auto"/>
    </w:pPr>
    <w:rPr>
      <w:rFonts w:ascii="Times New Roman" w:hAnsi="Times New Roman"/>
      <w:color w:val="000000"/>
      <w:sz w:val="24"/>
    </w:rPr>
  </w:style>
  <w:style w:type="character" w:customStyle="1" w:styleId="c60">
    <w:name w:val="c6"/>
    <w:basedOn w:val="10"/>
    <w:link w:val="c6"/>
    <w:rPr>
      <w:rFonts w:ascii="Times New Roman" w:hAnsi="Times New Roman"/>
      <w:color w:val="000000"/>
      <w:sz w:val="24"/>
    </w:rPr>
  </w:style>
  <w:style w:type="paragraph" w:customStyle="1" w:styleId="c4">
    <w:name w:val="c4"/>
    <w:basedOn w:val="a"/>
    <w:link w:val="c40"/>
    <w:pPr>
      <w:spacing w:beforeAutospacing="1" w:afterAutospacing="1" w:line="240" w:lineRule="auto"/>
    </w:pPr>
    <w:rPr>
      <w:rFonts w:ascii="Times New Roman" w:hAnsi="Times New Roman"/>
      <w:color w:val="000000"/>
      <w:sz w:val="24"/>
    </w:rPr>
  </w:style>
  <w:style w:type="character" w:customStyle="1" w:styleId="c40">
    <w:name w:val="c4"/>
    <w:basedOn w:val="10"/>
    <w:link w:val="c4"/>
    <w:rPr>
      <w:rFonts w:ascii="Times New Roman" w:hAnsi="Times New Roman"/>
      <w:color w:val="000000"/>
      <w:sz w:val="24"/>
    </w:rPr>
  </w:style>
  <w:style w:type="paragraph" w:customStyle="1" w:styleId="WW8Num7z1">
    <w:name w:val="WW8Num7z1"/>
    <w:link w:val="WW8Num7z10"/>
    <w:rPr>
      <w:rFonts w:ascii="Courier New" w:hAnsi="Courier New"/>
    </w:rPr>
  </w:style>
  <w:style w:type="character" w:customStyle="1" w:styleId="WW8Num7z10">
    <w:name w:val="WW8Num7z1"/>
    <w:link w:val="WW8Num7z1"/>
    <w:rPr>
      <w:rFonts w:ascii="Courier New" w:hAnsi="Courier New"/>
    </w:rPr>
  </w:style>
  <w:style w:type="paragraph" w:customStyle="1" w:styleId="p16">
    <w:name w:val="p16"/>
    <w:basedOn w:val="a"/>
    <w:link w:val="p160"/>
    <w:pPr>
      <w:spacing w:before="280" w:after="280" w:line="240" w:lineRule="auto"/>
    </w:pPr>
    <w:rPr>
      <w:rFonts w:ascii="Times New Roman" w:hAnsi="Times New Roman"/>
      <w:color w:val="000000"/>
      <w:sz w:val="24"/>
    </w:rPr>
  </w:style>
  <w:style w:type="character" w:customStyle="1" w:styleId="p160">
    <w:name w:val="p16"/>
    <w:basedOn w:val="10"/>
    <w:link w:val="p16"/>
    <w:rPr>
      <w:rFonts w:ascii="Times New Roman" w:hAnsi="Times New Roman"/>
      <w:color w:val="000000"/>
      <w:sz w:val="24"/>
    </w:rPr>
  </w:style>
  <w:style w:type="paragraph" w:customStyle="1" w:styleId="WW8Num90z0">
    <w:name w:val="WW8Num90z0"/>
    <w:link w:val="WW8Num90z00"/>
    <w:rPr>
      <w:rFonts w:ascii="Symbol" w:hAnsi="Symbol"/>
    </w:rPr>
  </w:style>
  <w:style w:type="character" w:customStyle="1" w:styleId="WW8Num90z00">
    <w:name w:val="WW8Num90z0"/>
    <w:link w:val="WW8Num90z0"/>
    <w:rPr>
      <w:rFonts w:ascii="Symbol" w:hAnsi="Symbol"/>
    </w:rPr>
  </w:style>
  <w:style w:type="paragraph" w:customStyle="1" w:styleId="BodyTextIndent2Char">
    <w:name w:val="Body Text Indent 2 Char"/>
    <w:link w:val="BodyTextIndent2Char0"/>
    <w:rPr>
      <w:rFonts w:ascii="Calibri" w:hAnsi="Calibri"/>
      <w:color w:val="00000A"/>
    </w:rPr>
  </w:style>
  <w:style w:type="character" w:customStyle="1" w:styleId="BodyTextIndent2Char0">
    <w:name w:val="Body Text Indent 2 Char"/>
    <w:link w:val="BodyTextIndent2Char"/>
    <w:rPr>
      <w:rFonts w:ascii="Calibri" w:hAnsi="Calibri"/>
      <w:color w:val="00000A"/>
    </w:rPr>
  </w:style>
  <w:style w:type="paragraph" w:customStyle="1" w:styleId="EndnoteTextChar14">
    <w:name w:val="Endnote Text Char14"/>
    <w:link w:val="EndnoteTextChar140"/>
    <w:rPr>
      <w:color w:val="00000A"/>
    </w:rPr>
  </w:style>
  <w:style w:type="character" w:customStyle="1" w:styleId="EndnoteTextChar140">
    <w:name w:val="Endnote Text Char14"/>
    <w:link w:val="EndnoteTextChar14"/>
    <w:rPr>
      <w:color w:val="00000A"/>
    </w:rPr>
  </w:style>
  <w:style w:type="paragraph" w:customStyle="1" w:styleId="ListLabel2">
    <w:name w:val="ListLabel 2"/>
    <w:link w:val="ListLabel20"/>
  </w:style>
  <w:style w:type="character" w:customStyle="1" w:styleId="ListLabel20">
    <w:name w:val="ListLabel 2"/>
    <w:link w:val="ListLabel2"/>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rPr>
  </w:style>
  <w:style w:type="paragraph" w:customStyle="1" w:styleId="WW8Num46z0">
    <w:name w:val="WW8Num46z0"/>
    <w:link w:val="WW8Num46z00"/>
  </w:style>
  <w:style w:type="character" w:customStyle="1" w:styleId="WW8Num46z00">
    <w:name w:val="WW8Num46z0"/>
    <w:link w:val="WW8Num46z0"/>
  </w:style>
  <w:style w:type="paragraph" w:customStyle="1" w:styleId="1ffa">
    <w:name w:val="Номер строки1"/>
    <w:basedOn w:val="15"/>
    <w:link w:val="1ffb"/>
  </w:style>
  <w:style w:type="character" w:customStyle="1" w:styleId="1ffb">
    <w:name w:val="Номер строки1"/>
    <w:basedOn w:val="17"/>
    <w:link w:val="1ffa"/>
  </w:style>
  <w:style w:type="paragraph" w:customStyle="1" w:styleId="ConsPlusJurTerm">
    <w:name w:val="ConsPlusJurTerm"/>
    <w:link w:val="ConsPlusJurTerm0"/>
    <w:pPr>
      <w:widowControl w:val="0"/>
    </w:pPr>
    <w:rPr>
      <w:sz w:val="24"/>
    </w:rPr>
  </w:style>
  <w:style w:type="character" w:customStyle="1" w:styleId="ConsPlusJurTerm0">
    <w:name w:val="ConsPlusJurTerm"/>
    <w:link w:val="ConsPlusJurTerm"/>
    <w:rPr>
      <w:sz w:val="24"/>
    </w:rPr>
  </w:style>
  <w:style w:type="paragraph" w:customStyle="1" w:styleId="WW8Num23z1">
    <w:name w:val="WW8Num23z1"/>
    <w:link w:val="WW8Num23z10"/>
    <w:rPr>
      <w:rFonts w:ascii="Courier New" w:hAnsi="Courier New"/>
    </w:rPr>
  </w:style>
  <w:style w:type="character" w:customStyle="1" w:styleId="WW8Num23z10">
    <w:name w:val="WW8Num23z1"/>
    <w:link w:val="WW8Num23z1"/>
    <w:rPr>
      <w:rFonts w:ascii="Courier New" w:hAnsi="Courier New"/>
    </w:rPr>
  </w:style>
  <w:style w:type="paragraph" w:customStyle="1" w:styleId="WW8Num73z2">
    <w:name w:val="WW8Num73z2"/>
    <w:link w:val="WW8Num73z20"/>
    <w:rPr>
      <w:rFonts w:ascii="Wingdings" w:hAnsi="Wingdings"/>
    </w:rPr>
  </w:style>
  <w:style w:type="character" w:customStyle="1" w:styleId="WW8Num73z20">
    <w:name w:val="WW8Num73z2"/>
    <w:link w:val="WW8Num73z2"/>
    <w:rPr>
      <w:rFonts w:ascii="Wingdings" w:hAnsi="Wingdings"/>
    </w:rPr>
  </w:style>
  <w:style w:type="paragraph" w:customStyle="1" w:styleId="WW8Num3z1">
    <w:name w:val="WW8Num3z1"/>
    <w:link w:val="WW8Num3z10"/>
    <w:rPr>
      <w:rFonts w:ascii="Courier New" w:hAnsi="Courier New"/>
    </w:rPr>
  </w:style>
  <w:style w:type="character" w:customStyle="1" w:styleId="WW8Num3z10">
    <w:name w:val="WW8Num3z1"/>
    <w:link w:val="WW8Num3z1"/>
    <w:rPr>
      <w:rFonts w:ascii="Courier New" w:hAnsi="Courier New"/>
    </w:rPr>
  </w:style>
  <w:style w:type="paragraph" w:customStyle="1" w:styleId="WW8Num45z3">
    <w:name w:val="WW8Num45z3"/>
    <w:link w:val="WW8Num45z30"/>
    <w:rPr>
      <w:rFonts w:ascii="Symbol" w:hAnsi="Symbol"/>
    </w:rPr>
  </w:style>
  <w:style w:type="character" w:customStyle="1" w:styleId="WW8Num45z30">
    <w:name w:val="WW8Num45z3"/>
    <w:link w:val="WW8Num45z3"/>
    <w:rPr>
      <w:rFonts w:ascii="Symbol" w:hAnsi="Symbol"/>
    </w:rPr>
  </w:style>
  <w:style w:type="paragraph" w:styleId="aff4">
    <w:name w:val="annotation text"/>
    <w:basedOn w:val="a"/>
    <w:link w:val="aff6"/>
    <w:pPr>
      <w:spacing w:line="240" w:lineRule="auto"/>
    </w:pPr>
    <w:rPr>
      <w:sz w:val="20"/>
    </w:rPr>
  </w:style>
  <w:style w:type="character" w:customStyle="1" w:styleId="aff6">
    <w:name w:val="Текст примечания Знак"/>
    <w:basedOn w:val="10"/>
    <w:link w:val="aff4"/>
    <w:rPr>
      <w:rFonts w:ascii="Calibri" w:hAnsi="Calibri"/>
      <w:color w:val="00000A"/>
      <w:sz w:val="20"/>
    </w:rPr>
  </w:style>
  <w:style w:type="paragraph" w:customStyle="1" w:styleId="WW8Num43z2">
    <w:name w:val="WW8Num43z2"/>
    <w:link w:val="WW8Num43z20"/>
    <w:rPr>
      <w:rFonts w:ascii="Wingdings" w:hAnsi="Wingdings"/>
    </w:rPr>
  </w:style>
  <w:style w:type="character" w:customStyle="1" w:styleId="WW8Num43z20">
    <w:name w:val="WW8Num43z2"/>
    <w:link w:val="WW8Num43z2"/>
    <w:rPr>
      <w:rFonts w:ascii="Wingdings" w:hAnsi="Wingdings"/>
    </w:rPr>
  </w:style>
  <w:style w:type="paragraph" w:customStyle="1" w:styleId="WW8Num43z0">
    <w:name w:val="WW8Num43z0"/>
    <w:link w:val="WW8Num43z00"/>
    <w:rPr>
      <w:rFonts w:ascii="Symbol" w:hAnsi="Symbol"/>
    </w:rPr>
  </w:style>
  <w:style w:type="character" w:customStyle="1" w:styleId="WW8Num43z00">
    <w:name w:val="WW8Num43z0"/>
    <w:link w:val="WW8Num43z0"/>
    <w:rPr>
      <w:rFonts w:ascii="Symbol" w:hAnsi="Symbol"/>
    </w:rPr>
  </w:style>
  <w:style w:type="paragraph" w:customStyle="1" w:styleId="WW8Num38z1">
    <w:name w:val="WW8Num38z1"/>
    <w:link w:val="WW8Num38z10"/>
    <w:rPr>
      <w:rFonts w:ascii="Courier New" w:hAnsi="Courier New"/>
    </w:rPr>
  </w:style>
  <w:style w:type="character" w:customStyle="1" w:styleId="WW8Num38z10">
    <w:name w:val="WW8Num38z1"/>
    <w:link w:val="WW8Num38z1"/>
    <w:rPr>
      <w:rFonts w:ascii="Courier New" w:hAnsi="Courier New"/>
    </w:rPr>
  </w:style>
  <w:style w:type="paragraph" w:customStyle="1" w:styleId="NoParagraphStyle">
    <w:name w:val="[No Paragraph Style]"/>
    <w:link w:val="NoParagraphStyle0"/>
    <w:pPr>
      <w:spacing w:line="288" w:lineRule="auto"/>
    </w:pPr>
    <w:rPr>
      <w:rFonts w:ascii="Minion Pro" w:hAnsi="Minion Pro"/>
      <w:sz w:val="24"/>
    </w:rPr>
  </w:style>
  <w:style w:type="character" w:customStyle="1" w:styleId="NoParagraphStyle0">
    <w:name w:val="[No Paragraph Style]"/>
    <w:link w:val="NoParagraphStyle"/>
    <w:rPr>
      <w:rFonts w:ascii="Minion Pro" w:hAnsi="Minion Pro"/>
      <w:sz w:val="24"/>
    </w:rPr>
  </w:style>
  <w:style w:type="paragraph" w:customStyle="1" w:styleId="1ffc">
    <w:name w:val="Текст выноски Знак1"/>
    <w:link w:val="1ffd"/>
    <w:rPr>
      <w:rFonts w:ascii="Tahoma" w:hAnsi="Tahoma"/>
      <w:color w:val="00000A"/>
      <w:sz w:val="16"/>
    </w:rPr>
  </w:style>
  <w:style w:type="character" w:customStyle="1" w:styleId="1ffd">
    <w:name w:val="Текст выноски Знак1"/>
    <w:link w:val="1ffc"/>
    <w:rPr>
      <w:rFonts w:ascii="Tahoma" w:hAnsi="Tahoma"/>
      <w:color w:val="00000A"/>
      <w:sz w:val="16"/>
    </w:rPr>
  </w:style>
  <w:style w:type="paragraph" w:customStyle="1" w:styleId="apple-converted-space">
    <w:name w:val="apple-converted-space"/>
    <w:link w:val="apple-converted-space0"/>
  </w:style>
  <w:style w:type="character" w:customStyle="1" w:styleId="apple-converted-space0">
    <w:name w:val="apple-converted-space"/>
    <w:link w:val="apple-converted-space"/>
  </w:style>
  <w:style w:type="paragraph" w:customStyle="1" w:styleId="1ffe">
    <w:name w:val="Абзац списка1"/>
    <w:basedOn w:val="a"/>
    <w:link w:val="1fff"/>
    <w:pPr>
      <w:spacing w:after="0" w:line="360" w:lineRule="auto"/>
      <w:ind w:left="720"/>
    </w:pPr>
    <w:rPr>
      <w:rFonts w:ascii="Times New Roman" w:hAnsi="Times New Roman"/>
      <w:color w:val="000000"/>
      <w:sz w:val="24"/>
    </w:rPr>
  </w:style>
  <w:style w:type="character" w:customStyle="1" w:styleId="1fff">
    <w:name w:val="Абзац списка1"/>
    <w:basedOn w:val="10"/>
    <w:link w:val="1ffe"/>
    <w:rPr>
      <w:rFonts w:ascii="Times New Roman" w:hAnsi="Times New Roman"/>
      <w:color w:val="000000"/>
      <w:sz w:val="24"/>
    </w:rPr>
  </w:style>
  <w:style w:type="paragraph" w:customStyle="1" w:styleId="WW8Num20z2">
    <w:name w:val="WW8Num20z2"/>
    <w:link w:val="WW8Num20z20"/>
    <w:rPr>
      <w:rFonts w:ascii="Wingdings" w:hAnsi="Wingdings"/>
    </w:rPr>
  </w:style>
  <w:style w:type="character" w:customStyle="1" w:styleId="WW8Num20z20">
    <w:name w:val="WW8Num20z2"/>
    <w:link w:val="WW8Num20z2"/>
    <w:rPr>
      <w:rFonts w:ascii="Wingdings" w:hAnsi="Wingdings"/>
    </w:rPr>
  </w:style>
  <w:style w:type="paragraph" w:customStyle="1" w:styleId="WW8Num86z2">
    <w:name w:val="WW8Num86z2"/>
    <w:link w:val="WW8Num86z20"/>
    <w:rPr>
      <w:rFonts w:ascii="Wingdings" w:hAnsi="Wingdings"/>
    </w:rPr>
  </w:style>
  <w:style w:type="character" w:customStyle="1" w:styleId="WW8Num86z20">
    <w:name w:val="WW8Num86z2"/>
    <w:link w:val="WW8Num86z2"/>
    <w:rPr>
      <w:rFonts w:ascii="Wingdings" w:hAnsi="Wingdings"/>
    </w:rPr>
  </w:style>
  <w:style w:type="paragraph" w:customStyle="1" w:styleId="WW8Num80z2">
    <w:name w:val="WW8Num80z2"/>
    <w:link w:val="WW8Num80z20"/>
    <w:rPr>
      <w:rFonts w:ascii="Wingdings" w:hAnsi="Wingdings"/>
    </w:rPr>
  </w:style>
  <w:style w:type="character" w:customStyle="1" w:styleId="WW8Num80z20">
    <w:name w:val="WW8Num80z2"/>
    <w:link w:val="WW8Num80z2"/>
    <w:rPr>
      <w:rFonts w:ascii="Wingdings" w:hAnsi="Wingdings"/>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WW8Num72z1">
    <w:name w:val="WW8Num72z1"/>
    <w:link w:val="WW8Num72z10"/>
    <w:rPr>
      <w:rFonts w:ascii="Courier New" w:hAnsi="Courier New"/>
    </w:rPr>
  </w:style>
  <w:style w:type="character" w:customStyle="1" w:styleId="WW8Num72z10">
    <w:name w:val="WW8Num72z1"/>
    <w:link w:val="WW8Num72z1"/>
    <w:rPr>
      <w:rFonts w:ascii="Courier New" w:hAnsi="Courier New"/>
    </w:rPr>
  </w:style>
  <w:style w:type="paragraph" w:customStyle="1" w:styleId="WW8Num68z0">
    <w:name w:val="WW8Num68z0"/>
    <w:link w:val="WW8Num68z00"/>
    <w:rPr>
      <w:rFonts w:ascii="Symbol" w:hAnsi="Symbol"/>
    </w:rPr>
  </w:style>
  <w:style w:type="character" w:customStyle="1" w:styleId="WW8Num68z00">
    <w:name w:val="WW8Num68z0"/>
    <w:link w:val="WW8Num68z0"/>
    <w:rPr>
      <w:rFonts w:ascii="Symbol" w:hAnsi="Symbol"/>
    </w:rPr>
  </w:style>
  <w:style w:type="paragraph" w:customStyle="1" w:styleId="WW8Num34z1">
    <w:name w:val="WW8Num34z1"/>
    <w:link w:val="WW8Num34z10"/>
    <w:rPr>
      <w:rFonts w:ascii="Courier New" w:hAnsi="Courier New"/>
    </w:rPr>
  </w:style>
  <w:style w:type="character" w:customStyle="1" w:styleId="WW8Num34z10">
    <w:name w:val="WW8Num34z1"/>
    <w:link w:val="WW8Num34z1"/>
    <w:rPr>
      <w:rFonts w:ascii="Courier New" w:hAnsi="Courier New"/>
    </w:rPr>
  </w:style>
  <w:style w:type="paragraph" w:customStyle="1" w:styleId="WW8Num8z0">
    <w:name w:val="WW8Num8z0"/>
    <w:link w:val="WW8Num8z00"/>
  </w:style>
  <w:style w:type="character" w:customStyle="1" w:styleId="WW8Num8z00">
    <w:name w:val="WW8Num8z0"/>
    <w:link w:val="WW8Num8z0"/>
  </w:style>
  <w:style w:type="paragraph" w:customStyle="1" w:styleId="p7">
    <w:name w:val="p7"/>
    <w:basedOn w:val="a"/>
    <w:link w:val="p70"/>
    <w:pPr>
      <w:spacing w:before="280" w:after="280" w:line="240" w:lineRule="auto"/>
    </w:pPr>
    <w:rPr>
      <w:rFonts w:ascii="Times New Roman" w:hAnsi="Times New Roman"/>
      <w:color w:val="000000"/>
      <w:sz w:val="24"/>
    </w:rPr>
  </w:style>
  <w:style w:type="character" w:customStyle="1" w:styleId="p70">
    <w:name w:val="p7"/>
    <w:basedOn w:val="10"/>
    <w:link w:val="p7"/>
    <w:rPr>
      <w:rFonts w:ascii="Times New Roman" w:hAnsi="Times New Roman"/>
      <w:color w:val="000000"/>
      <w:sz w:val="24"/>
    </w:rPr>
  </w:style>
  <w:style w:type="paragraph" w:styleId="afffa">
    <w:name w:val="Normal (Web)"/>
    <w:basedOn w:val="a"/>
    <w:link w:val="afffb"/>
    <w:pPr>
      <w:spacing w:before="130" w:after="130" w:line="360" w:lineRule="auto"/>
    </w:pPr>
    <w:rPr>
      <w:rFonts w:ascii="Times New Roman" w:hAnsi="Times New Roman"/>
      <w:color w:val="000000"/>
      <w:sz w:val="24"/>
    </w:rPr>
  </w:style>
  <w:style w:type="character" w:customStyle="1" w:styleId="afffb">
    <w:name w:val="Обычный (веб) Знак"/>
    <w:basedOn w:val="10"/>
    <w:link w:val="afffa"/>
    <w:rPr>
      <w:rFonts w:ascii="Times New Roman" w:hAnsi="Times New Roman"/>
      <w:color w:val="000000"/>
      <w:sz w:val="24"/>
    </w:rPr>
  </w:style>
  <w:style w:type="paragraph" w:customStyle="1" w:styleId="WW8Num77z2">
    <w:name w:val="WW8Num77z2"/>
    <w:link w:val="WW8Num77z20"/>
    <w:rPr>
      <w:rFonts w:ascii="Wingdings" w:hAnsi="Wingdings"/>
    </w:rPr>
  </w:style>
  <w:style w:type="character" w:customStyle="1" w:styleId="WW8Num77z20">
    <w:name w:val="WW8Num77z2"/>
    <w:link w:val="WW8Num77z2"/>
    <w:rPr>
      <w:rFonts w:ascii="Wingdings" w:hAnsi="Wingdings"/>
    </w:rPr>
  </w:style>
  <w:style w:type="paragraph" w:customStyle="1" w:styleId="p19">
    <w:name w:val="p19"/>
    <w:basedOn w:val="a"/>
    <w:link w:val="p190"/>
    <w:pPr>
      <w:spacing w:before="280" w:after="280" w:line="240" w:lineRule="auto"/>
    </w:pPr>
    <w:rPr>
      <w:rFonts w:ascii="Times New Roman" w:hAnsi="Times New Roman"/>
      <w:color w:val="000000"/>
      <w:sz w:val="24"/>
    </w:rPr>
  </w:style>
  <w:style w:type="character" w:customStyle="1" w:styleId="p190">
    <w:name w:val="p19"/>
    <w:basedOn w:val="10"/>
    <w:link w:val="p19"/>
    <w:rPr>
      <w:rFonts w:ascii="Times New Roman" w:hAnsi="Times New Roman"/>
      <w:color w:val="000000"/>
      <w:sz w:val="24"/>
    </w:rPr>
  </w:style>
  <w:style w:type="paragraph" w:customStyle="1" w:styleId="WW8Num50z1">
    <w:name w:val="WW8Num50z1"/>
    <w:link w:val="WW8Num50z10"/>
    <w:rPr>
      <w:rFonts w:ascii="Courier New" w:hAnsi="Courier New"/>
    </w:rPr>
  </w:style>
  <w:style w:type="character" w:customStyle="1" w:styleId="WW8Num50z10">
    <w:name w:val="WW8Num50z1"/>
    <w:link w:val="WW8Num50z1"/>
    <w:rPr>
      <w:rFonts w:ascii="Courier New" w:hAnsi="Courier New"/>
    </w:rPr>
  </w:style>
  <w:style w:type="paragraph" w:customStyle="1" w:styleId="BalloonTextChar17">
    <w:name w:val="Balloon Text Char17"/>
    <w:link w:val="BalloonTextChar170"/>
    <w:rPr>
      <w:color w:val="00000A"/>
      <w:sz w:val="2"/>
    </w:rPr>
  </w:style>
  <w:style w:type="character" w:customStyle="1" w:styleId="BalloonTextChar170">
    <w:name w:val="Balloon Text Char17"/>
    <w:link w:val="BalloonTextChar17"/>
    <w:rPr>
      <w:color w:val="00000A"/>
      <w:sz w:val="2"/>
    </w:rPr>
  </w:style>
  <w:style w:type="paragraph" w:customStyle="1" w:styleId="WW8Num69z2">
    <w:name w:val="WW8Num69z2"/>
    <w:link w:val="WW8Num69z20"/>
    <w:rPr>
      <w:rFonts w:ascii="Wingdings" w:hAnsi="Wingdings"/>
    </w:rPr>
  </w:style>
  <w:style w:type="character" w:customStyle="1" w:styleId="WW8Num69z20">
    <w:name w:val="WW8Num69z2"/>
    <w:link w:val="WW8Num69z2"/>
    <w:rPr>
      <w:rFonts w:ascii="Wingdings" w:hAnsi="Wingdings"/>
    </w:rPr>
  </w:style>
  <w:style w:type="paragraph" w:customStyle="1" w:styleId="2c">
    <w:name w:val="Основной шрифт абзаца2"/>
    <w:link w:val="2d"/>
  </w:style>
  <w:style w:type="character" w:customStyle="1" w:styleId="2d">
    <w:name w:val="Основной шрифт абзаца2"/>
    <w:link w:val="2c"/>
  </w:style>
  <w:style w:type="paragraph" w:customStyle="1" w:styleId="WW8Num86z1">
    <w:name w:val="WW8Num86z1"/>
    <w:link w:val="WW8Num86z10"/>
    <w:rPr>
      <w:rFonts w:ascii="Courier New" w:hAnsi="Courier New"/>
    </w:rPr>
  </w:style>
  <w:style w:type="character" w:customStyle="1" w:styleId="WW8Num86z10">
    <w:name w:val="WW8Num86z1"/>
    <w:link w:val="WW8Num86z1"/>
    <w:rPr>
      <w:rFonts w:ascii="Courier New" w:hAnsi="Courier New"/>
    </w:rPr>
  </w:style>
  <w:style w:type="paragraph" w:customStyle="1" w:styleId="ListParagraph1">
    <w:name w:val="List Paragraph1"/>
    <w:basedOn w:val="a"/>
    <w:link w:val="ListParagraph10"/>
    <w:pPr>
      <w:ind w:left="720"/>
    </w:pPr>
    <w:rPr>
      <w:color w:val="000000"/>
    </w:rPr>
  </w:style>
  <w:style w:type="character" w:customStyle="1" w:styleId="ListParagraph10">
    <w:name w:val="List Paragraph1"/>
    <w:basedOn w:val="10"/>
    <w:link w:val="ListParagraph1"/>
    <w:rPr>
      <w:rFonts w:ascii="Calibri" w:hAnsi="Calibri"/>
      <w:color w:val="000000"/>
      <w:sz w:val="22"/>
    </w:rPr>
  </w:style>
  <w:style w:type="paragraph" w:customStyle="1" w:styleId="WW8Num49z2">
    <w:name w:val="WW8Num49z2"/>
    <w:link w:val="WW8Num49z20"/>
    <w:rPr>
      <w:rFonts w:ascii="Wingdings" w:hAnsi="Wingdings"/>
    </w:rPr>
  </w:style>
  <w:style w:type="character" w:customStyle="1" w:styleId="WW8Num49z20">
    <w:name w:val="WW8Num49z2"/>
    <w:link w:val="WW8Num49z2"/>
    <w:rPr>
      <w:rFonts w:ascii="Wingdings" w:hAnsi="Wingdings"/>
    </w:rPr>
  </w:style>
  <w:style w:type="paragraph" w:customStyle="1" w:styleId="afffc">
    <w:name w:val="Стиль"/>
    <w:link w:val="afffd"/>
    <w:pPr>
      <w:widowControl w:val="0"/>
    </w:pPr>
    <w:rPr>
      <w:sz w:val="24"/>
    </w:rPr>
  </w:style>
  <w:style w:type="character" w:customStyle="1" w:styleId="afffd">
    <w:name w:val="Стиль"/>
    <w:link w:val="afffc"/>
    <w:rPr>
      <w:sz w:val="24"/>
    </w:rPr>
  </w:style>
  <w:style w:type="paragraph" w:customStyle="1" w:styleId="WW8Num62z5">
    <w:name w:val="WW8Num62z5"/>
    <w:link w:val="WW8Num62z50"/>
  </w:style>
  <w:style w:type="character" w:customStyle="1" w:styleId="WW8Num62z50">
    <w:name w:val="WW8Num62z5"/>
    <w:link w:val="WW8Num62z5"/>
  </w:style>
  <w:style w:type="paragraph" w:customStyle="1" w:styleId="ListLabel9">
    <w:name w:val="ListLabel 9"/>
    <w:link w:val="ListLabel90"/>
  </w:style>
  <w:style w:type="character" w:customStyle="1" w:styleId="ListLabel90">
    <w:name w:val="ListLabel 9"/>
    <w:link w:val="ListLabel9"/>
  </w:style>
  <w:style w:type="paragraph" w:customStyle="1" w:styleId="217">
    <w:name w:val="Список 21"/>
    <w:basedOn w:val="a"/>
    <w:link w:val="218"/>
    <w:pPr>
      <w:widowControl w:val="0"/>
      <w:spacing w:after="0" w:line="100" w:lineRule="atLeast"/>
      <w:ind w:left="566" w:hanging="283"/>
    </w:pPr>
    <w:rPr>
      <w:rFonts w:ascii="Times New Roman" w:hAnsi="Times New Roman"/>
      <w:sz w:val="24"/>
    </w:rPr>
  </w:style>
  <w:style w:type="character" w:customStyle="1" w:styleId="218">
    <w:name w:val="Список 21"/>
    <w:basedOn w:val="10"/>
    <w:link w:val="217"/>
    <w:rPr>
      <w:rFonts w:ascii="Times New Roman" w:hAnsi="Times New Roman"/>
      <w:color w:val="00000A"/>
      <w:sz w:val="24"/>
    </w:rPr>
  </w:style>
  <w:style w:type="paragraph" w:customStyle="1" w:styleId="WW8Num77z1">
    <w:name w:val="WW8Num77z1"/>
    <w:link w:val="WW8Num77z10"/>
    <w:rPr>
      <w:rFonts w:ascii="Courier New" w:hAnsi="Courier New"/>
    </w:rPr>
  </w:style>
  <w:style w:type="character" w:customStyle="1" w:styleId="WW8Num77z10">
    <w:name w:val="WW8Num77z1"/>
    <w:link w:val="WW8Num77z1"/>
    <w:rPr>
      <w:rFonts w:ascii="Courier New" w:hAnsi="Courier New"/>
    </w:rPr>
  </w:style>
  <w:style w:type="paragraph" w:customStyle="1" w:styleId="WW8Num46z1">
    <w:name w:val="WW8Num46z1"/>
    <w:link w:val="WW8Num46z10"/>
  </w:style>
  <w:style w:type="character" w:customStyle="1" w:styleId="WW8Num46z10">
    <w:name w:val="WW8Num46z1"/>
    <w:link w:val="WW8Num46z1"/>
  </w:style>
  <w:style w:type="paragraph" w:customStyle="1" w:styleId="WW8Num17z1">
    <w:name w:val="WW8Num17z1"/>
    <w:link w:val="WW8Num17z10"/>
    <w:rPr>
      <w:rFonts w:ascii="Courier New" w:hAnsi="Courier New"/>
    </w:rPr>
  </w:style>
  <w:style w:type="character" w:customStyle="1" w:styleId="WW8Num17z10">
    <w:name w:val="WW8Num17z1"/>
    <w:link w:val="WW8Num17z1"/>
    <w:rPr>
      <w:rFonts w:ascii="Courier New" w:hAnsi="Courier New"/>
    </w:rPr>
  </w:style>
  <w:style w:type="paragraph" w:customStyle="1" w:styleId="Heading">
    <w:name w:val="Heading"/>
    <w:link w:val="Heading0"/>
    <w:rPr>
      <w:rFonts w:ascii="Arial" w:hAnsi="Arial"/>
      <w:b/>
      <w:sz w:val="24"/>
    </w:rPr>
  </w:style>
  <w:style w:type="character" w:customStyle="1" w:styleId="Heading0">
    <w:name w:val="Heading"/>
    <w:link w:val="Heading"/>
    <w:rPr>
      <w:rFonts w:ascii="Arial" w:hAnsi="Arial"/>
      <w:b/>
      <w:sz w:val="24"/>
    </w:rPr>
  </w:style>
  <w:style w:type="paragraph" w:customStyle="1" w:styleId="WW8Num64z2">
    <w:name w:val="WW8Num64z2"/>
    <w:link w:val="WW8Num64z20"/>
    <w:rPr>
      <w:rFonts w:ascii="Wingdings" w:hAnsi="Wingdings"/>
    </w:rPr>
  </w:style>
  <w:style w:type="character" w:customStyle="1" w:styleId="WW8Num64z20">
    <w:name w:val="WW8Num64z2"/>
    <w:link w:val="WW8Num64z2"/>
    <w:rPr>
      <w:rFonts w:ascii="Wingdings" w:hAnsi="Wingdings"/>
    </w:rPr>
  </w:style>
  <w:style w:type="paragraph" w:customStyle="1" w:styleId="WW8Num68z2">
    <w:name w:val="WW8Num68z2"/>
    <w:link w:val="WW8Num68z20"/>
    <w:rPr>
      <w:rFonts w:ascii="Wingdings" w:hAnsi="Wingdings"/>
    </w:rPr>
  </w:style>
  <w:style w:type="character" w:customStyle="1" w:styleId="WW8Num68z20">
    <w:name w:val="WW8Num68z2"/>
    <w:link w:val="WW8Num68z2"/>
    <w:rPr>
      <w:rFonts w:ascii="Wingdings" w:hAnsi="Wingdings"/>
    </w:rPr>
  </w:style>
  <w:style w:type="paragraph" w:customStyle="1" w:styleId="WW8Num81z2">
    <w:name w:val="WW8Num81z2"/>
    <w:link w:val="WW8Num81z20"/>
    <w:rPr>
      <w:rFonts w:ascii="Wingdings" w:hAnsi="Wingdings"/>
    </w:rPr>
  </w:style>
  <w:style w:type="character" w:customStyle="1" w:styleId="WW8Num81z20">
    <w:name w:val="WW8Num81z2"/>
    <w:link w:val="WW8Num81z2"/>
    <w:rPr>
      <w:rFonts w:ascii="Wingdings" w:hAnsi="Wingdings"/>
    </w:rPr>
  </w:style>
  <w:style w:type="paragraph" w:customStyle="1" w:styleId="WW8Num53z1">
    <w:name w:val="WW8Num53z1"/>
    <w:link w:val="WW8Num53z10"/>
    <w:rPr>
      <w:rFonts w:ascii="Courier New" w:hAnsi="Courier New"/>
    </w:rPr>
  </w:style>
  <w:style w:type="character" w:customStyle="1" w:styleId="WW8Num53z10">
    <w:name w:val="WW8Num53z1"/>
    <w:link w:val="WW8Num53z1"/>
    <w:rPr>
      <w:rFonts w:ascii="Courier New" w:hAnsi="Courier New"/>
    </w:rPr>
  </w:style>
  <w:style w:type="paragraph" w:customStyle="1" w:styleId="WW8Num2z1">
    <w:name w:val="WW8Num2z1"/>
    <w:link w:val="WW8Num2z10"/>
  </w:style>
  <w:style w:type="character" w:customStyle="1" w:styleId="WW8Num2z10">
    <w:name w:val="WW8Num2z1"/>
    <w:link w:val="WW8Num2z1"/>
  </w:style>
  <w:style w:type="paragraph" w:customStyle="1" w:styleId="c7">
    <w:name w:val="c7"/>
    <w:link w:val="c70"/>
  </w:style>
  <w:style w:type="character" w:customStyle="1" w:styleId="c70">
    <w:name w:val="c7"/>
    <w:link w:val="c7"/>
  </w:style>
  <w:style w:type="paragraph" w:customStyle="1" w:styleId="WW8Num21z2">
    <w:name w:val="WW8Num21z2"/>
    <w:link w:val="WW8Num21z20"/>
    <w:rPr>
      <w:rFonts w:ascii="Wingdings" w:hAnsi="Wingdings"/>
    </w:rPr>
  </w:style>
  <w:style w:type="character" w:customStyle="1" w:styleId="WW8Num21z20">
    <w:name w:val="WW8Num21z2"/>
    <w:link w:val="WW8Num21z2"/>
    <w:rPr>
      <w:rFonts w:ascii="Wingdings" w:hAnsi="Wingdings"/>
    </w:rPr>
  </w:style>
  <w:style w:type="paragraph" w:customStyle="1" w:styleId="WW8Num62z8">
    <w:name w:val="WW8Num62z8"/>
    <w:link w:val="WW8Num62z80"/>
  </w:style>
  <w:style w:type="character" w:customStyle="1" w:styleId="WW8Num62z80">
    <w:name w:val="WW8Num62z8"/>
    <w:link w:val="WW8Num62z8"/>
  </w:style>
  <w:style w:type="paragraph" w:customStyle="1" w:styleId="WW8Num60z1">
    <w:name w:val="WW8Num60z1"/>
    <w:link w:val="WW8Num60z10"/>
    <w:rPr>
      <w:rFonts w:ascii="Courier New" w:hAnsi="Courier New"/>
    </w:rPr>
  </w:style>
  <w:style w:type="character" w:customStyle="1" w:styleId="WW8Num60z10">
    <w:name w:val="WW8Num60z1"/>
    <w:link w:val="WW8Num60z1"/>
    <w:rPr>
      <w:rFonts w:ascii="Courier New" w:hAnsi="Courier New"/>
    </w:rPr>
  </w:style>
  <w:style w:type="paragraph" w:customStyle="1" w:styleId="WW8NumSt84z0">
    <w:name w:val="WW8NumSt84z0"/>
    <w:link w:val="WW8NumSt84z00"/>
  </w:style>
  <w:style w:type="character" w:customStyle="1" w:styleId="WW8NumSt84z00">
    <w:name w:val="WW8NumSt84z0"/>
    <w:link w:val="WW8NumSt84z0"/>
  </w:style>
  <w:style w:type="paragraph" w:customStyle="1" w:styleId="WW8Num72z0">
    <w:name w:val="WW8Num72z0"/>
    <w:link w:val="WW8Num72z00"/>
    <w:rPr>
      <w:rFonts w:ascii="Symbol" w:hAnsi="Symbol"/>
    </w:rPr>
  </w:style>
  <w:style w:type="character" w:customStyle="1" w:styleId="WW8Num72z00">
    <w:name w:val="WW8Num72z0"/>
    <w:link w:val="WW8Num72z0"/>
    <w:rPr>
      <w:rFonts w:ascii="Symbol" w:hAnsi="Symbol"/>
    </w:rPr>
  </w:style>
  <w:style w:type="paragraph" w:styleId="8">
    <w:name w:val="toc 8"/>
    <w:next w:val="a"/>
    <w:link w:val="80"/>
    <w:uiPriority w:val="39"/>
    <w:pPr>
      <w:ind w:left="1400"/>
    </w:pPr>
  </w:style>
  <w:style w:type="character" w:customStyle="1" w:styleId="80">
    <w:name w:val="Оглавление 8 Знак"/>
    <w:link w:val="8"/>
  </w:style>
  <w:style w:type="paragraph" w:customStyle="1" w:styleId="WW8Num39z0">
    <w:name w:val="WW8Num39z0"/>
    <w:link w:val="WW8Num39z00"/>
    <w:rPr>
      <w:rFonts w:ascii="Symbol" w:hAnsi="Symbol"/>
    </w:rPr>
  </w:style>
  <w:style w:type="character" w:customStyle="1" w:styleId="WW8Num39z00">
    <w:name w:val="WW8Num39z0"/>
    <w:link w:val="WW8Num39z0"/>
    <w:rPr>
      <w:rFonts w:ascii="Symbol" w:hAnsi="Symbol"/>
    </w:rPr>
  </w:style>
  <w:style w:type="paragraph" w:customStyle="1" w:styleId="afffe">
    <w:name w:val="Базовый"/>
    <w:link w:val="affff"/>
    <w:pPr>
      <w:tabs>
        <w:tab w:val="left" w:pos="709"/>
      </w:tabs>
      <w:spacing w:line="100" w:lineRule="atLeast"/>
    </w:pPr>
    <w:rPr>
      <w:rFonts w:ascii="Arial" w:hAnsi="Arial"/>
      <w:color w:val="00000A"/>
    </w:rPr>
  </w:style>
  <w:style w:type="character" w:customStyle="1" w:styleId="affff">
    <w:name w:val="Базовый"/>
    <w:link w:val="afffe"/>
    <w:rPr>
      <w:rFonts w:ascii="Arial" w:hAnsi="Arial"/>
      <w:color w:val="00000A"/>
    </w:rPr>
  </w:style>
  <w:style w:type="paragraph" w:customStyle="1" w:styleId="WW8Num59z2">
    <w:name w:val="WW8Num59z2"/>
    <w:link w:val="WW8Num59z20"/>
    <w:rPr>
      <w:rFonts w:ascii="Wingdings" w:hAnsi="Wingdings"/>
    </w:rPr>
  </w:style>
  <w:style w:type="character" w:customStyle="1" w:styleId="WW8Num59z20">
    <w:name w:val="WW8Num59z2"/>
    <w:link w:val="WW8Num59z2"/>
    <w:rPr>
      <w:rFonts w:ascii="Wingdings" w:hAnsi="Wingdings"/>
    </w:rPr>
  </w:style>
  <w:style w:type="paragraph" w:customStyle="1" w:styleId="2e">
    <w:name w:val="Абзац списка2"/>
    <w:basedOn w:val="a"/>
    <w:link w:val="2f"/>
    <w:pPr>
      <w:ind w:left="720"/>
    </w:pPr>
    <w:rPr>
      <w:color w:val="000000"/>
    </w:rPr>
  </w:style>
  <w:style w:type="character" w:customStyle="1" w:styleId="2f">
    <w:name w:val="Абзац списка2"/>
    <w:basedOn w:val="10"/>
    <w:link w:val="2e"/>
    <w:rPr>
      <w:rFonts w:ascii="Calibri" w:hAnsi="Calibri"/>
      <w:color w:val="000000"/>
      <w:sz w:val="22"/>
    </w:rPr>
  </w:style>
  <w:style w:type="paragraph" w:customStyle="1" w:styleId="c20">
    <w:name w:val="c20"/>
    <w:basedOn w:val="a"/>
    <w:link w:val="c200"/>
    <w:pPr>
      <w:spacing w:beforeAutospacing="1" w:afterAutospacing="1" w:line="240" w:lineRule="auto"/>
    </w:pPr>
    <w:rPr>
      <w:rFonts w:ascii="Times New Roman" w:hAnsi="Times New Roman"/>
      <w:color w:val="000000"/>
      <w:sz w:val="24"/>
    </w:rPr>
  </w:style>
  <w:style w:type="character" w:customStyle="1" w:styleId="c200">
    <w:name w:val="c20"/>
    <w:basedOn w:val="10"/>
    <w:link w:val="c20"/>
    <w:rPr>
      <w:rFonts w:ascii="Times New Roman" w:hAnsi="Times New Roman"/>
      <w:color w:val="000000"/>
      <w:sz w:val="24"/>
    </w:rPr>
  </w:style>
  <w:style w:type="paragraph" w:customStyle="1" w:styleId="WW8Num7z0">
    <w:name w:val="WW8Num7z0"/>
    <w:link w:val="WW8Num7z00"/>
    <w:rPr>
      <w:rFonts w:ascii="Symbol" w:hAnsi="Symbol"/>
    </w:rPr>
  </w:style>
  <w:style w:type="character" w:customStyle="1" w:styleId="WW8Num7z00">
    <w:name w:val="WW8Num7z0"/>
    <w:link w:val="WW8Num7z0"/>
    <w:rPr>
      <w:rFonts w:ascii="Symbol" w:hAnsi="Symbol"/>
    </w:rPr>
  </w:style>
  <w:style w:type="paragraph" w:customStyle="1" w:styleId="WW8Num14z1">
    <w:name w:val="WW8Num14z1"/>
    <w:link w:val="WW8Num14z10"/>
    <w:rPr>
      <w:rFonts w:ascii="Courier New" w:hAnsi="Courier New"/>
    </w:rPr>
  </w:style>
  <w:style w:type="character" w:customStyle="1" w:styleId="WW8Num14z10">
    <w:name w:val="WW8Num14z1"/>
    <w:link w:val="WW8Num14z1"/>
    <w:rPr>
      <w:rFonts w:ascii="Courier New" w:hAnsi="Courier New"/>
    </w:rPr>
  </w:style>
  <w:style w:type="paragraph" w:customStyle="1" w:styleId="WW8Num23z2">
    <w:name w:val="WW8Num23z2"/>
    <w:link w:val="WW8Num23z20"/>
    <w:rPr>
      <w:rFonts w:ascii="Wingdings" w:hAnsi="Wingdings"/>
    </w:rPr>
  </w:style>
  <w:style w:type="character" w:customStyle="1" w:styleId="WW8Num23z20">
    <w:name w:val="WW8Num23z2"/>
    <w:link w:val="WW8Num23z2"/>
    <w:rPr>
      <w:rFonts w:ascii="Wingdings" w:hAnsi="Wingdings"/>
    </w:rPr>
  </w:style>
  <w:style w:type="paragraph" w:customStyle="1" w:styleId="WW8Num15z2">
    <w:name w:val="WW8Num15z2"/>
    <w:link w:val="WW8Num15z20"/>
    <w:rPr>
      <w:rFonts w:ascii="Wingdings" w:hAnsi="Wingdings"/>
    </w:rPr>
  </w:style>
  <w:style w:type="character" w:customStyle="1" w:styleId="WW8Num15z20">
    <w:name w:val="WW8Num15z2"/>
    <w:link w:val="WW8Num15z2"/>
    <w:rPr>
      <w:rFonts w:ascii="Wingdings" w:hAnsi="Wingdings"/>
    </w:rPr>
  </w:style>
  <w:style w:type="paragraph" w:customStyle="1" w:styleId="ConsPlusCell">
    <w:name w:val="ConsPlusCell"/>
    <w:link w:val="ConsPlusCell0"/>
    <w:pPr>
      <w:widowControl w:val="0"/>
    </w:pPr>
    <w:rPr>
      <w:rFonts w:ascii="Courier New" w:hAnsi="Courier New"/>
    </w:rPr>
  </w:style>
  <w:style w:type="character" w:customStyle="1" w:styleId="ConsPlusCell0">
    <w:name w:val="ConsPlusCell"/>
    <w:link w:val="ConsPlusCell"/>
    <w:rPr>
      <w:rFonts w:ascii="Courier New" w:hAnsi="Courier New"/>
    </w:rPr>
  </w:style>
  <w:style w:type="paragraph" w:customStyle="1" w:styleId="WW8Num76z0">
    <w:name w:val="WW8Num76z0"/>
    <w:link w:val="WW8Num76z00"/>
    <w:rPr>
      <w:rFonts w:ascii="Symbol" w:hAnsi="Symbol"/>
    </w:rPr>
  </w:style>
  <w:style w:type="character" w:customStyle="1" w:styleId="WW8Num76z00">
    <w:name w:val="WW8Num76z0"/>
    <w:link w:val="WW8Num76z0"/>
    <w:rPr>
      <w:rFonts w:ascii="Symbol" w:hAnsi="Symbol"/>
    </w:rPr>
  </w:style>
  <w:style w:type="paragraph" w:customStyle="1" w:styleId="WW8Num18z2">
    <w:name w:val="WW8Num18z2"/>
    <w:link w:val="WW8Num18z20"/>
    <w:rPr>
      <w:rFonts w:ascii="Wingdings" w:hAnsi="Wingdings"/>
    </w:rPr>
  </w:style>
  <w:style w:type="character" w:customStyle="1" w:styleId="WW8Num18z20">
    <w:name w:val="WW8Num18z2"/>
    <w:link w:val="WW8Num18z2"/>
    <w:rPr>
      <w:rFonts w:ascii="Wingdings" w:hAnsi="Wingdings"/>
    </w:rPr>
  </w:style>
  <w:style w:type="paragraph" w:customStyle="1" w:styleId="WW8Num70z2">
    <w:name w:val="WW8Num70z2"/>
    <w:link w:val="WW8Num70z20"/>
    <w:rPr>
      <w:rFonts w:ascii="Wingdings" w:hAnsi="Wingdings"/>
    </w:rPr>
  </w:style>
  <w:style w:type="character" w:customStyle="1" w:styleId="WW8Num70z20">
    <w:name w:val="WW8Num70z2"/>
    <w:link w:val="WW8Num70z2"/>
    <w:rPr>
      <w:rFonts w:ascii="Wingdings" w:hAnsi="Wingdings"/>
    </w:rPr>
  </w:style>
  <w:style w:type="paragraph" w:customStyle="1" w:styleId="WW8Num65z2">
    <w:name w:val="WW8Num65z2"/>
    <w:link w:val="WW8Num65z20"/>
    <w:rPr>
      <w:rFonts w:ascii="Wingdings" w:hAnsi="Wingdings"/>
    </w:rPr>
  </w:style>
  <w:style w:type="character" w:customStyle="1" w:styleId="WW8Num65z20">
    <w:name w:val="WW8Num65z2"/>
    <w:link w:val="WW8Num65z2"/>
    <w:rPr>
      <w:rFonts w:ascii="Wingdings" w:hAnsi="Wingdings"/>
    </w:rPr>
  </w:style>
  <w:style w:type="paragraph" w:customStyle="1" w:styleId="WW8Num8z1">
    <w:name w:val="WW8Num8z1"/>
    <w:link w:val="WW8Num8z10"/>
    <w:rPr>
      <w:rFonts w:ascii="Courier New" w:hAnsi="Courier New"/>
    </w:rPr>
  </w:style>
  <w:style w:type="character" w:customStyle="1" w:styleId="WW8Num8z10">
    <w:name w:val="WW8Num8z1"/>
    <w:link w:val="WW8Num8z1"/>
    <w:rPr>
      <w:rFonts w:ascii="Courier New" w:hAnsi="Courier New"/>
    </w:rPr>
  </w:style>
  <w:style w:type="paragraph" w:customStyle="1" w:styleId="WW8Num50z0">
    <w:name w:val="WW8Num50z0"/>
    <w:link w:val="WW8Num50z00"/>
    <w:rPr>
      <w:rFonts w:ascii="Symbol" w:hAnsi="Symbol"/>
    </w:rPr>
  </w:style>
  <w:style w:type="character" w:customStyle="1" w:styleId="WW8Num50z00">
    <w:name w:val="WW8Num50z0"/>
    <w:link w:val="WW8Num50z0"/>
    <w:rPr>
      <w:rFonts w:ascii="Symbol" w:hAnsi="Symbol"/>
    </w:rPr>
  </w:style>
  <w:style w:type="paragraph" w:customStyle="1" w:styleId="WW8Num38z0">
    <w:name w:val="WW8Num38z0"/>
    <w:link w:val="WW8Num38z00"/>
    <w:rPr>
      <w:rFonts w:ascii="Symbol" w:hAnsi="Symbol"/>
    </w:rPr>
  </w:style>
  <w:style w:type="character" w:customStyle="1" w:styleId="WW8Num38z00">
    <w:name w:val="WW8Num38z0"/>
    <w:link w:val="WW8Num38z0"/>
    <w:rPr>
      <w:rFonts w:ascii="Symbol" w:hAnsi="Symbol"/>
    </w:rPr>
  </w:style>
  <w:style w:type="paragraph" w:customStyle="1" w:styleId="WW8Num58z1">
    <w:name w:val="WW8Num58z1"/>
    <w:link w:val="WW8Num58z10"/>
    <w:rPr>
      <w:rFonts w:ascii="Courier New" w:hAnsi="Courier New"/>
    </w:rPr>
  </w:style>
  <w:style w:type="character" w:customStyle="1" w:styleId="WW8Num58z10">
    <w:name w:val="WW8Num58z1"/>
    <w:link w:val="WW8Num58z1"/>
    <w:rPr>
      <w:rFonts w:ascii="Courier New" w:hAnsi="Courier New"/>
    </w:rPr>
  </w:style>
  <w:style w:type="paragraph" w:customStyle="1" w:styleId="affff0">
    <w:name w:val="Содержимое таблицы"/>
    <w:basedOn w:val="a"/>
    <w:link w:val="affff1"/>
    <w:pPr>
      <w:widowControl w:val="0"/>
      <w:spacing w:after="0" w:line="100" w:lineRule="atLeast"/>
    </w:pPr>
    <w:rPr>
      <w:rFonts w:ascii="Times New Roman" w:hAnsi="Times New Roman"/>
      <w:sz w:val="20"/>
    </w:rPr>
  </w:style>
  <w:style w:type="character" w:customStyle="1" w:styleId="affff1">
    <w:name w:val="Содержимое таблицы"/>
    <w:basedOn w:val="10"/>
    <w:link w:val="affff0"/>
    <w:rPr>
      <w:rFonts w:ascii="Times New Roman" w:hAnsi="Times New Roman"/>
      <w:color w:val="00000A"/>
      <w:sz w:val="20"/>
    </w:rPr>
  </w:style>
  <w:style w:type="paragraph" w:customStyle="1" w:styleId="ListLabel160">
    <w:name w:val="ListLabel 16"/>
    <w:link w:val="ListLabel161"/>
  </w:style>
  <w:style w:type="character" w:customStyle="1" w:styleId="ListLabel161">
    <w:name w:val="ListLabel 16"/>
    <w:link w:val="ListLabel160"/>
  </w:style>
  <w:style w:type="paragraph" w:customStyle="1" w:styleId="WW8Num62z1">
    <w:name w:val="WW8Num62z1"/>
    <w:link w:val="WW8Num62z10"/>
  </w:style>
  <w:style w:type="character" w:customStyle="1" w:styleId="WW8Num62z10">
    <w:name w:val="WW8Num62z1"/>
    <w:link w:val="WW8Num62z1"/>
  </w:style>
  <w:style w:type="paragraph" w:customStyle="1" w:styleId="WW8Num33z0">
    <w:name w:val="WW8Num33z0"/>
    <w:link w:val="WW8Num33z00"/>
    <w:rPr>
      <w:rFonts w:ascii="Symbol" w:hAnsi="Symbol"/>
    </w:rPr>
  </w:style>
  <w:style w:type="character" w:customStyle="1" w:styleId="WW8Num33z00">
    <w:name w:val="WW8Num33z0"/>
    <w:link w:val="WW8Num33z0"/>
    <w:rPr>
      <w:rFonts w:ascii="Symbol" w:hAnsi="Symbol"/>
    </w:rPr>
  </w:style>
  <w:style w:type="paragraph" w:customStyle="1" w:styleId="WW-5">
    <w:name w:val="WW-Сноска"/>
    <w:basedOn w:val="ae"/>
    <w:link w:val="WW-6"/>
    <w:pPr>
      <w:spacing w:line="174" w:lineRule="atLeast"/>
    </w:pPr>
    <w:rPr>
      <w:sz w:val="17"/>
    </w:rPr>
  </w:style>
  <w:style w:type="character" w:customStyle="1" w:styleId="WW-6">
    <w:name w:val="WW-Сноска"/>
    <w:basedOn w:val="af0"/>
    <w:link w:val="WW-5"/>
    <w:rPr>
      <w:rFonts w:ascii="NewtonCSanPin" w:hAnsi="NewtonCSanPin"/>
      <w:color w:val="000000"/>
      <w:sz w:val="17"/>
    </w:rPr>
  </w:style>
  <w:style w:type="paragraph" w:customStyle="1" w:styleId="Footnote1">
    <w:name w:val="Footnote"/>
    <w:basedOn w:val="Standard"/>
    <w:link w:val="Footnote2"/>
    <w:pPr>
      <w:widowControl/>
      <w:spacing w:line="360" w:lineRule="auto"/>
      <w:ind w:left="283" w:hanging="283"/>
      <w:jc w:val="both"/>
    </w:pPr>
    <w:rPr>
      <w:rFonts w:ascii="Times New Roman" w:hAnsi="Times New Roman"/>
      <w:sz w:val="20"/>
    </w:rPr>
  </w:style>
  <w:style w:type="character" w:customStyle="1" w:styleId="Footnote2">
    <w:name w:val="Footnote"/>
    <w:basedOn w:val="Standard0"/>
    <w:link w:val="Footnote1"/>
    <w:rPr>
      <w:rFonts w:ascii="Times New Roman" w:hAnsi="Times New Roman"/>
      <w:sz w:val="20"/>
    </w:rPr>
  </w:style>
  <w:style w:type="paragraph" w:customStyle="1" w:styleId="WW8Num75z2">
    <w:name w:val="WW8Num75z2"/>
    <w:link w:val="WW8Num75z20"/>
    <w:rPr>
      <w:rFonts w:ascii="Wingdings" w:hAnsi="Wingdings"/>
    </w:rPr>
  </w:style>
  <w:style w:type="character" w:customStyle="1" w:styleId="WW8Num75z20">
    <w:name w:val="WW8Num75z2"/>
    <w:link w:val="WW8Num75z2"/>
    <w:rPr>
      <w:rFonts w:ascii="Wingdings" w:hAnsi="Wingdings"/>
    </w:rPr>
  </w:style>
  <w:style w:type="paragraph" w:customStyle="1" w:styleId="WW8Num48z0">
    <w:name w:val="WW8Num48z0"/>
    <w:link w:val="WW8Num48z00"/>
  </w:style>
  <w:style w:type="character" w:customStyle="1" w:styleId="WW8Num48z00">
    <w:name w:val="WW8Num48z0"/>
    <w:link w:val="WW8Num48z0"/>
  </w:style>
  <w:style w:type="paragraph" w:customStyle="1" w:styleId="Textbody">
    <w:name w:val="Text body"/>
    <w:basedOn w:val="Standard"/>
    <w:link w:val="Textbody0"/>
    <w:pPr>
      <w:spacing w:after="120"/>
    </w:pPr>
  </w:style>
  <w:style w:type="character" w:customStyle="1" w:styleId="Textbody0">
    <w:name w:val="Text body"/>
    <w:basedOn w:val="Standard0"/>
    <w:link w:val="Textbody"/>
    <w:rPr>
      <w:rFonts w:ascii="Arial" w:hAnsi="Arial"/>
      <w:sz w:val="24"/>
    </w:rPr>
  </w:style>
  <w:style w:type="paragraph" w:customStyle="1" w:styleId="c3">
    <w:name w:val="c3"/>
    <w:basedOn w:val="a"/>
    <w:link w:val="c30"/>
    <w:pPr>
      <w:widowControl w:val="0"/>
      <w:spacing w:before="280" w:after="280" w:line="100" w:lineRule="atLeast"/>
    </w:pPr>
    <w:rPr>
      <w:rFonts w:ascii="Times New Roman" w:hAnsi="Times New Roman"/>
      <w:sz w:val="24"/>
    </w:rPr>
  </w:style>
  <w:style w:type="character" w:customStyle="1" w:styleId="c30">
    <w:name w:val="c3"/>
    <w:basedOn w:val="10"/>
    <w:link w:val="c3"/>
    <w:rPr>
      <w:rFonts w:ascii="Times New Roman" w:hAnsi="Times New Roman"/>
      <w:color w:val="00000A"/>
      <w:sz w:val="24"/>
    </w:rPr>
  </w:style>
  <w:style w:type="paragraph" w:customStyle="1" w:styleId="WW8Num68z1">
    <w:name w:val="WW8Num68z1"/>
    <w:link w:val="WW8Num68z10"/>
    <w:rPr>
      <w:rFonts w:ascii="Courier New" w:hAnsi="Courier New"/>
    </w:rPr>
  </w:style>
  <w:style w:type="character" w:customStyle="1" w:styleId="WW8Num68z10">
    <w:name w:val="WW8Num68z1"/>
    <w:link w:val="WW8Num68z1"/>
    <w:rPr>
      <w:rFonts w:ascii="Courier New" w:hAnsi="Courier New"/>
    </w:rPr>
  </w:style>
  <w:style w:type="paragraph" w:customStyle="1" w:styleId="WW8Num8z3">
    <w:name w:val="WW8Num8z3"/>
    <w:link w:val="WW8Num8z30"/>
    <w:rPr>
      <w:rFonts w:ascii="Symbol" w:hAnsi="Symbol"/>
    </w:rPr>
  </w:style>
  <w:style w:type="character" w:customStyle="1" w:styleId="WW8Num8z30">
    <w:name w:val="WW8Num8z3"/>
    <w:link w:val="WW8Num8z3"/>
    <w:rPr>
      <w:rFonts w:ascii="Symbol" w:hAnsi="Symbol"/>
    </w:rPr>
  </w:style>
  <w:style w:type="paragraph" w:customStyle="1" w:styleId="WW8Num81z1">
    <w:name w:val="WW8Num81z1"/>
    <w:link w:val="WW8Num81z10"/>
    <w:rPr>
      <w:rFonts w:ascii="Courier New" w:hAnsi="Courier New"/>
    </w:rPr>
  </w:style>
  <w:style w:type="character" w:customStyle="1" w:styleId="WW8Num81z10">
    <w:name w:val="WW8Num81z1"/>
    <w:link w:val="WW8Num81z1"/>
    <w:rPr>
      <w:rFonts w:ascii="Courier New" w:hAnsi="Courier New"/>
    </w:rPr>
  </w:style>
  <w:style w:type="paragraph" w:customStyle="1" w:styleId="WW8Num65z0">
    <w:name w:val="WW8Num65z0"/>
    <w:link w:val="WW8Num65z00"/>
    <w:rPr>
      <w:rFonts w:ascii="Symbol" w:hAnsi="Symbol"/>
    </w:rPr>
  </w:style>
  <w:style w:type="character" w:customStyle="1" w:styleId="WW8Num65z00">
    <w:name w:val="WW8Num65z0"/>
    <w:link w:val="WW8Num65z0"/>
    <w:rPr>
      <w:rFonts w:ascii="Symbol" w:hAnsi="Symbol"/>
    </w:rPr>
  </w:style>
  <w:style w:type="paragraph" w:customStyle="1" w:styleId="ConsPlusTextList1">
    <w:name w:val="ConsPlusTextList1"/>
    <w:link w:val="ConsPlusTextList10"/>
    <w:pPr>
      <w:widowControl w:val="0"/>
    </w:pPr>
    <w:rPr>
      <w:sz w:val="24"/>
    </w:rPr>
  </w:style>
  <w:style w:type="character" w:customStyle="1" w:styleId="ConsPlusTextList10">
    <w:name w:val="ConsPlusTextList1"/>
    <w:link w:val="ConsPlusTextList1"/>
    <w:rPr>
      <w:sz w:val="24"/>
    </w:rPr>
  </w:style>
  <w:style w:type="paragraph" w:customStyle="1" w:styleId="affff2">
    <w:name w:val="А ОСН ТЕКСТ Знак"/>
    <w:link w:val="affff3"/>
    <w:rPr>
      <w:caps/>
      <w:sz w:val="28"/>
    </w:rPr>
  </w:style>
  <w:style w:type="character" w:customStyle="1" w:styleId="affff3">
    <w:name w:val="А ОСН ТЕКСТ Знак"/>
    <w:link w:val="affff2"/>
    <w:rPr>
      <w:caps/>
      <w:sz w:val="28"/>
    </w:rPr>
  </w:style>
  <w:style w:type="paragraph" w:customStyle="1" w:styleId="WW8NumSt80z0">
    <w:name w:val="WW8NumSt80z0"/>
    <w:link w:val="WW8NumSt80z00"/>
  </w:style>
  <w:style w:type="character" w:customStyle="1" w:styleId="WW8NumSt80z00">
    <w:name w:val="WW8NumSt80z0"/>
    <w:link w:val="WW8NumSt80z0"/>
  </w:style>
  <w:style w:type="paragraph" w:customStyle="1" w:styleId="ConsPlusTitlePage">
    <w:name w:val="ConsPlusTitlePage"/>
    <w:link w:val="ConsPlusTitlePage0"/>
    <w:pPr>
      <w:widowControl w:val="0"/>
    </w:pPr>
    <w:rPr>
      <w:rFonts w:ascii="Tahoma" w:hAnsi="Tahoma"/>
      <w:sz w:val="24"/>
    </w:rPr>
  </w:style>
  <w:style w:type="character" w:customStyle="1" w:styleId="ConsPlusTitlePage0">
    <w:name w:val="ConsPlusTitlePage"/>
    <w:link w:val="ConsPlusTitlePage"/>
    <w:rPr>
      <w:rFonts w:ascii="Tahoma" w:hAnsi="Tahoma"/>
      <w:sz w:val="24"/>
    </w:rPr>
  </w:style>
  <w:style w:type="paragraph" w:customStyle="1" w:styleId="p5">
    <w:name w:val="p5"/>
    <w:basedOn w:val="a"/>
    <w:link w:val="p50"/>
    <w:pPr>
      <w:spacing w:before="280" w:after="280" w:line="240" w:lineRule="auto"/>
    </w:pPr>
    <w:rPr>
      <w:rFonts w:ascii="Times New Roman" w:hAnsi="Times New Roman"/>
      <w:color w:val="000000"/>
      <w:sz w:val="24"/>
    </w:rPr>
  </w:style>
  <w:style w:type="character" w:customStyle="1" w:styleId="p50">
    <w:name w:val="p5"/>
    <w:basedOn w:val="10"/>
    <w:link w:val="p5"/>
    <w:rPr>
      <w:rFonts w:ascii="Times New Roman" w:hAnsi="Times New Roman"/>
      <w:color w:val="000000"/>
      <w:sz w:val="24"/>
    </w:rPr>
  </w:style>
  <w:style w:type="paragraph" w:customStyle="1" w:styleId="WW8Num12z2">
    <w:name w:val="WW8Num12z2"/>
    <w:link w:val="WW8Num12z20"/>
    <w:rPr>
      <w:rFonts w:ascii="Wingdings" w:hAnsi="Wingdings"/>
    </w:rPr>
  </w:style>
  <w:style w:type="character" w:customStyle="1" w:styleId="WW8Num12z20">
    <w:name w:val="WW8Num12z2"/>
    <w:link w:val="WW8Num12z2"/>
    <w:rPr>
      <w:rFonts w:ascii="Wingdings" w:hAnsi="Wingdings"/>
    </w:rPr>
  </w:style>
  <w:style w:type="paragraph" w:customStyle="1" w:styleId="WW8Num35z2">
    <w:name w:val="WW8Num35z2"/>
    <w:link w:val="WW8Num35z20"/>
    <w:rPr>
      <w:rFonts w:ascii="Wingdings" w:hAnsi="Wingdings"/>
    </w:rPr>
  </w:style>
  <w:style w:type="character" w:customStyle="1" w:styleId="WW8Num35z20">
    <w:name w:val="WW8Num35z2"/>
    <w:link w:val="WW8Num35z2"/>
    <w:rPr>
      <w:rFonts w:ascii="Wingdings" w:hAnsi="Wingdings"/>
    </w:rPr>
  </w:style>
  <w:style w:type="paragraph" w:customStyle="1" w:styleId="apple-style-span">
    <w:name w:val="apple-style-span"/>
    <w:link w:val="apple-style-span0"/>
  </w:style>
  <w:style w:type="character" w:customStyle="1" w:styleId="apple-style-span0">
    <w:name w:val="apple-style-span"/>
    <w:link w:val="apple-style-span"/>
  </w:style>
  <w:style w:type="paragraph" w:customStyle="1" w:styleId="WW8Num21z0">
    <w:name w:val="WW8Num21z0"/>
    <w:link w:val="WW8Num21z00"/>
    <w:rPr>
      <w:rFonts w:ascii="Symbol" w:hAnsi="Symbol"/>
    </w:rPr>
  </w:style>
  <w:style w:type="character" w:customStyle="1" w:styleId="WW8Num21z00">
    <w:name w:val="WW8Num21z0"/>
    <w:link w:val="WW8Num21z0"/>
    <w:rPr>
      <w:rFonts w:ascii="Symbol" w:hAnsi="Symbol"/>
    </w:rPr>
  </w:style>
  <w:style w:type="paragraph" w:customStyle="1" w:styleId="WW8Num77z0">
    <w:name w:val="WW8Num77z0"/>
    <w:link w:val="WW8Num77z00"/>
    <w:rPr>
      <w:rFonts w:ascii="Symbol" w:hAnsi="Symbol"/>
    </w:rPr>
  </w:style>
  <w:style w:type="character" w:customStyle="1" w:styleId="WW8Num77z00">
    <w:name w:val="WW8Num77z0"/>
    <w:link w:val="WW8Num77z0"/>
    <w:rPr>
      <w:rFonts w:ascii="Symbol" w:hAnsi="Symbol"/>
    </w:rPr>
  </w:style>
  <w:style w:type="paragraph" w:styleId="51">
    <w:name w:val="toc 5"/>
    <w:next w:val="a"/>
    <w:link w:val="52"/>
    <w:uiPriority w:val="39"/>
    <w:pPr>
      <w:ind w:left="800"/>
    </w:pPr>
  </w:style>
  <w:style w:type="character" w:customStyle="1" w:styleId="52">
    <w:name w:val="Оглавление 5 Знак"/>
    <w:link w:val="51"/>
  </w:style>
  <w:style w:type="paragraph" w:customStyle="1" w:styleId="EndnoteTextChar12">
    <w:name w:val="Endnote Text Char12"/>
    <w:link w:val="EndnoteTextChar120"/>
    <w:rPr>
      <w:color w:val="00000A"/>
    </w:rPr>
  </w:style>
  <w:style w:type="character" w:customStyle="1" w:styleId="EndnoteTextChar120">
    <w:name w:val="Endnote Text Char12"/>
    <w:link w:val="EndnoteTextChar12"/>
    <w:rPr>
      <w:color w:val="00000A"/>
    </w:rPr>
  </w:style>
  <w:style w:type="paragraph" w:customStyle="1" w:styleId="affff4">
    <w:name w:val="Заголовок"/>
    <w:basedOn w:val="a"/>
    <w:next w:val="aff9"/>
    <w:link w:val="affff5"/>
    <w:pPr>
      <w:keepNext/>
      <w:spacing w:before="240" w:after="0" w:line="100" w:lineRule="atLeast"/>
    </w:pPr>
    <w:rPr>
      <w:rFonts w:ascii="Arial" w:hAnsi="Arial"/>
      <w:b/>
      <w:sz w:val="24"/>
    </w:rPr>
  </w:style>
  <w:style w:type="character" w:customStyle="1" w:styleId="affff5">
    <w:name w:val="Заголовок"/>
    <w:basedOn w:val="10"/>
    <w:link w:val="affff4"/>
    <w:rPr>
      <w:rFonts w:ascii="Arial" w:hAnsi="Arial"/>
      <w:b/>
      <w:color w:val="00000A"/>
      <w:sz w:val="24"/>
    </w:rPr>
  </w:style>
  <w:style w:type="paragraph" w:customStyle="1" w:styleId="WW8Num67z1">
    <w:name w:val="WW8Num67z1"/>
    <w:link w:val="WW8Num67z10"/>
    <w:rPr>
      <w:rFonts w:ascii="Courier New" w:hAnsi="Courier New"/>
    </w:rPr>
  </w:style>
  <w:style w:type="character" w:customStyle="1" w:styleId="WW8Num67z10">
    <w:name w:val="WW8Num67z1"/>
    <w:link w:val="WW8Num67z1"/>
    <w:rPr>
      <w:rFonts w:ascii="Courier New" w:hAnsi="Courier New"/>
    </w:rPr>
  </w:style>
  <w:style w:type="paragraph" w:styleId="2f0">
    <w:name w:val="Body Text Indent 2"/>
    <w:basedOn w:val="a"/>
    <w:link w:val="2f1"/>
    <w:pPr>
      <w:spacing w:after="120" w:line="480" w:lineRule="auto"/>
      <w:ind w:left="283"/>
    </w:pPr>
  </w:style>
  <w:style w:type="character" w:customStyle="1" w:styleId="2f1">
    <w:name w:val="Основной текст с отступом 2 Знак"/>
    <w:basedOn w:val="10"/>
    <w:link w:val="2f0"/>
    <w:rPr>
      <w:rFonts w:ascii="Calibri" w:hAnsi="Calibri"/>
      <w:color w:val="00000A"/>
      <w:sz w:val="22"/>
    </w:rPr>
  </w:style>
  <w:style w:type="paragraph" w:customStyle="1" w:styleId="EndnoteTextChar16">
    <w:name w:val="Endnote Text Char16"/>
    <w:link w:val="EndnoteTextChar160"/>
    <w:rPr>
      <w:color w:val="00000A"/>
    </w:rPr>
  </w:style>
  <w:style w:type="character" w:customStyle="1" w:styleId="EndnoteTextChar160">
    <w:name w:val="Endnote Text Char16"/>
    <w:link w:val="EndnoteTextChar16"/>
    <w:rPr>
      <w:color w:val="00000A"/>
    </w:rPr>
  </w:style>
  <w:style w:type="paragraph" w:customStyle="1" w:styleId="WW8Num28z2">
    <w:name w:val="WW8Num28z2"/>
    <w:link w:val="WW8Num28z20"/>
    <w:rPr>
      <w:rFonts w:ascii="Wingdings" w:hAnsi="Wingdings"/>
    </w:rPr>
  </w:style>
  <w:style w:type="character" w:customStyle="1" w:styleId="WW8Num28z20">
    <w:name w:val="WW8Num28z2"/>
    <w:link w:val="WW8Num28z2"/>
    <w:rPr>
      <w:rFonts w:ascii="Wingdings" w:hAnsi="Wingdings"/>
    </w:rPr>
  </w:style>
  <w:style w:type="paragraph" w:customStyle="1" w:styleId="18TexstSPISOK1">
    <w:name w:val="18TexstSPISOK_1"/>
    <w:basedOn w:val="a"/>
    <w:link w:val="18TexstSPISOK10"/>
    <w:pPr>
      <w:tabs>
        <w:tab w:val="left" w:pos="360"/>
        <w:tab w:val="left" w:pos="640"/>
      </w:tabs>
      <w:spacing w:after="0" w:line="240" w:lineRule="atLeast"/>
      <w:ind w:left="640" w:hanging="300"/>
      <w:jc w:val="both"/>
    </w:pPr>
    <w:rPr>
      <w:rFonts w:ascii="PragmaticaC" w:hAnsi="PragmaticaC"/>
      <w:caps/>
      <w:color w:val="000000"/>
      <w:sz w:val="20"/>
    </w:rPr>
  </w:style>
  <w:style w:type="character" w:customStyle="1" w:styleId="18TexstSPISOK10">
    <w:name w:val="18TexstSPISOK_1"/>
    <w:basedOn w:val="10"/>
    <w:link w:val="18TexstSPISOK1"/>
    <w:rPr>
      <w:rFonts w:ascii="PragmaticaC" w:hAnsi="PragmaticaC"/>
      <w:caps/>
      <w:color w:val="000000"/>
      <w:sz w:val="20"/>
    </w:rPr>
  </w:style>
  <w:style w:type="paragraph" w:customStyle="1" w:styleId="WW8Num61z0">
    <w:name w:val="WW8Num61z0"/>
    <w:link w:val="WW8Num61z00"/>
    <w:rPr>
      <w:rFonts w:ascii="Symbol" w:hAnsi="Symbol"/>
    </w:rPr>
  </w:style>
  <w:style w:type="character" w:customStyle="1" w:styleId="WW8Num61z00">
    <w:name w:val="WW8Num61z0"/>
    <w:link w:val="WW8Num61z0"/>
    <w:rPr>
      <w:rFonts w:ascii="Symbol" w:hAnsi="Symbol"/>
    </w:rPr>
  </w:style>
  <w:style w:type="paragraph" w:customStyle="1" w:styleId="WW8Num71z0">
    <w:name w:val="WW8Num71z0"/>
    <w:link w:val="WW8Num71z00"/>
    <w:rPr>
      <w:rFonts w:ascii="Symbol" w:hAnsi="Symbol"/>
    </w:rPr>
  </w:style>
  <w:style w:type="character" w:customStyle="1" w:styleId="WW8Num71z00">
    <w:name w:val="WW8Num71z0"/>
    <w:link w:val="WW8Num71z0"/>
    <w:rPr>
      <w:rFonts w:ascii="Symbol" w:hAnsi="Symbol"/>
    </w:rPr>
  </w:style>
  <w:style w:type="paragraph" w:customStyle="1" w:styleId="BalloonTextChar11">
    <w:name w:val="Balloon Text Char11"/>
    <w:link w:val="BalloonTextChar110"/>
    <w:rPr>
      <w:color w:val="00000A"/>
      <w:sz w:val="2"/>
    </w:rPr>
  </w:style>
  <w:style w:type="character" w:customStyle="1" w:styleId="BalloonTextChar110">
    <w:name w:val="Balloon Text Char11"/>
    <w:link w:val="BalloonTextChar11"/>
    <w:rPr>
      <w:color w:val="00000A"/>
      <w:sz w:val="2"/>
    </w:rPr>
  </w:style>
  <w:style w:type="paragraph" w:customStyle="1" w:styleId="WW8Num49z1">
    <w:name w:val="WW8Num49z1"/>
    <w:link w:val="WW8Num49z10"/>
    <w:rPr>
      <w:rFonts w:ascii="Courier New" w:hAnsi="Courier New"/>
    </w:rPr>
  </w:style>
  <w:style w:type="character" w:customStyle="1" w:styleId="WW8Num49z10">
    <w:name w:val="WW8Num49z1"/>
    <w:link w:val="WW8Num49z1"/>
    <w:rPr>
      <w:rFonts w:ascii="Courier New" w:hAnsi="Courier New"/>
    </w:rPr>
  </w:style>
  <w:style w:type="paragraph" w:customStyle="1" w:styleId="p23">
    <w:name w:val="p23"/>
    <w:basedOn w:val="a"/>
    <w:link w:val="p230"/>
    <w:pPr>
      <w:spacing w:before="280" w:after="280" w:line="240" w:lineRule="auto"/>
    </w:pPr>
    <w:rPr>
      <w:rFonts w:ascii="Times New Roman" w:hAnsi="Times New Roman"/>
      <w:color w:val="000000"/>
      <w:sz w:val="24"/>
    </w:rPr>
  </w:style>
  <w:style w:type="character" w:customStyle="1" w:styleId="p230">
    <w:name w:val="p23"/>
    <w:basedOn w:val="10"/>
    <w:link w:val="p23"/>
    <w:rPr>
      <w:rFonts w:ascii="Times New Roman" w:hAnsi="Times New Roman"/>
      <w:color w:val="000000"/>
      <w:sz w:val="24"/>
    </w:rPr>
  </w:style>
  <w:style w:type="paragraph" w:customStyle="1" w:styleId="BalloonTextChar12">
    <w:name w:val="Balloon Text Char12"/>
    <w:link w:val="BalloonTextChar120"/>
    <w:rPr>
      <w:color w:val="00000A"/>
      <w:sz w:val="2"/>
    </w:rPr>
  </w:style>
  <w:style w:type="character" w:customStyle="1" w:styleId="BalloonTextChar120">
    <w:name w:val="Balloon Text Char12"/>
    <w:link w:val="BalloonTextChar12"/>
    <w:rPr>
      <w:color w:val="00000A"/>
      <w:sz w:val="2"/>
    </w:rPr>
  </w:style>
  <w:style w:type="paragraph" w:customStyle="1" w:styleId="Default">
    <w:name w:val="Default"/>
    <w:link w:val="Default0"/>
    <w:rPr>
      <w:sz w:val="24"/>
    </w:rPr>
  </w:style>
  <w:style w:type="character" w:customStyle="1" w:styleId="Default0">
    <w:name w:val="Default"/>
    <w:link w:val="Default"/>
    <w:rPr>
      <w:sz w:val="24"/>
    </w:rPr>
  </w:style>
  <w:style w:type="paragraph" w:styleId="38">
    <w:name w:val="Body Text 3"/>
    <w:basedOn w:val="a"/>
    <w:link w:val="39"/>
    <w:pPr>
      <w:spacing w:after="120" w:line="360" w:lineRule="auto"/>
      <w:jc w:val="both"/>
    </w:pPr>
    <w:rPr>
      <w:sz w:val="16"/>
    </w:rPr>
  </w:style>
  <w:style w:type="character" w:customStyle="1" w:styleId="39">
    <w:name w:val="Основной текст 3 Знак"/>
    <w:basedOn w:val="10"/>
    <w:link w:val="38"/>
    <w:rPr>
      <w:rFonts w:ascii="Calibri" w:hAnsi="Calibri"/>
      <w:color w:val="00000A"/>
      <w:sz w:val="16"/>
    </w:rPr>
  </w:style>
  <w:style w:type="paragraph" w:customStyle="1" w:styleId="2f2">
    <w:name w:val="Основной текст (2)"/>
    <w:basedOn w:val="a"/>
    <w:link w:val="2f3"/>
    <w:pPr>
      <w:widowControl w:val="0"/>
      <w:spacing w:after="0" w:line="240" w:lineRule="atLeast"/>
    </w:pPr>
    <w:rPr>
      <w:rFonts w:ascii="Times New Roman" w:hAnsi="Times New Roman"/>
      <w:color w:val="000000"/>
      <w:sz w:val="17"/>
    </w:rPr>
  </w:style>
  <w:style w:type="character" w:customStyle="1" w:styleId="2f3">
    <w:name w:val="Основной текст (2)"/>
    <w:basedOn w:val="10"/>
    <w:link w:val="2f2"/>
    <w:rPr>
      <w:rFonts w:ascii="Times New Roman" w:hAnsi="Times New Roman"/>
      <w:color w:val="000000"/>
      <w:sz w:val="17"/>
    </w:rPr>
  </w:style>
  <w:style w:type="paragraph" w:customStyle="1" w:styleId="WW8Num19z0">
    <w:name w:val="WW8Num19z0"/>
    <w:link w:val="WW8Num19z00"/>
    <w:rPr>
      <w:rFonts w:ascii="Symbol" w:hAnsi="Symbol"/>
    </w:rPr>
  </w:style>
  <w:style w:type="character" w:customStyle="1" w:styleId="WW8Num19z00">
    <w:name w:val="WW8Num19z0"/>
    <w:link w:val="WW8Num19z0"/>
    <w:rPr>
      <w:rFonts w:ascii="Symbol" w:hAnsi="Symbol"/>
    </w:rPr>
  </w:style>
  <w:style w:type="paragraph" w:customStyle="1" w:styleId="WW8Num29z1">
    <w:name w:val="WW8Num29z1"/>
    <w:link w:val="WW8Num29z10"/>
    <w:rPr>
      <w:rFonts w:ascii="Courier New" w:hAnsi="Courier New"/>
    </w:rPr>
  </w:style>
  <w:style w:type="character" w:customStyle="1" w:styleId="WW8Num29z10">
    <w:name w:val="WW8Num29z1"/>
    <w:link w:val="WW8Num29z1"/>
    <w:rPr>
      <w:rFonts w:ascii="Courier New" w:hAnsi="Courier New"/>
    </w:rPr>
  </w:style>
  <w:style w:type="paragraph" w:customStyle="1" w:styleId="WW8Num16z2">
    <w:name w:val="WW8Num16z2"/>
    <w:link w:val="WW8Num16z20"/>
    <w:rPr>
      <w:rFonts w:ascii="Wingdings" w:hAnsi="Wingdings"/>
    </w:rPr>
  </w:style>
  <w:style w:type="character" w:customStyle="1" w:styleId="WW8Num16z20">
    <w:name w:val="WW8Num16z2"/>
    <w:link w:val="WW8Num16z2"/>
    <w:rPr>
      <w:rFonts w:ascii="Wingdings" w:hAnsi="Wingdings"/>
    </w:rPr>
  </w:style>
  <w:style w:type="paragraph" w:customStyle="1" w:styleId="1fff0">
    <w:name w:val="Текст сноски1"/>
    <w:basedOn w:val="a"/>
    <w:link w:val="1fff1"/>
    <w:pPr>
      <w:spacing w:after="0" w:line="240" w:lineRule="auto"/>
    </w:pPr>
    <w:rPr>
      <w:sz w:val="24"/>
    </w:rPr>
  </w:style>
  <w:style w:type="character" w:customStyle="1" w:styleId="1fff1">
    <w:name w:val="Текст сноски1"/>
    <w:basedOn w:val="10"/>
    <w:link w:val="1fff0"/>
    <w:rPr>
      <w:rFonts w:ascii="Calibri" w:hAnsi="Calibri"/>
      <w:color w:val="00000A"/>
      <w:sz w:val="24"/>
    </w:rPr>
  </w:style>
  <w:style w:type="paragraph" w:customStyle="1" w:styleId="1fff2">
    <w:name w:val="Верхний колонтитул Знак1"/>
    <w:link w:val="1fff3"/>
    <w:rPr>
      <w:color w:val="00000A"/>
    </w:rPr>
  </w:style>
  <w:style w:type="character" w:customStyle="1" w:styleId="1fff3">
    <w:name w:val="Верхний колонтитул Знак1"/>
    <w:link w:val="1fff2"/>
    <w:rPr>
      <w:color w:val="00000A"/>
    </w:rPr>
  </w:style>
  <w:style w:type="paragraph" w:customStyle="1" w:styleId="WW8Num57z1">
    <w:name w:val="WW8Num57z1"/>
    <w:link w:val="WW8Num57z10"/>
    <w:rPr>
      <w:rFonts w:ascii="Courier New" w:hAnsi="Courier New"/>
    </w:rPr>
  </w:style>
  <w:style w:type="character" w:customStyle="1" w:styleId="WW8Num57z10">
    <w:name w:val="WW8Num57z1"/>
    <w:link w:val="WW8Num57z1"/>
    <w:rPr>
      <w:rFonts w:ascii="Courier New" w:hAnsi="Courier New"/>
    </w:rPr>
  </w:style>
  <w:style w:type="paragraph" w:customStyle="1" w:styleId="2f4">
    <w:name w:val="??? 2"/>
    <w:basedOn w:val="a"/>
    <w:link w:val="2f5"/>
    <w:pPr>
      <w:keepNext/>
      <w:widowControl w:val="0"/>
      <w:spacing w:before="283" w:after="170" w:line="296" w:lineRule="atLeast"/>
      <w:jc w:val="center"/>
    </w:pPr>
    <w:rPr>
      <w:rFonts w:ascii="PragmaticaC" w:hAnsi="PragmaticaC"/>
      <w:b/>
      <w:color w:val="000000"/>
      <w:sz w:val="26"/>
    </w:rPr>
  </w:style>
  <w:style w:type="character" w:customStyle="1" w:styleId="2f5">
    <w:name w:val="??? 2"/>
    <w:basedOn w:val="10"/>
    <w:link w:val="2f4"/>
    <w:rPr>
      <w:rFonts w:ascii="PragmaticaC" w:hAnsi="PragmaticaC"/>
      <w:b/>
      <w:color w:val="000000"/>
      <w:sz w:val="26"/>
    </w:rPr>
  </w:style>
  <w:style w:type="paragraph" w:customStyle="1" w:styleId="WW8Num39z2">
    <w:name w:val="WW8Num39z2"/>
    <w:link w:val="WW8Num39z20"/>
    <w:rPr>
      <w:rFonts w:ascii="Wingdings" w:hAnsi="Wingdings"/>
    </w:rPr>
  </w:style>
  <w:style w:type="character" w:customStyle="1" w:styleId="WW8Num39z20">
    <w:name w:val="WW8Num39z2"/>
    <w:link w:val="WW8Num39z2"/>
    <w:rPr>
      <w:rFonts w:ascii="Wingdings" w:hAnsi="Wingdings"/>
    </w:rPr>
  </w:style>
  <w:style w:type="paragraph" w:customStyle="1" w:styleId="c0">
    <w:name w:val="c0"/>
    <w:link w:val="c00"/>
  </w:style>
  <w:style w:type="character" w:customStyle="1" w:styleId="c00">
    <w:name w:val="c0"/>
    <w:link w:val="c0"/>
  </w:style>
  <w:style w:type="paragraph" w:customStyle="1" w:styleId="WW8Num5z2">
    <w:name w:val="WW8Num5z2"/>
    <w:link w:val="WW8Num5z20"/>
    <w:rPr>
      <w:rFonts w:ascii="Wingdings" w:hAnsi="Wingdings"/>
    </w:rPr>
  </w:style>
  <w:style w:type="character" w:customStyle="1" w:styleId="WW8Num5z20">
    <w:name w:val="WW8Num5z2"/>
    <w:link w:val="WW8Num5z2"/>
    <w:rPr>
      <w:rFonts w:ascii="Wingdings" w:hAnsi="Wingdings"/>
    </w:rPr>
  </w:style>
  <w:style w:type="paragraph" w:customStyle="1" w:styleId="BalloonTextChar13">
    <w:name w:val="Balloon Text Char13"/>
    <w:link w:val="BalloonTextChar130"/>
    <w:rPr>
      <w:color w:val="00000A"/>
      <w:sz w:val="2"/>
    </w:rPr>
  </w:style>
  <w:style w:type="character" w:customStyle="1" w:styleId="BalloonTextChar130">
    <w:name w:val="Balloon Text Char13"/>
    <w:link w:val="BalloonTextChar13"/>
    <w:rPr>
      <w:color w:val="00000A"/>
      <w:sz w:val="2"/>
    </w:rPr>
  </w:style>
  <w:style w:type="paragraph" w:customStyle="1" w:styleId="WW8Num58z0">
    <w:name w:val="WW8Num58z0"/>
    <w:link w:val="WW8Num58z00"/>
    <w:rPr>
      <w:rFonts w:ascii="Symbol" w:hAnsi="Symbol"/>
    </w:rPr>
  </w:style>
  <w:style w:type="character" w:customStyle="1" w:styleId="WW8Num58z00">
    <w:name w:val="WW8Num58z0"/>
    <w:link w:val="WW8Num58z0"/>
    <w:rPr>
      <w:rFonts w:ascii="Symbol" w:hAnsi="Symbol"/>
    </w:rPr>
  </w:style>
  <w:style w:type="paragraph" w:customStyle="1" w:styleId="WW8Num26z1">
    <w:name w:val="WW8Num26z1"/>
    <w:link w:val="WW8Num26z10"/>
    <w:rPr>
      <w:rFonts w:ascii="Courier New" w:hAnsi="Courier New"/>
    </w:rPr>
  </w:style>
  <w:style w:type="character" w:customStyle="1" w:styleId="WW8Num26z10">
    <w:name w:val="WW8Num26z1"/>
    <w:link w:val="WW8Num26z1"/>
    <w:rPr>
      <w:rFonts w:ascii="Courier New" w:hAnsi="Courier New"/>
    </w:rPr>
  </w:style>
  <w:style w:type="paragraph" w:customStyle="1" w:styleId="s7">
    <w:name w:val="s7"/>
    <w:link w:val="s70"/>
  </w:style>
  <w:style w:type="character" w:customStyle="1" w:styleId="s70">
    <w:name w:val="s7"/>
    <w:link w:val="s7"/>
  </w:style>
  <w:style w:type="paragraph" w:customStyle="1" w:styleId="WW8Num74z2">
    <w:name w:val="WW8Num74z2"/>
    <w:link w:val="WW8Num74z20"/>
    <w:rPr>
      <w:rFonts w:ascii="Wingdings" w:hAnsi="Wingdings"/>
    </w:rPr>
  </w:style>
  <w:style w:type="character" w:customStyle="1" w:styleId="WW8Num74z20">
    <w:name w:val="WW8Num74z2"/>
    <w:link w:val="WW8Num74z2"/>
    <w:rPr>
      <w:rFonts w:ascii="Wingdings" w:hAnsi="Wingdings"/>
    </w:rPr>
  </w:style>
  <w:style w:type="paragraph" w:customStyle="1" w:styleId="ListLabel4">
    <w:name w:val="ListLabel 4"/>
    <w:link w:val="ListLabel40"/>
  </w:style>
  <w:style w:type="character" w:customStyle="1" w:styleId="ListLabel40">
    <w:name w:val="ListLabel 4"/>
    <w:link w:val="ListLabel4"/>
  </w:style>
  <w:style w:type="paragraph" w:customStyle="1" w:styleId="1fff4">
    <w:name w:val="Без интервала1"/>
    <w:link w:val="1fff5"/>
    <w:rPr>
      <w:rFonts w:ascii="Calibri" w:hAnsi="Calibri"/>
      <w:sz w:val="22"/>
    </w:rPr>
  </w:style>
  <w:style w:type="character" w:customStyle="1" w:styleId="1fff5">
    <w:name w:val="Без интервала1"/>
    <w:link w:val="1fff4"/>
    <w:rPr>
      <w:rFonts w:ascii="Calibri" w:hAnsi="Calibri"/>
      <w:sz w:val="22"/>
    </w:rPr>
  </w:style>
  <w:style w:type="paragraph" w:customStyle="1" w:styleId="p37">
    <w:name w:val="p37"/>
    <w:basedOn w:val="a"/>
    <w:link w:val="p370"/>
    <w:pPr>
      <w:spacing w:before="280" w:after="280" w:line="360" w:lineRule="auto"/>
      <w:ind w:firstLine="709"/>
      <w:jc w:val="both"/>
    </w:pPr>
    <w:rPr>
      <w:rFonts w:ascii="Times New Roman" w:hAnsi="Times New Roman"/>
      <w:color w:val="000000"/>
      <w:sz w:val="28"/>
    </w:rPr>
  </w:style>
  <w:style w:type="character" w:customStyle="1" w:styleId="p370">
    <w:name w:val="p37"/>
    <w:basedOn w:val="10"/>
    <w:link w:val="p37"/>
    <w:rPr>
      <w:rFonts w:ascii="Times New Roman" w:hAnsi="Times New Roman"/>
      <w:color w:val="000000"/>
      <w:sz w:val="28"/>
    </w:rPr>
  </w:style>
  <w:style w:type="paragraph" w:customStyle="1" w:styleId="WW8Num40z1">
    <w:name w:val="WW8Num40z1"/>
    <w:link w:val="WW8Num40z10"/>
    <w:rPr>
      <w:rFonts w:ascii="Courier New" w:hAnsi="Courier New"/>
    </w:rPr>
  </w:style>
  <w:style w:type="character" w:customStyle="1" w:styleId="WW8Num40z10">
    <w:name w:val="WW8Num40z1"/>
    <w:link w:val="WW8Num40z1"/>
    <w:rPr>
      <w:rFonts w:ascii="Courier New" w:hAnsi="Courier New"/>
    </w:rPr>
  </w:style>
  <w:style w:type="paragraph" w:customStyle="1" w:styleId="WW8Num72z2">
    <w:name w:val="WW8Num72z2"/>
    <w:link w:val="WW8Num72z20"/>
    <w:rPr>
      <w:rFonts w:ascii="Wingdings" w:hAnsi="Wingdings"/>
    </w:rPr>
  </w:style>
  <w:style w:type="character" w:customStyle="1" w:styleId="WW8Num72z20">
    <w:name w:val="WW8Num72z2"/>
    <w:link w:val="WW8Num72z2"/>
    <w:rPr>
      <w:rFonts w:ascii="Wingdings" w:hAnsi="Wingdings"/>
    </w:rPr>
  </w:style>
  <w:style w:type="paragraph" w:customStyle="1" w:styleId="ae">
    <w:name w:val="Основной"/>
    <w:basedOn w:val="a"/>
    <w:link w:val="af0"/>
    <w:pPr>
      <w:spacing w:after="0" w:line="214" w:lineRule="atLeast"/>
      <w:ind w:firstLine="283"/>
      <w:jc w:val="both"/>
    </w:pPr>
    <w:rPr>
      <w:rFonts w:ascii="NewtonCSanPin" w:hAnsi="NewtonCSanPin"/>
      <w:color w:val="000000"/>
      <w:sz w:val="21"/>
    </w:rPr>
  </w:style>
  <w:style w:type="character" w:customStyle="1" w:styleId="af0">
    <w:name w:val="Основной"/>
    <w:basedOn w:val="10"/>
    <w:link w:val="ae"/>
    <w:rPr>
      <w:rFonts w:ascii="NewtonCSanPin" w:hAnsi="NewtonCSanPin"/>
      <w:color w:val="000000"/>
      <w:sz w:val="21"/>
    </w:rPr>
  </w:style>
  <w:style w:type="paragraph" w:customStyle="1" w:styleId="3pt">
    <w:name w:val="Основной текст + Интервал 3 pt"/>
    <w:link w:val="3pt0"/>
    <w:rPr>
      <w:spacing w:val="60"/>
      <w:sz w:val="17"/>
      <w:highlight w:val="white"/>
    </w:rPr>
  </w:style>
  <w:style w:type="character" w:customStyle="1" w:styleId="3pt0">
    <w:name w:val="Основной текст + Интервал 3 pt"/>
    <w:link w:val="3pt"/>
    <w:rPr>
      <w:spacing w:val="60"/>
      <w:sz w:val="17"/>
      <w:highlight w:val="white"/>
    </w:rPr>
  </w:style>
  <w:style w:type="paragraph" w:customStyle="1" w:styleId="WW8Num5z0">
    <w:name w:val="WW8Num5z0"/>
    <w:link w:val="WW8Num5z00"/>
    <w:rPr>
      <w:rFonts w:ascii="Symbol" w:hAnsi="Symbol"/>
    </w:rPr>
  </w:style>
  <w:style w:type="character" w:customStyle="1" w:styleId="WW8Num5z00">
    <w:name w:val="WW8Num5z0"/>
    <w:link w:val="WW8Num5z0"/>
    <w:rPr>
      <w:rFonts w:ascii="Symbol" w:hAnsi="Symbol"/>
    </w:rPr>
  </w:style>
  <w:style w:type="paragraph" w:customStyle="1" w:styleId="affff6">
    <w:name w:val="Привязка концевой сноски"/>
    <w:link w:val="affff7"/>
    <w:rPr>
      <w:vertAlign w:val="superscript"/>
    </w:rPr>
  </w:style>
  <w:style w:type="character" w:customStyle="1" w:styleId="affff7">
    <w:name w:val="Привязка концевой сноски"/>
    <w:link w:val="affff6"/>
    <w:rPr>
      <w:vertAlign w:val="superscript"/>
    </w:rPr>
  </w:style>
  <w:style w:type="paragraph" w:customStyle="1" w:styleId="WW8Num67z0">
    <w:name w:val="WW8Num67z0"/>
    <w:link w:val="WW8Num67z00"/>
    <w:rPr>
      <w:rFonts w:ascii="Symbol" w:hAnsi="Symbol"/>
    </w:rPr>
  </w:style>
  <w:style w:type="character" w:customStyle="1" w:styleId="WW8Num67z00">
    <w:name w:val="WW8Num67z0"/>
    <w:link w:val="WW8Num67z0"/>
    <w:rPr>
      <w:rFonts w:ascii="Symbol" w:hAnsi="Symbol"/>
    </w:rPr>
  </w:style>
  <w:style w:type="paragraph" w:styleId="affff8">
    <w:name w:val="Subtitle"/>
    <w:basedOn w:val="a"/>
    <w:next w:val="aff9"/>
    <w:link w:val="1fff6"/>
    <w:uiPriority w:val="11"/>
    <w:qFormat/>
    <w:pPr>
      <w:keepNext/>
      <w:widowControl w:val="0"/>
      <w:spacing w:before="240" w:after="120" w:line="100" w:lineRule="atLeast"/>
      <w:jc w:val="center"/>
    </w:pPr>
    <w:rPr>
      <w:rFonts w:ascii="Cambria" w:hAnsi="Cambria"/>
      <w:sz w:val="24"/>
    </w:rPr>
  </w:style>
  <w:style w:type="character" w:customStyle="1" w:styleId="1fff6">
    <w:name w:val="Подзаголовок Знак1"/>
    <w:basedOn w:val="10"/>
    <w:link w:val="affff8"/>
    <w:rPr>
      <w:rFonts w:ascii="Cambria" w:hAnsi="Cambria"/>
      <w:color w:val="00000A"/>
      <w:sz w:val="24"/>
    </w:rPr>
  </w:style>
  <w:style w:type="paragraph" w:customStyle="1" w:styleId="p4">
    <w:name w:val="p4"/>
    <w:basedOn w:val="a"/>
    <w:link w:val="p40"/>
    <w:pPr>
      <w:spacing w:before="280" w:after="280" w:line="240" w:lineRule="auto"/>
    </w:pPr>
    <w:rPr>
      <w:rFonts w:ascii="Times New Roman" w:hAnsi="Times New Roman"/>
      <w:color w:val="000000"/>
      <w:sz w:val="24"/>
    </w:rPr>
  </w:style>
  <w:style w:type="character" w:customStyle="1" w:styleId="p40">
    <w:name w:val="p4"/>
    <w:basedOn w:val="10"/>
    <w:link w:val="p4"/>
    <w:rPr>
      <w:rFonts w:ascii="Times New Roman" w:hAnsi="Times New Roman"/>
      <w:color w:val="000000"/>
      <w:sz w:val="24"/>
    </w:rPr>
  </w:style>
  <w:style w:type="paragraph" w:customStyle="1" w:styleId="WW8Num71z2">
    <w:name w:val="WW8Num71z2"/>
    <w:link w:val="WW8Num71z20"/>
    <w:rPr>
      <w:rFonts w:ascii="Wingdings" w:hAnsi="Wingdings"/>
    </w:rPr>
  </w:style>
  <w:style w:type="character" w:customStyle="1" w:styleId="WW8Num71z20">
    <w:name w:val="WW8Num71z2"/>
    <w:link w:val="WW8Num71z2"/>
    <w:rPr>
      <w:rFonts w:ascii="Wingdings" w:hAnsi="Wingdings"/>
    </w:rPr>
  </w:style>
  <w:style w:type="paragraph" w:customStyle="1" w:styleId="WW8Num90z1">
    <w:name w:val="WW8Num90z1"/>
    <w:link w:val="WW8Num90z10"/>
    <w:rPr>
      <w:rFonts w:ascii="Courier New" w:hAnsi="Courier New"/>
    </w:rPr>
  </w:style>
  <w:style w:type="character" w:customStyle="1" w:styleId="WW8Num90z10">
    <w:name w:val="WW8Num90z1"/>
    <w:link w:val="WW8Num90z1"/>
    <w:rPr>
      <w:rFonts w:ascii="Courier New" w:hAnsi="Courier New"/>
    </w:rPr>
  </w:style>
  <w:style w:type="paragraph" w:customStyle="1" w:styleId="-">
    <w:name w:val="Интернет-ссылка"/>
    <w:basedOn w:val="15"/>
    <w:link w:val="-0"/>
    <w:rPr>
      <w:color w:val="0000FF"/>
      <w:u w:val="single"/>
    </w:rPr>
  </w:style>
  <w:style w:type="character" w:customStyle="1" w:styleId="-0">
    <w:name w:val="Интернет-ссылка"/>
    <w:basedOn w:val="17"/>
    <w:link w:val="-"/>
    <w:rPr>
      <w:color w:val="0000FF"/>
      <w:u w:val="single"/>
    </w:rPr>
  </w:style>
  <w:style w:type="paragraph" w:customStyle="1" w:styleId="WW8Num82z2">
    <w:name w:val="WW8Num82z2"/>
    <w:link w:val="WW8Num82z20"/>
    <w:rPr>
      <w:rFonts w:ascii="Wingdings" w:hAnsi="Wingdings"/>
    </w:rPr>
  </w:style>
  <w:style w:type="character" w:customStyle="1" w:styleId="WW8Num82z20">
    <w:name w:val="WW8Num82z2"/>
    <w:link w:val="WW8Num82z2"/>
    <w:rPr>
      <w:rFonts w:ascii="Wingdings" w:hAnsi="Wingdings"/>
    </w:rPr>
  </w:style>
  <w:style w:type="paragraph" w:customStyle="1" w:styleId="WW8Num10z1">
    <w:name w:val="WW8Num10z1"/>
    <w:link w:val="WW8Num10z10"/>
    <w:rPr>
      <w:rFonts w:ascii="Courier New" w:hAnsi="Courier New"/>
    </w:rPr>
  </w:style>
  <w:style w:type="character" w:customStyle="1" w:styleId="WW8Num10z10">
    <w:name w:val="WW8Num10z1"/>
    <w:link w:val="WW8Num10z1"/>
    <w:rPr>
      <w:rFonts w:ascii="Courier New" w:hAnsi="Courier New"/>
    </w:rPr>
  </w:style>
  <w:style w:type="paragraph" w:customStyle="1" w:styleId="EndnoteTextChar1">
    <w:name w:val="Endnote Text Char1"/>
    <w:link w:val="EndnoteTextChar10"/>
    <w:rPr>
      <w:color w:val="00000A"/>
    </w:rPr>
  </w:style>
  <w:style w:type="character" w:customStyle="1" w:styleId="EndnoteTextChar10">
    <w:name w:val="Endnote Text Char1"/>
    <w:link w:val="EndnoteTextChar1"/>
    <w:rPr>
      <w:color w:val="00000A"/>
    </w:rPr>
  </w:style>
  <w:style w:type="paragraph" w:customStyle="1" w:styleId="WW8Num62z3">
    <w:name w:val="WW8Num62z3"/>
    <w:link w:val="WW8Num62z30"/>
  </w:style>
  <w:style w:type="character" w:customStyle="1" w:styleId="WW8Num62z30">
    <w:name w:val="WW8Num62z3"/>
    <w:link w:val="WW8Num62z3"/>
  </w:style>
  <w:style w:type="paragraph" w:customStyle="1" w:styleId="toc10">
    <w:name w:val="toc 10"/>
    <w:next w:val="a"/>
    <w:link w:val="toc100"/>
    <w:uiPriority w:val="39"/>
    <w:pPr>
      <w:ind w:left="1800"/>
    </w:pPr>
  </w:style>
  <w:style w:type="character" w:customStyle="1" w:styleId="toc100">
    <w:name w:val="toc 10"/>
    <w:link w:val="toc10"/>
  </w:style>
  <w:style w:type="paragraph" w:customStyle="1" w:styleId="WW8Num75z0">
    <w:name w:val="WW8Num75z0"/>
    <w:link w:val="WW8Num75z00"/>
    <w:rPr>
      <w:rFonts w:ascii="Symbol" w:hAnsi="Symbol"/>
    </w:rPr>
  </w:style>
  <w:style w:type="character" w:customStyle="1" w:styleId="WW8Num75z00">
    <w:name w:val="WW8Num75z0"/>
    <w:link w:val="WW8Num75z0"/>
    <w:rPr>
      <w:rFonts w:ascii="Symbol" w:hAnsi="Symbol"/>
    </w:rPr>
  </w:style>
  <w:style w:type="paragraph" w:customStyle="1" w:styleId="14TexstOSNOVA1012">
    <w:name w:val="14TexstOSNOVA_10/12"/>
    <w:basedOn w:val="a"/>
    <w:link w:val="14TexstOSNOVA10120"/>
    <w:pPr>
      <w:spacing w:after="0" w:line="240" w:lineRule="atLeast"/>
      <w:ind w:firstLine="340"/>
      <w:jc w:val="both"/>
    </w:pPr>
    <w:rPr>
      <w:rFonts w:ascii="PragmaticaC" w:hAnsi="PragmaticaC"/>
      <w:color w:val="000000"/>
      <w:sz w:val="20"/>
    </w:rPr>
  </w:style>
  <w:style w:type="character" w:customStyle="1" w:styleId="14TexstOSNOVA10120">
    <w:name w:val="14TexstOSNOVA_10/12"/>
    <w:basedOn w:val="10"/>
    <w:link w:val="14TexstOSNOVA1012"/>
    <w:rPr>
      <w:rFonts w:ascii="PragmaticaC" w:hAnsi="PragmaticaC"/>
      <w:color w:val="000000"/>
      <w:sz w:val="20"/>
    </w:rPr>
  </w:style>
  <w:style w:type="paragraph" w:customStyle="1" w:styleId="WW8Num39z1">
    <w:name w:val="WW8Num39z1"/>
    <w:link w:val="WW8Num39z10"/>
    <w:rPr>
      <w:rFonts w:ascii="Courier New" w:hAnsi="Courier New"/>
    </w:rPr>
  </w:style>
  <w:style w:type="character" w:customStyle="1" w:styleId="WW8Num39z10">
    <w:name w:val="WW8Num39z1"/>
    <w:link w:val="WW8Num39z1"/>
    <w:rPr>
      <w:rFonts w:ascii="Courier New" w:hAnsi="Courier New"/>
    </w:rPr>
  </w:style>
  <w:style w:type="paragraph" w:customStyle="1" w:styleId="TitleChar">
    <w:name w:val="Title Char"/>
    <w:link w:val="TitleChar0"/>
    <w:rPr>
      <w:i/>
      <w:color w:val="00000A"/>
      <w:sz w:val="24"/>
    </w:rPr>
  </w:style>
  <w:style w:type="character" w:customStyle="1" w:styleId="TitleChar0">
    <w:name w:val="Title Char"/>
    <w:link w:val="TitleChar"/>
    <w:rPr>
      <w:i/>
      <w:color w:val="00000A"/>
      <w:sz w:val="24"/>
    </w:rPr>
  </w:style>
  <w:style w:type="paragraph" w:customStyle="1" w:styleId="WW8Num10z0">
    <w:name w:val="WW8Num10z0"/>
    <w:link w:val="WW8Num10z00"/>
    <w:rPr>
      <w:rFonts w:ascii="Symbol" w:hAnsi="Symbol"/>
    </w:rPr>
  </w:style>
  <w:style w:type="character" w:customStyle="1" w:styleId="WW8Num10z00">
    <w:name w:val="WW8Num10z0"/>
    <w:link w:val="WW8Num10z0"/>
    <w:rPr>
      <w:rFonts w:ascii="Symbol" w:hAnsi="Symbol"/>
    </w:rPr>
  </w:style>
  <w:style w:type="paragraph" w:customStyle="1" w:styleId="p3">
    <w:name w:val="p3"/>
    <w:basedOn w:val="a"/>
    <w:link w:val="p30"/>
    <w:pPr>
      <w:spacing w:before="280" w:after="280" w:line="240" w:lineRule="auto"/>
    </w:pPr>
    <w:rPr>
      <w:rFonts w:ascii="Times New Roman" w:hAnsi="Times New Roman"/>
      <w:color w:val="000000"/>
      <w:sz w:val="24"/>
    </w:rPr>
  </w:style>
  <w:style w:type="character" w:customStyle="1" w:styleId="p30">
    <w:name w:val="p3"/>
    <w:basedOn w:val="10"/>
    <w:link w:val="p3"/>
    <w:rPr>
      <w:rFonts w:ascii="Times New Roman" w:hAnsi="Times New Roman"/>
      <w:color w:val="000000"/>
      <w:sz w:val="24"/>
    </w:rPr>
  </w:style>
  <w:style w:type="paragraph" w:customStyle="1" w:styleId="WW8Num62z6">
    <w:name w:val="WW8Num62z6"/>
    <w:link w:val="WW8Num62z60"/>
  </w:style>
  <w:style w:type="character" w:customStyle="1" w:styleId="WW8Num62z60">
    <w:name w:val="WW8Num62z6"/>
    <w:link w:val="WW8Num62z6"/>
  </w:style>
  <w:style w:type="paragraph" w:customStyle="1" w:styleId="WW8Num37z1">
    <w:name w:val="WW8Num37z1"/>
    <w:link w:val="WW8Num37z10"/>
    <w:rPr>
      <w:rFonts w:ascii="Courier New" w:hAnsi="Courier New"/>
    </w:rPr>
  </w:style>
  <w:style w:type="character" w:customStyle="1" w:styleId="WW8Num37z10">
    <w:name w:val="WW8Num37z1"/>
    <w:link w:val="WW8Num37z1"/>
    <w:rPr>
      <w:rFonts w:ascii="Courier New" w:hAnsi="Courier New"/>
    </w:rPr>
  </w:style>
  <w:style w:type="paragraph" w:styleId="affff9">
    <w:name w:val="Title"/>
    <w:basedOn w:val="a"/>
    <w:next w:val="affff8"/>
    <w:link w:val="affffa"/>
    <w:uiPriority w:val="10"/>
    <w:qFormat/>
    <w:pPr>
      <w:widowControl w:val="0"/>
      <w:spacing w:before="120" w:after="120" w:line="100" w:lineRule="atLeast"/>
    </w:pPr>
    <w:rPr>
      <w:rFonts w:ascii="Cambria" w:hAnsi="Cambria"/>
      <w:b/>
      <w:sz w:val="32"/>
    </w:rPr>
  </w:style>
  <w:style w:type="character" w:customStyle="1" w:styleId="affffa">
    <w:name w:val="Название Знак"/>
    <w:basedOn w:val="10"/>
    <w:link w:val="affff9"/>
    <w:rPr>
      <w:rFonts w:ascii="Cambria" w:hAnsi="Cambria"/>
      <w:b/>
      <w:color w:val="00000A"/>
      <w:sz w:val="32"/>
    </w:rPr>
  </w:style>
  <w:style w:type="paragraph" w:customStyle="1" w:styleId="WW8Num69z1">
    <w:name w:val="WW8Num69z1"/>
    <w:link w:val="WW8Num69z10"/>
    <w:rPr>
      <w:rFonts w:ascii="Courier New" w:hAnsi="Courier New"/>
    </w:rPr>
  </w:style>
  <w:style w:type="character" w:customStyle="1" w:styleId="WW8Num69z10">
    <w:name w:val="WW8Num69z1"/>
    <w:link w:val="WW8Num69z1"/>
    <w:rPr>
      <w:rFonts w:ascii="Courier New" w:hAnsi="Courier New"/>
    </w:rPr>
  </w:style>
  <w:style w:type="paragraph" w:customStyle="1" w:styleId="s11">
    <w:name w:val="s11"/>
    <w:link w:val="s110"/>
  </w:style>
  <w:style w:type="character" w:customStyle="1" w:styleId="s110">
    <w:name w:val="s11"/>
    <w:link w:val="s11"/>
  </w:style>
  <w:style w:type="character" w:customStyle="1" w:styleId="40">
    <w:name w:val="Заголовок 4 Знак"/>
    <w:link w:val="4"/>
    <w:rPr>
      <w:rFonts w:ascii="XO Thames" w:hAnsi="XO Thames"/>
      <w:b/>
      <w:color w:val="595959"/>
      <w:sz w:val="26"/>
    </w:rPr>
  </w:style>
  <w:style w:type="paragraph" w:customStyle="1" w:styleId="WW8Num84z1">
    <w:name w:val="WW8Num84z1"/>
    <w:link w:val="WW8Num84z10"/>
    <w:rPr>
      <w:rFonts w:ascii="Courier New" w:hAnsi="Courier New"/>
    </w:rPr>
  </w:style>
  <w:style w:type="character" w:customStyle="1" w:styleId="WW8Num84z10">
    <w:name w:val="WW8Num84z1"/>
    <w:link w:val="WW8Num84z1"/>
    <w:rPr>
      <w:rFonts w:ascii="Courier New" w:hAnsi="Courier New"/>
    </w:rPr>
  </w:style>
  <w:style w:type="paragraph" w:customStyle="1" w:styleId="WW8Num79z0">
    <w:name w:val="WW8Num79z0"/>
    <w:link w:val="WW8Num79z00"/>
    <w:rPr>
      <w:rFonts w:ascii="Symbol" w:hAnsi="Symbol"/>
      <w:sz w:val="28"/>
      <w:highlight w:val="white"/>
    </w:rPr>
  </w:style>
  <w:style w:type="character" w:customStyle="1" w:styleId="WW8Num79z00">
    <w:name w:val="WW8Num79z0"/>
    <w:link w:val="WW8Num79z0"/>
    <w:rPr>
      <w:rFonts w:ascii="Symbol" w:hAnsi="Symbol"/>
      <w:sz w:val="28"/>
      <w:highlight w:val="white"/>
    </w:rPr>
  </w:style>
  <w:style w:type="paragraph" w:customStyle="1" w:styleId="BodyText3Char">
    <w:name w:val="Body Text 3 Char"/>
    <w:link w:val="BodyText3Char0"/>
    <w:rPr>
      <w:rFonts w:ascii="Calibri" w:hAnsi="Calibri"/>
      <w:sz w:val="16"/>
    </w:rPr>
  </w:style>
  <w:style w:type="character" w:customStyle="1" w:styleId="BodyText3Char0">
    <w:name w:val="Body Text 3 Char"/>
    <w:link w:val="BodyText3Char"/>
    <w:rPr>
      <w:rFonts w:ascii="Calibri" w:hAnsi="Calibri"/>
      <w:sz w:val="16"/>
    </w:rPr>
  </w:style>
  <w:style w:type="paragraph" w:customStyle="1" w:styleId="BodyText2Char">
    <w:name w:val="Body Text 2 Char"/>
    <w:link w:val="BodyText2Char0"/>
    <w:rPr>
      <w:rFonts w:ascii="Calibri" w:hAnsi="Calibri"/>
    </w:rPr>
  </w:style>
  <w:style w:type="character" w:customStyle="1" w:styleId="BodyText2Char0">
    <w:name w:val="Body Text 2 Char"/>
    <w:link w:val="BodyText2Char"/>
    <w:rPr>
      <w:rFonts w:ascii="Calibri" w:hAnsi="Calibri"/>
    </w:rPr>
  </w:style>
  <w:style w:type="paragraph" w:customStyle="1" w:styleId="727">
    <w:name w:val="Основной текст (7)27"/>
    <w:link w:val="7270"/>
    <w:rPr>
      <w:sz w:val="19"/>
    </w:rPr>
  </w:style>
  <w:style w:type="character" w:customStyle="1" w:styleId="7270">
    <w:name w:val="Основной текст (7)27"/>
    <w:link w:val="727"/>
    <w:rPr>
      <w:sz w:val="19"/>
    </w:rPr>
  </w:style>
  <w:style w:type="paragraph" w:customStyle="1" w:styleId="WW8Num75z1">
    <w:name w:val="WW8Num75z1"/>
    <w:link w:val="WW8Num75z10"/>
    <w:rPr>
      <w:rFonts w:ascii="Courier New" w:hAnsi="Courier New"/>
    </w:rPr>
  </w:style>
  <w:style w:type="character" w:customStyle="1" w:styleId="WW8Num75z10">
    <w:name w:val="WW8Num75z1"/>
    <w:link w:val="WW8Num75z1"/>
    <w:rPr>
      <w:rFonts w:ascii="Courier New" w:hAnsi="Courier New"/>
    </w:rPr>
  </w:style>
  <w:style w:type="paragraph" w:customStyle="1" w:styleId="c13">
    <w:name w:val="c13"/>
    <w:basedOn w:val="2c"/>
    <w:link w:val="c130"/>
  </w:style>
  <w:style w:type="character" w:customStyle="1" w:styleId="c130">
    <w:name w:val="c13"/>
    <w:basedOn w:val="2d"/>
    <w:link w:val="c13"/>
  </w:style>
  <w:style w:type="paragraph" w:customStyle="1" w:styleId="WW8Num80z0">
    <w:name w:val="WW8Num80z0"/>
    <w:link w:val="WW8Num80z00"/>
    <w:rPr>
      <w:rFonts w:ascii="Symbol" w:hAnsi="Symbol"/>
    </w:rPr>
  </w:style>
  <w:style w:type="character" w:customStyle="1" w:styleId="WW8Num80z00">
    <w:name w:val="WW8Num80z0"/>
    <w:link w:val="WW8Num80z0"/>
    <w:rPr>
      <w:rFonts w:ascii="Symbol" w:hAnsi="Symbol"/>
    </w:rPr>
  </w:style>
  <w:style w:type="paragraph" w:customStyle="1" w:styleId="WW8Num50z2">
    <w:name w:val="WW8Num50z2"/>
    <w:link w:val="WW8Num50z20"/>
    <w:rPr>
      <w:rFonts w:ascii="Wingdings" w:hAnsi="Wingdings"/>
    </w:rPr>
  </w:style>
  <w:style w:type="character" w:customStyle="1" w:styleId="WW8Num50z20">
    <w:name w:val="WW8Num50z2"/>
    <w:link w:val="WW8Num50z2"/>
    <w:rPr>
      <w:rFonts w:ascii="Wingdings" w:hAnsi="Wingdings"/>
    </w:rPr>
  </w:style>
  <w:style w:type="character" w:customStyle="1" w:styleId="20">
    <w:name w:val="Заголовок 2 Знак"/>
    <w:basedOn w:val="10"/>
    <w:link w:val="2"/>
    <w:rPr>
      <w:rFonts w:ascii="Cambria" w:hAnsi="Cambria"/>
      <w:b/>
      <w:color w:val="4F81BD"/>
      <w:sz w:val="26"/>
    </w:rPr>
  </w:style>
  <w:style w:type="paragraph" w:customStyle="1" w:styleId="affffb">
    <w:name w:val="Отступ основного текста Знак"/>
    <w:link w:val="affffc"/>
    <w:rPr>
      <w:sz w:val="24"/>
    </w:rPr>
  </w:style>
  <w:style w:type="character" w:customStyle="1" w:styleId="affffc">
    <w:name w:val="Отступ основного текста Знак"/>
    <w:link w:val="affffb"/>
    <w:rPr>
      <w:sz w:val="24"/>
    </w:rPr>
  </w:style>
  <w:style w:type="paragraph" w:customStyle="1" w:styleId="WW8Num16z1">
    <w:name w:val="WW8Num16z1"/>
    <w:link w:val="WW8Num16z10"/>
    <w:rPr>
      <w:rFonts w:ascii="Courier New" w:hAnsi="Courier New"/>
    </w:rPr>
  </w:style>
  <w:style w:type="character" w:customStyle="1" w:styleId="WW8Num16z10">
    <w:name w:val="WW8Num16z1"/>
    <w:link w:val="WW8Num16z1"/>
    <w:rPr>
      <w:rFonts w:ascii="Courier New" w:hAnsi="Courier New"/>
    </w:rPr>
  </w:style>
  <w:style w:type="paragraph" w:customStyle="1" w:styleId="Arial">
    <w:name w:val="Основной текст + Arial"/>
    <w:link w:val="Arial0"/>
    <w:rPr>
      <w:rFonts w:ascii="Arial" w:hAnsi="Arial"/>
      <w:i/>
      <w:sz w:val="15"/>
      <w:highlight w:val="white"/>
    </w:rPr>
  </w:style>
  <w:style w:type="character" w:customStyle="1" w:styleId="Arial0">
    <w:name w:val="Основной текст + Arial"/>
    <w:link w:val="Arial"/>
    <w:rPr>
      <w:rFonts w:ascii="Arial" w:hAnsi="Arial"/>
      <w:i/>
      <w:sz w:val="15"/>
      <w:highlight w:val="white"/>
    </w:rPr>
  </w:style>
  <w:style w:type="paragraph" w:styleId="affffd">
    <w:name w:val="List"/>
    <w:basedOn w:val="aff9"/>
    <w:link w:val="affffe"/>
    <w:pPr>
      <w:widowControl w:val="0"/>
      <w:spacing w:line="100" w:lineRule="atLeast"/>
    </w:pPr>
    <w:rPr>
      <w:rFonts w:ascii="Times New Roman" w:hAnsi="Times New Roman"/>
      <w:sz w:val="24"/>
    </w:rPr>
  </w:style>
  <w:style w:type="character" w:customStyle="1" w:styleId="affffe">
    <w:name w:val="Список Знак"/>
    <w:basedOn w:val="affa"/>
    <w:link w:val="affffd"/>
    <w:rPr>
      <w:rFonts w:ascii="Times New Roman" w:hAnsi="Times New Roman"/>
      <w:color w:val="00000A"/>
      <w:sz w:val="24"/>
    </w:rPr>
  </w:style>
  <w:style w:type="paragraph" w:styleId="2f6">
    <w:name w:val="Body Text 2"/>
    <w:basedOn w:val="a"/>
    <w:link w:val="2f7"/>
    <w:pPr>
      <w:spacing w:after="120" w:line="480" w:lineRule="auto"/>
    </w:pPr>
  </w:style>
  <w:style w:type="character" w:customStyle="1" w:styleId="2f7">
    <w:name w:val="Основной текст 2 Знак"/>
    <w:basedOn w:val="10"/>
    <w:link w:val="2f6"/>
    <w:rPr>
      <w:rFonts w:ascii="Calibri" w:hAnsi="Calibri"/>
      <w:color w:val="00000A"/>
      <w:sz w:val="22"/>
    </w:rPr>
  </w:style>
  <w:style w:type="paragraph" w:customStyle="1" w:styleId="Standard1">
    <w:name w:val="Standard Знак1"/>
    <w:link w:val="Standard10"/>
    <w:rPr>
      <w:rFonts w:ascii="Arial" w:hAnsi="Arial"/>
      <w:sz w:val="24"/>
    </w:rPr>
  </w:style>
  <w:style w:type="character" w:customStyle="1" w:styleId="Standard10">
    <w:name w:val="Standard Знак1"/>
    <w:link w:val="Standard1"/>
    <w:rPr>
      <w:rFonts w:ascii="Arial" w:hAnsi="Arial"/>
      <w:sz w:val="24"/>
    </w:rPr>
  </w:style>
  <w:style w:type="paragraph" w:customStyle="1" w:styleId="WW8Num62z4">
    <w:name w:val="WW8Num62z4"/>
    <w:link w:val="WW8Num62z40"/>
  </w:style>
  <w:style w:type="character" w:customStyle="1" w:styleId="WW8Num62z40">
    <w:name w:val="WW8Num62z4"/>
    <w:link w:val="WW8Num62z4"/>
  </w:style>
  <w:style w:type="paragraph" w:customStyle="1" w:styleId="WW8Num40z0">
    <w:name w:val="WW8Num40z0"/>
    <w:link w:val="WW8Num40z00"/>
    <w:rPr>
      <w:rFonts w:ascii="Symbol" w:hAnsi="Symbol"/>
      <w:sz w:val="28"/>
    </w:rPr>
  </w:style>
  <w:style w:type="character" w:customStyle="1" w:styleId="WW8Num40z00">
    <w:name w:val="WW8Num40z0"/>
    <w:link w:val="WW8Num40z0"/>
    <w:rPr>
      <w:rFonts w:ascii="Symbol" w:hAnsi="Symbol"/>
      <w:sz w:val="28"/>
    </w:rPr>
  </w:style>
  <w:style w:type="paragraph" w:customStyle="1" w:styleId="WW8Num58z2">
    <w:name w:val="WW8Num58z2"/>
    <w:link w:val="WW8Num58z20"/>
    <w:rPr>
      <w:rFonts w:ascii="Wingdings" w:hAnsi="Wingdings"/>
    </w:rPr>
  </w:style>
  <w:style w:type="character" w:customStyle="1" w:styleId="WW8Num58z20">
    <w:name w:val="WW8Num58z2"/>
    <w:link w:val="WW8Num58z2"/>
    <w:rPr>
      <w:rFonts w:ascii="Wingdings" w:hAnsi="Wingdings"/>
    </w:rPr>
  </w:style>
  <w:style w:type="paragraph" w:customStyle="1" w:styleId="WW8Num56z0">
    <w:name w:val="WW8Num56z0"/>
    <w:link w:val="WW8Num56z00"/>
  </w:style>
  <w:style w:type="character" w:customStyle="1" w:styleId="WW8Num56z00">
    <w:name w:val="WW8Num56z0"/>
    <w:link w:val="WW8Num56z0"/>
  </w:style>
  <w:style w:type="paragraph" w:customStyle="1" w:styleId="afffff">
    <w:name w:val="Заголовок таблицы"/>
    <w:basedOn w:val="affff0"/>
    <w:link w:val="afffff0"/>
    <w:pPr>
      <w:jc w:val="center"/>
    </w:pPr>
    <w:rPr>
      <w:b/>
    </w:rPr>
  </w:style>
  <w:style w:type="character" w:customStyle="1" w:styleId="afffff0">
    <w:name w:val="Заголовок таблицы"/>
    <w:basedOn w:val="affff1"/>
    <w:link w:val="afffff"/>
    <w:rPr>
      <w:rFonts w:ascii="Times New Roman" w:hAnsi="Times New Roman"/>
      <w:b/>
      <w:color w:val="00000A"/>
      <w:sz w:val="20"/>
    </w:rPr>
  </w:style>
  <w:style w:type="paragraph" w:customStyle="1" w:styleId="afffff1">
    <w:name w:val="Осн_текст Знак"/>
    <w:link w:val="afffff2"/>
    <w:rPr>
      <w:rFonts w:ascii="Courier New" w:hAnsi="Courier New"/>
      <w:spacing w:val="-14"/>
      <w:sz w:val="24"/>
    </w:rPr>
  </w:style>
  <w:style w:type="character" w:customStyle="1" w:styleId="afffff2">
    <w:name w:val="Осн_текст Знак"/>
    <w:link w:val="afffff1"/>
    <w:rPr>
      <w:rFonts w:ascii="Courier New" w:hAnsi="Courier New"/>
      <w:spacing w:val="-14"/>
      <w:sz w:val="24"/>
    </w:rPr>
  </w:style>
  <w:style w:type="paragraph" w:customStyle="1" w:styleId="WW8Num43z1">
    <w:name w:val="WW8Num43z1"/>
    <w:link w:val="WW8Num43z10"/>
    <w:rPr>
      <w:rFonts w:ascii="Courier New" w:hAnsi="Courier New"/>
    </w:rPr>
  </w:style>
  <w:style w:type="character" w:customStyle="1" w:styleId="WW8Num43z10">
    <w:name w:val="WW8Num43z1"/>
    <w:link w:val="WW8Num43z1"/>
    <w:rPr>
      <w:rFonts w:ascii="Courier New" w:hAnsi="Courier New"/>
    </w:rPr>
  </w:style>
  <w:style w:type="paragraph" w:customStyle="1" w:styleId="3a">
    <w:name w:val="Основной шрифт абзаца3"/>
    <w:link w:val="s8"/>
  </w:style>
  <w:style w:type="paragraph" w:customStyle="1" w:styleId="s8">
    <w:name w:val="s8"/>
    <w:link w:val="s80"/>
  </w:style>
  <w:style w:type="character" w:customStyle="1" w:styleId="s80">
    <w:name w:val="s8"/>
    <w:link w:val="s8"/>
  </w:style>
  <w:style w:type="paragraph" w:customStyle="1" w:styleId="WW8Num15z0">
    <w:name w:val="WW8Num15z0"/>
    <w:link w:val="WW8Num15z00"/>
    <w:rPr>
      <w:rFonts w:ascii="Symbol" w:hAnsi="Symbol"/>
    </w:rPr>
  </w:style>
  <w:style w:type="character" w:customStyle="1" w:styleId="WW8Num15z00">
    <w:name w:val="WW8Num15z0"/>
    <w:link w:val="WW8Num15z0"/>
    <w:rPr>
      <w:rFonts w:ascii="Symbol" w:hAnsi="Symbol"/>
    </w:rPr>
  </w:style>
  <w:style w:type="paragraph" w:customStyle="1" w:styleId="WW8Num6z0">
    <w:name w:val="WW8Num6z0"/>
    <w:link w:val="WW8Num6z00"/>
  </w:style>
  <w:style w:type="character" w:customStyle="1" w:styleId="WW8Num6z00">
    <w:name w:val="WW8Num6z0"/>
    <w:link w:val="WW8Num6z0"/>
  </w:style>
  <w:style w:type="paragraph" w:styleId="afffff3">
    <w:name w:val="header"/>
    <w:basedOn w:val="a"/>
    <w:link w:val="afffff4"/>
    <w:pPr>
      <w:tabs>
        <w:tab w:val="center" w:pos="4677"/>
        <w:tab w:val="right" w:pos="9355"/>
      </w:tabs>
      <w:spacing w:after="0" w:line="240" w:lineRule="auto"/>
    </w:pPr>
  </w:style>
  <w:style w:type="character" w:customStyle="1" w:styleId="afffff4">
    <w:name w:val="Верхний колонтитул Знак"/>
    <w:basedOn w:val="10"/>
    <w:link w:val="afffff3"/>
    <w:rPr>
      <w:rFonts w:ascii="Calibri" w:hAnsi="Calibri"/>
      <w:color w:val="00000A"/>
      <w:sz w:val="22"/>
    </w:rPr>
  </w:style>
  <w:style w:type="paragraph" w:customStyle="1" w:styleId="ListLabel18">
    <w:name w:val="ListLabel 18"/>
    <w:link w:val="ListLabel180"/>
  </w:style>
  <w:style w:type="character" w:customStyle="1" w:styleId="ListLabel180">
    <w:name w:val="ListLabel 18"/>
    <w:link w:val="ListLabel18"/>
  </w:style>
  <w:style w:type="paragraph" w:customStyle="1" w:styleId="WW8Num23z0">
    <w:name w:val="WW8Num23z0"/>
    <w:link w:val="WW8Num23z00"/>
    <w:rPr>
      <w:rFonts w:ascii="Symbol" w:hAnsi="Symbol"/>
    </w:rPr>
  </w:style>
  <w:style w:type="character" w:customStyle="1" w:styleId="WW8Num23z00">
    <w:name w:val="WW8Num23z0"/>
    <w:link w:val="WW8Num23z0"/>
    <w:rPr>
      <w:rFonts w:ascii="Symbol" w:hAnsi="Symbol"/>
    </w:rPr>
  </w:style>
  <w:style w:type="paragraph" w:customStyle="1" w:styleId="WW8Num44z0">
    <w:name w:val="WW8Num44z0"/>
    <w:link w:val="WW8Num44z00"/>
  </w:style>
  <w:style w:type="character" w:customStyle="1" w:styleId="WW8Num44z00">
    <w:name w:val="WW8Num44z0"/>
    <w:link w:val="WW8Num44z0"/>
  </w:style>
  <w:style w:type="paragraph" w:customStyle="1" w:styleId="WW8Num34z2">
    <w:name w:val="WW8Num34z2"/>
    <w:link w:val="WW8Num34z20"/>
    <w:rPr>
      <w:rFonts w:ascii="Wingdings" w:hAnsi="Wingdings"/>
    </w:rPr>
  </w:style>
  <w:style w:type="character" w:customStyle="1" w:styleId="WW8Num34z20">
    <w:name w:val="WW8Num34z2"/>
    <w:link w:val="WW8Num34z2"/>
    <w:rPr>
      <w:rFonts w:ascii="Wingdings" w:hAnsi="Wingdings"/>
    </w:rPr>
  </w:style>
  <w:style w:type="paragraph" w:customStyle="1" w:styleId="WW8Num60z2">
    <w:name w:val="WW8Num60z2"/>
    <w:link w:val="WW8Num60z20"/>
    <w:rPr>
      <w:rFonts w:ascii="Wingdings" w:hAnsi="Wingdings"/>
    </w:rPr>
  </w:style>
  <w:style w:type="character" w:customStyle="1" w:styleId="WW8Num60z20">
    <w:name w:val="WW8Num60z2"/>
    <w:link w:val="WW8Num60z2"/>
    <w:rPr>
      <w:rFonts w:ascii="Wingdings" w:hAnsi="Wingdings"/>
    </w:rPr>
  </w:style>
  <w:style w:type="paragraph" w:styleId="afffff5">
    <w:name w:val="List Paragraph"/>
    <w:basedOn w:val="a"/>
    <w:link w:val="afffff6"/>
    <w:pPr>
      <w:ind w:left="720"/>
    </w:pPr>
    <w:rPr>
      <w:color w:val="000000"/>
    </w:rPr>
  </w:style>
  <w:style w:type="character" w:customStyle="1" w:styleId="afffff6">
    <w:name w:val="Абзац списка Знак"/>
    <w:basedOn w:val="10"/>
    <w:link w:val="afffff5"/>
    <w:rPr>
      <w:rFonts w:ascii="Calibri" w:hAnsi="Calibri"/>
      <w:color w:val="000000"/>
      <w:sz w:val="22"/>
    </w:rPr>
  </w:style>
  <w:style w:type="paragraph" w:customStyle="1" w:styleId="WW8Num18z1">
    <w:name w:val="WW8Num18z1"/>
    <w:link w:val="WW8Num18z10"/>
    <w:rPr>
      <w:rFonts w:ascii="Courier New" w:hAnsi="Courier New"/>
    </w:rPr>
  </w:style>
  <w:style w:type="character" w:customStyle="1" w:styleId="WW8Num18z10">
    <w:name w:val="WW8Num18z1"/>
    <w:link w:val="WW8Num18z1"/>
    <w:rPr>
      <w:rFonts w:ascii="Courier New" w:hAnsi="Courier New"/>
    </w:rPr>
  </w:style>
  <w:style w:type="paragraph" w:customStyle="1" w:styleId="WW8Num9z1">
    <w:name w:val="WW8Num9z1"/>
    <w:link w:val="WW8Num9z10"/>
    <w:rPr>
      <w:rFonts w:ascii="Courier New" w:hAnsi="Courier New"/>
    </w:rPr>
  </w:style>
  <w:style w:type="character" w:customStyle="1" w:styleId="WW8Num9z10">
    <w:name w:val="WW8Num9z1"/>
    <w:link w:val="WW8Num9z1"/>
    <w:rPr>
      <w:rFonts w:ascii="Courier New" w:hAnsi="Courier New"/>
    </w:rPr>
  </w:style>
  <w:style w:type="table" w:customStyle="1" w:styleId="TableNormal3">
    <w:name w:val="Table Normal3"/>
    <w:pPr>
      <w:widowControl w:val="0"/>
    </w:pPr>
    <w:rPr>
      <w:rFonts w:ascii="Calibri" w:hAnsi="Calibri"/>
      <w:sz w:val="22"/>
    </w:rPr>
    <w:tblPr>
      <w:tblInd w:w="0" w:type="dxa"/>
      <w:tblCellMar>
        <w:top w:w="0" w:type="dxa"/>
        <w:left w:w="0" w:type="dxa"/>
        <w:bottom w:w="0" w:type="dxa"/>
        <w:right w:w="0" w:type="dxa"/>
      </w:tblCellMar>
    </w:tblPr>
  </w:style>
  <w:style w:type="table" w:customStyle="1" w:styleId="TableNormal2">
    <w:name w:val="Table Normal2"/>
    <w:pPr>
      <w:widowControl w:val="0"/>
    </w:pPr>
    <w:rPr>
      <w:rFonts w:asciiTheme="minorHAnsi" w:hAnsiTheme="minorHAnsi"/>
      <w:sz w:val="22"/>
    </w:rPr>
    <w:tblPr>
      <w:tblInd w:w="0" w:type="dxa"/>
      <w:tblCellMar>
        <w:top w:w="0" w:type="dxa"/>
        <w:left w:w="0" w:type="dxa"/>
        <w:bottom w:w="0" w:type="dxa"/>
        <w:right w:w="0" w:type="dxa"/>
      </w:tblCellMar>
    </w:tblPr>
  </w:style>
  <w:style w:type="table" w:customStyle="1" w:styleId="120">
    <w:name w:val="Сетка таблицы12"/>
    <w:basedOn w:val="a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pPr>
      <w:widowControl w:val="0"/>
    </w:pPr>
    <w:rPr>
      <w:rFonts w:asciiTheme="minorHAnsi" w:hAnsiTheme="minorHAnsi"/>
      <w:sz w:val="22"/>
    </w:rPr>
    <w:tblPr>
      <w:tblInd w:w="0" w:type="dxa"/>
      <w:tblCellMar>
        <w:top w:w="0" w:type="dxa"/>
        <w:left w:w="0" w:type="dxa"/>
        <w:bottom w:w="0" w:type="dxa"/>
        <w:right w:w="0" w:type="dxa"/>
      </w:tblCellMar>
    </w:tblPr>
  </w:style>
  <w:style w:type="table" w:styleId="afffff7">
    <w:name w:val="Table Grid"/>
    <w:basedOn w:val="a1"/>
    <w:rPr>
      <w:rFonts w:ascii="Calibri" w:hAnsi="Calibri"/>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8">
    <w:name w:val="Сетка таблицы2"/>
    <w:basedOn w:val="a1"/>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7">
    <w:name w:val="Сетка таблицы1"/>
    <w:basedOn w:val="a1"/>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
    <w:name w:val="Сетка таблицы111"/>
    <w:basedOn w:val="a1"/>
    <w:pPr>
      <w:spacing w:beforeAutospacing="1" w:afterAutospacing="1"/>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pPr>
      <w:spacing w:beforeAutospacing="1" w:afterAutospacing="1"/>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1"/>
    <w:pPr>
      <w:spacing w:beforeAutospacing="1" w:afterAutospacing="1"/>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
    <w:name w:val="Сетка таблицы31"/>
    <w:basedOn w:val="a1"/>
    <w:pPr>
      <w:spacing w:beforeAutospacing="1" w:afterAutospacing="1"/>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pPr>
      <w:widowControl w:val="0"/>
    </w:pPr>
    <w:rPr>
      <w:rFonts w:asciiTheme="minorHAnsi" w:hAnsiTheme="minorHAnsi"/>
      <w:sz w:val="22"/>
    </w:rPr>
    <w:tblPr>
      <w:tblInd w:w="0" w:type="dxa"/>
      <w:tblCellMar>
        <w:top w:w="0" w:type="dxa"/>
        <w:left w:w="0" w:type="dxa"/>
        <w:bottom w:w="0" w:type="dxa"/>
        <w:right w:w="0" w:type="dxa"/>
      </w:tblCellMar>
    </w:tblPr>
  </w:style>
  <w:style w:type="table" w:customStyle="1" w:styleId="110">
    <w:name w:val="Сетка таблицы11"/>
    <w:basedOn w:val="a1"/>
    <w:rPr>
      <w:rFonts w:ascii="Calibri" w:hAnsi="Calibri"/>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b">
    <w:name w:val="Сетка таблицы3"/>
    <w:basedOn w:val="a1"/>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11FA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Heading 1 Char"/>
    <w:basedOn w:val="a0"/>
    <w:link w:val="1"/>
    <w:uiPriority w:val="9"/>
    <w:rsid w:val="00111FAE"/>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theme" Target="theme/theme1.xml"/><Relationship Id="rId8" Type="http://schemas.openxmlformats.org/officeDocument/2006/relationships/hyperlink" Target="https://login.consultant.ru/link/?req=doc&amp;demo=2&amp;base=LAW&amp;n=175316&amp;date=13.01.2023&amp;dst=100013&amp;field=134" TargetMode="External"/><Relationship Id="rId51" Type="http://schemas.openxmlformats.org/officeDocument/2006/relationships/image" Target="media/image37.jpe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163</Pages>
  <Words>38325</Words>
  <Characters>218458</Characters>
  <Application>Microsoft Office Word</Application>
  <DocSecurity>0</DocSecurity>
  <Lines>1820</Lines>
  <Paragraphs>512</Paragraphs>
  <ScaleCrop>false</ScaleCrop>
  <Company/>
  <LinksUpToDate>false</LinksUpToDate>
  <CharactersWithSpaces>256271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2023-09-25T13:00:00Z</dcterms:created>
  <dcterms:modified xsi:type="dcterms:W3CDTF">2023-09-25T13:01:00Z</dcterms:modified>
</cp:coreProperties>
</file>